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1A2FF2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05.6pt;margin-top:-68.6pt;width:132.05pt;height:30pt;z-index:251660800;mso-width-relative:margin;mso-height-relative:margin" filled="f" stroked="f">
            <v:textbox style="mso-next-textbox:#_x0000_s1032">
              <w:txbxContent>
                <w:p w:rsidR="001A2FF2" w:rsidRPr="00C060A4" w:rsidRDefault="001A2FF2" w:rsidP="001A2FF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31B4A" w:rsidRPr="00531B4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6" type="#_x0000_t202" style="position:absolute;margin-left:-6.5pt;margin-top:460.5pt;width:537.25pt;height:282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" strokecolor="#8064a2" strokeweight="2.5pt">
            <v:shadow color="#868686"/>
            <v:textbox>
              <w:txbxContent>
                <w:p w:rsidR="000C5E4B" w:rsidRPr="00A67E52" w:rsidRDefault="00A67E52" w:rsidP="000C5E4B">
                  <w:pPr>
                    <w:pStyle w:val="AralkYok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8033A">
                    <w:rPr>
                      <w:rFonts w:cstheme="minorHAnsi"/>
                      <w:b/>
                      <w:sz w:val="24"/>
                    </w:rPr>
                    <w:t>Aşağıdaki cümlelerden öznel yargı olanların başına Ö</w:t>
                  </w:r>
                  <w:r>
                    <w:rPr>
                      <w:rFonts w:cstheme="minorHAnsi"/>
                      <w:b/>
                      <w:sz w:val="24"/>
                    </w:rPr>
                    <w:t>znel</w:t>
                  </w:r>
                  <w:r w:rsidRPr="0008033A">
                    <w:rPr>
                      <w:rFonts w:cstheme="minorHAnsi"/>
                      <w:b/>
                      <w:sz w:val="24"/>
                    </w:rPr>
                    <w:t>, nesnel yargı olanların N</w:t>
                  </w:r>
                  <w:r>
                    <w:rPr>
                      <w:rFonts w:cstheme="minorHAnsi"/>
                      <w:b/>
                      <w:sz w:val="24"/>
                    </w:rPr>
                    <w:t>esnel</w:t>
                  </w:r>
                  <w:r w:rsidRPr="0008033A">
                    <w:rPr>
                      <w:rFonts w:cstheme="minorHAnsi"/>
                      <w:b/>
                      <w:sz w:val="24"/>
                    </w:rPr>
                    <w:t xml:space="preserve"> koyunuz</w:t>
                  </w:r>
                  <w:r>
                    <w:rPr>
                      <w:rFonts w:cstheme="minorHAnsi"/>
                      <w:b/>
                      <w:sz w:val="24"/>
                    </w:rPr>
                    <w:t xml:space="preserve">.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815"/>
                    <w:gridCol w:w="8752"/>
                  </w:tblGrid>
                  <w:tr w:rsidR="00A67E52" w:rsidTr="00A67E52">
                    <w:trPr>
                      <w:trHeight w:val="410"/>
                    </w:trPr>
                    <w:tc>
                      <w:tcPr>
                        <w:tcW w:w="1815" w:type="dxa"/>
                      </w:tcPr>
                      <w:p w:rsidR="00A67E52" w:rsidRPr="00FE04F3" w:rsidRDefault="00A67E52" w:rsidP="00FE04F3">
                        <w:pPr>
                          <w:pStyle w:val="AralkYok"/>
                          <w:jc w:val="center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lang w:eastAsia="tr-TR"/>
                          </w:rPr>
                        </w:pPr>
                        <w:r w:rsidRPr="00FE04F3">
                          <w:rPr>
                            <w:rFonts w:ascii="Comic Sans MS" w:eastAsia="Times New Roman" w:hAnsi="Comic Sans MS" w:cs="Times New Roman"/>
                            <w:b/>
                            <w:color w:val="FF0000"/>
                            <w:sz w:val="24"/>
                            <w:szCs w:val="20"/>
                            <w:lang w:eastAsia="tr-TR"/>
                          </w:rPr>
                          <w:t>Öznel</w:t>
                        </w:r>
                      </w:p>
                    </w:tc>
                    <w:tc>
                      <w:tcPr>
                        <w:tcW w:w="8752" w:type="dxa"/>
                      </w:tcPr>
                      <w:p w:rsidR="00A67E52" w:rsidRPr="00A97696" w:rsidRDefault="00A67E52" w:rsidP="005B03AB">
                        <w:pPr>
                          <w:pStyle w:val="AralkYok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 w:rsidRPr="00A97696">
                          <w:rPr>
                            <w:rFonts w:eastAsia="Times New Roman" w:cstheme="minorHAnsi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  <w:t>Çalışmadan kimsenin başarılı olabileceğine inanmıyorum.</w:t>
                        </w:r>
                      </w:p>
                    </w:tc>
                  </w:tr>
                  <w:tr w:rsidR="00A67E52" w:rsidTr="00A67E52">
                    <w:trPr>
                      <w:trHeight w:val="433"/>
                    </w:trPr>
                    <w:tc>
                      <w:tcPr>
                        <w:tcW w:w="1815" w:type="dxa"/>
                      </w:tcPr>
                      <w:p w:rsidR="00A67E52" w:rsidRDefault="00A67E52" w:rsidP="005B03AB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52" w:type="dxa"/>
                      </w:tcPr>
                      <w:p w:rsidR="00A67E52" w:rsidRPr="00305AB9" w:rsidRDefault="00A67E52" w:rsidP="005B03AB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Dedem bu sene on beş gün tatil yaptı.</w:t>
                        </w:r>
                      </w:p>
                    </w:tc>
                  </w:tr>
                  <w:tr w:rsidR="00A67E52" w:rsidTr="00A67E52">
                    <w:trPr>
                      <w:trHeight w:val="410"/>
                    </w:trPr>
                    <w:tc>
                      <w:tcPr>
                        <w:tcW w:w="1815" w:type="dxa"/>
                      </w:tcPr>
                      <w:p w:rsidR="00A67E52" w:rsidRDefault="00A67E52" w:rsidP="005B03AB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52" w:type="dxa"/>
                      </w:tcPr>
                      <w:p w:rsidR="00A67E52" w:rsidRPr="00305AB9" w:rsidRDefault="00A67E52" w:rsidP="005B03AB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Seyit Onbaşı kahramanca dur dedi düşmana.</w:t>
                        </w:r>
                      </w:p>
                    </w:tc>
                  </w:tr>
                  <w:tr w:rsidR="00A67E52" w:rsidTr="00A67E52">
                    <w:trPr>
                      <w:trHeight w:val="410"/>
                    </w:trPr>
                    <w:tc>
                      <w:tcPr>
                        <w:tcW w:w="1815" w:type="dxa"/>
                      </w:tcPr>
                      <w:p w:rsidR="00A67E52" w:rsidRDefault="00A67E52" w:rsidP="005B03AB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52" w:type="dxa"/>
                      </w:tcPr>
                      <w:p w:rsidR="00A67E52" w:rsidRPr="00305AB9" w:rsidRDefault="00A67E52" w:rsidP="00A67E52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Gemi beş metre boyundaydı.</w:t>
                        </w:r>
                      </w:p>
                    </w:tc>
                  </w:tr>
                  <w:tr w:rsidR="00A67E52" w:rsidTr="00A67E52">
                    <w:trPr>
                      <w:trHeight w:val="410"/>
                    </w:trPr>
                    <w:tc>
                      <w:tcPr>
                        <w:tcW w:w="1815" w:type="dxa"/>
                      </w:tcPr>
                      <w:p w:rsidR="00A67E52" w:rsidRDefault="00A67E52" w:rsidP="005B03AB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52" w:type="dxa"/>
                      </w:tcPr>
                      <w:p w:rsidR="00A67E52" w:rsidRPr="00305AB9" w:rsidRDefault="00A67E52" w:rsidP="005B03AB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Çocuk sevinçle annesinin boynuna atıldı.</w:t>
                        </w:r>
                      </w:p>
                    </w:tc>
                  </w:tr>
                  <w:tr w:rsidR="00A67E52" w:rsidTr="00A67E52">
                    <w:trPr>
                      <w:trHeight w:val="433"/>
                    </w:trPr>
                    <w:tc>
                      <w:tcPr>
                        <w:tcW w:w="1815" w:type="dxa"/>
                      </w:tcPr>
                      <w:p w:rsidR="00A67E52" w:rsidRDefault="00A67E52" w:rsidP="005B03AB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52" w:type="dxa"/>
                      </w:tcPr>
                      <w:p w:rsidR="00A67E52" w:rsidRPr="00305AB9" w:rsidRDefault="00A67E52" w:rsidP="005B03AB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Onlar yanı başımıza kadar korkmadan geldiler</w:t>
                        </w:r>
                      </w:p>
                    </w:tc>
                  </w:tr>
                  <w:tr w:rsidR="00A67E52" w:rsidTr="00A67E52">
                    <w:trPr>
                      <w:trHeight w:val="410"/>
                    </w:trPr>
                    <w:tc>
                      <w:tcPr>
                        <w:tcW w:w="1815" w:type="dxa"/>
                      </w:tcPr>
                      <w:p w:rsidR="00A67E52" w:rsidRDefault="00A67E52" w:rsidP="005B03AB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52" w:type="dxa"/>
                      </w:tcPr>
                      <w:p w:rsidR="00A67E52" w:rsidRPr="00305AB9" w:rsidRDefault="00A67E52" w:rsidP="005B03AB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Kitaplıkta çok kitap vardı.</w:t>
                        </w:r>
                      </w:p>
                    </w:tc>
                  </w:tr>
                  <w:tr w:rsidR="00A67E52" w:rsidTr="00A67E52">
                    <w:trPr>
                      <w:trHeight w:val="433"/>
                    </w:trPr>
                    <w:tc>
                      <w:tcPr>
                        <w:tcW w:w="1815" w:type="dxa"/>
                      </w:tcPr>
                      <w:p w:rsidR="00A67E52" w:rsidRDefault="00A67E52" w:rsidP="005B03AB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52" w:type="dxa"/>
                      </w:tcPr>
                      <w:p w:rsidR="00A67E52" w:rsidRPr="00305AB9" w:rsidRDefault="00A67E52" w:rsidP="005B03AB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Halide Edip Adıvar yirmi tane roman yazmıştır.</w:t>
                        </w:r>
                      </w:p>
                    </w:tc>
                  </w:tr>
                  <w:tr w:rsidR="00A67E52" w:rsidTr="00A67E52">
                    <w:trPr>
                      <w:trHeight w:val="433"/>
                    </w:trPr>
                    <w:tc>
                      <w:tcPr>
                        <w:tcW w:w="1815" w:type="dxa"/>
                      </w:tcPr>
                      <w:p w:rsidR="00A67E52" w:rsidRDefault="00A67E52" w:rsidP="005B03AB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52" w:type="dxa"/>
                      </w:tcPr>
                      <w:p w:rsidR="00A67E52" w:rsidRPr="00305AB9" w:rsidRDefault="00A67E52" w:rsidP="005B03AB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Onlar işgale karşı cesurca dur dediler.</w:t>
                        </w:r>
                      </w:p>
                    </w:tc>
                  </w:tr>
                  <w:tr w:rsidR="00A67E52" w:rsidTr="00A67E52">
                    <w:trPr>
                      <w:trHeight w:val="433"/>
                    </w:trPr>
                    <w:tc>
                      <w:tcPr>
                        <w:tcW w:w="1815" w:type="dxa"/>
                      </w:tcPr>
                      <w:p w:rsidR="00A67E52" w:rsidRDefault="00A67E52" w:rsidP="005B03AB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52" w:type="dxa"/>
                      </w:tcPr>
                      <w:p w:rsidR="00A67E52" w:rsidRPr="00305AB9" w:rsidRDefault="00FE04F3" w:rsidP="005B03AB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Derenin yanında üç tane ev  vardı.</w:t>
                        </w:r>
                      </w:p>
                    </w:tc>
                  </w:tr>
                  <w:tr w:rsidR="00A67E52" w:rsidTr="00A67E52">
                    <w:trPr>
                      <w:trHeight w:val="433"/>
                    </w:trPr>
                    <w:tc>
                      <w:tcPr>
                        <w:tcW w:w="1815" w:type="dxa"/>
                      </w:tcPr>
                      <w:p w:rsidR="00A67E52" w:rsidRDefault="00A67E52" w:rsidP="005B03AB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52" w:type="dxa"/>
                      </w:tcPr>
                      <w:p w:rsidR="00A67E52" w:rsidRPr="00305AB9" w:rsidRDefault="00FE04F3" w:rsidP="005B03AB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Duyu organları tarafından algılanan, hacmi olan ve boşlukta yer kaplayan cisme madde denir.</w:t>
                        </w:r>
                      </w:p>
                    </w:tc>
                  </w:tr>
                </w:tbl>
                <w:p w:rsidR="000C5E4B" w:rsidRDefault="000C5E4B" w:rsidP="000A0BDE"/>
              </w:txbxContent>
            </v:textbox>
          </v:shape>
        </w:pict>
      </w:r>
      <w:r w:rsidR="00531B4A">
        <w:rPr>
          <w:noProof/>
          <w:lang w:eastAsia="tr-TR"/>
        </w:rPr>
        <w:pict>
          <v:shape id="Text Box 13" o:spid="_x0000_s1027" type="#_x0000_t202" style="position:absolute;margin-left:-6.2pt;margin-top:237.8pt;width:537.25pt;height:3in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A97696" w:rsidRDefault="00A97696" w:rsidP="00895876">
                  <w:pPr>
                    <w:pStyle w:val="AralkYok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8033A">
                    <w:rPr>
                      <w:rFonts w:cstheme="minorHAnsi"/>
                      <w:b/>
                      <w:sz w:val="24"/>
                    </w:rPr>
                    <w:t>Aşağıdaki cümlelerden öznel yargı olanların başına Ö, nesnel yargı olanların N</w:t>
                  </w:r>
                  <w:r>
                    <w:rPr>
                      <w:rFonts w:cstheme="minorHAnsi"/>
                      <w:b/>
                      <w:sz w:val="24"/>
                    </w:rPr>
                    <w:t xml:space="preserve"> </w:t>
                  </w:r>
                  <w:r w:rsidRPr="0008033A">
                    <w:rPr>
                      <w:rFonts w:cstheme="minorHAnsi"/>
                      <w:b/>
                      <w:sz w:val="24"/>
                    </w:rPr>
                    <w:t>koyunuz</w:t>
                  </w:r>
                  <w:r>
                    <w:rPr>
                      <w:rFonts w:cstheme="minorHAnsi"/>
                      <w:b/>
                      <w:sz w:val="24"/>
                    </w:rPr>
                    <w:t xml:space="preserve">. </w:t>
                  </w:r>
                </w:p>
                <w:p w:rsidR="00895876" w:rsidRPr="004747C1" w:rsidRDefault="00A97696" w:rsidP="00895876">
                  <w:pPr>
                    <w:pStyle w:val="AralkYok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4747C1">
                    <w:rPr>
                      <w:b/>
                      <w:color w:val="FF0000"/>
                      <w:sz w:val="24"/>
                      <w:szCs w:val="24"/>
                    </w:rPr>
                    <w:t xml:space="preserve">(  </w:t>
                  </w:r>
                  <w:r w:rsidR="004747C1" w:rsidRPr="004747C1">
                    <w:rPr>
                      <w:b/>
                      <w:color w:val="FF0000"/>
                      <w:sz w:val="24"/>
                      <w:szCs w:val="24"/>
                    </w:rPr>
                    <w:t xml:space="preserve">N </w:t>
                  </w:r>
                  <w:r w:rsidRPr="004747C1">
                    <w:rPr>
                      <w:b/>
                      <w:color w:val="FF0000"/>
                      <w:sz w:val="24"/>
                      <w:szCs w:val="24"/>
                    </w:rPr>
                    <w:t>) Kaptan fırtına yaklaşıyor diye bağırdı.</w:t>
                  </w:r>
                </w:p>
                <w:p w:rsidR="00A97696" w:rsidRDefault="00A97696" w:rsidP="00895876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A97696">
                    <w:rPr>
                      <w:b/>
                      <w:sz w:val="24"/>
                      <w:szCs w:val="24"/>
                    </w:rPr>
                    <w:t>(      ) Türkçe dersi çok zevkli geçiyor.</w:t>
                  </w:r>
                </w:p>
                <w:p w:rsidR="00A97696" w:rsidRPr="00A97696" w:rsidRDefault="00A97696" w:rsidP="00A97696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A97696">
                    <w:rPr>
                      <w:b/>
                      <w:sz w:val="24"/>
                      <w:szCs w:val="24"/>
                    </w:rPr>
                    <w:t xml:space="preserve">(      ) </w:t>
                  </w:r>
                  <w:r>
                    <w:rPr>
                      <w:b/>
                      <w:sz w:val="24"/>
                      <w:szCs w:val="24"/>
                    </w:rPr>
                    <w:t>Türkiye Avrupa’nın en güzel şehridir.</w:t>
                  </w:r>
                </w:p>
                <w:p w:rsidR="00A97696" w:rsidRPr="00A97696" w:rsidRDefault="00A97696" w:rsidP="00A97696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A97696">
                    <w:rPr>
                      <w:b/>
                      <w:sz w:val="24"/>
                      <w:szCs w:val="24"/>
                    </w:rPr>
                    <w:t xml:space="preserve">(      ) </w:t>
                  </w:r>
                  <w:r>
                    <w:rPr>
                      <w:b/>
                      <w:sz w:val="24"/>
                      <w:szCs w:val="24"/>
                    </w:rPr>
                    <w:t>Arif sessizce içeri girdi.</w:t>
                  </w:r>
                </w:p>
                <w:p w:rsidR="00A97696" w:rsidRPr="00A97696" w:rsidRDefault="00A97696" w:rsidP="00A97696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A97696">
                    <w:rPr>
                      <w:b/>
                      <w:sz w:val="24"/>
                      <w:szCs w:val="24"/>
                    </w:rPr>
                    <w:t xml:space="preserve">(      ) </w:t>
                  </w:r>
                  <w:r>
                    <w:rPr>
                      <w:b/>
                      <w:sz w:val="24"/>
                      <w:szCs w:val="24"/>
                    </w:rPr>
                    <w:t>Babam kuru fasülyeyi çok seviyor.</w:t>
                  </w:r>
                </w:p>
                <w:p w:rsidR="004747C1" w:rsidRDefault="00A97696" w:rsidP="00A97696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A97696">
                    <w:rPr>
                      <w:b/>
                      <w:sz w:val="24"/>
                      <w:szCs w:val="24"/>
                    </w:rPr>
                    <w:t>(      )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4747C1">
                    <w:rPr>
                      <w:b/>
                      <w:sz w:val="24"/>
                      <w:szCs w:val="24"/>
                    </w:rPr>
                    <w:t>Karadeniz’de bu yıl da en çok hamsi tutuldu.</w:t>
                  </w:r>
                </w:p>
                <w:p w:rsidR="00A97696" w:rsidRPr="00A97696" w:rsidRDefault="00A97696" w:rsidP="00A97696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A97696">
                    <w:rPr>
                      <w:b/>
                      <w:sz w:val="24"/>
                      <w:szCs w:val="24"/>
                    </w:rPr>
                    <w:t xml:space="preserve">(      ) </w:t>
                  </w:r>
                  <w:r>
                    <w:rPr>
                      <w:b/>
                      <w:sz w:val="24"/>
                      <w:szCs w:val="24"/>
                    </w:rPr>
                    <w:t>Bu ağaçta ne kadar da çok zeytin varmış.</w:t>
                  </w:r>
                </w:p>
                <w:p w:rsidR="00A97696" w:rsidRPr="00A97696" w:rsidRDefault="00A97696" w:rsidP="00A97696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A97696">
                    <w:rPr>
                      <w:b/>
                      <w:sz w:val="24"/>
                      <w:szCs w:val="24"/>
                    </w:rPr>
                    <w:t xml:space="preserve">(      ) </w:t>
                  </w:r>
                  <w:r w:rsidR="004747C1">
                    <w:rPr>
                      <w:b/>
                      <w:sz w:val="24"/>
                      <w:szCs w:val="24"/>
                    </w:rPr>
                    <w:t>Bu bahçede kırktan fazla elma ağacı var.</w:t>
                  </w:r>
                </w:p>
                <w:p w:rsidR="004747C1" w:rsidRPr="00A97696" w:rsidRDefault="00A97696" w:rsidP="004747C1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A97696">
                    <w:rPr>
                      <w:b/>
                      <w:sz w:val="24"/>
                      <w:szCs w:val="24"/>
                    </w:rPr>
                    <w:t xml:space="preserve">(      ) </w:t>
                  </w:r>
                  <w:r w:rsidR="004747C1">
                    <w:rPr>
                      <w:b/>
                      <w:sz w:val="24"/>
                      <w:szCs w:val="24"/>
                    </w:rPr>
                    <w:t>Kırmızı araba yola çok süratli çıktı.</w:t>
                  </w:r>
                </w:p>
                <w:p w:rsidR="00A97696" w:rsidRDefault="00A97696" w:rsidP="00A97696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A97696">
                    <w:rPr>
                      <w:b/>
                      <w:sz w:val="24"/>
                      <w:szCs w:val="24"/>
                    </w:rPr>
                    <w:t>(      )</w:t>
                  </w:r>
                  <w:r w:rsidR="004747C1">
                    <w:rPr>
                      <w:b/>
                      <w:sz w:val="24"/>
                      <w:szCs w:val="24"/>
                    </w:rPr>
                    <w:t xml:space="preserve"> 10 Kasım’da bayraklar yarıya indirildi.</w:t>
                  </w:r>
                </w:p>
                <w:p w:rsidR="004747C1" w:rsidRDefault="004747C1" w:rsidP="00A97696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A97696">
                    <w:rPr>
                      <w:b/>
                      <w:sz w:val="24"/>
                      <w:szCs w:val="24"/>
                    </w:rPr>
                    <w:t xml:space="preserve">(      ) </w:t>
                  </w:r>
                  <w:r>
                    <w:rPr>
                      <w:b/>
                      <w:sz w:val="24"/>
                      <w:szCs w:val="24"/>
                    </w:rPr>
                    <w:t>Bu şehir geceleri bir başka olur.</w:t>
                  </w:r>
                </w:p>
                <w:p w:rsidR="004747C1" w:rsidRDefault="004747C1" w:rsidP="004747C1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A97696">
                    <w:rPr>
                      <w:b/>
                      <w:sz w:val="24"/>
                      <w:szCs w:val="24"/>
                    </w:rPr>
                    <w:t>(      )</w:t>
                  </w:r>
                  <w:r>
                    <w:rPr>
                      <w:b/>
                      <w:sz w:val="24"/>
                      <w:szCs w:val="24"/>
                    </w:rPr>
                    <w:t xml:space="preserve"> Bu bitmek tükenmek bilmeyen ormanlar insanı çocuk gibi mutlu ediyor.</w:t>
                  </w:r>
                </w:p>
                <w:p w:rsidR="004747C1" w:rsidRDefault="004747C1" w:rsidP="004747C1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A97696">
                    <w:rPr>
                      <w:b/>
                      <w:sz w:val="24"/>
                      <w:szCs w:val="24"/>
                    </w:rPr>
                    <w:t xml:space="preserve">(      ) </w:t>
                  </w:r>
                  <w:r>
                    <w:rPr>
                      <w:b/>
                      <w:sz w:val="24"/>
                      <w:szCs w:val="24"/>
                    </w:rPr>
                    <w:t>Dalgalan sen şafaklar gibi ey şanlı hilal.</w:t>
                  </w:r>
                </w:p>
                <w:p w:rsidR="004747C1" w:rsidRPr="00A97696" w:rsidRDefault="004747C1" w:rsidP="00A97696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  <w:p w:rsidR="00A97696" w:rsidRPr="00A97696" w:rsidRDefault="00A97696" w:rsidP="00895876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  <w:p w:rsidR="00A97696" w:rsidRPr="00A97696" w:rsidRDefault="00A97696" w:rsidP="00895876">
                  <w:pPr>
                    <w:pStyle w:val="AralkYok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P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P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="00531B4A" w:rsidRPr="00531B4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-6.2pt;margin-top:-3pt;width:537.25pt;height:233.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" fillcolor="white [3201]" strokecolor="#8064a2 [3207]" strokeweight="2.5pt">
            <v:shadow color="#868686"/>
            <v:textbox>
              <w:txbxContent>
                <w:p w:rsidR="00305AB9" w:rsidRDefault="00305AB9" w:rsidP="00305AB9">
                  <w:pPr>
                    <w:pStyle w:val="AralkYok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8033A">
                    <w:rPr>
                      <w:rFonts w:cstheme="minorHAnsi"/>
                      <w:b/>
                      <w:sz w:val="24"/>
                    </w:rPr>
                    <w:t>Aşağıdaki cümlelerden öznel yargı olanların başına Ö</w:t>
                  </w:r>
                  <w:r w:rsidR="00A97696">
                    <w:rPr>
                      <w:rFonts w:cstheme="minorHAnsi"/>
                      <w:b/>
                      <w:sz w:val="24"/>
                    </w:rPr>
                    <w:t>znel</w:t>
                  </w:r>
                  <w:r w:rsidRPr="0008033A">
                    <w:rPr>
                      <w:rFonts w:cstheme="minorHAnsi"/>
                      <w:b/>
                      <w:sz w:val="24"/>
                    </w:rPr>
                    <w:t>, nesnel yargı olanların N</w:t>
                  </w:r>
                  <w:r w:rsidR="00A97696">
                    <w:rPr>
                      <w:rFonts w:cstheme="minorHAnsi"/>
                      <w:b/>
                      <w:sz w:val="24"/>
                    </w:rPr>
                    <w:t>esnel</w:t>
                  </w:r>
                  <w:r w:rsidRPr="0008033A">
                    <w:rPr>
                      <w:rFonts w:cstheme="minorHAnsi"/>
                      <w:b/>
                      <w:sz w:val="24"/>
                    </w:rPr>
                    <w:t xml:space="preserve"> koyunuz</w:t>
                  </w:r>
                  <w:r>
                    <w:rPr>
                      <w:rFonts w:cstheme="minorHAnsi"/>
                      <w:b/>
                      <w:sz w:val="24"/>
                    </w:rPr>
                    <w:t xml:space="preserve">.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809"/>
                    <w:gridCol w:w="8725"/>
                  </w:tblGrid>
                  <w:tr w:rsidR="00305AB9" w:rsidTr="00A97696">
                    <w:trPr>
                      <w:trHeight w:val="443"/>
                    </w:trPr>
                    <w:tc>
                      <w:tcPr>
                        <w:tcW w:w="1809" w:type="dxa"/>
                      </w:tcPr>
                      <w:p w:rsidR="00305AB9" w:rsidRPr="00FE04F3" w:rsidRDefault="00A97696" w:rsidP="00FE04F3">
                        <w:pPr>
                          <w:pStyle w:val="AralkYok"/>
                          <w:jc w:val="center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lang w:eastAsia="tr-TR"/>
                          </w:rPr>
                        </w:pPr>
                        <w:r w:rsidRPr="00FE04F3">
                          <w:rPr>
                            <w:rFonts w:ascii="Comic Sans MS" w:eastAsia="Times New Roman" w:hAnsi="Comic Sans MS" w:cs="Times New Roman"/>
                            <w:b/>
                            <w:color w:val="FF0000"/>
                            <w:sz w:val="24"/>
                            <w:szCs w:val="20"/>
                            <w:lang w:eastAsia="tr-TR"/>
                          </w:rPr>
                          <w:t>Öznel</w:t>
                        </w:r>
                      </w:p>
                    </w:tc>
                    <w:tc>
                      <w:tcPr>
                        <w:tcW w:w="8725" w:type="dxa"/>
                      </w:tcPr>
                      <w:p w:rsidR="00305AB9" w:rsidRPr="00A97696" w:rsidRDefault="00305AB9" w:rsidP="00305AB9">
                        <w:pPr>
                          <w:pStyle w:val="AralkYok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 w:rsidRPr="00A97696">
                          <w:rPr>
                            <w:rFonts w:eastAsia="Times New Roman" w:cstheme="minorHAnsi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  <w:t>Çalışmadan kimsenin başarılı olabileceğine inanmıyorum.</w:t>
                        </w:r>
                      </w:p>
                    </w:tc>
                  </w:tr>
                  <w:tr w:rsidR="00305AB9" w:rsidTr="00A97696">
                    <w:trPr>
                      <w:trHeight w:val="469"/>
                    </w:trPr>
                    <w:tc>
                      <w:tcPr>
                        <w:tcW w:w="1809" w:type="dxa"/>
                      </w:tcPr>
                      <w:p w:rsidR="00305AB9" w:rsidRDefault="00305AB9" w:rsidP="00305AB9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25" w:type="dxa"/>
                      </w:tcPr>
                      <w:p w:rsidR="00305AB9" w:rsidRPr="00305AB9" w:rsidRDefault="00305AB9" w:rsidP="00305AB9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 w:rsidRPr="00305AB9"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 xml:space="preserve">En iyi tatil ailemizin yanından yapılandır. </w:t>
                        </w:r>
                      </w:p>
                    </w:tc>
                  </w:tr>
                  <w:tr w:rsidR="00305AB9" w:rsidTr="00A97696">
                    <w:trPr>
                      <w:trHeight w:val="443"/>
                    </w:trPr>
                    <w:tc>
                      <w:tcPr>
                        <w:tcW w:w="1809" w:type="dxa"/>
                      </w:tcPr>
                      <w:p w:rsidR="00305AB9" w:rsidRDefault="00305AB9" w:rsidP="00305AB9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25" w:type="dxa"/>
                      </w:tcPr>
                      <w:p w:rsidR="00305AB9" w:rsidRPr="00305AB9" w:rsidRDefault="00305AB9" w:rsidP="00305AB9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 w:rsidRPr="00305AB9"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Bu sene Ordu’ya elli dört bin turist gelmiş.</w:t>
                        </w:r>
                      </w:p>
                    </w:tc>
                  </w:tr>
                  <w:tr w:rsidR="00305AB9" w:rsidTr="00A97696">
                    <w:trPr>
                      <w:trHeight w:val="443"/>
                    </w:trPr>
                    <w:tc>
                      <w:tcPr>
                        <w:tcW w:w="1809" w:type="dxa"/>
                      </w:tcPr>
                      <w:p w:rsidR="00305AB9" w:rsidRDefault="00305AB9" w:rsidP="00305AB9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25" w:type="dxa"/>
                      </w:tcPr>
                      <w:p w:rsidR="00305AB9" w:rsidRPr="00305AB9" w:rsidRDefault="00305AB9" w:rsidP="00305AB9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 w:rsidRPr="00305AB9"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Yeşilliklerin içindeki bu vadide insan huzur buluyor.</w:t>
                        </w:r>
                      </w:p>
                    </w:tc>
                  </w:tr>
                  <w:tr w:rsidR="00305AB9" w:rsidTr="00A97696">
                    <w:trPr>
                      <w:trHeight w:val="443"/>
                    </w:trPr>
                    <w:tc>
                      <w:tcPr>
                        <w:tcW w:w="1809" w:type="dxa"/>
                      </w:tcPr>
                      <w:p w:rsidR="00305AB9" w:rsidRDefault="00305AB9" w:rsidP="00305AB9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25" w:type="dxa"/>
                      </w:tcPr>
                      <w:p w:rsidR="00305AB9" w:rsidRPr="00305AB9" w:rsidRDefault="00305AB9" w:rsidP="00305AB9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 w:rsidRPr="00305AB9"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Atatürk hüzünlü gözlerle  İstanbul’a baktı.</w:t>
                        </w:r>
                      </w:p>
                    </w:tc>
                  </w:tr>
                  <w:tr w:rsidR="00305AB9" w:rsidTr="00A97696">
                    <w:trPr>
                      <w:trHeight w:val="469"/>
                    </w:trPr>
                    <w:tc>
                      <w:tcPr>
                        <w:tcW w:w="1809" w:type="dxa"/>
                      </w:tcPr>
                      <w:p w:rsidR="00305AB9" w:rsidRDefault="00305AB9" w:rsidP="00305AB9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25" w:type="dxa"/>
                      </w:tcPr>
                      <w:p w:rsidR="00305AB9" w:rsidRPr="00305AB9" w:rsidRDefault="00305AB9" w:rsidP="00305AB9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 w:rsidRPr="00305AB9"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Atatürk Erzurum’dan sonra Sivas’a geçmiştir.</w:t>
                        </w:r>
                      </w:p>
                    </w:tc>
                  </w:tr>
                  <w:tr w:rsidR="00305AB9" w:rsidTr="00A97696">
                    <w:trPr>
                      <w:trHeight w:val="443"/>
                    </w:trPr>
                    <w:tc>
                      <w:tcPr>
                        <w:tcW w:w="1809" w:type="dxa"/>
                      </w:tcPr>
                      <w:p w:rsidR="00305AB9" w:rsidRDefault="00305AB9" w:rsidP="00305AB9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25" w:type="dxa"/>
                      </w:tcPr>
                      <w:p w:rsidR="00305AB9" w:rsidRPr="00305AB9" w:rsidRDefault="00305AB9" w:rsidP="00305AB9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 w:rsidRPr="00305AB9"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Kitap en sadık dosttur.</w:t>
                        </w:r>
                      </w:p>
                    </w:tc>
                  </w:tr>
                  <w:tr w:rsidR="00305AB9" w:rsidTr="00A97696">
                    <w:trPr>
                      <w:trHeight w:val="469"/>
                    </w:trPr>
                    <w:tc>
                      <w:tcPr>
                        <w:tcW w:w="1809" w:type="dxa"/>
                      </w:tcPr>
                      <w:p w:rsidR="00305AB9" w:rsidRDefault="00305AB9" w:rsidP="00305AB9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25" w:type="dxa"/>
                      </w:tcPr>
                      <w:p w:rsidR="00305AB9" w:rsidRPr="00305AB9" w:rsidRDefault="00305AB9" w:rsidP="00305AB9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 w:rsidRPr="00305AB9"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Bu sene elli sekiz kitap ok</w:t>
                        </w:r>
                        <w:r w:rsidR="00FE04F3"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u</w:t>
                        </w:r>
                        <w:r w:rsidRPr="00305AB9"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dum.</w:t>
                        </w:r>
                      </w:p>
                    </w:tc>
                  </w:tr>
                  <w:tr w:rsidR="00A97696" w:rsidTr="00A97696">
                    <w:trPr>
                      <w:trHeight w:val="469"/>
                    </w:trPr>
                    <w:tc>
                      <w:tcPr>
                        <w:tcW w:w="1809" w:type="dxa"/>
                      </w:tcPr>
                      <w:p w:rsidR="00A97696" w:rsidRDefault="00A97696" w:rsidP="00305AB9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b/>
                            <w:sz w:val="20"/>
                            <w:szCs w:val="20"/>
                            <w:u w:val="single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8725" w:type="dxa"/>
                      </w:tcPr>
                      <w:p w:rsidR="00A97696" w:rsidRPr="00305AB9" w:rsidRDefault="00A97696" w:rsidP="00305AB9">
                        <w:pPr>
                          <w:pStyle w:val="AralkYok"/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sz w:val="24"/>
                            <w:szCs w:val="24"/>
                            <w:lang w:eastAsia="tr-TR"/>
                          </w:rPr>
                          <w:t>İstiklal Marşı on kıtadır.</w:t>
                        </w:r>
                      </w:p>
                    </w:tc>
                  </w:tr>
                </w:tbl>
                <w:p w:rsidR="00305AB9" w:rsidRPr="00305AB9" w:rsidRDefault="00305AB9" w:rsidP="00305AB9">
                  <w:pPr>
                    <w:pStyle w:val="AralkYok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u w:val="single"/>
                      <w:lang w:eastAsia="tr-TR"/>
                    </w:rPr>
                  </w:pPr>
                </w:p>
                <w:p w:rsidR="00B353B3" w:rsidRDefault="00B353B3" w:rsidP="00E77DF8"/>
              </w:txbxContent>
            </v:textbox>
          </v:shape>
        </w:pict>
      </w:r>
      <w:r w:rsidR="00531B4A">
        <w:rPr>
          <w:noProof/>
          <w:lang w:eastAsia="tr-TR"/>
        </w:rPr>
        <w:pict>
          <v:roundrect id="Yuvarlatılmış Dikdörtgen 115" o:spid="_x0000_s1029" style="position:absolute;margin-left:-6.2pt;margin-top:-43.95pt;width:445.75pt;height:32.25pt;z-index:251655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ntq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Ol57ag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bookmarkStart w:id="0" w:name="_GoBack"/>
                  <w:r w:rsidR="00FE04F3">
                    <w:rPr>
                      <w:rFonts w:ascii="Comic Sans MS" w:hAnsi="Comic Sans MS"/>
                      <w:color w:val="000000"/>
                      <w:szCs w:val="20"/>
                    </w:rPr>
                    <w:t>Öznel ve Nesnel İfadeler</w:t>
                  </w:r>
                  <w:bookmarkEnd w:id="0"/>
                </w:p>
              </w:txbxContent>
            </v:textbox>
          </v:roundrect>
        </w:pict>
      </w:r>
      <w:r w:rsidR="00531B4A" w:rsidRPr="00531B4A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0" type="#_x0000_t175" style="position:absolute;margin-left:442.95pt;margin-top:-43.95pt;width:80.6pt;height:29.95pt;z-index:-25165670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3629BB"/>
    <w:rsid w:val="000A0BDE"/>
    <w:rsid w:val="000C5E4B"/>
    <w:rsid w:val="000D28A6"/>
    <w:rsid w:val="001A2FF2"/>
    <w:rsid w:val="00230532"/>
    <w:rsid w:val="00281C13"/>
    <w:rsid w:val="00305AB9"/>
    <w:rsid w:val="003629BB"/>
    <w:rsid w:val="00384125"/>
    <w:rsid w:val="00453B98"/>
    <w:rsid w:val="004747C1"/>
    <w:rsid w:val="00485311"/>
    <w:rsid w:val="00486042"/>
    <w:rsid w:val="00531B4A"/>
    <w:rsid w:val="00661A8E"/>
    <w:rsid w:val="00851C76"/>
    <w:rsid w:val="00895876"/>
    <w:rsid w:val="009B1F45"/>
    <w:rsid w:val="009B367C"/>
    <w:rsid w:val="00A67E52"/>
    <w:rsid w:val="00A97696"/>
    <w:rsid w:val="00B353B3"/>
    <w:rsid w:val="00BA44B9"/>
    <w:rsid w:val="00BD4903"/>
    <w:rsid w:val="00C4723F"/>
    <w:rsid w:val="00C5775E"/>
    <w:rsid w:val="00D0076C"/>
    <w:rsid w:val="00DD1FF6"/>
    <w:rsid w:val="00E06FBD"/>
    <w:rsid w:val="00E27B07"/>
    <w:rsid w:val="00E70C2F"/>
    <w:rsid w:val="00E77DF8"/>
    <w:rsid w:val="00EA4A57"/>
    <w:rsid w:val="00F8206B"/>
    <w:rsid w:val="00FE0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E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35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353B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007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E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3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353B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007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8F623-174B-4D4A-B77D-0B5B3805E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2017-12-03T16:06:00Z</dcterms:created>
  <dcterms:modified xsi:type="dcterms:W3CDTF">2017-12-04T09:31:00Z</dcterms:modified>
  <cp:category>www.sorubak.com</cp:category>
</cp:coreProperties>
</file>