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80" w:rsidRDefault="00FB4CA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97.8pt;margin-top:-18.7pt;width:141.05pt;height:25.8pt;z-index:3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51E9" w:rsidRPr="00320D63" w:rsidRDefault="00320D63" w:rsidP="00320D63">
                  <w:pPr>
                    <w:rPr>
                      <w:szCs w:val="24"/>
                    </w:rPr>
                  </w:pPr>
                  <w:r w:rsidRPr="00320D6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.35pt;margin-top:-5.85pt;width:487.35pt;height:104pt;z-index:1">
            <v:textbox>
              <w:txbxContent>
                <w:p w:rsidR="00863780" w:rsidRPr="004E4166" w:rsidRDefault="00863780" w:rsidP="00AD623E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201</w:t>
                  </w:r>
                  <w:r>
                    <w:rPr>
                      <w:rFonts w:ascii="Bookman Old Style" w:hAnsi="Bookman Old Style"/>
                      <w:bCs/>
                    </w:rPr>
                    <w:t>4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-201</w:t>
                  </w:r>
                  <w:r>
                    <w:rPr>
                      <w:rFonts w:ascii="Bookman Old Style" w:hAnsi="Bookman Old Style"/>
                      <w:bCs/>
                    </w:rPr>
                    <w:t>5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/>
                      <w:bCs/>
                    </w:rPr>
                    <w:t xml:space="preserve">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G</w:t>
                  </w:r>
                  <w:r>
                    <w:rPr>
                      <w:rFonts w:ascii="Bookman Old Style" w:hAnsi="Bookman Old Style"/>
                      <w:bCs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OKULU 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SINIFI</w:t>
                  </w:r>
                  <w:r w:rsidRPr="00E92CAD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>FEN VE TEKNOLOJİ DERSİ</w:t>
                  </w:r>
                  <w:r w:rsidRPr="00111AD4">
                    <w:rPr>
                      <w:rFonts w:ascii="Bookman Old Style" w:hAnsi="Bookman Old Style"/>
                    </w:rPr>
                    <w:t xml:space="preserve"> 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.DÖNEM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.SINAVI</w:t>
                  </w:r>
                  <w:r w:rsidRP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:…………………………………………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SINIFI:….ŞUBE:…..  OKUL NO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:……..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ARİHİ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:…..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/……/…………</w:t>
                  </w:r>
                </w:p>
                <w:p w:rsidR="00863780" w:rsidRPr="00111AD4" w:rsidRDefault="00863780" w:rsidP="00AD623E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863780" w:rsidRPr="004E4166" w:rsidRDefault="00863780" w:rsidP="00AD623E">
                  <w:pPr>
                    <w:shd w:val="clear" w:color="auto" w:fill="F2F2F2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863780" w:rsidRPr="006330DC" w:rsidRDefault="00863780" w:rsidP="00AD623E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863780" w:rsidRPr="00111AD4" w:rsidRDefault="00863780" w:rsidP="00AD623E">
                  <w:pPr>
                    <w:shd w:val="clear" w:color="auto" w:fill="F2F2F2"/>
                  </w:pPr>
                </w:p>
              </w:txbxContent>
            </v:textbox>
          </v:shape>
        </w:pict>
      </w:r>
    </w:p>
    <w:p w:rsidR="00863780" w:rsidRPr="006E1EA9" w:rsidRDefault="00863780" w:rsidP="006E1EA9"/>
    <w:p w:rsidR="00863780" w:rsidRPr="006E1EA9" w:rsidRDefault="00863780" w:rsidP="006E1EA9"/>
    <w:p w:rsidR="00863780" w:rsidRPr="006E1EA9" w:rsidRDefault="00863780" w:rsidP="006E1EA9"/>
    <w:tbl>
      <w:tblPr>
        <w:tblpPr w:leftFromText="141" w:rightFromText="141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4"/>
        <w:gridCol w:w="5644"/>
      </w:tblGrid>
      <w:tr w:rsidR="00863780" w:rsidRPr="00AD623E" w:rsidTr="00AD623E">
        <w:trPr>
          <w:trHeight w:val="2848"/>
        </w:trPr>
        <w:tc>
          <w:tcPr>
            <w:tcW w:w="11288" w:type="dxa"/>
            <w:gridSpan w:val="2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b/>
                <w:color w:val="00B050"/>
              </w:rPr>
            </w:pPr>
            <w:r w:rsidRPr="00AD623E">
              <w:rPr>
                <w:rFonts w:ascii="Cambria" w:eastAsia="HelveticaTurk" w:hAnsi="Cambria" w:cs="HelveticaTurk"/>
                <w:b/>
                <w:color w:val="00B050"/>
              </w:rPr>
              <w:t>A-BOŞLUK DOLDURMA  (4 SORU X 4 PUAN =16PUAN)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Aşağıdaki cümleleri verilen kelime veya kelime gruplarından uygun olanlarıyla tamamlayınız.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1.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uyku hâlindeki canlılardandır.</w:t>
            </w:r>
          </w:p>
          <w:p w:rsidR="00863780" w:rsidRPr="00AD623E" w:rsidRDefault="00FB4CA6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FB4CA6">
              <w:rPr>
                <w:noProof/>
                <w:lang w:eastAsia="tr-TR"/>
              </w:rPr>
              <w:pict>
                <v:roundrect id="_x0000_s1027" style="position:absolute;margin-left:331.15pt;margin-top:6.8pt;width:149pt;height:23.9pt;z-index:3" arcsize="10923f">
                  <v:textbox style="mso-next-textbox:#_x0000_s1027">
                    <w:txbxContent>
                      <w:p w:rsidR="00863780" w:rsidRPr="00AD623E" w:rsidRDefault="00863780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AlfaNormal"/>
                            <w:color w:val="000000"/>
                          </w:rPr>
                        </w:pPr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mikroskobik canlılar                      </w:t>
                        </w:r>
                      </w:p>
                      <w:p w:rsidR="00863780" w:rsidRDefault="00863780" w:rsidP="006E1EA9"/>
                    </w:txbxContent>
                  </v:textbox>
                </v:roundrect>
              </w:pict>
            </w:r>
            <w:r w:rsidRPr="00FB4CA6">
              <w:rPr>
                <w:noProof/>
                <w:lang w:eastAsia="tr-TR"/>
              </w:rPr>
              <w:pict>
                <v:roundrect id="_x0000_s1028" style="position:absolute;margin-left:-1.35pt;margin-top:6.8pt;width:149pt;height:23.9pt;z-index:5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mercimek tohumu             </w:t>
                        </w:r>
                      </w:p>
                    </w:txbxContent>
                  </v:textbox>
                </v:roundrect>
              </w:pict>
            </w:r>
            <w:r w:rsidRPr="00FB4CA6">
              <w:rPr>
                <w:noProof/>
                <w:lang w:eastAsia="tr-TR"/>
              </w:rPr>
              <w:pict>
                <v:roundrect id="_x0000_s1029" style="position:absolute;margin-left:165.95pt;margin-top:6.8pt;width:149pt;height:23.9pt;z-index:4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>çam ağacı</w:t>
                        </w:r>
                      </w:p>
                    </w:txbxContent>
                  </v:textbox>
                </v:roundrect>
              </w:pic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2.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uyku hâlinde iken uygun çevre koşulları oluştuğunda canlılık özelliği gösterir.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FB4CA6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FB4CA6">
              <w:rPr>
                <w:noProof/>
                <w:lang w:eastAsia="tr-TR"/>
              </w:rPr>
              <w:pict>
                <v:roundrect id="_x0000_s1030" style="position:absolute;margin-left:337pt;margin-top:7.8pt;width:149pt;height:24.3pt;z-index:7" arcsize="10923f">
                  <v:textbox>
                    <w:txbxContent>
                      <w:p w:rsidR="00863780" w:rsidRPr="00AD623E" w:rsidRDefault="00863780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AlfaNormal"/>
                            <w:color w:val="000000"/>
                          </w:rPr>
                        </w:pPr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menekşe bitkisi       </w:t>
                        </w:r>
                      </w:p>
                      <w:p w:rsidR="00863780" w:rsidRDefault="00863780" w:rsidP="006E1EA9"/>
                    </w:txbxContent>
                  </v:textbox>
                </v:roundrect>
              </w:pict>
            </w:r>
            <w:r w:rsidRPr="00FB4CA6">
              <w:rPr>
                <w:noProof/>
                <w:lang w:eastAsia="tr-TR"/>
              </w:rPr>
              <w:pict>
                <v:roundrect id="_x0000_s1031" style="position:absolute;margin-left:-1.35pt;margin-top:7.75pt;width:149pt;height:24.3pt;z-index:9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uğur böceği    </w:t>
                        </w:r>
                      </w:p>
                    </w:txbxContent>
                  </v:textbox>
                </v:roundrect>
              </w:pict>
            </w:r>
            <w:r w:rsidRPr="00FB4CA6">
              <w:rPr>
                <w:noProof/>
                <w:lang w:eastAsia="tr-TR"/>
              </w:rPr>
              <w:pict>
                <v:roundrect id="_x0000_s1032" style="position:absolute;margin-left:165.95pt;margin-top:7.75pt;width:149pt;height:24.25pt;z-index:8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>fasulye tohumu</w:t>
                        </w:r>
                      </w:p>
                    </w:txbxContent>
                  </v:textbox>
                </v:roundrect>
              </w:pic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3.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çöllerde yaşayan canlılardandır.</w:t>
            </w:r>
          </w:p>
          <w:p w:rsidR="00863780" w:rsidRPr="00AD623E" w:rsidRDefault="00FB4CA6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FB4CA6">
              <w:rPr>
                <w:noProof/>
                <w:lang w:eastAsia="tr-TR"/>
              </w:rPr>
              <w:pict>
                <v:roundrect id="_x0000_s1033" style="position:absolute;margin-left:337pt;margin-top:12.15pt;width:149pt;height:25.6pt;z-index:11" arcsize="10923f">
                  <v:textbox>
                    <w:txbxContent>
                      <w:p w:rsidR="00863780" w:rsidRPr="00AD623E" w:rsidRDefault="00863780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AlfaNormal"/>
                            <w:color w:val="000000"/>
                          </w:rPr>
                        </w:pPr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>nilüfer</w:t>
                        </w:r>
                      </w:p>
                      <w:p w:rsidR="00863780" w:rsidRDefault="00863780" w:rsidP="006E1EA9"/>
                    </w:txbxContent>
                  </v:textbox>
                </v:roundrect>
              </w:pict>
            </w:r>
            <w:r w:rsidRPr="00FB4CA6">
              <w:rPr>
                <w:noProof/>
                <w:lang w:eastAsia="tr-TR"/>
              </w:rPr>
              <w:pict>
                <v:roundrect id="_x0000_s1034" style="position:absolute;margin-left:165.95pt;margin-top:12.15pt;width:149pt;height:25.6pt;z-index:12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          kurbağa           </w:t>
                        </w:r>
                      </w:p>
                    </w:txbxContent>
                  </v:textbox>
                </v:roundrect>
              </w:pict>
            </w:r>
            <w:r w:rsidRPr="00FB4CA6">
              <w:rPr>
                <w:noProof/>
                <w:lang w:eastAsia="tr-TR"/>
              </w:rPr>
              <w:pict>
                <v:roundrect id="_x0000_s1035" style="position:absolute;margin-left:-1.35pt;margin-top:12.15pt;width:149pt;height:25.6pt;z-index:13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Kaktüs  </w:t>
                        </w:r>
                      </w:p>
                    </w:txbxContent>
                  </v:textbox>
                </v:roundrect>
              </w:pic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4.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küçük su birikintilerinde yaşar.</w:t>
            </w:r>
          </w:p>
          <w:p w:rsidR="00863780" w:rsidRPr="00AD623E" w:rsidRDefault="00FB4CA6" w:rsidP="00AD623E">
            <w:pPr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FB4CA6">
              <w:rPr>
                <w:noProof/>
                <w:lang w:eastAsia="tr-TR"/>
              </w:rPr>
              <w:pict>
                <v:roundrect id="_x0000_s1036" style="position:absolute;margin-left:337pt;margin-top:7.9pt;width:149pt;height:24.25pt;z-index:2" arcsize="10923f">
                  <v:textbox>
                    <w:txbxContent>
                      <w:p w:rsidR="00863780" w:rsidRDefault="00863780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>deniz atı</w:t>
                        </w:r>
                      </w:p>
                    </w:txbxContent>
                  </v:textbox>
                </v:roundrect>
              </w:pict>
            </w:r>
            <w:r w:rsidRPr="00FB4CA6">
              <w:rPr>
                <w:noProof/>
                <w:lang w:eastAsia="tr-TR"/>
              </w:rPr>
              <w:pict>
                <v:roundrect id="_x0000_s1037" style="position:absolute;margin-left:-1.35pt;margin-top:7.9pt;width:149pt;height:24.25pt;z-index:10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balina   </w:t>
                        </w:r>
                      </w:p>
                    </w:txbxContent>
                  </v:textbox>
                </v:roundrect>
              </w:pict>
            </w:r>
            <w:r w:rsidRPr="00FB4CA6">
              <w:rPr>
                <w:noProof/>
                <w:lang w:eastAsia="tr-TR"/>
              </w:rPr>
              <w:pict>
                <v:roundrect id="_x0000_s1038" style="position:absolute;margin-left:165.95pt;margin-top:7.9pt;width:149pt;height:24.25pt;z-index:6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su yosunu             </w:t>
                        </w:r>
                      </w:p>
                    </w:txbxContent>
                  </v:textbox>
                </v:roundrect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rPr>
                <w:rFonts w:ascii="Cambria" w:eastAsia="HelveticaTurk" w:hAnsi="Cambria" w:cs="AlfaNormal"/>
                <w:color w:val="000000"/>
              </w:rPr>
              <w:t xml:space="preserve">              </w:t>
            </w:r>
          </w:p>
        </w:tc>
      </w:tr>
      <w:tr w:rsidR="00863780" w:rsidRPr="00AD623E" w:rsidTr="00AD623E">
        <w:trPr>
          <w:trHeight w:val="4839"/>
        </w:trPr>
        <w:tc>
          <w:tcPr>
            <w:tcW w:w="5644" w:type="dxa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b/>
                <w:color w:val="00B050"/>
              </w:rPr>
            </w:pPr>
            <w:r w:rsidRPr="00AD623E">
              <w:rPr>
                <w:rFonts w:ascii="Cambria" w:eastAsia="HelveticaTurk" w:hAnsi="Cambria" w:cs="HelveticaTurk"/>
                <w:b/>
                <w:color w:val="00B050"/>
              </w:rPr>
              <w:t>B-BİLGİ SUNMA  (7 MADDE X 2 PUAN =14 PUAN)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  <w:color w:val="FF0000"/>
              </w:rPr>
            </w:pPr>
            <w:r w:rsidRPr="00AD623E">
              <w:rPr>
                <w:rFonts w:ascii="Cambria" w:hAnsi="Cambria"/>
                <w:color w:val="FF0000"/>
              </w:rPr>
              <w:t>Canlıların ortak özellikleri nelerdir?</w:t>
            </w: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1-</w:t>
            </w:r>
            <w:proofErr w:type="gramStart"/>
            <w:r w:rsidRPr="00AD623E">
              <w:t>…………………………………………………………………………………….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2-</w:t>
            </w:r>
            <w:proofErr w:type="gramStart"/>
            <w:r w:rsidRPr="00AD623E">
              <w:t>…………………………………………………………………………………….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3-</w:t>
            </w:r>
            <w:proofErr w:type="gramStart"/>
            <w:r w:rsidRPr="00AD623E">
              <w:t>……………………………………………………………………………………..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4-</w:t>
            </w:r>
            <w:proofErr w:type="gramStart"/>
            <w:r w:rsidRPr="00AD623E">
              <w:t>…………………………………………………………………………………….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5-</w:t>
            </w:r>
            <w:proofErr w:type="gramStart"/>
            <w:r w:rsidRPr="00AD623E">
              <w:t>……………………………………………………………………………………..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6-</w:t>
            </w:r>
            <w:proofErr w:type="gramStart"/>
            <w:r w:rsidRPr="00AD623E">
              <w:t>……………………………………………………………………………………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7-</w:t>
            </w:r>
            <w:proofErr w:type="gramStart"/>
            <w:r w:rsidRPr="00AD623E">
              <w:t>…………………………………………………………………………………..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</w:p>
        </w:tc>
        <w:tc>
          <w:tcPr>
            <w:tcW w:w="5644" w:type="dxa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b/>
                <w:color w:val="00B050"/>
              </w:rPr>
            </w:pPr>
            <w:r w:rsidRPr="00AD623E">
              <w:rPr>
                <w:rFonts w:ascii="Cambria" w:eastAsia="HelveticaTurk" w:hAnsi="Cambria" w:cs="HelveticaTurk"/>
                <w:b/>
                <w:color w:val="00B050"/>
              </w:rPr>
              <w:t>C-DOĞRU YANLIŞ  (5 SORU X 2 PUAN =10 PUAN)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)Hareket eden her varlık canlıdır.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)Çevremizdeki tüm canlı varlıkları çıplak gözle görebiliriz.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)Canlıların yaşam alanları, insan faaliyetlerinden olumsuz etkilenebilir.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)Hayatımızda son derece önemli bir yer tutan elektriğin tehlikesi yoktur.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</w:rPr>
              <w:t xml:space="preserve"> 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)Pillerin “+” ve “–” olmak üzere iki kutbu vardır.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</w:p>
          <w:p w:rsidR="00863780" w:rsidRPr="00AD623E" w:rsidRDefault="00863780" w:rsidP="00AD623E">
            <w:pPr>
              <w:spacing w:after="0" w:line="240" w:lineRule="auto"/>
            </w:pPr>
          </w:p>
        </w:tc>
      </w:tr>
      <w:tr w:rsidR="00863780" w:rsidRPr="00AD623E" w:rsidTr="00AD623E">
        <w:trPr>
          <w:trHeight w:val="3587"/>
        </w:trPr>
        <w:tc>
          <w:tcPr>
            <w:tcW w:w="11288" w:type="dxa"/>
            <w:gridSpan w:val="2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b/>
                <w:color w:val="00B050"/>
              </w:rPr>
            </w:pPr>
            <w:r w:rsidRPr="00AD623E">
              <w:rPr>
                <w:rFonts w:ascii="Cambria" w:eastAsia="HelveticaTurk" w:hAnsi="Cambria" w:cs="HelveticaTurk"/>
                <w:b/>
                <w:color w:val="00B050"/>
              </w:rPr>
              <w:t>D-ÇOKTAN SEÇMELİ  (12 SORU X 5 PUAN =60 PUAN)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Aşağıdaki sorulara verilen yanıtlardan biri doğrudur. Doğru seçeneği bularak işaretleyiniz.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  <w:color w:val="FF0000"/>
              </w:rPr>
              <w:t>1</w:t>
            </w:r>
            <w:r w:rsidRPr="00AD623E">
              <w:rPr>
                <w:rFonts w:ascii="Cambria" w:eastAsia="HelveticaTurk" w:hAnsi="Cambria" w:cs="HelveticaTurk"/>
              </w:rPr>
              <w:t>-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Aşağıdaki basit elektrik devrelerinden hangisi çalışır?</w:t>
            </w:r>
          </w:p>
          <w:p w:rsidR="00863780" w:rsidRPr="00AD623E" w:rsidRDefault="00FB4CA6" w:rsidP="00AD623E">
            <w:pPr>
              <w:tabs>
                <w:tab w:val="left" w:pos="3299"/>
                <w:tab w:val="left" w:pos="6463"/>
                <w:tab w:val="left" w:pos="9276"/>
                <w:tab w:val="left" w:pos="9511"/>
              </w:tabs>
              <w:spacing w:after="0" w:line="240" w:lineRule="auto"/>
              <w:rPr>
                <w:rFonts w:ascii="Cambria" w:hAnsi="Cambria"/>
              </w:rPr>
            </w:pPr>
            <w:r w:rsidRPr="00FB4CA6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s1039" type="#_x0000_t75" style="position:absolute;margin-left:450.7pt;margin-top:18.65pt;width:94.8pt;height:89.6pt;z-index:25;visibility:visible">
                  <v:imagedata r:id="rId5" o:title=""/>
                </v:shape>
              </w:pict>
            </w:r>
            <w:r w:rsidRPr="00FB4CA6">
              <w:rPr>
                <w:noProof/>
                <w:lang w:eastAsia="tr-TR"/>
              </w:rPr>
              <w:pict>
                <v:shape id="Resim 3" o:spid="_x0000_s1040" type="#_x0000_t75" style="position:absolute;margin-left:310.85pt;margin-top:19.45pt;width:92.25pt;height:88.7pt;z-index:24;visibility:visible">
                  <v:imagedata r:id="rId6" o:title=""/>
                </v:shape>
              </w:pict>
            </w:r>
            <w:r w:rsidRPr="00FB4CA6">
              <w:rPr>
                <w:noProof/>
                <w:lang w:eastAsia="tr-TR"/>
              </w:rPr>
              <w:pict>
                <v:shape id="Resim 2" o:spid="_x0000_s1041" type="#_x0000_t75" style="position:absolute;margin-left:171.1pt;margin-top:23.65pt;width:94.9pt;height:84.55pt;z-index:23;visibility:visible">
                  <v:imagedata r:id="rId7" o:title=""/>
                </v:shape>
              </w:pict>
            </w:r>
            <w:r w:rsidRPr="00FB4CA6">
              <w:rPr>
                <w:noProof/>
                <w:lang w:eastAsia="tr-TR"/>
              </w:rPr>
              <w:pict>
                <v:shape id="Resim 1" o:spid="_x0000_s1042" type="#_x0000_t75" style="position:absolute;margin-left:25.4pt;margin-top:19.45pt;width:98.4pt;height:93.75pt;z-index:22;visibility:visible">
                  <v:imagedata r:id="rId8" o:title=""/>
                </v:shape>
              </w:pict>
            </w:r>
            <w:r w:rsidR="00863780" w:rsidRPr="00AD623E">
              <w:rPr>
                <w:rFonts w:ascii="Cambria" w:eastAsia="HelveticaTurk" w:hAnsi="Cambria" w:cs="HelveticaTurk"/>
              </w:rPr>
              <w:t xml:space="preserve">A) </w:t>
            </w:r>
            <w:r w:rsidR="00863780" w:rsidRPr="00AD623E">
              <w:rPr>
                <w:rFonts w:ascii="Cambria" w:eastAsia="HelveticaTurk" w:hAnsi="Cambria" w:cs="HelveticaTurk"/>
              </w:rPr>
              <w:tab/>
              <w:t xml:space="preserve"> B)</w:t>
            </w:r>
            <w:r w:rsidR="00863780" w:rsidRPr="00AD623E">
              <w:rPr>
                <w:rFonts w:ascii="Cambria" w:eastAsia="HelveticaTurk" w:hAnsi="Cambria" w:cs="HelveticaTurk"/>
              </w:rPr>
              <w:tab/>
              <w:t xml:space="preserve"> C)</w:t>
            </w:r>
            <w:r w:rsidR="00863780" w:rsidRPr="00AD623E">
              <w:rPr>
                <w:rFonts w:ascii="Cambria" w:eastAsia="HelveticaTurk" w:hAnsi="Cambria" w:cs="HelveticaTurk"/>
              </w:rPr>
              <w:tab/>
              <w:t>D)</w:t>
            </w:r>
            <w:r w:rsidR="00863780" w:rsidRPr="00AD623E">
              <w:rPr>
                <w:rFonts w:ascii="Cambria" w:eastAsia="HelveticaTurk" w:hAnsi="Cambria" w:cs="HelveticaTurk"/>
              </w:rPr>
              <w:tab/>
            </w:r>
          </w:p>
          <w:p w:rsidR="00863780" w:rsidRPr="00AD623E" w:rsidRDefault="00863780" w:rsidP="00AD623E">
            <w:pPr>
              <w:tabs>
                <w:tab w:val="left" w:pos="3366"/>
              </w:tabs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hAnsi="Cambria"/>
              </w:rPr>
              <w:tab/>
            </w:r>
          </w:p>
        </w:tc>
      </w:tr>
    </w:tbl>
    <w:p w:rsidR="00863780" w:rsidRDefault="00863780" w:rsidP="006E1E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52"/>
        <w:gridCol w:w="5652"/>
      </w:tblGrid>
      <w:tr w:rsidR="00863780" w:rsidRPr="00AD623E" w:rsidTr="00AD623E">
        <w:trPr>
          <w:trHeight w:val="15583"/>
        </w:trPr>
        <w:tc>
          <w:tcPr>
            <w:tcW w:w="5652" w:type="dxa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70C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2- </w:t>
            </w:r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 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Aşağıda verilen varlıklardan hangisi uygun koşullar oluştuğunda canlılık özelliği gösteren uyku halindeki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70C0"/>
              </w:rPr>
            </w:pPr>
            <w:r w:rsidRPr="00AD623E">
              <w:rPr>
                <w:rFonts w:ascii="Cambria" w:eastAsia="HelveticaTurk" w:hAnsi="Cambria" w:cs="HelveticaTurk"/>
                <w:color w:val="0070C0"/>
              </w:rPr>
              <w:t>canlılara örnek olabilir?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A) Toprak               B) Su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C)Yaprak                D) Fasulye tohumu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3- </w:t>
            </w:r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 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 xml:space="preserve">Aşağıdakilerden hangisi insanların yaşam alanlarına verdiği zararlardan </w:t>
            </w:r>
            <w:r w:rsidRPr="00AD623E">
              <w:rPr>
                <w:rFonts w:ascii="Cambria" w:eastAsia="HelveticaTurkB" w:hAnsi="Cambria" w:cs="HelveticaTurkB"/>
                <w:color w:val="0070C0"/>
              </w:rPr>
              <w:t>değildir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?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A) Denizlere, akarsulara zehirli atık dökülmesi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B) Fabrika bacalarında arıtma filtrelerinin kullanılmaması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C)Orman alanlarının yakılarak tarlaya dönüştürülmesi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D)Tarlaya ekin ekilmesi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>4-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. </w:t>
            </w:r>
            <w:r w:rsidRPr="00AD623E">
              <w:rPr>
                <w:rFonts w:ascii="Cambria" w:eastAsia="HelveticaTurk" w:hAnsi="Cambria" w:cs="HelveticaTurk"/>
                <w:color w:val="000000"/>
              </w:rPr>
              <w:t>I. Bitkiler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II. Mikroskobik canlılar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III. Hayvanlar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70C0"/>
              </w:rPr>
            </w:pPr>
            <w:r w:rsidRPr="00AD623E">
              <w:rPr>
                <w:rFonts w:ascii="Cambria" w:eastAsia="HelveticaTurk" w:hAnsi="Cambria" w:cs="HelveticaTurk"/>
                <w:color w:val="0070C0"/>
              </w:rPr>
              <w:t>Yukarıdaki canlılardan hangisi ya da hangileri, uzun sure dışarıda bekletilen besinlerin bozulmasına neden olur?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A) </w:t>
            </w:r>
            <w:proofErr w:type="spellStart"/>
            <w:r w:rsidRPr="00AD623E">
              <w:rPr>
                <w:rFonts w:ascii="Cambria" w:eastAsia="HelveticaTurk" w:hAnsi="Cambria" w:cs="HelveticaTurk"/>
                <w:color w:val="000000"/>
              </w:rPr>
              <w:t>Yaln</w:t>
            </w:r>
            <w:proofErr w:type="spellEnd"/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›z </w:t>
            </w:r>
            <w:proofErr w:type="gramStart"/>
            <w:r w:rsidRPr="00AD623E">
              <w:rPr>
                <w:rFonts w:ascii="Cambria" w:eastAsia="HelveticaTurk" w:hAnsi="Cambria" w:cs="HelveticaTurk"/>
                <w:color w:val="000000"/>
              </w:rPr>
              <w:t>II    B</w:t>
            </w:r>
            <w:proofErr w:type="gramEnd"/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) </w:t>
            </w:r>
            <w:proofErr w:type="spellStart"/>
            <w:r w:rsidRPr="00AD623E">
              <w:rPr>
                <w:rFonts w:ascii="Cambria" w:eastAsia="HelveticaTurk" w:hAnsi="Cambria" w:cs="HelveticaTurk"/>
                <w:color w:val="000000"/>
              </w:rPr>
              <w:t>Yaln</w:t>
            </w:r>
            <w:proofErr w:type="spellEnd"/>
            <w:r w:rsidRPr="00AD623E">
              <w:rPr>
                <w:rFonts w:ascii="Cambria" w:eastAsia="HelveticaTurk" w:hAnsi="Cambria" w:cs="HelveticaTurk"/>
                <w:color w:val="000000"/>
              </w:rPr>
              <w:t>›z III     C)I ve III        D)II ve III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>5-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 </w:t>
            </w:r>
            <w:r w:rsidRPr="00AD623E">
              <w:rPr>
                <w:rFonts w:ascii="Cambria" w:eastAsia="HelveticaTurk" w:hAnsi="Cambria" w:cs="HelveticaTurk"/>
                <w:color w:val="000000"/>
              </w:rPr>
              <w:t>I. Çiçek dikmek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II. Denize çöp dökmek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III. Ağaçları kesmek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70C0"/>
              </w:rPr>
            </w:pPr>
            <w:r w:rsidRPr="00AD623E">
              <w:rPr>
                <w:rFonts w:ascii="Cambria" w:eastAsia="HelveticaTurk" w:hAnsi="Cambria" w:cs="HelveticaTurk"/>
                <w:color w:val="0070C0"/>
              </w:rPr>
              <w:t>Yukarıdakilerden hangisi ya da hangileri canlıların yaşam alanlarını olumsuz etkiler?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A) Yalnız </w:t>
            </w:r>
            <w:proofErr w:type="gramStart"/>
            <w:r w:rsidRPr="00AD623E">
              <w:rPr>
                <w:rFonts w:ascii="Cambria" w:eastAsia="HelveticaTurk" w:hAnsi="Cambria" w:cs="HelveticaTurk"/>
                <w:color w:val="000000"/>
              </w:rPr>
              <w:t>II     B</w:t>
            </w:r>
            <w:proofErr w:type="gramEnd"/>
            <w:r w:rsidRPr="00AD623E">
              <w:rPr>
                <w:rFonts w:ascii="Cambria" w:eastAsia="HelveticaTurk" w:hAnsi="Cambria" w:cs="HelveticaTurk"/>
                <w:color w:val="000000"/>
              </w:rPr>
              <w:t>) I ve II      C)I ve III          D)II ve III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color w:val="FF0000"/>
                <w:sz w:val="22"/>
                <w:szCs w:val="22"/>
              </w:rPr>
              <w:t>6</w:t>
            </w:r>
            <w:r w:rsidRPr="00AD623E">
              <w:rPr>
                <w:rFonts w:ascii="Cambria" w:hAnsi="Cambria"/>
                <w:sz w:val="22"/>
                <w:szCs w:val="22"/>
              </w:rPr>
              <w:t>-</w:t>
            </w:r>
            <w:r w:rsidRPr="00AD623E">
              <w:rPr>
                <w:rFonts w:ascii="Cambria" w:hAnsi="Cambria"/>
                <w:color w:val="0070C0"/>
                <w:sz w:val="22"/>
                <w:szCs w:val="22"/>
              </w:rPr>
              <w:t>Dünya’nın katmanlarından sıcaklığı en yüksek olan katman hangisidir?</w:t>
            </w:r>
          </w:p>
          <w:p w:rsidR="00863780" w:rsidRPr="00AD623E" w:rsidRDefault="00863780" w:rsidP="00AD623E">
            <w:pPr>
              <w:pStyle w:val="AralkYok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sz w:val="22"/>
                <w:szCs w:val="22"/>
              </w:rPr>
              <w:t>A)Ağır küre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>B) Ateş küre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>C) Taş küre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>D) Hava küre</w:t>
            </w:r>
          </w:p>
          <w:p w:rsidR="00863780" w:rsidRPr="00AD623E" w:rsidRDefault="00863780" w:rsidP="00AD623E">
            <w:pPr>
              <w:pStyle w:val="AralkYok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FB4CA6" w:rsidP="00AD623E">
            <w:pPr>
              <w:spacing w:after="0" w:line="240" w:lineRule="auto"/>
              <w:rPr>
                <w:rFonts w:ascii="Cambria" w:hAnsi="Cambria"/>
              </w:rPr>
            </w:pPr>
            <w:r w:rsidRPr="00FB4CA6">
              <w:rPr>
                <w:noProof/>
                <w:lang w:eastAsia="tr-TR"/>
              </w:rPr>
              <w:pict>
                <v:rect id="_x0000_s1043" style="position:absolute;margin-left:-.35pt;margin-top:3.85pt;width:247.4pt;height:100.05pt;z-index:21" stroked="f">
                  <v:textbox style="mso-next-textbox:#_x0000_s1043">
                    <w:txbxContent>
                      <w:tbl>
                        <w:tblPr>
                          <w:tblW w:w="4249" w:type="dxa"/>
                          <w:jc w:val="center"/>
                          <w:tbl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  <w:insideH w:val="single" w:sz="8" w:space="0" w:color="auto"/>
                            <w:insideV w:val="single" w:sz="8" w:space="0" w:color="auto"/>
                          </w:tblBorders>
                          <w:tblLook w:val="00A0"/>
                        </w:tblPr>
                        <w:tblGrid>
                          <w:gridCol w:w="1109"/>
                          <w:gridCol w:w="742"/>
                          <w:gridCol w:w="2398"/>
                        </w:tblGrid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Mum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 w:val="restart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yapay ışık kaynağıdır.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Güneş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Ayna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doğal ışık kaynağıdır.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Ampul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Fener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aydınlatılmış cisimdir.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Ay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</w:tr>
                      </w:tbl>
                      <w:p w:rsidR="00863780" w:rsidRPr="00FC5045" w:rsidRDefault="00863780" w:rsidP="00D4457C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color w:val="FF0000"/>
                <w:sz w:val="22"/>
                <w:szCs w:val="22"/>
              </w:rPr>
              <w:t>7-</w:t>
            </w:r>
            <w:r w:rsidRPr="00AD623E">
              <w:rPr>
                <w:rFonts w:ascii="Cambria" w:hAnsi="Cambria"/>
                <w:color w:val="0070C0"/>
                <w:sz w:val="22"/>
                <w:szCs w:val="22"/>
              </w:rPr>
              <w:t>Yukarıdaki ışık kaynakları ile özelliklerinin eşleştirilmesi nasıl olmalıdır?</w:t>
            </w:r>
          </w:p>
          <w:p w:rsidR="00863780" w:rsidRPr="00AD623E" w:rsidRDefault="00FB4CA6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FB4CA6">
              <w:rPr>
                <w:noProof/>
              </w:rPr>
              <w:pict>
                <v:shape id="Resim 20" o:spid="_x0000_s1044" type="#_x0000_t75" style="position:absolute;margin-left:150.65pt;margin-top:2.8pt;width:85.5pt;height:46.5pt;z-index:-4;visibility:visible">
                  <v:imagedata r:id="rId9" o:title=""/>
                </v:shape>
              </w:pict>
            </w:r>
            <w:r w:rsidRPr="00FB4CA6">
              <w:rPr>
                <w:noProof/>
              </w:rPr>
              <w:pict>
                <v:shape id="Resim 18" o:spid="_x0000_s1045" type="#_x0000_t75" style="position:absolute;margin-left:12.65pt;margin-top:2.8pt;width:85.5pt;height:46.5pt;z-index:-6;visibility:visible">
                  <v:imagedata r:id="rId10" o:title=""/>
                </v:shape>
              </w:pict>
            </w: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sz w:val="22"/>
                <w:szCs w:val="22"/>
              </w:rPr>
              <w:t xml:space="preserve">A) 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 xml:space="preserve"> B)</w:t>
            </w: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FB4CA6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FB4CA6">
              <w:rPr>
                <w:noProof/>
              </w:rPr>
              <w:pict>
                <v:shape id="Resim 21" o:spid="_x0000_s1046" type="#_x0000_t75" style="position:absolute;margin-left:150.65pt;margin-top:.15pt;width:85.5pt;height:47.8pt;z-index:-3;visibility:visible">
                  <v:imagedata r:id="rId11" o:title=""/>
                </v:shape>
              </w:pict>
            </w:r>
            <w:r w:rsidRPr="00FB4CA6">
              <w:rPr>
                <w:noProof/>
              </w:rPr>
              <w:pict>
                <v:shape id="Resim 19" o:spid="_x0000_s1047" type="#_x0000_t75" style="position:absolute;margin-left:12.65pt;margin-top:.15pt;width:85.5pt;height:45.75pt;z-index:-5;visibility:visible">
                  <v:imagedata r:id="rId12" o:title=""/>
                </v:shape>
              </w:pict>
            </w: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sz w:val="22"/>
                <w:szCs w:val="22"/>
              </w:rPr>
              <w:t xml:space="preserve">C) 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 xml:space="preserve">D) 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5652" w:type="dxa"/>
          </w:tcPr>
          <w:p w:rsidR="00863780" w:rsidRPr="00AD623E" w:rsidRDefault="00FB4CA6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 w:rsidRPr="00FB4CA6">
              <w:rPr>
                <w:noProof/>
              </w:rPr>
              <w:pict>
                <v:shape id="_x0000_s1048" type="#_x0000_t75" style="position:absolute;margin-left:330.65pt;margin-top:77.2pt;width:62.5pt;height:55.25pt;z-index:-1;visibility:visible;mso-position-horizontal-relative:text;mso-position-vertical-relative:text">
                  <v:imagedata r:id="rId13" o:title=""/>
                </v:shape>
              </w:pict>
            </w:r>
            <w:r w:rsidRPr="00FB4CA6">
              <w:rPr>
                <w:noProof/>
              </w:rPr>
              <w:pict>
                <v:shape id="Resim 6" o:spid="_x0000_s1049" type="#_x0000_t75" style="position:absolute;margin-left:330.65pt;margin-top:77.2pt;width:62.5pt;height:55.25pt;z-index:-2;visibility:visible;mso-position-horizontal-relative:text;mso-position-vertical-relative:text">
                  <v:imagedata r:id="rId13" o:title=""/>
                </v:shape>
              </w:pict>
            </w:r>
            <w:r w:rsidR="00863780" w:rsidRPr="00AD623E">
              <w:rPr>
                <w:rFonts w:ascii="Cambria" w:hAnsi="Cambria"/>
                <w:color w:val="FF0000"/>
                <w:sz w:val="22"/>
                <w:szCs w:val="22"/>
              </w:rPr>
              <w:t>8</w:t>
            </w:r>
            <w:r w:rsidR="00863780" w:rsidRPr="00AD623E">
              <w:rPr>
                <w:rFonts w:ascii="Cambria" w:hAnsi="Cambria"/>
                <w:sz w:val="22"/>
                <w:szCs w:val="22"/>
              </w:rPr>
              <w:t>-</w:t>
            </w:r>
            <w:r w:rsidR="00863780" w:rsidRPr="00AD623E">
              <w:rPr>
                <w:rFonts w:ascii="Cambria" w:hAnsi="Cambria"/>
                <w:color w:val="0070C0"/>
                <w:sz w:val="22"/>
                <w:szCs w:val="22"/>
              </w:rPr>
              <w:t xml:space="preserve">Dünya’mızı oluşturan katmanların </w:t>
            </w:r>
            <w:r w:rsidR="00863780" w:rsidRPr="00AD623E">
              <w:rPr>
                <w:rFonts w:ascii="Cambria" w:hAnsi="Cambria"/>
                <w:b/>
                <w:color w:val="0070C0"/>
                <w:sz w:val="22"/>
                <w:szCs w:val="22"/>
                <w:u w:val="single"/>
              </w:rPr>
              <w:t>içten dışa</w:t>
            </w:r>
            <w:r w:rsidR="00863780" w:rsidRPr="00AD623E">
              <w:rPr>
                <w:rFonts w:ascii="Cambria" w:hAnsi="Cambria"/>
                <w:color w:val="0070C0"/>
                <w:sz w:val="22"/>
                <w:szCs w:val="22"/>
              </w:rPr>
              <w:t xml:space="preserve"> doğru sıralanışı, hangi seçenekte doğru olarak verilmiştir?</w:t>
            </w:r>
          </w:p>
          <w:p w:rsidR="00863780" w:rsidRPr="00AD623E" w:rsidRDefault="00FB4CA6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b/>
                <w:sz w:val="22"/>
                <w:szCs w:val="22"/>
              </w:rPr>
            </w:pPr>
            <w:r w:rsidRPr="00FB4CA6">
              <w:rPr>
                <w:noProof/>
              </w:rPr>
              <w:pict>
                <v:rect id="_x0000_s1050" style="position:absolute;margin-left:12.7pt;margin-top:10.35pt;width:201.75pt;height:124.5pt;z-index:14" stroked="f">
                  <v:textbox style="mso-next-textbox:#_x0000_s1050">
                    <w:txbxContent>
                      <w:tbl>
                        <w:tblPr>
                          <w:tblW w:w="3851" w:type="dxa"/>
                          <w:jc w:val="center"/>
                          <w:tblInd w:w="-225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85"/>
                          <w:gridCol w:w="711"/>
                          <w:gridCol w:w="785"/>
                          <w:gridCol w:w="785"/>
                          <w:gridCol w:w="785"/>
                        </w:tblGrid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I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II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III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IV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V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Su küre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Ağır küre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Ateş küre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Hava küre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FB4CA6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 w:rsidRPr="00FB4CA6">
              <w:rPr>
                <w:noProof/>
              </w:rPr>
              <w:pict>
                <v:shape id="Resim 9" o:spid="_x0000_s1051" type="#_x0000_t75" style="position:absolute;margin-left:207.45pt;margin-top:.8pt;width:68.3pt;height:59.4pt;z-index:15;visibility:visible">
                  <v:imagedata r:id="rId14" o:title=""/>
                </v:shape>
              </w:pict>
            </w:r>
            <w:r w:rsidR="00863780" w:rsidRPr="00AD623E">
              <w:rPr>
                <w:rFonts w:ascii="Cambria" w:hAnsi="Cambria"/>
                <w:b/>
                <w:sz w:val="22"/>
                <w:szCs w:val="22"/>
              </w:rPr>
              <w:t>A)</w:t>
            </w:r>
            <w:r w:rsidR="00863780" w:rsidRPr="00AD623E">
              <w:rPr>
                <w:rFonts w:ascii="Cambria" w:hAnsi="Cambria"/>
                <w:b/>
                <w:sz w:val="22"/>
                <w:szCs w:val="22"/>
              </w:rPr>
              <w:tab/>
            </w: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B) </w:t>
            </w: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C) </w:t>
            </w: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D) </w:t>
            </w: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FB4CA6" w:rsidP="00AD623E">
            <w:pPr>
              <w:pStyle w:val="AralkYok"/>
              <w:tabs>
                <w:tab w:val="left" w:pos="709"/>
              </w:tabs>
              <w:rPr>
                <w:rFonts w:ascii="Cambria" w:hAnsi="Cambria"/>
                <w:sz w:val="22"/>
                <w:szCs w:val="22"/>
              </w:rPr>
            </w:pPr>
            <w:r w:rsidRPr="00FB4CA6">
              <w:rPr>
                <w:noProof/>
              </w:rPr>
              <w:pict>
                <v:rect id="_x0000_s1052" style="position:absolute;margin-left:4.95pt;margin-top:10.15pt;width:263.8pt;height:108.2pt;z-index:20" stroked="f">
                  <v:textbox style="mso-next-textbox:#_x0000_s1052">
                    <w:txbxContent>
                      <w:tbl>
                        <w:tblPr>
                          <w:tblW w:w="5053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0A0"/>
                        </w:tblPr>
                        <w:tblGrid>
                          <w:gridCol w:w="334"/>
                          <w:gridCol w:w="3212"/>
                          <w:gridCol w:w="1507"/>
                        </w:tblGrid>
                        <w:tr w:rsidR="00863780" w:rsidRPr="00AD623E" w:rsidTr="00D72E5B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  <w:t>Bilgi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Değerlendirme</w:t>
                              </w:r>
                            </w:p>
                          </w:tc>
                        </w:tr>
                        <w:tr w:rsidR="00863780" w:rsidRPr="00AD623E" w:rsidTr="00D72E5B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Toprağın su, rüzgâr ve canlıların etkisiyle aşınarak taşınmasına erozyon denir.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863780" w:rsidRPr="00AD623E" w:rsidTr="00D72E5B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Erozyonu önlemek için eğimli araziler eğim yönünde sürülmelidir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863780" w:rsidRPr="00AD623E" w:rsidTr="00D72E5B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Ağaçlandırma erozyonu azaltabilir.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color w:val="FF0000"/>
                <w:sz w:val="22"/>
                <w:szCs w:val="22"/>
              </w:rPr>
              <w:t>9</w:t>
            </w:r>
            <w:r w:rsidRPr="00AD623E">
              <w:rPr>
                <w:rFonts w:ascii="Cambria" w:hAnsi="Cambria"/>
                <w:sz w:val="22"/>
                <w:szCs w:val="22"/>
              </w:rPr>
              <w:t>-</w:t>
            </w:r>
            <w:r w:rsidRPr="00AD623E">
              <w:rPr>
                <w:rFonts w:ascii="Cambria" w:hAnsi="Cambria"/>
                <w:color w:val="0070C0"/>
                <w:sz w:val="22"/>
                <w:szCs w:val="22"/>
              </w:rPr>
              <w:t xml:space="preserve">Yukarıda </w:t>
            </w:r>
            <w:r w:rsidRPr="00AD623E">
              <w:rPr>
                <w:rFonts w:ascii="Cambria" w:hAnsi="Cambria"/>
                <w:b/>
                <w:color w:val="0070C0"/>
                <w:sz w:val="22"/>
                <w:szCs w:val="22"/>
              </w:rPr>
              <w:t>bilgi-değerlendirme tablosu</w:t>
            </w:r>
            <w:r w:rsidRPr="00AD623E">
              <w:rPr>
                <w:rFonts w:ascii="Cambria" w:hAnsi="Cambria"/>
                <w:color w:val="0070C0"/>
                <w:sz w:val="22"/>
                <w:szCs w:val="22"/>
              </w:rPr>
              <w:t xml:space="preserve"> verilmiştir. Öğrencimiz tabloyu doğru veya yanlış olarak değerlendirecektir. Öğrencimizin hata yapmaması için değerlendirmesi aşağıdakilerden hangisi gibi olmalıdır?</w:t>
            </w:r>
          </w:p>
          <w:p w:rsidR="00863780" w:rsidRPr="00AD623E" w:rsidRDefault="00FB4CA6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 w:rsidRPr="00FB4CA6">
              <w:rPr>
                <w:noProof/>
              </w:rPr>
              <w:pict>
                <v:rect id="_x0000_s1053" style="position:absolute;margin-left:144.75pt;margin-top:1.3pt;width:38.6pt;height:71.25pt;z-index:16" stroked="f">
                  <v:textbox style="mso-next-textbox:#_x0000_s1053">
                    <w:txbxContent>
                      <w:tbl>
                        <w:tblPr>
                          <w:tblW w:w="31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00"/>
                        </w:tblGrid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 w:rsidRPr="00FB4CA6">
              <w:rPr>
                <w:noProof/>
              </w:rPr>
              <w:pict>
                <v:rect id="_x0000_s1054" style="position:absolute;margin-left:83.85pt;margin-top:1.3pt;width:38.6pt;height:71.25pt;z-index:17" stroked="f">
                  <v:textbox style="mso-next-textbox:#_x0000_s1054">
                    <w:txbxContent>
                      <w:tbl>
                        <w:tblPr>
                          <w:tblW w:w="31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699"/>
                        </w:tblGrid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 w:rsidRPr="00FB4CA6">
              <w:rPr>
                <w:noProof/>
              </w:rPr>
              <w:pict>
                <v:rect id="_x0000_s1055" style="position:absolute;margin-left:210.75pt;margin-top:1.3pt;width:38.6pt;height:66.25pt;z-index:19" stroked="f">
                  <v:textbox style="mso-next-textbox:#_x0000_s1055">
                    <w:txbxContent>
                      <w:tbl>
                        <w:tblPr>
                          <w:tblW w:w="31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00"/>
                        </w:tblGrid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 w:rsidRPr="00FB4CA6">
              <w:rPr>
                <w:noProof/>
              </w:rPr>
              <w:pict>
                <v:rect id="_x0000_s1056" style="position:absolute;margin-left:13.35pt;margin-top:1.3pt;width:38.6pt;height:71.25pt;z-index:18" stroked="f">
                  <v:textbox style="mso-next-textbox:#_x0000_s1056">
                    <w:txbxContent>
                      <w:tbl>
                        <w:tblPr>
                          <w:tblW w:w="78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88"/>
                        </w:tblGrid>
                        <w:tr w:rsidR="00863780" w:rsidRPr="00AD623E" w:rsidTr="00DC204F">
                          <w:trPr>
                            <w:trHeight w:val="261"/>
                          </w:trPr>
                          <w:tc>
                            <w:tcPr>
                              <w:tcW w:w="788" w:type="dxa"/>
                              <w:shd w:val="clear" w:color="auto" w:fill="FBD4B4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863780" w:rsidRPr="00AD623E" w:rsidTr="00DC204F">
                          <w:trPr>
                            <w:trHeight w:val="261"/>
                          </w:trPr>
                          <w:tc>
                            <w:tcPr>
                              <w:tcW w:w="788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DC204F">
                          <w:trPr>
                            <w:trHeight w:val="233"/>
                          </w:trPr>
                          <w:tc>
                            <w:tcPr>
                              <w:tcW w:w="788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418"/>
                <w:tab w:val="left" w:pos="2694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b/>
                <w:sz w:val="22"/>
                <w:szCs w:val="22"/>
              </w:rPr>
              <w:t>A)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</w:r>
            <w:r w:rsidRPr="00AD623E">
              <w:rPr>
                <w:rFonts w:ascii="Cambria" w:hAnsi="Cambria"/>
                <w:sz w:val="22"/>
                <w:szCs w:val="22"/>
              </w:rPr>
              <w:tab/>
            </w: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B) 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</w: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C) 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</w: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D) </w:t>
            </w: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b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  <w:tab w:val="left" w:pos="3402"/>
              </w:tabs>
              <w:rPr>
                <w:rFonts w:ascii="Cambria" w:hAnsi="Cambria"/>
                <w:b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  <w:color w:val="FF0000"/>
              </w:rPr>
              <w:t>10-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Basit bir elektrik devresinde, elektriğin iletimini sağlayan devre elemanı hangisidir?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A) Ampul                  B) Pil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</w:rPr>
              <w:t>C) Bağlantı kablosu D) Anahtar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  <w:color w:val="FF0000"/>
              </w:rPr>
              <w:t>11</w:t>
            </w:r>
            <w:r w:rsidRPr="00AD623E">
              <w:rPr>
                <w:rFonts w:ascii="Cambria" w:eastAsia="HelveticaTurk" w:hAnsi="Cambria" w:cs="HelveticaTurk"/>
              </w:rPr>
              <w:t>-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 xml:space="preserve">Aşağıdakilerden hangisi bir elektrik devresinin </w:t>
            </w:r>
            <w:r w:rsidRPr="00AD623E">
              <w:rPr>
                <w:rFonts w:ascii="Cambria" w:eastAsia="HelveticaTurkB" w:hAnsi="Cambria" w:cs="HelveticaTurkB"/>
                <w:color w:val="0070C0"/>
              </w:rPr>
              <w:t xml:space="preserve">çalışmamasının 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nedeni olabilir?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A) Bağlantı kablolarının çok uzun olması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B) Ortamın çok aydınlık olması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C) Elektrik kaynağı olarak pil kullanılması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</w:rPr>
              <w:t>D) Devrenin tamamlanmaması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  <w:color w:val="0070C0"/>
              </w:rPr>
            </w:pPr>
            <w:r w:rsidRPr="00AD623E">
              <w:rPr>
                <w:rFonts w:ascii="Cambria" w:hAnsi="Cambria"/>
                <w:color w:val="FF0000"/>
              </w:rPr>
              <w:t>12-</w:t>
            </w:r>
            <w:r w:rsidRPr="00AD623E">
              <w:rPr>
                <w:rFonts w:ascii="Cambria" w:hAnsi="Cambria"/>
                <w:color w:val="0070C0"/>
              </w:rPr>
              <w:t>Aşağıdaki elektrik devrelerinden hangisinde ampul ışık verir?</w:t>
            </w:r>
          </w:p>
          <w:p w:rsidR="00863780" w:rsidRPr="00AD623E" w:rsidRDefault="00FB4CA6" w:rsidP="00AD623E">
            <w:pPr>
              <w:spacing w:after="0" w:line="240" w:lineRule="auto"/>
              <w:rPr>
                <w:rFonts w:ascii="Cambria" w:hAnsi="Cambria"/>
              </w:rPr>
            </w:pPr>
            <w:r w:rsidRPr="00FB4CA6">
              <w:rPr>
                <w:noProof/>
                <w:lang w:eastAsia="tr-TR"/>
              </w:rPr>
              <w:pict>
                <v:shape id="Resim 7" o:spid="_x0000_s1057" type="#_x0000_t75" style="position:absolute;margin-left:161.55pt;margin-top:9.35pt;width:94.6pt;height:49.35pt;z-index:27;visibility:visible">
                  <v:imagedata r:id="rId15" o:title=""/>
                </v:shape>
              </w:pict>
            </w:r>
            <w:r w:rsidRPr="00FB4CA6">
              <w:rPr>
                <w:noProof/>
                <w:lang w:eastAsia="tr-TR"/>
              </w:rPr>
              <w:pict>
                <v:shape id="_x0000_s1058" type="#_x0000_t75" style="position:absolute;margin-left:17.4pt;margin-top:3.55pt;width:102.3pt;height:55.25pt;z-index:26;visibility:visible">
                  <v:imagedata r:id="rId13" o:title=""/>
                </v:shape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pStyle w:val="ListeParagraf"/>
              <w:numPr>
                <w:ilvl w:val="0"/>
                <w:numId w:val="1"/>
              </w:numPr>
              <w:tabs>
                <w:tab w:val="center" w:pos="2718"/>
              </w:tabs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hAnsi="Cambria"/>
              </w:rPr>
              <w:t xml:space="preserve">      B)</w:t>
            </w:r>
          </w:p>
          <w:p w:rsidR="00863780" w:rsidRPr="00AD623E" w:rsidRDefault="00FB4CA6" w:rsidP="00AD623E">
            <w:pPr>
              <w:spacing w:after="0" w:line="240" w:lineRule="auto"/>
              <w:rPr>
                <w:rFonts w:ascii="Cambria" w:hAnsi="Cambria"/>
              </w:rPr>
            </w:pPr>
            <w:r w:rsidRPr="00FB4CA6">
              <w:rPr>
                <w:noProof/>
                <w:lang w:eastAsia="tr-TR"/>
              </w:rPr>
              <w:pict>
                <v:shape id="_x0000_s1059" type="#_x0000_t75" style="position:absolute;margin-left:155.55pt;margin-top:27.65pt;width:100.65pt;height:49.4pt;z-index:29;visibility:visible">
                  <v:imagedata r:id="rId16" o:title=""/>
                </v:shape>
              </w:pict>
            </w:r>
            <w:r w:rsidRPr="00FB4CA6">
              <w:rPr>
                <w:noProof/>
                <w:lang w:eastAsia="tr-TR"/>
              </w:rPr>
              <w:pict>
                <v:shape id="Resim 8" o:spid="_x0000_s1060" type="#_x0000_t75" style="position:absolute;margin-left:18.25pt;margin-top:27.65pt;width:101.8pt;height:47.7pt;z-index:28;visibility:visible">
                  <v:imagedata r:id="rId17" o:title=""/>
                </v:shape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tabs>
                <w:tab w:val="center" w:pos="2718"/>
              </w:tabs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hAnsi="Cambria"/>
              </w:rPr>
              <w:t xml:space="preserve"> C)</w:t>
            </w:r>
            <w:r w:rsidRPr="00AD623E">
              <w:rPr>
                <w:rFonts w:ascii="Cambria" w:hAnsi="Cambria"/>
              </w:rPr>
              <w:tab/>
              <w:t xml:space="preserve">  D)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ind w:firstLine="708"/>
              <w:rPr>
                <w:rFonts w:ascii="Cambria" w:hAnsi="Cambria"/>
              </w:rPr>
            </w:pPr>
            <w:r w:rsidRPr="00AD623E">
              <w:rPr>
                <w:rFonts w:ascii="Cambria" w:hAnsi="Cambria"/>
              </w:rPr>
              <w:t xml:space="preserve">                          Şerafettin AKINCI(Sınıf Öğretmeni)</w:t>
            </w:r>
          </w:p>
        </w:tc>
      </w:tr>
    </w:tbl>
    <w:p w:rsidR="00863780" w:rsidRDefault="00863780" w:rsidP="006E1EA9">
      <w:pPr>
        <w:ind w:firstLine="708"/>
      </w:pPr>
    </w:p>
    <w:sectPr w:rsidR="00863780" w:rsidSect="005465C4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E43B9"/>
    <w:multiLevelType w:val="hybridMultilevel"/>
    <w:tmpl w:val="84F05B3A"/>
    <w:lvl w:ilvl="0" w:tplc="D62295C0">
      <w:start w:val="1"/>
      <w:numFmt w:val="upperLetter"/>
      <w:lvlText w:val="%1)"/>
      <w:lvlJc w:val="left"/>
      <w:pPr>
        <w:ind w:left="2565" w:hanging="25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EA9"/>
    <w:rsid w:val="00067DE5"/>
    <w:rsid w:val="00111AD4"/>
    <w:rsid w:val="001A7A0F"/>
    <w:rsid w:val="001C2485"/>
    <w:rsid w:val="00236F32"/>
    <w:rsid w:val="00320D63"/>
    <w:rsid w:val="00437467"/>
    <w:rsid w:val="0046622C"/>
    <w:rsid w:val="004A4219"/>
    <w:rsid w:val="004E4166"/>
    <w:rsid w:val="0051390F"/>
    <w:rsid w:val="005465C4"/>
    <w:rsid w:val="005633E7"/>
    <w:rsid w:val="005761B3"/>
    <w:rsid w:val="006330DC"/>
    <w:rsid w:val="006D155A"/>
    <w:rsid w:val="006E1EA9"/>
    <w:rsid w:val="006F6F44"/>
    <w:rsid w:val="007928B8"/>
    <w:rsid w:val="007E1B52"/>
    <w:rsid w:val="007F3501"/>
    <w:rsid w:val="00863780"/>
    <w:rsid w:val="00976E40"/>
    <w:rsid w:val="009A5F0A"/>
    <w:rsid w:val="00A15FA7"/>
    <w:rsid w:val="00A81887"/>
    <w:rsid w:val="00AB6DAA"/>
    <w:rsid w:val="00AC0836"/>
    <w:rsid w:val="00AD623E"/>
    <w:rsid w:val="00BC522C"/>
    <w:rsid w:val="00C84551"/>
    <w:rsid w:val="00CE51E9"/>
    <w:rsid w:val="00D4385F"/>
    <w:rsid w:val="00D4457C"/>
    <w:rsid w:val="00D72E5B"/>
    <w:rsid w:val="00DC204F"/>
    <w:rsid w:val="00E92CAD"/>
    <w:rsid w:val="00EA4B3A"/>
    <w:rsid w:val="00F320FD"/>
    <w:rsid w:val="00F9778F"/>
    <w:rsid w:val="00FB31BC"/>
    <w:rsid w:val="00FB4CA6"/>
    <w:rsid w:val="00FC5045"/>
    <w:rsid w:val="00FD0E80"/>
    <w:rsid w:val="00FD7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90F"/>
    <w:pPr>
      <w:spacing w:after="200" w:line="276" w:lineRule="auto"/>
    </w:pPr>
    <w:rPr>
      <w:sz w:val="22"/>
      <w:szCs w:val="22"/>
      <w:lang w:eastAsia="en-US"/>
    </w:rPr>
  </w:style>
  <w:style w:type="paragraph" w:styleId="Balk5">
    <w:name w:val="heading 5"/>
    <w:basedOn w:val="Normal"/>
    <w:link w:val="Balk5Char"/>
    <w:uiPriority w:val="99"/>
    <w:qFormat/>
    <w:rsid w:val="00DC204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9"/>
    <w:locked/>
    <w:rsid w:val="00DC204F"/>
    <w:rPr>
      <w:rFonts w:ascii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6E1E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E1EA9"/>
    <w:pPr>
      <w:ind w:left="720"/>
      <w:contextualSpacing/>
    </w:pPr>
  </w:style>
  <w:style w:type="paragraph" w:styleId="AralkYok">
    <w:name w:val="No Spacing"/>
    <w:uiPriority w:val="99"/>
    <w:qFormat/>
    <w:rsid w:val="00DC204F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37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374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519</Words>
  <Characters>2963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2015-05-19T10:51:00Z</cp:lastPrinted>
  <dcterms:created xsi:type="dcterms:W3CDTF">2015-05-11T19:21:00Z</dcterms:created>
  <dcterms:modified xsi:type="dcterms:W3CDTF">2015-05-24T19:06:00Z</dcterms:modified>
  <cp:category>www.sorubak.com</cp:category>
</cp:coreProperties>
</file>