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9B1" w:rsidRPr="00374C65" w:rsidRDefault="00DF39B1" w:rsidP="00DF39B1">
      <w:pPr>
        <w:jc w:val="center"/>
        <w:rPr>
          <w:rFonts w:ascii="New Times Roman" w:hAnsi="New Times Roman"/>
          <w:b/>
          <w:sz w:val="24"/>
        </w:rPr>
      </w:pPr>
      <w:bookmarkStart w:id="0" w:name="_GoBack"/>
      <w:r w:rsidRPr="00AF5E6A">
        <w:rPr>
          <w:rFonts w:ascii="New Times Roman" w:hAnsi="New Times Roman"/>
          <w:b/>
          <w:sz w:val="24"/>
        </w:rPr>
        <w:t>2018-2019 EĞİTİM ÖĞRETİM YILI ÇİMDELİ ÇAĞDAŞ YAŞAM İMECE İLKOKULU 4-A SINIFI                                                  FEN BİLİMLERİ DERSİ 1.DÖNEM 2. YAZILI SINAV SORULAR</w:t>
      </w:r>
      <w:bookmarkEnd w:id="0"/>
      <w:r w:rsidR="00AF5E6A" w:rsidRPr="00AF5E6A">
        <w:rPr>
          <w:rFonts w:ascii="New Times Roman" w:hAnsi="New Times Roman"/>
          <w:b/>
          <w:sz w:val="24"/>
        </w:rPr>
        <w:t>I</w:t>
      </w:r>
      <w:r w:rsidRPr="00AF5E6A">
        <w:rPr>
          <w:rFonts w:ascii="New Times Roman" w:hAnsi="New Times Roman"/>
          <w:b/>
          <w:sz w:val="24"/>
        </w:rPr>
        <w:t xml:space="preserve"> </w:t>
      </w:r>
      <w:r w:rsidRPr="00374C65">
        <w:rPr>
          <w:rFonts w:ascii="New Times Roman" w:hAnsi="New Times Roman"/>
          <w:b/>
          <w:sz w:val="24"/>
        </w:rPr>
        <w:t xml:space="preserve"> </w:t>
      </w:r>
    </w:p>
    <w:p w:rsidR="00DF39B1" w:rsidRPr="006777DC" w:rsidRDefault="00DF39B1" w:rsidP="006777DC">
      <w:pPr>
        <w:rPr>
          <w:rFonts w:ascii="New Times Roman" w:hAnsi="New Times Roman"/>
          <w:b/>
          <w:sz w:val="24"/>
        </w:rPr>
        <w:sectPr w:rsidR="00DF39B1" w:rsidRPr="006777DC" w:rsidSect="00DF39B1">
          <w:pgSz w:w="11906" w:h="16838"/>
          <w:pgMar w:top="426" w:right="424" w:bottom="1417" w:left="426" w:header="708" w:footer="708" w:gutter="0"/>
          <w:cols w:space="708"/>
          <w:docGrid w:linePitch="360"/>
        </w:sectPr>
      </w:pPr>
      <w:r w:rsidRPr="00151345">
        <w:rPr>
          <w:rFonts w:ascii="New Times Roman" w:hAnsi="New Times Roman"/>
          <w:b/>
          <w:sz w:val="24"/>
        </w:rPr>
        <w:t>ADI-SOYADI:</w:t>
      </w:r>
      <w:r w:rsidR="00593966">
        <w:rPr>
          <w:rFonts w:ascii="New Times Roman" w:hAnsi="New Times Roman"/>
          <w:b/>
          <w:sz w:val="24"/>
        </w:rPr>
        <w:t xml:space="preserve"> </w:t>
      </w:r>
      <w:r w:rsidRPr="00151345">
        <w:rPr>
          <w:rFonts w:ascii="New Times Roman" w:hAnsi="New Times Roman"/>
          <w:b/>
          <w:sz w:val="24"/>
        </w:rPr>
        <w:t>………………………………………………………………………………                               NOT:</w:t>
      </w:r>
      <w:r w:rsidR="00593966">
        <w:rPr>
          <w:rFonts w:ascii="New Times Roman" w:hAnsi="New Times Roman"/>
          <w:b/>
          <w:sz w:val="24"/>
        </w:rPr>
        <w:t xml:space="preserve"> </w:t>
      </w:r>
      <w:r w:rsidRPr="00151345">
        <w:rPr>
          <w:rFonts w:ascii="New Times Roman" w:hAnsi="New Times Roman"/>
          <w:b/>
          <w:sz w:val="24"/>
        </w:rPr>
        <w:t>……………</w:t>
      </w:r>
    </w:p>
    <w:p w:rsidR="00DF39B1" w:rsidRPr="00151345" w:rsidRDefault="00DF39B1" w:rsidP="00DF39B1">
      <w:pPr>
        <w:pStyle w:val="GvdeMetni"/>
        <w:ind w:left="0"/>
        <w:rPr>
          <w:rFonts w:ascii="New Times Roman" w:hAnsi="New Times Roman"/>
          <w:b/>
        </w:rPr>
      </w:pPr>
      <w:r w:rsidRPr="00151345">
        <w:rPr>
          <w:rFonts w:ascii="New Times Roman" w:hAnsi="New Times Roman"/>
          <w:b/>
        </w:rPr>
        <w:lastRenderedPageBreak/>
        <w:t>1)Aşağıdaki ifadelerden doğru olanların başına D, yanlış olanların başına Y yazınız. (5 puan)</w:t>
      </w:r>
    </w:p>
    <w:p w:rsidR="00DF39B1" w:rsidRPr="00151345" w:rsidRDefault="00DF39B1" w:rsidP="00DF39B1">
      <w:pPr>
        <w:pStyle w:val="GvdeMetni"/>
        <w:rPr>
          <w:rFonts w:ascii="New Times Roman" w:hAnsi="New Times Roman" w:cs="Tahoma"/>
        </w:rPr>
      </w:pPr>
      <w:r w:rsidRPr="00151345">
        <w:rPr>
          <w:rFonts w:ascii="New Times Roman" w:eastAsia="Wingdings-Regular" w:hAnsi="New Times Roman" w:cs="Wingdings-Regular"/>
        </w:rPr>
        <w:t>1.</w:t>
      </w:r>
      <w:r w:rsidRPr="00151345">
        <w:rPr>
          <w:rFonts w:ascii="New Times Roman" w:hAnsi="New Times Roman" w:cs="Tahoma"/>
        </w:rPr>
        <w:t>(</w:t>
      </w:r>
      <w:proofErr w:type="gramStart"/>
      <w:r w:rsidRPr="00151345">
        <w:rPr>
          <w:rFonts w:ascii="New Times Roman" w:hAnsi="New Times Roman" w:cs="Tahoma"/>
        </w:rPr>
        <w:t>….</w:t>
      </w:r>
      <w:proofErr w:type="gramEnd"/>
      <w:r w:rsidRPr="00151345">
        <w:rPr>
          <w:rFonts w:ascii="New Times Roman" w:hAnsi="New Times Roman" w:cs="Tahoma"/>
        </w:rPr>
        <w:t>) Kuvvet, hareket eden bir cismi durdurabilir</w:t>
      </w:r>
    </w:p>
    <w:p w:rsidR="00DF39B1" w:rsidRPr="00151345" w:rsidRDefault="00DF39B1" w:rsidP="00DF39B1">
      <w:pPr>
        <w:pStyle w:val="GvdeMetni"/>
        <w:rPr>
          <w:rFonts w:ascii="New Times Roman" w:hAnsi="New Times Roman" w:cs="Tahoma"/>
        </w:rPr>
      </w:pPr>
      <w:r w:rsidRPr="00151345">
        <w:rPr>
          <w:rFonts w:ascii="New Times Roman" w:hAnsi="New Times Roman" w:cs="Tahoma"/>
        </w:rPr>
        <w:t>2.(</w:t>
      </w:r>
      <w:proofErr w:type="gramStart"/>
      <w:r w:rsidRPr="00151345">
        <w:rPr>
          <w:rFonts w:ascii="New Times Roman" w:hAnsi="New Times Roman" w:cs="Tahoma"/>
        </w:rPr>
        <w:t>….</w:t>
      </w:r>
      <w:proofErr w:type="gramEnd"/>
      <w:r w:rsidRPr="00151345">
        <w:rPr>
          <w:rFonts w:ascii="New Times Roman" w:hAnsi="New Times Roman" w:cs="Tahoma"/>
        </w:rPr>
        <w:t>) Mıknatıs kırılsa da kutupları değişmez</w:t>
      </w:r>
    </w:p>
    <w:p w:rsidR="00DF39B1" w:rsidRPr="00151345" w:rsidRDefault="00DF39B1" w:rsidP="00DF39B1">
      <w:pPr>
        <w:pStyle w:val="GvdeMetni"/>
        <w:rPr>
          <w:rFonts w:ascii="New Times Roman" w:hAnsi="New Times Roman"/>
        </w:rPr>
      </w:pPr>
      <w:r w:rsidRPr="00151345">
        <w:rPr>
          <w:rFonts w:ascii="New Times Roman" w:hAnsi="New Times Roman"/>
        </w:rPr>
        <w:t>3.(</w:t>
      </w:r>
      <w:proofErr w:type="gramStart"/>
      <w:r w:rsidRPr="00151345">
        <w:rPr>
          <w:rFonts w:ascii="New Times Roman" w:hAnsi="New Times Roman"/>
        </w:rPr>
        <w:t>….</w:t>
      </w:r>
      <w:proofErr w:type="gramEnd"/>
      <w:r w:rsidRPr="00151345">
        <w:rPr>
          <w:rFonts w:ascii="New Times Roman" w:hAnsi="New Times Roman"/>
        </w:rPr>
        <w:t>) Karbonhidratlar yapıcı onarıcı besin içerikleridir.</w:t>
      </w:r>
    </w:p>
    <w:p w:rsidR="00DF39B1" w:rsidRPr="00151345" w:rsidRDefault="00DF39B1" w:rsidP="00DF39B1">
      <w:pPr>
        <w:pStyle w:val="GvdeMetni"/>
        <w:rPr>
          <w:rFonts w:ascii="New Times Roman" w:hAnsi="New Times Roman"/>
        </w:rPr>
      </w:pPr>
      <w:r w:rsidRPr="00151345">
        <w:rPr>
          <w:rFonts w:ascii="New Times Roman" w:hAnsi="New Times Roman"/>
        </w:rPr>
        <w:t>4.(</w:t>
      </w:r>
      <w:proofErr w:type="gramStart"/>
      <w:r w:rsidRPr="00151345">
        <w:rPr>
          <w:rFonts w:ascii="New Times Roman" w:hAnsi="New Times Roman"/>
        </w:rPr>
        <w:t>….</w:t>
      </w:r>
      <w:proofErr w:type="gramEnd"/>
      <w:r w:rsidRPr="00151345">
        <w:rPr>
          <w:rFonts w:ascii="New Times Roman" w:hAnsi="New Times Roman"/>
        </w:rPr>
        <w:t>) Kayaçların farklı renkte olmasının nedeni yapısındaki minerallerdir.</w:t>
      </w:r>
    </w:p>
    <w:p w:rsidR="00DF39B1" w:rsidRPr="00151345" w:rsidRDefault="00DF39B1" w:rsidP="00DF39B1">
      <w:pPr>
        <w:pStyle w:val="GvdeMetni"/>
        <w:rPr>
          <w:rFonts w:ascii="New Times Roman" w:hAnsi="New Times Roman"/>
        </w:rPr>
      </w:pPr>
      <w:r w:rsidRPr="00151345">
        <w:rPr>
          <w:rFonts w:ascii="New Times Roman" w:hAnsi="New Times Roman"/>
        </w:rPr>
        <w:t>5.(</w:t>
      </w:r>
      <w:proofErr w:type="gramStart"/>
      <w:r w:rsidRPr="00151345">
        <w:rPr>
          <w:rFonts w:ascii="New Times Roman" w:hAnsi="New Times Roman"/>
        </w:rPr>
        <w:t>....</w:t>
      </w:r>
      <w:proofErr w:type="gramEnd"/>
      <w:r w:rsidRPr="00151345">
        <w:rPr>
          <w:rFonts w:ascii="New Times Roman" w:hAnsi="New Times Roman"/>
        </w:rPr>
        <w:t>) Fosiller sadece kayaçlarda bulunur.</w:t>
      </w:r>
    </w:p>
    <w:p w:rsidR="00151345" w:rsidRPr="00151345" w:rsidRDefault="00151345" w:rsidP="00DF39B1">
      <w:pPr>
        <w:pStyle w:val="GvdeMetni"/>
        <w:rPr>
          <w:rFonts w:ascii="New Times Roman" w:hAnsi="New Times Roman"/>
          <w:sz w:val="10"/>
        </w:rPr>
      </w:pPr>
    </w:p>
    <w:p w:rsidR="00DF39B1" w:rsidRPr="00151345" w:rsidRDefault="00DF39B1" w:rsidP="00DF39B1">
      <w:pPr>
        <w:pStyle w:val="GvdeMetni"/>
        <w:rPr>
          <w:rFonts w:ascii="New Times Roman" w:hAnsi="New Times Roman"/>
          <w:b/>
        </w:rPr>
      </w:pPr>
      <w:r w:rsidRPr="00151345">
        <w:rPr>
          <w:rFonts w:ascii="New Times Roman" w:hAnsi="New Times Roman"/>
          <w:b/>
        </w:rPr>
        <w:t>2)</w:t>
      </w:r>
      <w:r w:rsidR="006777DC">
        <w:rPr>
          <w:rFonts w:ascii="New Times Roman" w:hAnsi="New Times Roman"/>
          <w:b/>
        </w:rPr>
        <w:t xml:space="preserve"> Aşağıdaki boşlukları doldurunuz. (10 puan)</w:t>
      </w:r>
    </w:p>
    <w:p w:rsidR="00DF39B1" w:rsidRPr="00151345" w:rsidRDefault="00DF39B1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151345">
        <w:rPr>
          <w:rFonts w:ascii="New Times Roman" w:eastAsia="Arial Unicode MS" w:hAnsi="New Times Roman" w:cs="Arial Unicode MS"/>
          <w:b/>
        </w:rPr>
        <w:t>1.</w:t>
      </w:r>
      <w:r w:rsidRPr="00151345">
        <w:rPr>
          <w:rFonts w:ascii="New Times Roman" w:eastAsia="Wingdings-Regular" w:hAnsi="New Times Roman" w:cs="Tahoma"/>
        </w:rPr>
        <w:t>Kalecinin üzerine gelen topa vurması kuvvetin ..................................etkisini gösterir.</w:t>
      </w:r>
    </w:p>
    <w:p w:rsidR="00DF39B1" w:rsidRPr="00151345" w:rsidRDefault="00DF39B1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151345">
        <w:rPr>
          <w:rFonts w:ascii="New Times Roman" w:eastAsia="Arial Unicode MS" w:hAnsi="New Times Roman" w:cs="Arial Unicode MS"/>
          <w:b/>
        </w:rPr>
        <w:t>2.</w:t>
      </w:r>
      <w:r w:rsidR="00151345" w:rsidRPr="00151345">
        <w:rPr>
          <w:rFonts w:ascii="New Times Roman" w:eastAsia="Arial Unicode MS" w:hAnsi="New Times Roman" w:cs="Arial Unicode MS"/>
        </w:rPr>
        <w:t xml:space="preserve"> </w:t>
      </w:r>
      <w:r w:rsidR="00151345" w:rsidRPr="00151345">
        <w:rPr>
          <w:rFonts w:ascii="New Times Roman" w:eastAsia="Wingdings-Regular" w:hAnsi="New Times Roman" w:cs="Tahoma"/>
        </w:rPr>
        <w:t>Değerli olan kayaçlara……………………denir</w:t>
      </w:r>
      <w:r w:rsidRPr="00151345">
        <w:rPr>
          <w:rFonts w:ascii="New Times Roman" w:eastAsia="Wingdings-Regular" w:hAnsi="New Times Roman" w:cs="Tahoma"/>
        </w:rPr>
        <w:t>.</w:t>
      </w:r>
    </w:p>
    <w:p w:rsidR="00DF39B1" w:rsidRPr="00151345" w:rsidRDefault="00DF39B1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151345">
        <w:rPr>
          <w:rFonts w:ascii="New Times Roman" w:eastAsia="Arial Unicode MS" w:hAnsi="New Times Roman" w:cs="Arial Unicode MS"/>
          <w:b/>
        </w:rPr>
        <w:t>3</w:t>
      </w:r>
      <w:r w:rsidR="00151345" w:rsidRPr="00151345">
        <w:rPr>
          <w:rFonts w:ascii="New Times Roman" w:eastAsia="Arial Unicode MS" w:hAnsi="New Times Roman" w:cs="Arial Unicode MS"/>
        </w:rPr>
        <w:t>…</w:t>
      </w:r>
      <w:r w:rsidR="00151345" w:rsidRPr="00151345">
        <w:rPr>
          <w:rFonts w:ascii="New Times Roman" w:eastAsia="Wingdings-Regular" w:hAnsi="New Times Roman" w:cs="Tahoma"/>
        </w:rPr>
        <w:t>……………kablo yapımında kullanılan bir madendir.</w:t>
      </w:r>
    </w:p>
    <w:p w:rsidR="00DF39B1" w:rsidRPr="00151345" w:rsidRDefault="00DF39B1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151345">
        <w:rPr>
          <w:rFonts w:ascii="New Times Roman" w:eastAsia="Wingdings-Regular" w:hAnsi="New Times Roman" w:cs="Tahoma"/>
          <w:b/>
        </w:rPr>
        <w:t>4.</w:t>
      </w:r>
      <w:r w:rsidRPr="00151345">
        <w:rPr>
          <w:rFonts w:ascii="New Times Roman" w:eastAsia="Wingdings-Regular" w:hAnsi="New Times Roman" w:cs="Tahoma"/>
        </w:rPr>
        <w:t xml:space="preserve"> Geçmişte yaşamış</w:t>
      </w:r>
      <w:r w:rsidR="00151345" w:rsidRPr="00151345">
        <w:rPr>
          <w:rFonts w:ascii="New Times Roman" w:eastAsia="Wingdings-Regular" w:hAnsi="New Times Roman" w:cs="Tahoma"/>
        </w:rPr>
        <w:t xml:space="preserve"> canlıların</w:t>
      </w:r>
      <w:r w:rsidRPr="00151345">
        <w:rPr>
          <w:rFonts w:ascii="New Times Roman" w:eastAsia="Wingdings-Regular" w:hAnsi="New Times Roman" w:cs="Tahoma"/>
        </w:rPr>
        <w:t xml:space="preserve"> taşlaşmış kalıntı</w:t>
      </w:r>
      <w:r w:rsidR="00151345" w:rsidRPr="00151345">
        <w:rPr>
          <w:rFonts w:ascii="New Times Roman" w:eastAsia="Wingdings-Regular" w:hAnsi="New Times Roman" w:cs="Tahoma"/>
        </w:rPr>
        <w:t>larına</w:t>
      </w:r>
      <w:r w:rsidRPr="00151345">
        <w:rPr>
          <w:rFonts w:ascii="New Times Roman" w:eastAsia="Wingdings-Regular" w:hAnsi="New Times Roman" w:cs="Tahoma"/>
        </w:rPr>
        <w:t xml:space="preserve"> </w:t>
      </w:r>
      <w:proofErr w:type="gramStart"/>
      <w:r w:rsidRPr="00151345">
        <w:rPr>
          <w:rFonts w:ascii="New Times Roman" w:eastAsia="Wingdings-Regular" w:hAnsi="New Times Roman" w:cs="Tahoma"/>
        </w:rPr>
        <w:t>…………………..</w:t>
      </w:r>
      <w:proofErr w:type="gramEnd"/>
      <w:r w:rsidRPr="00151345">
        <w:rPr>
          <w:rFonts w:ascii="New Times Roman" w:eastAsia="Wingdings-Regular" w:hAnsi="New Times Roman" w:cs="Tahoma"/>
        </w:rPr>
        <w:t>adı verilir.</w:t>
      </w:r>
    </w:p>
    <w:p w:rsidR="00DF39B1" w:rsidRPr="00151345" w:rsidRDefault="00DF39B1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151345">
        <w:rPr>
          <w:rFonts w:ascii="New Times Roman" w:eastAsia="Wingdings-Regular" w:hAnsi="New Times Roman" w:cs="Tahoma"/>
          <w:b/>
        </w:rPr>
        <w:t>5.</w:t>
      </w:r>
      <w:r w:rsidRPr="00151345">
        <w:rPr>
          <w:rFonts w:ascii="New Times Roman" w:eastAsia="Wingdings-Regular" w:hAnsi="New Times Roman" w:cs="Tahoma"/>
        </w:rPr>
        <w:t xml:space="preserve">Dünya’nın kendi etrafındaki hareketi sonucu </w:t>
      </w:r>
      <w:proofErr w:type="gramStart"/>
      <w:r w:rsidRPr="00151345">
        <w:rPr>
          <w:rFonts w:ascii="New Times Roman" w:eastAsia="Wingdings-Regular" w:hAnsi="New Times Roman" w:cs="Tahoma"/>
        </w:rPr>
        <w:t>…………………….………..</w:t>
      </w:r>
      <w:proofErr w:type="gramEnd"/>
      <w:r w:rsidRPr="00151345">
        <w:rPr>
          <w:rFonts w:ascii="New Times Roman" w:eastAsia="Wingdings-Regular" w:hAnsi="New Times Roman" w:cs="Tahoma"/>
        </w:rPr>
        <w:t>oluşur.</w:t>
      </w:r>
    </w:p>
    <w:p w:rsidR="00151345" w:rsidRPr="00151345" w:rsidRDefault="00151345" w:rsidP="00151345">
      <w:pPr>
        <w:pStyle w:val="GvdeMetni"/>
        <w:rPr>
          <w:rFonts w:ascii="New Times Roman" w:hAnsi="New Times Roman" w:cstheme="majorHAnsi"/>
          <w:b/>
          <w:lang w:val="en-US"/>
        </w:rPr>
      </w:pPr>
      <w:r w:rsidRPr="00151345">
        <w:rPr>
          <w:rFonts w:ascii="New Times Roman" w:hAnsi="New Times Roman" w:cstheme="majorHAnsi"/>
          <w:b/>
          <w:lang w:val="en-US"/>
        </w:rPr>
        <w:t xml:space="preserve">3) </w:t>
      </w:r>
      <w:proofErr w:type="spellStart"/>
      <w:r w:rsidRPr="00151345">
        <w:rPr>
          <w:rFonts w:ascii="New Times Roman" w:hAnsi="New Times Roman" w:cstheme="majorHAnsi"/>
          <w:b/>
          <w:lang w:val="en-US"/>
        </w:rPr>
        <w:t>Mıknatısın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 xml:space="preserve"> </w:t>
      </w:r>
      <w:proofErr w:type="spellStart"/>
      <w:r w:rsidRPr="00151345">
        <w:rPr>
          <w:rFonts w:ascii="New Times Roman" w:hAnsi="New Times Roman" w:cstheme="majorHAnsi"/>
          <w:b/>
          <w:lang w:val="en-US"/>
        </w:rPr>
        <w:t>kullanım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 xml:space="preserve"> </w:t>
      </w:r>
      <w:proofErr w:type="spellStart"/>
      <w:r w:rsidRPr="00151345">
        <w:rPr>
          <w:rFonts w:ascii="New Times Roman" w:hAnsi="New Times Roman" w:cstheme="majorHAnsi"/>
          <w:b/>
          <w:lang w:val="en-US"/>
        </w:rPr>
        <w:t>alanlarına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 xml:space="preserve"> 3 </w:t>
      </w:r>
      <w:proofErr w:type="spellStart"/>
      <w:r w:rsidRPr="00151345">
        <w:rPr>
          <w:rFonts w:ascii="New Times Roman" w:hAnsi="New Times Roman" w:cstheme="majorHAnsi"/>
          <w:b/>
          <w:lang w:val="en-US"/>
        </w:rPr>
        <w:t>örnek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 xml:space="preserve"> </w:t>
      </w:r>
      <w:proofErr w:type="spellStart"/>
      <w:r w:rsidRPr="00151345">
        <w:rPr>
          <w:rFonts w:ascii="New Times Roman" w:hAnsi="New Times Roman" w:cstheme="majorHAnsi"/>
          <w:b/>
          <w:lang w:val="en-US"/>
        </w:rPr>
        <w:t>yazınız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>.</w:t>
      </w:r>
      <w:r w:rsidR="006777DC">
        <w:rPr>
          <w:rFonts w:ascii="New Times Roman" w:hAnsi="New Times Roman" w:cstheme="majorHAnsi"/>
          <w:b/>
          <w:lang w:val="en-US"/>
        </w:rPr>
        <w:t xml:space="preserve">  </w:t>
      </w:r>
      <w:r w:rsidRPr="00151345">
        <w:rPr>
          <w:rFonts w:ascii="New Times Roman" w:hAnsi="New Times Roman" w:cstheme="majorHAnsi"/>
          <w:b/>
          <w:lang w:val="en-US"/>
        </w:rPr>
        <w:t xml:space="preserve"> (3 </w:t>
      </w:r>
      <w:proofErr w:type="spellStart"/>
      <w:r w:rsidR="006777DC">
        <w:rPr>
          <w:rFonts w:ascii="New Times Roman" w:hAnsi="New Times Roman" w:cstheme="majorHAnsi"/>
          <w:b/>
          <w:lang w:val="en-US"/>
        </w:rPr>
        <w:t>puan</w:t>
      </w:r>
      <w:proofErr w:type="spellEnd"/>
      <w:r w:rsidRPr="00151345">
        <w:rPr>
          <w:rFonts w:ascii="New Times Roman" w:hAnsi="New Times Roman" w:cstheme="majorHAnsi"/>
          <w:b/>
          <w:lang w:val="en-US"/>
        </w:rPr>
        <w:t>)</w:t>
      </w:r>
    </w:p>
    <w:p w:rsidR="00151345" w:rsidRPr="00151345" w:rsidRDefault="00151345" w:rsidP="00151345">
      <w:pPr>
        <w:pStyle w:val="GvdeMetni"/>
        <w:spacing w:line="360" w:lineRule="auto"/>
        <w:ind w:left="23"/>
        <w:rPr>
          <w:rFonts w:ascii="New Times Roman" w:hAnsi="New Times Roman" w:cstheme="majorHAnsi"/>
        </w:rPr>
      </w:pPr>
      <w:r w:rsidRPr="00151345">
        <w:rPr>
          <w:rFonts w:ascii="New Times Roman" w:hAnsi="New Times Roman" w:cstheme="majorHAnsi"/>
        </w:rPr>
        <w:t>1……………………………………………………………………</w:t>
      </w:r>
    </w:p>
    <w:p w:rsidR="00151345" w:rsidRPr="00151345" w:rsidRDefault="00151345" w:rsidP="00151345">
      <w:pPr>
        <w:pStyle w:val="GvdeMetni"/>
        <w:spacing w:line="360" w:lineRule="auto"/>
        <w:ind w:left="23"/>
        <w:rPr>
          <w:rFonts w:ascii="New Times Roman" w:hAnsi="New Times Roman" w:cstheme="majorHAnsi"/>
        </w:rPr>
      </w:pPr>
      <w:r w:rsidRPr="00151345">
        <w:rPr>
          <w:rFonts w:ascii="New Times Roman" w:hAnsi="New Times Roman" w:cstheme="majorHAnsi"/>
        </w:rPr>
        <w:t>2……………………………………………………………………</w:t>
      </w:r>
    </w:p>
    <w:p w:rsidR="00151345" w:rsidRPr="00151345" w:rsidRDefault="00151345" w:rsidP="00151345">
      <w:pPr>
        <w:pStyle w:val="GvdeMetni"/>
        <w:spacing w:line="360" w:lineRule="auto"/>
        <w:ind w:left="23"/>
        <w:rPr>
          <w:rFonts w:ascii="New Times Roman" w:hAnsi="New Times Roman" w:cstheme="majorHAnsi"/>
        </w:rPr>
      </w:pPr>
      <w:r w:rsidRPr="00151345">
        <w:rPr>
          <w:rFonts w:ascii="New Times Roman" w:hAnsi="New Times Roman" w:cstheme="majorHAnsi"/>
        </w:rPr>
        <w:t>3…………………………………………………………………...</w:t>
      </w:r>
    </w:p>
    <w:p w:rsidR="00151345" w:rsidRPr="00151345" w:rsidRDefault="00151345" w:rsidP="00151345">
      <w:pPr>
        <w:pStyle w:val="GvdeMetni"/>
        <w:rPr>
          <w:rFonts w:ascii="New Times Roman" w:hAnsi="New Times Roman"/>
          <w:b/>
        </w:rPr>
      </w:pPr>
      <w:r w:rsidRPr="00151345">
        <w:rPr>
          <w:rFonts w:ascii="New Times Roman" w:hAnsi="New Times Roman"/>
          <w:b/>
        </w:rPr>
        <w:t xml:space="preserve">4) </w:t>
      </w:r>
      <w:r w:rsidR="006777DC">
        <w:rPr>
          <w:rFonts w:ascii="New Times Roman" w:hAnsi="New Times Roman"/>
          <w:b/>
        </w:rPr>
        <w:t xml:space="preserve">Aşağıdaki tabloya mıknatıs şekillerini çizerek adlarını yazınız. </w:t>
      </w:r>
      <w:r w:rsidRPr="00151345">
        <w:rPr>
          <w:rFonts w:ascii="New Times Roman" w:hAnsi="New Times Roman"/>
          <w:b/>
        </w:rPr>
        <w:t>(4 puan)</w:t>
      </w:r>
    </w:p>
    <w:p w:rsidR="00151345" w:rsidRPr="00151345" w:rsidRDefault="00151345" w:rsidP="00151345">
      <w:pPr>
        <w:pStyle w:val="GvdeMetni"/>
        <w:rPr>
          <w:rFonts w:ascii="New Times Roman" w:hAnsi="New Times Roman"/>
          <w:b/>
        </w:rPr>
      </w:pPr>
    </w:p>
    <w:tbl>
      <w:tblPr>
        <w:tblStyle w:val="TabloKlavuzu"/>
        <w:tblW w:w="0" w:type="auto"/>
        <w:tblInd w:w="20" w:type="dxa"/>
        <w:tblLook w:val="04A0"/>
      </w:tblPr>
      <w:tblGrid>
        <w:gridCol w:w="2363"/>
        <w:gridCol w:w="2363"/>
      </w:tblGrid>
      <w:tr w:rsidR="006777DC" w:rsidTr="006777DC">
        <w:trPr>
          <w:trHeight w:val="990"/>
        </w:trPr>
        <w:tc>
          <w:tcPr>
            <w:tcW w:w="2363" w:type="dxa"/>
          </w:tcPr>
          <w:p w:rsidR="006777DC" w:rsidRPr="006777DC" w:rsidRDefault="006777DC" w:rsidP="00151345">
            <w:pPr>
              <w:pStyle w:val="GvdeMetni"/>
              <w:ind w:left="0"/>
              <w:rPr>
                <w:rFonts w:ascii="New Times Roman" w:hAnsi="New Times Roman"/>
                <w:b/>
              </w:rPr>
            </w:pPr>
            <w:r w:rsidRPr="006777DC">
              <w:rPr>
                <w:rFonts w:ascii="New Times Roman" w:hAnsi="New Times Roman"/>
                <w:b/>
              </w:rPr>
              <w:t>1.</w:t>
            </w:r>
          </w:p>
        </w:tc>
        <w:tc>
          <w:tcPr>
            <w:tcW w:w="2363" w:type="dxa"/>
          </w:tcPr>
          <w:p w:rsidR="006777DC" w:rsidRPr="006777DC" w:rsidRDefault="006777DC" w:rsidP="00151345">
            <w:pPr>
              <w:pStyle w:val="GvdeMetni"/>
              <w:ind w:left="0"/>
              <w:rPr>
                <w:rFonts w:ascii="New Times Roman" w:hAnsi="New Times Roman"/>
                <w:b/>
              </w:rPr>
            </w:pPr>
            <w:r w:rsidRPr="006777DC">
              <w:rPr>
                <w:rFonts w:ascii="New Times Roman" w:hAnsi="New Times Roman"/>
                <w:b/>
              </w:rPr>
              <w:t>2.</w:t>
            </w:r>
          </w:p>
        </w:tc>
      </w:tr>
      <w:tr w:rsidR="006777DC" w:rsidTr="006777DC">
        <w:trPr>
          <w:trHeight w:val="990"/>
        </w:trPr>
        <w:tc>
          <w:tcPr>
            <w:tcW w:w="2363" w:type="dxa"/>
          </w:tcPr>
          <w:p w:rsidR="006777DC" w:rsidRPr="006777DC" w:rsidRDefault="006777DC" w:rsidP="00151345">
            <w:pPr>
              <w:pStyle w:val="GvdeMetni"/>
              <w:ind w:left="0"/>
              <w:rPr>
                <w:rFonts w:ascii="New Times Roman" w:hAnsi="New Times Roman"/>
                <w:b/>
              </w:rPr>
            </w:pPr>
            <w:r w:rsidRPr="006777DC">
              <w:rPr>
                <w:rFonts w:ascii="New Times Roman" w:hAnsi="New Times Roman"/>
                <w:b/>
              </w:rPr>
              <w:t>3.</w:t>
            </w:r>
          </w:p>
        </w:tc>
        <w:tc>
          <w:tcPr>
            <w:tcW w:w="2363" w:type="dxa"/>
          </w:tcPr>
          <w:p w:rsidR="006777DC" w:rsidRPr="006777DC" w:rsidRDefault="006777DC" w:rsidP="00151345">
            <w:pPr>
              <w:pStyle w:val="GvdeMetni"/>
              <w:ind w:left="0"/>
              <w:rPr>
                <w:rFonts w:ascii="New Times Roman" w:hAnsi="New Times Roman"/>
                <w:b/>
              </w:rPr>
            </w:pPr>
            <w:r w:rsidRPr="006777DC">
              <w:rPr>
                <w:rFonts w:ascii="New Times Roman" w:hAnsi="New Times Roman"/>
                <w:b/>
              </w:rPr>
              <w:t>4.</w:t>
            </w:r>
          </w:p>
        </w:tc>
      </w:tr>
    </w:tbl>
    <w:p w:rsidR="00151345" w:rsidRPr="00151345" w:rsidRDefault="00151345" w:rsidP="00151345">
      <w:pPr>
        <w:pStyle w:val="GvdeMetni"/>
        <w:rPr>
          <w:rFonts w:ascii="New Times Roman" w:hAnsi="New Times Roman"/>
        </w:rPr>
      </w:pPr>
    </w:p>
    <w:p w:rsidR="00151345" w:rsidRPr="006777DC" w:rsidRDefault="006777DC" w:rsidP="00151345">
      <w:pPr>
        <w:pStyle w:val="GvdeMetni"/>
        <w:ind w:left="0"/>
        <w:rPr>
          <w:rFonts w:ascii="New Times Roman" w:hAnsi="New Times Roman"/>
          <w:b/>
        </w:rPr>
      </w:pPr>
      <w:r w:rsidRPr="006777DC">
        <w:rPr>
          <w:rFonts w:ascii="New Times Roman" w:hAnsi="New Times Roman"/>
          <w:b/>
        </w:rPr>
        <w:t>5) Aşağıda verilen besin içeriklerinin görevlerini karşılarına yazınız.</w:t>
      </w:r>
      <w:r>
        <w:rPr>
          <w:rFonts w:ascii="New Times Roman" w:hAnsi="New Times Roman"/>
          <w:b/>
        </w:rPr>
        <w:t xml:space="preserve"> (6 puan)</w:t>
      </w:r>
    </w:p>
    <w:p w:rsidR="00151345" w:rsidRPr="006777DC" w:rsidRDefault="006777DC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6777DC">
        <w:rPr>
          <w:rFonts w:ascii="New Times Roman" w:eastAsia="Wingdings-Regular" w:hAnsi="New Times Roman" w:cs="Tahoma"/>
        </w:rPr>
        <w:t>Protein: …………………………………………………………………….</w:t>
      </w:r>
    </w:p>
    <w:p w:rsidR="006777DC" w:rsidRPr="006777DC" w:rsidRDefault="006777DC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</w:rPr>
      </w:pPr>
      <w:r w:rsidRPr="006777DC">
        <w:rPr>
          <w:rFonts w:ascii="New Times Roman" w:eastAsia="Wingdings-Regular" w:hAnsi="New Times Roman" w:cs="Tahoma" w:hint="eastAsia"/>
        </w:rPr>
        <w:t>V</w:t>
      </w:r>
      <w:r w:rsidRPr="006777DC">
        <w:rPr>
          <w:rFonts w:ascii="New Times Roman" w:eastAsia="Wingdings-Regular" w:hAnsi="New Times Roman" w:cs="Tahoma"/>
        </w:rPr>
        <w:t>itamin: ……………………………………………………………………</w:t>
      </w:r>
    </w:p>
    <w:p w:rsidR="006777DC" w:rsidRPr="006777DC" w:rsidRDefault="006777DC" w:rsidP="00DF39B1">
      <w:pPr>
        <w:pStyle w:val="GvdeMetni"/>
        <w:spacing w:line="360" w:lineRule="auto"/>
        <w:ind w:left="23"/>
        <w:rPr>
          <w:rFonts w:ascii="New Times Roman" w:eastAsia="Wingdings-Regular" w:hAnsi="New Times Roman" w:cs="Tahoma" w:hint="eastAsia"/>
          <w:b/>
          <w:sz w:val="20"/>
        </w:rPr>
      </w:pPr>
      <w:r w:rsidRPr="006777DC">
        <w:rPr>
          <w:rFonts w:ascii="New Times Roman" w:eastAsia="Wingdings-Regular" w:hAnsi="New Times Roman" w:cs="Tahoma" w:hint="eastAsia"/>
        </w:rPr>
        <w:t>K</w:t>
      </w:r>
      <w:r w:rsidRPr="006777DC">
        <w:rPr>
          <w:rFonts w:ascii="New Times Roman" w:eastAsia="Wingdings-Regular" w:hAnsi="New Times Roman" w:cs="Tahoma"/>
        </w:rPr>
        <w:t xml:space="preserve">arbonhidrat: </w:t>
      </w:r>
      <w:proofErr w:type="gramStart"/>
      <w:r w:rsidRPr="006777DC">
        <w:rPr>
          <w:rFonts w:ascii="New Times Roman" w:eastAsia="Wingdings-Regular" w:hAnsi="New Times Roman" w:cs="Tahoma"/>
        </w:rPr>
        <w:t>…………………………………………………………..</w:t>
      </w:r>
      <w:proofErr w:type="gramEnd"/>
    </w:p>
    <w:p w:rsidR="006777DC" w:rsidRDefault="006777DC" w:rsidP="00DF39B1">
      <w:pPr>
        <w:rPr>
          <w:rFonts w:ascii="New Times Roman" w:hAnsi="New Times Roman"/>
          <w:b/>
          <w:sz w:val="24"/>
        </w:rPr>
      </w:pPr>
      <w:r>
        <w:rPr>
          <w:rFonts w:ascii="New Times Roman" w:hAnsi="New Times Roman"/>
          <w:b/>
          <w:sz w:val="24"/>
        </w:rPr>
        <w:t>6) “Dengeli beslenme” nedir? Aşağıya yazınız.</w:t>
      </w:r>
      <w:r w:rsidR="00DD5538">
        <w:rPr>
          <w:rFonts w:ascii="New Times Roman" w:hAnsi="New Times Roman"/>
          <w:b/>
          <w:sz w:val="24"/>
        </w:rPr>
        <w:t xml:space="preserve">    (</w:t>
      </w:r>
      <w:r w:rsidR="00874765">
        <w:rPr>
          <w:rFonts w:ascii="New Times Roman" w:hAnsi="New Times Roman"/>
          <w:b/>
          <w:sz w:val="24"/>
        </w:rPr>
        <w:t>8</w:t>
      </w:r>
      <w:r w:rsidR="00DD5538">
        <w:rPr>
          <w:rFonts w:ascii="New Times Roman" w:hAnsi="New Times Roman"/>
          <w:b/>
          <w:sz w:val="24"/>
        </w:rPr>
        <w:t xml:space="preserve"> puan)</w:t>
      </w:r>
    </w:p>
    <w:p w:rsidR="006777DC" w:rsidRDefault="006777DC" w:rsidP="00DF39B1">
      <w:pPr>
        <w:rPr>
          <w:rFonts w:ascii="New Times Roman" w:hAnsi="New Times Roman"/>
          <w:b/>
          <w:sz w:val="24"/>
        </w:rPr>
      </w:pPr>
    </w:p>
    <w:p w:rsidR="00DD5538" w:rsidRPr="00DD5538" w:rsidRDefault="00DD5538" w:rsidP="00DF39B1">
      <w:pPr>
        <w:rPr>
          <w:rFonts w:ascii="New Times Roman" w:hAnsi="New Times Roman"/>
          <w:b/>
        </w:rPr>
      </w:pPr>
      <w:r w:rsidRPr="00DD5538">
        <w:rPr>
          <w:rFonts w:ascii="New Times Roman" w:hAnsi="New Times Roman"/>
          <w:b/>
        </w:rPr>
        <w:lastRenderedPageBreak/>
        <w:t xml:space="preserve">7) İtme ve çekme kuvveti uyguladığımız durumlara günlük hayattan </w:t>
      </w:r>
      <w:r w:rsidRPr="00DD5538">
        <w:rPr>
          <w:rFonts w:ascii="New Times Roman" w:hAnsi="New Times Roman"/>
          <w:b/>
          <w:u w:val="single"/>
        </w:rPr>
        <w:t>ikişer</w:t>
      </w:r>
      <w:r>
        <w:rPr>
          <w:rFonts w:ascii="New Times Roman" w:hAnsi="New Times Roman"/>
          <w:b/>
        </w:rPr>
        <w:t xml:space="preserve"> </w:t>
      </w:r>
      <w:r w:rsidRPr="00DD5538">
        <w:rPr>
          <w:rFonts w:ascii="New Times Roman" w:hAnsi="New Times Roman"/>
          <w:b/>
        </w:rPr>
        <w:t>örnekler veriniz.</w:t>
      </w:r>
      <w:r>
        <w:rPr>
          <w:rFonts w:ascii="New Times Roman" w:hAnsi="New Times Roman"/>
          <w:b/>
        </w:rPr>
        <w:t xml:space="preserve"> (4 puan)</w:t>
      </w:r>
    </w:p>
    <w:tbl>
      <w:tblPr>
        <w:tblStyle w:val="TabloKlavuzu"/>
        <w:tblW w:w="5404" w:type="dxa"/>
        <w:tblLook w:val="04A0"/>
      </w:tblPr>
      <w:tblGrid>
        <w:gridCol w:w="2702"/>
        <w:gridCol w:w="2702"/>
      </w:tblGrid>
      <w:tr w:rsidR="00DD5538" w:rsidTr="00DD5538">
        <w:trPr>
          <w:trHeight w:val="345"/>
        </w:trPr>
        <w:tc>
          <w:tcPr>
            <w:tcW w:w="2702" w:type="dxa"/>
          </w:tcPr>
          <w:p w:rsidR="00DD5538" w:rsidRDefault="00DD5538" w:rsidP="00DD5538">
            <w:pPr>
              <w:jc w:val="center"/>
              <w:rPr>
                <w:rFonts w:ascii="New Times Roman" w:hAnsi="New Times Roman"/>
                <w:b/>
              </w:rPr>
            </w:pPr>
            <w:proofErr w:type="gramStart"/>
            <w:r>
              <w:rPr>
                <w:rFonts w:ascii="New Times Roman" w:hAnsi="New Times Roman"/>
                <w:b/>
              </w:rPr>
              <w:t>itme</w:t>
            </w:r>
            <w:proofErr w:type="gramEnd"/>
          </w:p>
        </w:tc>
        <w:tc>
          <w:tcPr>
            <w:tcW w:w="2702" w:type="dxa"/>
          </w:tcPr>
          <w:p w:rsidR="00DD5538" w:rsidRDefault="00DD5538" w:rsidP="00DD5538">
            <w:pPr>
              <w:jc w:val="center"/>
              <w:rPr>
                <w:rFonts w:ascii="New Times Roman" w:hAnsi="New Times Roman"/>
                <w:b/>
              </w:rPr>
            </w:pPr>
            <w:proofErr w:type="gramStart"/>
            <w:r>
              <w:rPr>
                <w:rFonts w:ascii="New Times Roman" w:hAnsi="New Times Roman"/>
                <w:b/>
              </w:rPr>
              <w:t>çekme</w:t>
            </w:r>
            <w:proofErr w:type="gramEnd"/>
          </w:p>
        </w:tc>
      </w:tr>
      <w:tr w:rsidR="00DD5538" w:rsidTr="00DD5538">
        <w:trPr>
          <w:trHeight w:val="844"/>
        </w:trPr>
        <w:tc>
          <w:tcPr>
            <w:tcW w:w="2702" w:type="dxa"/>
          </w:tcPr>
          <w:p w:rsidR="00DD5538" w:rsidRDefault="00DD5538" w:rsidP="00DD5538">
            <w:pPr>
              <w:pStyle w:val="ListeParagraf"/>
              <w:ind w:hanging="698"/>
              <w:jc w:val="both"/>
              <w:rPr>
                <w:rFonts w:ascii="New Times Roman" w:hAnsi="New Times Roman"/>
                <w:b/>
              </w:rPr>
            </w:pPr>
            <w:r>
              <w:rPr>
                <w:rFonts w:ascii="New Times Roman" w:hAnsi="New Times Roman"/>
                <w:b/>
              </w:rPr>
              <w:t>1.</w:t>
            </w:r>
          </w:p>
          <w:p w:rsidR="00DD5538" w:rsidRPr="00DD5538" w:rsidRDefault="00DD5538" w:rsidP="00DD5538">
            <w:pPr>
              <w:pStyle w:val="ListeParagraf"/>
              <w:ind w:hanging="698"/>
              <w:jc w:val="both"/>
              <w:rPr>
                <w:rFonts w:ascii="New Times Roman" w:hAnsi="New Times Roman"/>
                <w:b/>
              </w:rPr>
            </w:pPr>
            <w:r>
              <w:rPr>
                <w:rFonts w:ascii="New Times Roman" w:hAnsi="New Times Roman"/>
                <w:b/>
              </w:rPr>
              <w:t>2.</w:t>
            </w:r>
          </w:p>
        </w:tc>
        <w:tc>
          <w:tcPr>
            <w:tcW w:w="2702" w:type="dxa"/>
          </w:tcPr>
          <w:p w:rsidR="00DD5538" w:rsidRDefault="00DD5538" w:rsidP="00DD5538">
            <w:pPr>
              <w:pStyle w:val="ListeParagraf"/>
              <w:ind w:hanging="698"/>
              <w:jc w:val="both"/>
              <w:rPr>
                <w:rFonts w:ascii="New Times Roman" w:hAnsi="New Times Roman"/>
                <w:b/>
              </w:rPr>
            </w:pPr>
            <w:r>
              <w:rPr>
                <w:rFonts w:ascii="New Times Roman" w:hAnsi="New Times Roman"/>
                <w:b/>
              </w:rPr>
              <w:t>1.</w:t>
            </w:r>
          </w:p>
          <w:p w:rsidR="00DD5538" w:rsidRPr="00DD5538" w:rsidRDefault="00DD5538" w:rsidP="00DD5538">
            <w:pPr>
              <w:pStyle w:val="ListeParagraf"/>
              <w:ind w:hanging="698"/>
              <w:jc w:val="both"/>
              <w:rPr>
                <w:rFonts w:ascii="New Times Roman" w:hAnsi="New Times Roman"/>
                <w:b/>
              </w:rPr>
            </w:pPr>
            <w:r>
              <w:rPr>
                <w:rFonts w:ascii="New Times Roman" w:hAnsi="New Times Roman"/>
                <w:b/>
              </w:rPr>
              <w:t>2.</w:t>
            </w:r>
          </w:p>
        </w:tc>
      </w:tr>
    </w:tbl>
    <w:p w:rsidR="00DD5538" w:rsidRDefault="00DD5538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 xml:space="preserve"> </w:t>
      </w:r>
    </w:p>
    <w:p w:rsidR="00DD5538" w:rsidRDefault="00DD5538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 xml:space="preserve">8) </w:t>
      </w:r>
      <w:r w:rsidR="00593966">
        <w:rPr>
          <w:rFonts w:ascii="New Times Roman" w:hAnsi="New Times Roman"/>
          <w:b/>
        </w:rPr>
        <w:t>K</w:t>
      </w:r>
      <w:r>
        <w:rPr>
          <w:rFonts w:ascii="New Times Roman" w:hAnsi="New Times Roman"/>
          <w:b/>
        </w:rPr>
        <w:t>uvvetin hareketli cisimler üzerindeki etkilerini yaz</w:t>
      </w:r>
      <w:r w:rsidR="00593966">
        <w:rPr>
          <w:rFonts w:ascii="New Times Roman" w:hAnsi="New Times Roman"/>
          <w:b/>
        </w:rPr>
        <w:t>arak birer örnekle açıklayınız</w:t>
      </w:r>
      <w:r>
        <w:rPr>
          <w:rFonts w:ascii="New Times Roman" w:hAnsi="New Times Roman"/>
          <w:b/>
        </w:rPr>
        <w:t>. (</w:t>
      </w:r>
      <w:r w:rsidR="00593966">
        <w:rPr>
          <w:rFonts w:ascii="New Times Roman" w:hAnsi="New Times Roman"/>
          <w:b/>
        </w:rPr>
        <w:t>8</w:t>
      </w:r>
      <w:r>
        <w:rPr>
          <w:rFonts w:ascii="New Times Roman" w:hAnsi="New Times Roman"/>
          <w:b/>
        </w:rPr>
        <w:t xml:space="preserve"> puan)</w:t>
      </w:r>
    </w:p>
    <w:p w:rsidR="00593966" w:rsidRDefault="00593966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593966" w:rsidRDefault="00593966" w:rsidP="00DF39B1">
      <w:pPr>
        <w:rPr>
          <w:rFonts w:ascii="New Times Roman" w:hAnsi="New Times Roman"/>
          <w:b/>
        </w:rPr>
      </w:pPr>
    </w:p>
    <w:p w:rsidR="00593966" w:rsidRDefault="00593966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593966" w:rsidRDefault="00593966" w:rsidP="00DF39B1">
      <w:pPr>
        <w:rPr>
          <w:rFonts w:ascii="New Times Roman" w:hAnsi="New Times Roman"/>
          <w:b/>
        </w:rPr>
      </w:pPr>
    </w:p>
    <w:p w:rsidR="00593966" w:rsidRDefault="00593966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593966" w:rsidRDefault="00593966" w:rsidP="00DF39B1">
      <w:pPr>
        <w:rPr>
          <w:rFonts w:ascii="New Times Roman" w:hAnsi="New Times Roman"/>
          <w:b/>
        </w:rPr>
      </w:pPr>
    </w:p>
    <w:p w:rsidR="00593966" w:rsidRDefault="00593966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DD5538" w:rsidRDefault="00DD5538" w:rsidP="00DF39B1">
      <w:pPr>
        <w:rPr>
          <w:rFonts w:ascii="New Times Roman" w:hAnsi="New Times Roman"/>
        </w:rPr>
      </w:pPr>
    </w:p>
    <w:p w:rsidR="00593966" w:rsidRDefault="00593966" w:rsidP="00DF39B1">
      <w:pPr>
        <w:rPr>
          <w:rFonts w:ascii="New Times Roman" w:hAnsi="New Times Roman"/>
          <w:b/>
        </w:rPr>
      </w:pPr>
      <w:r w:rsidRPr="00593966">
        <w:rPr>
          <w:rFonts w:ascii="New Times Roman" w:hAnsi="New Times Roman"/>
          <w:b/>
        </w:rPr>
        <w:t>9) Mıknatısların birbirini itme ve çekme durumuyla ilgili verilen aşağıdaki soruları cevaplayınız.</w:t>
      </w:r>
      <w:r>
        <w:rPr>
          <w:rFonts w:ascii="New Times Roman" w:hAnsi="New Times Roman"/>
          <w:b/>
        </w:rPr>
        <w:t xml:space="preserve">                (</w:t>
      </w:r>
      <w:r w:rsidR="00874765">
        <w:rPr>
          <w:rFonts w:ascii="New Times Roman" w:hAnsi="New Times Roman"/>
          <w:b/>
        </w:rPr>
        <w:t>4</w:t>
      </w:r>
      <w:r>
        <w:rPr>
          <w:rFonts w:ascii="New Times Roman" w:hAnsi="New Times Roman"/>
          <w:b/>
        </w:rPr>
        <w:t xml:space="preserve"> puan)</w:t>
      </w:r>
    </w:p>
    <w:p w:rsidR="00593966" w:rsidRDefault="00593966" w:rsidP="00DF39B1">
      <w:pPr>
        <w:rPr>
          <w:rFonts w:ascii="New Times Roman" w:hAnsi="New Times Roman"/>
        </w:rPr>
      </w:pPr>
      <w:r>
        <w:rPr>
          <w:rFonts w:ascii="New Times Roman" w:hAnsi="New Times Roman"/>
          <w:b/>
        </w:rPr>
        <w:t>-</w:t>
      </w:r>
      <w:r>
        <w:rPr>
          <w:rFonts w:ascii="New Times Roman" w:hAnsi="New Times Roman"/>
        </w:rPr>
        <w:t xml:space="preserve">Hangi durumda iki mıknatıs birbirini </w:t>
      </w:r>
      <w:r w:rsidRPr="00593966">
        <w:rPr>
          <w:rFonts w:ascii="New Times Roman" w:hAnsi="New Times Roman"/>
          <w:u w:val="single"/>
        </w:rPr>
        <w:t>çeker?</w:t>
      </w:r>
    </w:p>
    <w:p w:rsidR="00593966" w:rsidRDefault="00593966" w:rsidP="00DF39B1">
      <w:pPr>
        <w:rPr>
          <w:rFonts w:ascii="New Times Roman" w:hAnsi="New Times Roman"/>
        </w:rPr>
      </w:pPr>
      <w:r>
        <w:rPr>
          <w:rFonts w:ascii="New Times Roman" w:hAnsi="New Times Roman"/>
        </w:rPr>
        <w:t>……………………………………………………………………………………</w:t>
      </w:r>
    </w:p>
    <w:p w:rsidR="00593966" w:rsidRDefault="00593966" w:rsidP="00DF39B1">
      <w:pPr>
        <w:rPr>
          <w:rFonts w:ascii="New Times Roman" w:hAnsi="New Times Roman"/>
        </w:rPr>
      </w:pPr>
      <w:r>
        <w:rPr>
          <w:rFonts w:ascii="New Times Roman" w:hAnsi="New Times Roman"/>
        </w:rPr>
        <w:t xml:space="preserve">-Hangi durumda iki mıknatıs birbirini </w:t>
      </w:r>
      <w:r w:rsidRPr="00593966">
        <w:rPr>
          <w:rFonts w:ascii="New Times Roman" w:hAnsi="New Times Roman"/>
          <w:u w:val="single"/>
        </w:rPr>
        <w:t>iter</w:t>
      </w:r>
      <w:r>
        <w:rPr>
          <w:rFonts w:ascii="New Times Roman" w:hAnsi="New Times Roman"/>
        </w:rPr>
        <w:t>?</w:t>
      </w:r>
    </w:p>
    <w:p w:rsidR="00593966" w:rsidRDefault="00593966" w:rsidP="00DF39B1">
      <w:pPr>
        <w:rPr>
          <w:rFonts w:ascii="New Times Roman" w:hAnsi="New Times Roman"/>
        </w:rPr>
      </w:pPr>
      <w:r>
        <w:rPr>
          <w:rFonts w:ascii="New Times Roman" w:hAnsi="New Times Roman"/>
        </w:rPr>
        <w:t>……………………………………………………………………………………</w:t>
      </w:r>
    </w:p>
    <w:p w:rsidR="00593966" w:rsidRDefault="00593966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10) Besin satın alırken dikkat edilmesi gereken şeyler nelerdir? Aşağıya yazınız</w:t>
      </w:r>
      <w:r w:rsidR="00874765">
        <w:rPr>
          <w:rFonts w:ascii="New Times Roman" w:hAnsi="New Times Roman"/>
          <w:b/>
        </w:rPr>
        <w:t>. ( 8 puan)</w:t>
      </w:r>
    </w:p>
    <w:p w:rsidR="00593966" w:rsidRDefault="00874765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874765" w:rsidRDefault="00874765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874765" w:rsidRDefault="00874765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</w:p>
    <w:p w:rsidR="00874765" w:rsidRDefault="00874765" w:rsidP="00DF39B1">
      <w:pPr>
        <w:rPr>
          <w:rFonts w:ascii="New Times Roman" w:hAnsi="New Times Roman"/>
          <w:b/>
        </w:rPr>
      </w:pPr>
      <w:r>
        <w:rPr>
          <w:rFonts w:ascii="New Times Roman" w:hAnsi="New Times Roman"/>
          <w:b/>
        </w:rPr>
        <w:t>-</w:t>
      </w:r>
      <w:r w:rsidR="00AF5E6A">
        <w:rPr>
          <w:rFonts w:ascii="New Times Roman" w:hAnsi="New Times Roman"/>
          <w:b/>
        </w:rPr>
        <w:t xml:space="preserve"> </w:t>
      </w:r>
      <w:hyperlink r:id="rId5" w:history="1">
        <w:r w:rsidR="00AF5E6A" w:rsidRPr="00AF5E6A">
          <w:rPr>
            <w:rStyle w:val="Kpr"/>
            <w:rFonts w:ascii="Times New Roman" w:hAnsi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AF5E6A">
        <w:rPr>
          <w:rFonts w:ascii="Times New Roman" w:hAnsi="Times New Roman"/>
          <w:sz w:val="24"/>
          <w:szCs w:val="24"/>
          <w:lang w:val="en-US"/>
        </w:rPr>
        <w:t xml:space="preserve">   </w:t>
      </w:r>
    </w:p>
    <w:p w:rsidR="00874765" w:rsidRDefault="00874765" w:rsidP="00DF39B1">
      <w:pPr>
        <w:rPr>
          <w:rFonts w:ascii="New Times Roman" w:hAnsi="New Times Roman"/>
          <w:b/>
        </w:rPr>
      </w:pPr>
    </w:p>
    <w:p w:rsidR="00B6359D" w:rsidRDefault="00B6359D" w:rsidP="00874765">
      <w:pPr>
        <w:pStyle w:val="GvdeMetni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lastRenderedPageBreak/>
        <w:t>Aşağıdaki test sorularını cevaplayınız.    (40 puan)</w:t>
      </w:r>
    </w:p>
    <w:p w:rsidR="00B6359D" w:rsidRDefault="00B6359D" w:rsidP="00874765">
      <w:pPr>
        <w:pStyle w:val="GvdeMetni"/>
        <w:rPr>
          <w:rFonts w:eastAsia="Calibri"/>
          <w:b/>
          <w:szCs w:val="24"/>
        </w:rPr>
      </w:pPr>
    </w:p>
    <w:p w:rsidR="00874765" w:rsidRPr="00874765" w:rsidRDefault="002341BF" w:rsidP="00874765">
      <w:pPr>
        <w:pStyle w:val="GvdeMetni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1) </w:t>
      </w:r>
      <w:r w:rsidR="00874765" w:rsidRPr="00874765">
        <w:rPr>
          <w:rFonts w:eastAsia="Calibri"/>
          <w:b/>
          <w:szCs w:val="24"/>
        </w:rPr>
        <w:t xml:space="preserve">Aşağıdakilerden hangisi kuvvetin etkisi kaldırıldığında ilk haline </w:t>
      </w:r>
      <w:proofErr w:type="gramStart"/>
      <w:r w:rsidR="00874765" w:rsidRPr="00874765">
        <w:rPr>
          <w:rFonts w:eastAsia="Calibri"/>
          <w:b/>
          <w:szCs w:val="24"/>
          <w:u w:val="single"/>
        </w:rPr>
        <w:t>dönemez</w:t>
      </w:r>
      <w:r w:rsidR="00874765" w:rsidRPr="00874765">
        <w:rPr>
          <w:rFonts w:eastAsia="Calibri"/>
          <w:b/>
          <w:szCs w:val="24"/>
        </w:rPr>
        <w:t xml:space="preserve"> ?</w:t>
      </w:r>
      <w:proofErr w:type="gramEnd"/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B6359D">
        <w:rPr>
          <w:rFonts w:eastAsia="Calibri"/>
          <w:b/>
          <w:sz w:val="24"/>
          <w:szCs w:val="24"/>
        </w:rPr>
        <w:t xml:space="preserve">A. </w:t>
      </w:r>
      <w:r w:rsidRPr="002E7B02">
        <w:rPr>
          <w:rFonts w:eastAsia="Calibri"/>
          <w:sz w:val="24"/>
          <w:szCs w:val="24"/>
        </w:rPr>
        <w:t>Sünger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="002341BF" w:rsidRPr="00B6359D">
        <w:rPr>
          <w:rFonts w:eastAsia="Calibri"/>
          <w:b/>
          <w:sz w:val="24"/>
          <w:szCs w:val="24"/>
        </w:rPr>
        <w:t xml:space="preserve">      </w:t>
      </w:r>
      <w:r w:rsidRPr="00B6359D">
        <w:rPr>
          <w:rFonts w:eastAsia="Calibri"/>
          <w:b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 xml:space="preserve"> Lastik</w:t>
      </w:r>
    </w:p>
    <w:p w:rsidR="002341BF" w:rsidRP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B6359D">
        <w:rPr>
          <w:rFonts w:eastAsia="Calibri"/>
          <w:b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 xml:space="preserve"> Oyun hamuru</w:t>
      </w:r>
      <w:r w:rsidRPr="002E7B02">
        <w:rPr>
          <w:rFonts w:eastAsia="Calibri"/>
          <w:sz w:val="24"/>
          <w:szCs w:val="24"/>
        </w:rPr>
        <w:tab/>
      </w:r>
      <w:r w:rsidR="002341BF" w:rsidRPr="00B6359D">
        <w:rPr>
          <w:rFonts w:eastAsia="Calibri"/>
          <w:b/>
          <w:sz w:val="24"/>
          <w:szCs w:val="24"/>
        </w:rPr>
        <w:t xml:space="preserve">      </w:t>
      </w:r>
      <w:r w:rsidRPr="00B6359D">
        <w:rPr>
          <w:rFonts w:eastAsia="Calibri"/>
          <w:b/>
          <w:sz w:val="24"/>
          <w:szCs w:val="24"/>
        </w:rPr>
        <w:t>D.</w:t>
      </w:r>
      <w:r w:rsidRPr="002E7B02">
        <w:rPr>
          <w:rFonts w:eastAsia="Calibri"/>
          <w:sz w:val="24"/>
          <w:szCs w:val="24"/>
        </w:rPr>
        <w:t xml:space="preserve"> Sarmal yay</w:t>
      </w:r>
    </w:p>
    <w:p w:rsidR="00874765" w:rsidRDefault="00874765" w:rsidP="00874765">
      <w:pPr>
        <w:pStyle w:val="GvdeMetni"/>
        <w:ind w:left="0"/>
        <w:rPr>
          <w:rFonts w:eastAsia="Calibri"/>
          <w:b/>
          <w:sz w:val="24"/>
          <w:szCs w:val="24"/>
        </w:rPr>
      </w:pPr>
      <w:r w:rsidRPr="002E7B02">
        <w:rPr>
          <w:rFonts w:eastAsia="Calibri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435699</wp:posOffset>
            </wp:positionH>
            <wp:positionV relativeFrom="paragraph">
              <wp:posOffset>131445</wp:posOffset>
            </wp:positionV>
            <wp:extent cx="838200" cy="570886"/>
            <wp:effectExtent l="19050" t="0" r="0" b="0"/>
            <wp:wrapNone/>
            <wp:docPr id="9" name="irc_mi" descr="mıknatı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knatıs clipart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70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765" w:rsidRPr="002E7B02" w:rsidRDefault="002341BF" w:rsidP="00874765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noProof/>
          <w:sz w:val="24"/>
          <w:szCs w:val="24"/>
        </w:rPr>
        <w:t xml:space="preserve">2) </w:t>
      </w:r>
      <w:r w:rsidR="00874765" w:rsidRPr="00874765">
        <w:rPr>
          <w:rFonts w:eastAsia="Calibri"/>
          <w:b/>
          <w:noProof/>
          <w:sz w:val="24"/>
          <w:szCs w:val="24"/>
        </w:rPr>
        <w:t xml:space="preserve"> 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    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874765" w:rsidRDefault="00874765" w:rsidP="00874765">
      <w:pPr>
        <w:pStyle w:val="GvdeMetni"/>
        <w:rPr>
          <w:rFonts w:eastAsia="Calibri"/>
          <w:b/>
          <w:sz w:val="24"/>
          <w:szCs w:val="24"/>
        </w:rPr>
      </w:pPr>
      <w:r w:rsidRPr="00874765">
        <w:rPr>
          <w:rFonts w:eastAsia="Calibri"/>
          <w:b/>
          <w:sz w:val="24"/>
          <w:szCs w:val="24"/>
        </w:rPr>
        <w:t xml:space="preserve">Aşağıdakilerden hangisi mıknatıslar hakkında </w:t>
      </w:r>
      <w:r w:rsidRPr="00874765">
        <w:rPr>
          <w:rFonts w:eastAsia="Calibri"/>
          <w:b/>
          <w:i/>
          <w:sz w:val="24"/>
          <w:szCs w:val="24"/>
          <w:u w:val="single"/>
        </w:rPr>
        <w:t>yanlış</w:t>
      </w:r>
      <w:r w:rsidRPr="00874765">
        <w:rPr>
          <w:rFonts w:eastAsia="Calibri"/>
          <w:b/>
          <w:sz w:val="24"/>
          <w:szCs w:val="24"/>
        </w:rPr>
        <w:t xml:space="preserve"> bir bilgidir?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A.</w:t>
      </w:r>
      <w:r w:rsidRPr="002E7B02">
        <w:rPr>
          <w:rFonts w:eastAsia="Calibri"/>
          <w:sz w:val="24"/>
          <w:szCs w:val="24"/>
        </w:rPr>
        <w:t xml:space="preserve"> Mıknatısın iki kutbu vardır.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 xml:space="preserve"> Mıknatıs suyun içinde çekme özelliğini kaybeder.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 xml:space="preserve"> Mıknatıslar her metali çekmez.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D.</w:t>
      </w:r>
      <w:r w:rsidRPr="002E7B02">
        <w:rPr>
          <w:rFonts w:eastAsia="Calibri"/>
          <w:sz w:val="24"/>
          <w:szCs w:val="24"/>
        </w:rPr>
        <w:t xml:space="preserve"> Mıknatıs tahtayı çekmez.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2E7B02" w:rsidRDefault="00F96486" w:rsidP="00874765">
      <w:pPr>
        <w:pStyle w:val="GvdeMetni"/>
        <w:rPr>
          <w:rFonts w:eastAsia="Calibri"/>
          <w:sz w:val="24"/>
          <w:szCs w:val="24"/>
        </w:rPr>
      </w:pPr>
      <w:r w:rsidRPr="00F96486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26" type="#_x0000_t202" style="position:absolute;left:0;text-align:left;margin-left:132.9pt;margin-top:6.75pt;width:126pt;height:66.55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" fillcolor="white [3212]" strokeweight="1.5pt">
            <v:textbox>
              <w:txbxContent>
                <w:p w:rsidR="00874765" w:rsidRPr="004E3B5F" w:rsidRDefault="00874765" w:rsidP="00874765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:rsidR="00874765" w:rsidRPr="004E3B5F" w:rsidRDefault="00874765" w:rsidP="00874765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:rsidR="00874765" w:rsidRPr="004E3B5F" w:rsidRDefault="00874765" w:rsidP="00874765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:rsidR="00874765" w:rsidRPr="004E3B5F" w:rsidRDefault="00874765" w:rsidP="00874765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Şekil değiştirir</w:t>
                  </w:r>
                </w:p>
              </w:txbxContent>
            </v:textbox>
            <w10:wrap type="square" anchorx="margin"/>
          </v:shape>
        </w:pict>
      </w:r>
      <w:r w:rsidR="00874765" w:rsidRPr="002E7B02">
        <w:rPr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1BF">
        <w:rPr>
          <w:rFonts w:eastAsia="Calibri"/>
          <w:b/>
          <w:sz w:val="24"/>
          <w:szCs w:val="24"/>
        </w:rPr>
        <w:t xml:space="preserve">3) 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2E7B02" w:rsidRDefault="00F96486" w:rsidP="00874765">
      <w:pPr>
        <w:pStyle w:val="GvdeMetni"/>
        <w:rPr>
          <w:rFonts w:eastAsia="Calibri"/>
          <w:sz w:val="24"/>
          <w:szCs w:val="24"/>
        </w:rPr>
      </w:pPr>
      <w:r w:rsidRPr="00F96486">
        <w:rPr>
          <w:b/>
          <w:noProof/>
          <w:sz w:val="24"/>
          <w:szCs w:val="24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1" type="#_x0000_t94" style="position:absolute;left:0;text-align:left;margin-left:73.9pt;margin-top:3.05pt;width:48.75pt;height:11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" adj="19108" fillcolor="lime" strokecolor="windowText" strokeweight="1.5pt">
            <v:path arrowok="t"/>
          </v:shape>
        </w:pic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>Şekildeki cisim ok yönünde hareket etmektedir</w:t>
      </w:r>
      <w:r w:rsidRPr="00874765">
        <w:rPr>
          <w:rFonts w:eastAsia="Calibri"/>
          <w:b/>
          <w:szCs w:val="24"/>
        </w:rPr>
        <w:t>. Cisme arkasından bir itme kuvveti uygulandığında aşağıdakilerden hangisi ya da hangileri gerçekleşir?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A.</w:t>
      </w:r>
      <w:r w:rsidRPr="002E7B02">
        <w:rPr>
          <w:rFonts w:eastAsia="Calibri"/>
          <w:sz w:val="24"/>
          <w:szCs w:val="24"/>
        </w:rPr>
        <w:t xml:space="preserve"> Yalnız 1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Pr="005C2F65">
        <w:rPr>
          <w:rFonts w:eastAsia="Calibri"/>
          <w:b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 xml:space="preserve"> Yalnız 2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 xml:space="preserve"> 1 ve 3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Pr="005C2F65">
        <w:rPr>
          <w:rFonts w:eastAsia="Calibri"/>
          <w:b/>
          <w:sz w:val="24"/>
          <w:szCs w:val="24"/>
        </w:rPr>
        <w:t>D.</w:t>
      </w:r>
      <w:r w:rsidRPr="002E7B02">
        <w:rPr>
          <w:rFonts w:eastAsia="Calibri"/>
          <w:sz w:val="24"/>
          <w:szCs w:val="24"/>
        </w:rPr>
        <w:t xml:space="preserve"> 2 ve 4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430678</wp:posOffset>
            </wp:positionH>
            <wp:positionV relativeFrom="paragraph">
              <wp:posOffset>139065</wp:posOffset>
            </wp:positionV>
            <wp:extent cx="907444" cy="787315"/>
            <wp:effectExtent l="0" t="0" r="698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44" cy="78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4765" w:rsidRDefault="002341BF" w:rsidP="00874765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4)</w:t>
      </w:r>
      <w:r w:rsidR="00874765" w:rsidRPr="002E7B02">
        <w:rPr>
          <w:rFonts w:eastAsia="Calibri"/>
          <w:b/>
          <w:sz w:val="24"/>
          <w:szCs w:val="24"/>
        </w:rPr>
        <w:tab/>
      </w:r>
      <w:r w:rsidR="00874765" w:rsidRPr="002E7B02">
        <w:rPr>
          <w:rFonts w:eastAsia="Calibri"/>
          <w:sz w:val="24"/>
          <w:szCs w:val="24"/>
        </w:rPr>
        <w:tab/>
        <w:t xml:space="preserve"> </w:t>
      </w:r>
      <w:r w:rsidR="00874765">
        <w:rPr>
          <w:rFonts w:eastAsia="Calibri"/>
          <w:sz w:val="24"/>
          <w:szCs w:val="24"/>
        </w:rPr>
        <w:t xml:space="preserve"> 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</w:p>
    <w:p w:rsidR="00874765" w:rsidRPr="00874765" w:rsidRDefault="00874765" w:rsidP="00874765">
      <w:pPr>
        <w:pStyle w:val="GvdeMetni"/>
        <w:rPr>
          <w:rFonts w:eastAsia="Calibri"/>
          <w:b/>
          <w:szCs w:val="24"/>
        </w:rPr>
      </w:pPr>
      <w:r w:rsidRPr="00874765">
        <w:rPr>
          <w:rFonts w:eastAsia="Calibri"/>
          <w:b/>
          <w:szCs w:val="24"/>
        </w:rPr>
        <w:t>Şekildeki işçi eğik zeminde hızlanma hareketi yapan el arabasını yavaşlatmak ya da durdurmak için ne yapmalıdır?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874765">
        <w:rPr>
          <w:rFonts w:eastAsia="Calibri"/>
          <w:b/>
          <w:sz w:val="24"/>
          <w:szCs w:val="24"/>
        </w:rPr>
        <w:t>A.</w:t>
      </w:r>
      <w:r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Koşmalıdır.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874765">
        <w:rPr>
          <w:rFonts w:eastAsia="Calibri"/>
          <w:b/>
          <w:sz w:val="24"/>
          <w:szCs w:val="24"/>
        </w:rPr>
        <w:t>B.</w:t>
      </w:r>
      <w:r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Arabanın önüne geçmelidir.</w:t>
      </w:r>
    </w:p>
    <w:p w:rsidR="00874765" w:rsidRPr="002E7B02" w:rsidRDefault="00874765" w:rsidP="00874765">
      <w:pPr>
        <w:pStyle w:val="GvdeMetni"/>
        <w:rPr>
          <w:rFonts w:eastAsia="Calibri"/>
          <w:sz w:val="24"/>
          <w:szCs w:val="24"/>
        </w:rPr>
      </w:pPr>
      <w:r w:rsidRPr="00874765">
        <w:rPr>
          <w:rFonts w:eastAsia="Calibri"/>
          <w:b/>
          <w:sz w:val="24"/>
          <w:szCs w:val="24"/>
        </w:rPr>
        <w:t>C.</w:t>
      </w:r>
      <w:r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İtme hareketi yapmalıdır.</w:t>
      </w:r>
    </w:p>
    <w:p w:rsidR="00874765" w:rsidRDefault="00874765" w:rsidP="00874765">
      <w:pPr>
        <w:pStyle w:val="GvdeMetni"/>
        <w:rPr>
          <w:rFonts w:eastAsia="Calibri"/>
          <w:sz w:val="24"/>
          <w:szCs w:val="24"/>
        </w:rPr>
      </w:pPr>
      <w:r w:rsidRPr="00874765">
        <w:rPr>
          <w:rFonts w:eastAsia="Calibri"/>
          <w:b/>
          <w:sz w:val="24"/>
          <w:szCs w:val="24"/>
        </w:rPr>
        <w:t>D.</w:t>
      </w:r>
      <w:r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Arabayı kendine doğru çekmelidir.</w:t>
      </w:r>
    </w:p>
    <w:p w:rsidR="002341BF" w:rsidRPr="002E7B02" w:rsidRDefault="00F96486" w:rsidP="002341BF">
      <w:pPr>
        <w:pStyle w:val="GvdeMetni"/>
        <w:rPr>
          <w:rFonts w:eastAsia="Calibri"/>
          <w:sz w:val="24"/>
          <w:szCs w:val="24"/>
        </w:rPr>
      </w:pPr>
      <w:r w:rsidRPr="00F96486">
        <w:rPr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7" type="#_x0000_t62" style="position:absolute;left:0;text-align:left;margin-left:64.95pt;margin-top:9.8pt;width:206.25pt;height:42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" adj="-1335,5040" fillcolor="#ffc" strokecolor="#41719c" strokeweight="1pt">
            <v:textbox>
              <w:txbxContent>
                <w:p w:rsidR="002341BF" w:rsidRPr="00815550" w:rsidRDefault="002341BF" w:rsidP="002341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Narrow" w:hAnsi="Arial Narrow" w:cs="Tahoma"/>
                      <w:b/>
                    </w:rPr>
                  </w:pPr>
                  <w:r w:rsidRPr="00815550">
                    <w:rPr>
                      <w:rFonts w:ascii="Arial Narrow" w:hAnsi="Arial Narrow" w:cs="Tahoma"/>
                      <w:b/>
                    </w:rPr>
                    <w:t>Sağlıklı beslenen bir kişi aşağı</w:t>
                  </w:r>
                  <w:r>
                    <w:rPr>
                      <w:rFonts w:ascii="Arial Narrow" w:hAnsi="Arial Narrow" w:cs="Tahoma"/>
                      <w:b/>
                    </w:rPr>
                    <w:t>d</w:t>
                  </w:r>
                  <w:r w:rsidRPr="00815550">
                    <w:rPr>
                      <w:rFonts w:ascii="Arial Narrow" w:hAnsi="Arial Narrow" w:cs="Tahoma"/>
                      <w:b/>
                    </w:rPr>
                    <w:t>akilerden</w:t>
                  </w:r>
                  <w:r>
                    <w:rPr>
                      <w:rFonts w:ascii="Arial Narrow" w:hAnsi="Arial Narrow" w:cs="Tahoma"/>
                      <w:b/>
                    </w:rPr>
                    <w:t xml:space="preserve"> </w:t>
                  </w:r>
                  <w:r w:rsidRPr="00815550">
                    <w:rPr>
                      <w:rFonts w:ascii="Arial Narrow" w:hAnsi="Arial Narrow" w:cs="Tahoma"/>
                      <w:b/>
                    </w:rPr>
                    <w:t xml:space="preserve">hangisini </w:t>
                  </w:r>
                  <w:r w:rsidRPr="00815550">
                    <w:rPr>
                      <w:rFonts w:ascii="Arial Narrow" w:hAnsi="Arial Narrow" w:cs="Tahoma"/>
                      <w:b/>
                      <w:u w:val="single"/>
                    </w:rPr>
                    <w:t>yapmaz?</w:t>
                  </w:r>
                </w:p>
                <w:p w:rsidR="002341BF" w:rsidRPr="00815550" w:rsidRDefault="002341BF" w:rsidP="002341BF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2341BF" w:rsidRPr="002E7B02">
        <w:rPr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308344</wp:posOffset>
            </wp:positionH>
            <wp:positionV relativeFrom="paragraph">
              <wp:posOffset>123530</wp:posOffset>
            </wp:positionV>
            <wp:extent cx="361950" cy="5524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1BF">
        <w:rPr>
          <w:rFonts w:eastAsia="Calibri"/>
          <w:sz w:val="24"/>
          <w:szCs w:val="24"/>
        </w:rPr>
        <w:t xml:space="preserve">                  </w:t>
      </w:r>
    </w:p>
    <w:p w:rsidR="002341BF" w:rsidRPr="002E7B02" w:rsidRDefault="002341BF" w:rsidP="002341BF">
      <w:pPr>
        <w:pStyle w:val="GvdeMetni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5)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</w:p>
    <w:p w:rsidR="002341BF" w:rsidRPr="002E7B02" w:rsidRDefault="002341BF" w:rsidP="002341BF">
      <w:pPr>
        <w:pStyle w:val="GvdeMetni"/>
        <w:rPr>
          <w:rFonts w:cs="Tahoma"/>
          <w:sz w:val="24"/>
          <w:szCs w:val="24"/>
        </w:rPr>
      </w:pPr>
      <w:r w:rsidRPr="002341BF">
        <w:rPr>
          <w:rFonts w:cs="Tahoma"/>
          <w:b/>
          <w:sz w:val="24"/>
          <w:szCs w:val="24"/>
        </w:rPr>
        <w:t>A)</w:t>
      </w:r>
      <w:r w:rsidRPr="002E7B02">
        <w:rPr>
          <w:rFonts w:cs="Tahoma"/>
          <w:sz w:val="24"/>
          <w:szCs w:val="24"/>
        </w:rPr>
        <w:t xml:space="preserve"> Taze ve doğal besinler tüketir.</w:t>
      </w:r>
    </w:p>
    <w:p w:rsidR="002341BF" w:rsidRPr="002E7B02" w:rsidRDefault="002341BF" w:rsidP="002341BF">
      <w:pPr>
        <w:pStyle w:val="GvdeMetni"/>
        <w:rPr>
          <w:rFonts w:cs="Tahoma"/>
          <w:sz w:val="24"/>
          <w:szCs w:val="24"/>
        </w:rPr>
      </w:pPr>
      <w:r w:rsidRPr="002341BF">
        <w:rPr>
          <w:rFonts w:cs="Tahoma"/>
          <w:b/>
          <w:sz w:val="24"/>
          <w:szCs w:val="24"/>
        </w:rPr>
        <w:t>B)</w:t>
      </w:r>
      <w:r w:rsidRPr="002E7B02">
        <w:rPr>
          <w:rFonts w:cs="Tahoma"/>
          <w:sz w:val="24"/>
          <w:szCs w:val="24"/>
        </w:rPr>
        <w:t xml:space="preserve"> Paketlenmiş ürünlerin son kullanma tarihine dikkat eder.</w:t>
      </w:r>
    </w:p>
    <w:p w:rsidR="002341BF" w:rsidRPr="002E7B02" w:rsidRDefault="002341BF" w:rsidP="002341BF">
      <w:pPr>
        <w:pStyle w:val="GvdeMetni"/>
        <w:rPr>
          <w:rFonts w:cs="Tahoma"/>
          <w:sz w:val="24"/>
          <w:szCs w:val="24"/>
        </w:rPr>
      </w:pPr>
      <w:r w:rsidRPr="002341BF">
        <w:rPr>
          <w:rFonts w:cs="Tahoma"/>
          <w:b/>
          <w:sz w:val="24"/>
          <w:szCs w:val="24"/>
        </w:rPr>
        <w:t>C)</w:t>
      </w:r>
      <w:r w:rsidRPr="002E7B02">
        <w:rPr>
          <w:rFonts w:cs="Tahoma"/>
          <w:sz w:val="24"/>
          <w:szCs w:val="24"/>
        </w:rPr>
        <w:t xml:space="preserve"> Çok yağlı ve asitli yiyeceklere öncelik verir.</w:t>
      </w:r>
    </w:p>
    <w:p w:rsidR="002341BF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cs="Tahoma"/>
          <w:b/>
          <w:sz w:val="24"/>
          <w:szCs w:val="24"/>
        </w:rPr>
        <w:t>D)</w:t>
      </w:r>
      <w:r w:rsidRPr="002E7B02">
        <w:rPr>
          <w:rFonts w:cs="Tahoma"/>
          <w:sz w:val="24"/>
          <w:szCs w:val="24"/>
        </w:rPr>
        <w:t xml:space="preserve"> Her çeşit besinden yeteri kadar yer</w:t>
      </w:r>
    </w:p>
    <w:p w:rsidR="005C2F65" w:rsidRDefault="005C2F65" w:rsidP="00874765">
      <w:pPr>
        <w:pStyle w:val="GvdeMetni"/>
        <w:rPr>
          <w:rFonts w:eastAsia="Calibri"/>
          <w:sz w:val="24"/>
          <w:szCs w:val="24"/>
        </w:rPr>
      </w:pPr>
    </w:p>
    <w:p w:rsidR="00B6359D" w:rsidRDefault="00B6359D" w:rsidP="00874765">
      <w:pPr>
        <w:pStyle w:val="GvdeMetni"/>
        <w:rPr>
          <w:rFonts w:eastAsia="Calibri"/>
          <w:sz w:val="24"/>
          <w:szCs w:val="24"/>
        </w:rPr>
      </w:pPr>
    </w:p>
    <w:p w:rsidR="002341BF" w:rsidRDefault="002341BF" w:rsidP="002341BF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6)</w:t>
      </w:r>
    </w:p>
    <w:p w:rsidR="002341BF" w:rsidRDefault="002341BF" w:rsidP="002341BF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5654794</wp:posOffset>
            </wp:positionH>
            <wp:positionV relativeFrom="paragraph">
              <wp:posOffset>112130</wp:posOffset>
            </wp:positionV>
            <wp:extent cx="831850" cy="30480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7B02">
        <w:rPr>
          <w:rFonts w:eastAsia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4739403</wp:posOffset>
            </wp:positionH>
            <wp:positionV relativeFrom="paragraph">
              <wp:posOffset>111495</wp:posOffset>
            </wp:positionV>
            <wp:extent cx="827405" cy="3048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7B02"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3748332</wp:posOffset>
            </wp:positionH>
            <wp:positionV relativeFrom="paragraph">
              <wp:posOffset>109855</wp:posOffset>
            </wp:positionV>
            <wp:extent cx="831850" cy="304800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</w:p>
    <w:p w:rsidR="002341BF" w:rsidRPr="002E7B02" w:rsidRDefault="00F96486" w:rsidP="002341BF">
      <w:pPr>
        <w:pStyle w:val="GvdeMetni"/>
        <w:rPr>
          <w:rFonts w:eastAsia="Calibri"/>
          <w:sz w:val="24"/>
          <w:szCs w:val="24"/>
        </w:rPr>
      </w:pPr>
      <w:r w:rsidRPr="00F96486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1030" type="#_x0000_t32" style="position:absolute;left:0;text-align:left;margin-left:132.55pt;margin-top:9.85pt;width:35.55pt;height:0;z-index:25167052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" strokecolor="#c06" strokeweight="3pt">
            <v:stroke startarrow="block" endarrow="block" joinstyle="miter"/>
            <o:lock v:ext="edit" shapetype="f"/>
          </v:shape>
        </w:pict>
      </w:r>
      <w:r w:rsidRPr="00F96486">
        <w:rPr>
          <w:noProof/>
          <w:sz w:val="24"/>
          <w:szCs w:val="24"/>
        </w:rPr>
        <w:pict>
          <v:shape id="Düz Ok Bağlayıcısı 34" o:spid="_x0000_s1029" type="#_x0000_t32" style="position:absolute;left:0;text-align:left;margin-left:61.3pt;margin-top:9.85pt;width:35.55pt;height:0;z-index:25166950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5URBgIAAN0DAAAOAAAAZHJzL2Uyb0RvYy54bWysU81u2zAMvg/YOwi6L3batA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" strokecolor="#c06" strokeweight="3pt">
            <v:stroke startarrow="block" endarrow="block" joinstyle="miter"/>
            <o:lock v:ext="edit" shapetype="f"/>
          </v:shape>
        </w:pic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 xml:space="preserve">                 1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2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  <w:t xml:space="preserve">Yukarıdaki mıknatısların birbirine uyguladığı kuvvetler numaralandırılmıştır. </w:t>
      </w:r>
    </w:p>
    <w:p w:rsidR="002341BF" w:rsidRPr="002341BF" w:rsidRDefault="002341BF" w:rsidP="002341BF">
      <w:pPr>
        <w:pStyle w:val="GvdeMetni"/>
        <w:rPr>
          <w:rFonts w:eastAsia="Calibri"/>
          <w:b/>
          <w:sz w:val="24"/>
          <w:szCs w:val="24"/>
        </w:rPr>
      </w:pPr>
      <w:r w:rsidRPr="002E7B02">
        <w:rPr>
          <w:rFonts w:eastAsia="Calibri"/>
          <w:sz w:val="24"/>
          <w:szCs w:val="24"/>
        </w:rPr>
        <w:tab/>
      </w:r>
      <w:r w:rsidRPr="002341BF">
        <w:rPr>
          <w:rFonts w:eastAsia="Calibri"/>
          <w:b/>
          <w:szCs w:val="24"/>
        </w:rPr>
        <w:t>Buna göre, 1 ve 2 numaralı kuvvetler aşağıdakilerden hangisidir?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  <w:u w:val="single"/>
        </w:rPr>
      </w:pP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  <w:u w:val="single"/>
        </w:rPr>
        <w:t xml:space="preserve">  1</w:t>
      </w:r>
      <w:r w:rsidRPr="002E7B02">
        <w:rPr>
          <w:rFonts w:eastAsia="Calibri"/>
          <w:sz w:val="24"/>
          <w:szCs w:val="24"/>
          <w:u w:val="single"/>
        </w:rPr>
        <w:tab/>
      </w:r>
      <w:r w:rsidRPr="002E7B02">
        <w:rPr>
          <w:rFonts w:eastAsia="Calibri"/>
          <w:sz w:val="24"/>
          <w:szCs w:val="24"/>
          <w:u w:val="single"/>
        </w:rPr>
        <w:tab/>
        <w:t xml:space="preserve">    2</w:t>
      </w:r>
      <w:r w:rsidRPr="002E7B02">
        <w:rPr>
          <w:rFonts w:eastAsia="Calibri"/>
          <w:sz w:val="24"/>
          <w:szCs w:val="24"/>
          <w:u w:val="single"/>
        </w:rPr>
        <w:tab/>
      </w:r>
      <w:r w:rsidRPr="002E7B02">
        <w:rPr>
          <w:rFonts w:eastAsia="Calibri"/>
          <w:sz w:val="24"/>
          <w:szCs w:val="24"/>
          <w:u w:val="single"/>
        </w:rPr>
        <w:tab/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A.</w:t>
      </w:r>
      <w:r w:rsidRPr="002E7B02">
        <w:rPr>
          <w:rFonts w:eastAsia="Calibri"/>
          <w:sz w:val="24"/>
          <w:szCs w:val="24"/>
        </w:rPr>
        <w:tab/>
        <w:t>Çekme</w:t>
      </w:r>
      <w:r w:rsidRPr="002E7B02">
        <w:rPr>
          <w:rFonts w:eastAsia="Calibri"/>
          <w:sz w:val="24"/>
          <w:szCs w:val="24"/>
        </w:rPr>
        <w:tab/>
        <w:t xml:space="preserve">  Çekme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ab/>
        <w:t>İtme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  <w:t xml:space="preserve">  İtme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ab/>
        <w:t>Çekme         İtme</w:t>
      </w:r>
    </w:p>
    <w:p w:rsidR="002341BF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D.</w:t>
      </w:r>
      <w:r w:rsidRPr="002E7B02">
        <w:rPr>
          <w:rFonts w:eastAsia="Calibri"/>
          <w:sz w:val="24"/>
          <w:szCs w:val="24"/>
        </w:rPr>
        <w:tab/>
        <w:t xml:space="preserve">İtme 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  <w:t xml:space="preserve">  Çekme</w:t>
      </w:r>
    </w:p>
    <w:p w:rsidR="002341BF" w:rsidRDefault="00F96486" w:rsidP="002341BF">
      <w:pPr>
        <w:pStyle w:val="GvdeMetni"/>
        <w:rPr>
          <w:rFonts w:eastAsia="Calibri"/>
          <w:sz w:val="24"/>
          <w:szCs w:val="24"/>
        </w:rPr>
      </w:pPr>
      <w:r w:rsidRPr="00F96486">
        <w:rPr>
          <w:noProof/>
          <w:sz w:val="24"/>
          <w:szCs w:val="24"/>
        </w:rPr>
        <w:pict>
          <v:shape id="Köşeleri Yuvarlanmış Dikdörtgen Belirtme Çizgisi 39" o:spid="_x0000_s1028" type="#_x0000_t62" style="position:absolute;left:0;text-align:left;margin-left:61.05pt;margin-top:12.15pt;width:199.25pt;height:48.5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" adj="-1893,8812" fillcolor="#cfc" strokecolor="#41719c" strokeweight="1pt">
            <v:textbox>
              <w:txbxContent>
                <w:p w:rsidR="002341BF" w:rsidRPr="00F76FA0" w:rsidRDefault="002341BF" w:rsidP="002341BF">
                  <w:pPr>
                    <w:pStyle w:val="AralkYok"/>
                    <w:rPr>
                      <w:rFonts w:ascii="Arial Narrow" w:hAnsi="Arial Narrow"/>
                      <w:b/>
                      <w:color w:val="000000" w:themeColor="text1"/>
                      <w:sz w:val="24"/>
                      <w:szCs w:val="24"/>
                    </w:rPr>
                  </w:pPr>
                  <w:r w:rsidRPr="00F76FA0">
                    <w:rPr>
                      <w:rFonts w:ascii="Arial Narrow" w:hAnsi="Arial Narrow"/>
                      <w:b/>
                      <w:sz w:val="24"/>
                      <w:szCs w:val="24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</w:p>
    <w:p w:rsidR="002341BF" w:rsidRPr="002E7B02" w:rsidRDefault="002341BF" w:rsidP="002341BF">
      <w:pPr>
        <w:pStyle w:val="GvdeMetni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7)</w:t>
      </w:r>
      <w:r w:rsidRPr="002E7B02">
        <w:rPr>
          <w:b/>
          <w:noProof/>
          <w:sz w:val="24"/>
          <w:szCs w:val="24"/>
        </w:rPr>
        <w:t xml:space="preserve"> 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b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3743532</wp:posOffset>
            </wp:positionH>
            <wp:positionV relativeFrom="paragraph">
              <wp:posOffset>37583</wp:posOffset>
            </wp:positionV>
            <wp:extent cx="363220" cy="5524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A.</w:t>
      </w:r>
      <w:r>
        <w:rPr>
          <w:rFonts w:eastAsia="Calibri"/>
          <w:sz w:val="24"/>
          <w:szCs w:val="24"/>
        </w:rPr>
        <w:t xml:space="preserve"> Besinleri daha uzun süre bozulmadan saklamak.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B.</w:t>
      </w:r>
      <w:r w:rsidRPr="002E7B02">
        <w:rPr>
          <w:rFonts w:eastAsia="Calibri"/>
          <w:sz w:val="24"/>
          <w:szCs w:val="24"/>
        </w:rPr>
        <w:t xml:space="preserve"> Besinleri daha pahalıya satmak.</w:t>
      </w:r>
    </w:p>
    <w:p w:rsidR="002341BF" w:rsidRPr="002E7B02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C.</w:t>
      </w:r>
      <w:r w:rsidRPr="002E7B02">
        <w:rPr>
          <w:rFonts w:eastAsia="Calibri"/>
          <w:sz w:val="24"/>
          <w:szCs w:val="24"/>
        </w:rPr>
        <w:t xml:space="preserve"> Tamamen reklam amaçlıdır.</w:t>
      </w:r>
    </w:p>
    <w:p w:rsidR="002341BF" w:rsidRDefault="002341BF" w:rsidP="002341BF">
      <w:pPr>
        <w:pStyle w:val="GvdeMetni"/>
        <w:rPr>
          <w:rFonts w:eastAsia="Calibri"/>
          <w:sz w:val="24"/>
          <w:szCs w:val="24"/>
        </w:rPr>
      </w:pPr>
      <w:r w:rsidRPr="002341BF">
        <w:rPr>
          <w:rFonts w:eastAsia="Calibri"/>
          <w:b/>
          <w:sz w:val="24"/>
          <w:szCs w:val="24"/>
        </w:rPr>
        <w:t>D.</w:t>
      </w:r>
      <w:r>
        <w:rPr>
          <w:rFonts w:eastAsia="Calibri"/>
          <w:b/>
          <w:sz w:val="24"/>
          <w:szCs w:val="24"/>
        </w:rPr>
        <w:t xml:space="preserve"> </w:t>
      </w:r>
      <w:r w:rsidRPr="002E7B02">
        <w:rPr>
          <w:rFonts w:eastAsia="Calibri"/>
          <w:sz w:val="24"/>
          <w:szCs w:val="24"/>
        </w:rPr>
        <w:t>Besin maddelerinin marketlerde güzel ve düzenli görülmesini sağlamak.</w:t>
      </w:r>
    </w:p>
    <w:p w:rsidR="002341BF" w:rsidRDefault="00B6359D" w:rsidP="002341BF">
      <w:pPr>
        <w:pStyle w:val="GvdeMetni"/>
        <w:rPr>
          <w:rFonts w:eastAsia="Calibri"/>
          <w:sz w:val="24"/>
          <w:szCs w:val="24"/>
        </w:rPr>
      </w:pPr>
      <w:r w:rsidRPr="002E7B02">
        <w:rPr>
          <w:rFonts w:eastAsia="Calibri"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3874076</wp:posOffset>
            </wp:positionH>
            <wp:positionV relativeFrom="paragraph">
              <wp:posOffset>135624</wp:posOffset>
            </wp:positionV>
            <wp:extent cx="954759" cy="608522"/>
            <wp:effectExtent l="0" t="0" r="0" b="1270"/>
            <wp:wrapNone/>
            <wp:docPr id="6" name="Resim 6" descr="http://okulvakti.com/images/sigara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kulvakti.com/images/sigar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59" cy="608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359D" w:rsidRPr="002E7B02" w:rsidRDefault="00B6359D" w:rsidP="00B6359D">
      <w:pPr>
        <w:pStyle w:val="GvdeMetni"/>
        <w:rPr>
          <w:rFonts w:eastAsia="Times New Roman"/>
          <w:sz w:val="24"/>
          <w:szCs w:val="24"/>
        </w:rPr>
      </w:pPr>
      <w:r>
        <w:rPr>
          <w:rFonts w:eastAsia="Calibri"/>
          <w:b/>
          <w:sz w:val="24"/>
          <w:szCs w:val="24"/>
        </w:rPr>
        <w:t>8)</w:t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Calibri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>Sigara içeriğinde 4</w:t>
      </w:r>
      <w:r>
        <w:rPr>
          <w:rFonts w:eastAsia="Times New Roman"/>
          <w:sz w:val="24"/>
          <w:szCs w:val="24"/>
        </w:rPr>
        <w:t xml:space="preserve"> </w:t>
      </w:r>
      <w:r w:rsidRPr="002E7B02">
        <w:rPr>
          <w:rFonts w:eastAsia="Times New Roman"/>
          <w:sz w:val="24"/>
          <w:szCs w:val="24"/>
        </w:rPr>
        <w:t>bin</w:t>
      </w:r>
      <w:r>
        <w:rPr>
          <w:rFonts w:eastAsia="Times New Roman"/>
          <w:sz w:val="24"/>
          <w:szCs w:val="24"/>
        </w:rPr>
        <w:t xml:space="preserve">  </w:t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  <w:t xml:space="preserve">civarında insan sağlığına </w:t>
      </w:r>
    </w:p>
    <w:p w:rsidR="00B6359D" w:rsidRPr="002E7B02" w:rsidRDefault="00B6359D" w:rsidP="00B6359D">
      <w:pPr>
        <w:pStyle w:val="GvdeMetni"/>
        <w:rPr>
          <w:rFonts w:eastAsia="Times New Roman"/>
          <w:sz w:val="24"/>
          <w:szCs w:val="24"/>
        </w:rPr>
      </w:pP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proofErr w:type="gramStart"/>
      <w:r w:rsidRPr="002E7B02">
        <w:rPr>
          <w:rFonts w:eastAsia="Times New Roman"/>
          <w:sz w:val="24"/>
          <w:szCs w:val="24"/>
        </w:rPr>
        <w:t>zararlı</w:t>
      </w:r>
      <w:proofErr w:type="gramEnd"/>
      <w:r w:rsidRPr="002E7B02">
        <w:rPr>
          <w:rFonts w:eastAsia="Times New Roman"/>
          <w:sz w:val="24"/>
          <w:szCs w:val="24"/>
        </w:rPr>
        <w:t xml:space="preserve"> madde bulunur.</w:t>
      </w:r>
    </w:p>
    <w:p w:rsidR="00B6359D" w:rsidRPr="00B6359D" w:rsidRDefault="00B6359D" w:rsidP="00B6359D">
      <w:pPr>
        <w:pStyle w:val="GvdeMetni"/>
        <w:rPr>
          <w:rFonts w:eastAsia="Times New Roman"/>
          <w:b/>
          <w:sz w:val="24"/>
          <w:szCs w:val="24"/>
        </w:rPr>
      </w:pPr>
      <w:r w:rsidRPr="002E7B02">
        <w:rPr>
          <w:rFonts w:eastAsia="Times New Roman"/>
          <w:b/>
          <w:sz w:val="24"/>
          <w:szCs w:val="24"/>
        </w:rPr>
        <w:t xml:space="preserve">Aşağıdakilerden hangisi sigaranın sebep olduğu hastalıklardan </w:t>
      </w:r>
      <w:r w:rsidRPr="00B6359D">
        <w:rPr>
          <w:rFonts w:eastAsia="Times New Roman"/>
          <w:b/>
          <w:sz w:val="24"/>
          <w:szCs w:val="24"/>
          <w:u w:val="single"/>
        </w:rPr>
        <w:t>biridir?</w:t>
      </w:r>
    </w:p>
    <w:p w:rsidR="00B6359D" w:rsidRPr="002E7B02" w:rsidRDefault="00B6359D" w:rsidP="00B6359D">
      <w:pPr>
        <w:pStyle w:val="GvdeMetni"/>
        <w:rPr>
          <w:rFonts w:eastAsia="Times New Roman"/>
          <w:sz w:val="24"/>
          <w:szCs w:val="24"/>
        </w:rPr>
      </w:pPr>
      <w:r w:rsidRPr="005C2F65">
        <w:rPr>
          <w:rFonts w:eastAsia="Times New Roman"/>
          <w:b/>
          <w:sz w:val="24"/>
          <w:szCs w:val="24"/>
        </w:rPr>
        <w:t>A.</w:t>
      </w:r>
      <w:r w:rsidRPr="002E7B02">
        <w:rPr>
          <w:rFonts w:eastAsia="Times New Roman"/>
          <w:sz w:val="24"/>
          <w:szCs w:val="24"/>
        </w:rPr>
        <w:t xml:space="preserve"> Akciğer kanseri</w:t>
      </w:r>
      <w:r w:rsidRPr="002E7B02">
        <w:rPr>
          <w:rFonts w:eastAsia="Times New Roman"/>
          <w:sz w:val="24"/>
          <w:szCs w:val="24"/>
        </w:rPr>
        <w:tab/>
      </w:r>
      <w:r w:rsidRPr="005C2F65">
        <w:rPr>
          <w:rFonts w:eastAsia="Times New Roman"/>
          <w:b/>
          <w:sz w:val="24"/>
          <w:szCs w:val="24"/>
        </w:rPr>
        <w:t>B.</w:t>
      </w:r>
      <w:r w:rsidRPr="002E7B02">
        <w:rPr>
          <w:rFonts w:eastAsia="Times New Roman"/>
          <w:sz w:val="24"/>
          <w:szCs w:val="24"/>
        </w:rPr>
        <w:t xml:space="preserve"> Kaşıntı</w:t>
      </w:r>
    </w:p>
    <w:p w:rsidR="00B6359D" w:rsidRPr="002E7B02" w:rsidRDefault="00B6359D" w:rsidP="00B6359D">
      <w:pPr>
        <w:pStyle w:val="GvdeMetni"/>
        <w:rPr>
          <w:rFonts w:eastAsia="Times New Roman"/>
          <w:sz w:val="24"/>
          <w:szCs w:val="24"/>
        </w:rPr>
      </w:pPr>
      <w:r w:rsidRPr="005C2F65">
        <w:rPr>
          <w:rFonts w:eastAsia="Times New Roman"/>
          <w:b/>
          <w:sz w:val="24"/>
          <w:szCs w:val="24"/>
        </w:rPr>
        <w:t>C.</w:t>
      </w:r>
      <w:r w:rsidRPr="002E7B02">
        <w:rPr>
          <w:rFonts w:eastAsia="Times New Roman"/>
          <w:sz w:val="24"/>
          <w:szCs w:val="24"/>
        </w:rPr>
        <w:t xml:space="preserve"> Kızamık</w:t>
      </w:r>
      <w:r w:rsidRPr="002E7B02">
        <w:rPr>
          <w:rFonts w:eastAsia="Times New Roman"/>
          <w:sz w:val="24"/>
          <w:szCs w:val="24"/>
        </w:rPr>
        <w:tab/>
      </w:r>
      <w:r w:rsidRPr="002E7B02"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        </w:t>
      </w:r>
      <w:r w:rsidRPr="005C2F65">
        <w:rPr>
          <w:rFonts w:eastAsia="Times New Roman"/>
          <w:b/>
          <w:sz w:val="24"/>
          <w:szCs w:val="24"/>
        </w:rPr>
        <w:t>D.</w:t>
      </w:r>
      <w:r w:rsidRPr="002E7B02">
        <w:rPr>
          <w:rFonts w:eastAsia="Times New Roman"/>
          <w:sz w:val="24"/>
          <w:szCs w:val="24"/>
        </w:rPr>
        <w:t xml:space="preserve"> Nezle</w:t>
      </w:r>
    </w:p>
    <w:p w:rsidR="002341BF" w:rsidRDefault="002341BF" w:rsidP="00874765">
      <w:pPr>
        <w:pStyle w:val="GvdeMetni"/>
        <w:rPr>
          <w:rFonts w:eastAsia="Calibri"/>
          <w:sz w:val="24"/>
          <w:szCs w:val="24"/>
        </w:rPr>
      </w:pPr>
    </w:p>
    <w:p w:rsidR="00B6359D" w:rsidRPr="00B6359D" w:rsidRDefault="00B6359D" w:rsidP="00874765">
      <w:pPr>
        <w:pStyle w:val="GvdeMetni"/>
        <w:rPr>
          <w:b/>
          <w:noProof/>
          <w:szCs w:val="24"/>
        </w:rPr>
      </w:pPr>
      <w:r w:rsidRPr="00B6359D">
        <w:rPr>
          <w:b/>
          <w:noProof/>
          <w:szCs w:val="24"/>
        </w:rPr>
        <w:t>9) Aşağıdaki durumların hangisinde çekme kuvveti uygulanır?</w:t>
      </w:r>
    </w:p>
    <w:p w:rsidR="00B6359D" w:rsidRDefault="00B6359D" w:rsidP="00874765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A) </w:t>
      </w:r>
      <w:r>
        <w:rPr>
          <w:rFonts w:eastAsia="Calibri"/>
          <w:sz w:val="24"/>
          <w:szCs w:val="24"/>
        </w:rPr>
        <w:t>Arabanın kapısını dışarıdan kapatmak.</w:t>
      </w:r>
    </w:p>
    <w:p w:rsidR="00B6359D" w:rsidRDefault="00B6359D" w:rsidP="00874765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B) </w:t>
      </w:r>
      <w:r>
        <w:rPr>
          <w:rFonts w:eastAsia="Calibri"/>
          <w:sz w:val="24"/>
          <w:szCs w:val="24"/>
        </w:rPr>
        <w:t>Buzdolabının kapağını açmak.</w:t>
      </w:r>
    </w:p>
    <w:p w:rsidR="00B6359D" w:rsidRDefault="00B6359D" w:rsidP="00874765">
      <w:pPr>
        <w:pStyle w:val="GvdeMetni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C) </w:t>
      </w:r>
      <w:r w:rsidRPr="00B6359D">
        <w:rPr>
          <w:rFonts w:eastAsia="Calibri"/>
          <w:sz w:val="24"/>
          <w:szCs w:val="24"/>
        </w:rPr>
        <w:t>Yerde duran topa tekme vurmak</w:t>
      </w:r>
      <w:r>
        <w:rPr>
          <w:rFonts w:eastAsia="Calibri"/>
          <w:sz w:val="24"/>
          <w:szCs w:val="24"/>
        </w:rPr>
        <w:t>.</w:t>
      </w:r>
    </w:p>
    <w:p w:rsidR="002341BF" w:rsidRDefault="00B6359D" w:rsidP="00874765">
      <w:pPr>
        <w:pStyle w:val="GvdeMetni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D) </w:t>
      </w:r>
      <w:r>
        <w:rPr>
          <w:rFonts w:eastAsia="Calibri"/>
          <w:sz w:val="24"/>
          <w:szCs w:val="24"/>
        </w:rPr>
        <w:t>El arabasını ileri doğru sürmek.</w:t>
      </w:r>
    </w:p>
    <w:p w:rsidR="00B6359D" w:rsidRDefault="00B6359D" w:rsidP="00874765">
      <w:pPr>
        <w:pStyle w:val="GvdeMetni"/>
        <w:rPr>
          <w:rFonts w:eastAsia="Calibri"/>
          <w:sz w:val="24"/>
          <w:szCs w:val="24"/>
        </w:rPr>
      </w:pPr>
    </w:p>
    <w:p w:rsidR="00B6359D" w:rsidRPr="005C2F65" w:rsidRDefault="00B6359D" w:rsidP="00874765">
      <w:pPr>
        <w:pStyle w:val="GvdeMetni"/>
        <w:rPr>
          <w:rFonts w:eastAsia="Calibri"/>
          <w:b/>
          <w:szCs w:val="24"/>
        </w:rPr>
      </w:pPr>
      <w:r w:rsidRPr="005C2F65">
        <w:rPr>
          <w:rFonts w:eastAsia="Calibri"/>
          <w:b/>
          <w:szCs w:val="24"/>
        </w:rPr>
        <w:t xml:space="preserve">10) Aşağıdaki maddelerden hangisi mıknatıs tarafından </w:t>
      </w:r>
      <w:r w:rsidR="005C2F65" w:rsidRPr="005C2F65">
        <w:rPr>
          <w:rFonts w:eastAsia="Calibri"/>
          <w:b/>
          <w:szCs w:val="24"/>
        </w:rPr>
        <w:t>çekilmez?</w:t>
      </w:r>
    </w:p>
    <w:p w:rsidR="002341BF" w:rsidRDefault="002341BF" w:rsidP="00874765">
      <w:pPr>
        <w:pStyle w:val="GvdeMetni"/>
        <w:rPr>
          <w:rFonts w:eastAsia="Calibri"/>
          <w:sz w:val="24"/>
          <w:szCs w:val="24"/>
        </w:rPr>
      </w:pPr>
    </w:p>
    <w:p w:rsidR="005C2F65" w:rsidRDefault="005C2F65" w:rsidP="005C2F65">
      <w:pPr>
        <w:pStyle w:val="GvdeMetni"/>
        <w:ind w:left="380"/>
        <w:rPr>
          <w:rFonts w:eastAsia="Calibri"/>
          <w:sz w:val="24"/>
          <w:szCs w:val="24"/>
        </w:rPr>
      </w:pPr>
      <w:r w:rsidRPr="005C2F65">
        <w:rPr>
          <w:rFonts w:eastAsia="Calibri"/>
          <w:b/>
          <w:sz w:val="24"/>
          <w:szCs w:val="24"/>
        </w:rPr>
        <w:t>A)</w:t>
      </w:r>
      <w:r>
        <w:rPr>
          <w:rFonts w:eastAsia="Calibri"/>
          <w:sz w:val="24"/>
          <w:szCs w:val="24"/>
        </w:rPr>
        <w:t xml:space="preserve"> Çivi 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  <w:t xml:space="preserve"> </w:t>
      </w:r>
      <w:r w:rsidRPr="005C2F65">
        <w:rPr>
          <w:rFonts w:eastAsia="Calibri"/>
          <w:b/>
          <w:sz w:val="24"/>
          <w:szCs w:val="24"/>
        </w:rPr>
        <w:t>B)</w:t>
      </w:r>
      <w:r>
        <w:rPr>
          <w:rFonts w:eastAsia="Calibri"/>
          <w:sz w:val="24"/>
          <w:szCs w:val="24"/>
        </w:rPr>
        <w:t xml:space="preserve"> Toplu iğne </w:t>
      </w:r>
    </w:p>
    <w:p w:rsidR="00874765" w:rsidRPr="002E7B02" w:rsidRDefault="005C2F65" w:rsidP="005C2F65">
      <w:pPr>
        <w:pStyle w:val="GvdeMetni"/>
        <w:ind w:left="38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  <w:t xml:space="preserve">     </w:t>
      </w:r>
      <w:r w:rsidRPr="005C2F65">
        <w:rPr>
          <w:rFonts w:eastAsia="Calibri"/>
          <w:b/>
          <w:sz w:val="24"/>
          <w:szCs w:val="24"/>
        </w:rPr>
        <w:t>C)</w:t>
      </w:r>
      <w:r w:rsidRPr="005C2F65">
        <w:rPr>
          <w:rFonts w:eastAsia="Calibri"/>
          <w:sz w:val="24"/>
          <w:szCs w:val="24"/>
        </w:rPr>
        <w:t xml:space="preserve"> Silgi 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Pr="005C2F65">
        <w:rPr>
          <w:rFonts w:eastAsia="Calibri"/>
          <w:sz w:val="24"/>
          <w:szCs w:val="24"/>
        </w:rPr>
        <w:t xml:space="preserve"> </w:t>
      </w:r>
      <w:r w:rsidRPr="005C2F65">
        <w:rPr>
          <w:rFonts w:eastAsia="Calibri"/>
          <w:b/>
          <w:sz w:val="24"/>
          <w:szCs w:val="24"/>
        </w:rPr>
        <w:t>D)</w:t>
      </w:r>
      <w:r w:rsidRPr="005C2F65">
        <w:rPr>
          <w:rFonts w:eastAsia="Calibri"/>
          <w:sz w:val="24"/>
          <w:szCs w:val="24"/>
        </w:rPr>
        <w:t xml:space="preserve"> Ataş</w:t>
      </w:r>
    </w:p>
    <w:p w:rsidR="00874765" w:rsidRDefault="00AF5E6A" w:rsidP="00DF39B1">
      <w:pPr>
        <w:rPr>
          <w:rFonts w:ascii="New Times Roman" w:hAnsi="New Times Roman"/>
          <w:b/>
        </w:rPr>
      </w:pPr>
      <w:hyperlink r:id="rId15" w:history="1">
        <w:r w:rsidRPr="00EE3751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74765" w:rsidRPr="005C2F65" w:rsidRDefault="005C2F65" w:rsidP="00DF39B1">
      <w:pPr>
        <w:rPr>
          <w:rFonts w:ascii="Segoe Script" w:hAnsi="Segoe Script"/>
          <w:b/>
        </w:rPr>
      </w:pPr>
      <w:r w:rsidRPr="005C2F65">
        <w:rPr>
          <w:rFonts w:ascii="Segoe Script" w:hAnsi="Segoe Script"/>
          <w:b/>
        </w:rPr>
        <w:t>BAŞARILAR…</w:t>
      </w:r>
    </w:p>
    <w:p w:rsidR="005C2F65" w:rsidRPr="005C2F65" w:rsidRDefault="005C2F65" w:rsidP="00DF39B1">
      <w:pPr>
        <w:rPr>
          <w:rFonts w:ascii="Segoe Script" w:hAnsi="Segoe Script"/>
          <w:b/>
        </w:rPr>
      </w:pPr>
      <w:r w:rsidRPr="005C2F65">
        <w:rPr>
          <w:rFonts w:ascii="Segoe Script" w:hAnsi="Segoe Script"/>
          <w:b/>
        </w:rPr>
        <w:t>NURULLAH GÜNDOĞDU</w:t>
      </w:r>
    </w:p>
    <w:sectPr w:rsidR="005C2F65" w:rsidRPr="005C2F65" w:rsidSect="005C2F65">
      <w:type w:val="continuous"/>
      <w:pgSz w:w="11906" w:h="16838"/>
      <w:pgMar w:top="567" w:right="424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New Times Roman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47ED0"/>
    <w:multiLevelType w:val="hybridMultilevel"/>
    <w:tmpl w:val="19B6BD8C"/>
    <w:lvl w:ilvl="0" w:tplc="D3EA5D7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2C903A47"/>
    <w:multiLevelType w:val="hybridMultilevel"/>
    <w:tmpl w:val="5FD28E74"/>
    <w:lvl w:ilvl="0" w:tplc="5A6405AE">
      <w:start w:val="1"/>
      <w:numFmt w:val="upperLetter"/>
      <w:lvlText w:val="%1)"/>
      <w:lvlJc w:val="left"/>
      <w:pPr>
        <w:ind w:left="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4EE56493"/>
    <w:multiLevelType w:val="hybridMultilevel"/>
    <w:tmpl w:val="0D9C7D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30BA"/>
    <w:rsid w:val="00151345"/>
    <w:rsid w:val="00212B62"/>
    <w:rsid w:val="002341BF"/>
    <w:rsid w:val="00374C65"/>
    <w:rsid w:val="00593966"/>
    <w:rsid w:val="005C2F65"/>
    <w:rsid w:val="006777DC"/>
    <w:rsid w:val="006E61EF"/>
    <w:rsid w:val="00874765"/>
    <w:rsid w:val="00AF5E6A"/>
    <w:rsid w:val="00B6359D"/>
    <w:rsid w:val="00DD5538"/>
    <w:rsid w:val="00DE2964"/>
    <w:rsid w:val="00DF39B1"/>
    <w:rsid w:val="00E630BA"/>
    <w:rsid w:val="00F9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3"/>
        <o:r id="V:Rule2" type="connector" idref="#Düz Ok Bağlayıcısı 33"/>
        <o:r id="V:Rule3" type="connector" idref="#Düz Ok Bağlayıcısı 34"/>
        <o:r id="V:Rule4" type="callout" idref="#Köşeleri Yuvarlanmış Dikdörtgen Belirtme Çizgisi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62"/>
    <w:pPr>
      <w:spacing w:after="200" w:line="276" w:lineRule="auto"/>
    </w:pPr>
    <w:rPr>
      <w:sz w:val="22"/>
      <w:szCs w:val="22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12B6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Balk4">
    <w:name w:val="heading 4"/>
    <w:basedOn w:val="Normal"/>
    <w:next w:val="Normal"/>
    <w:link w:val="Balk4Char"/>
    <w:uiPriority w:val="99"/>
    <w:qFormat/>
    <w:rsid w:val="00212B62"/>
    <w:pPr>
      <w:keepNext/>
      <w:autoSpaceDE w:val="0"/>
      <w:autoSpaceDN w:val="0"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"/>
    <w:semiHidden/>
    <w:rsid w:val="00212B62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Balk4Char">
    <w:name w:val="Başlık 4 Char"/>
    <w:link w:val="Balk4"/>
    <w:uiPriority w:val="99"/>
    <w:rsid w:val="00212B62"/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styleId="Gl">
    <w:name w:val="Strong"/>
    <w:uiPriority w:val="22"/>
    <w:qFormat/>
    <w:rsid w:val="00212B62"/>
    <w:rPr>
      <w:rFonts w:cs="Times New Roman"/>
      <w:b/>
      <w:bCs/>
    </w:rPr>
  </w:style>
  <w:style w:type="character" w:styleId="Vurgu">
    <w:name w:val="Emphasis"/>
    <w:uiPriority w:val="20"/>
    <w:qFormat/>
    <w:rsid w:val="00212B62"/>
    <w:rPr>
      <w:i/>
      <w:iCs/>
    </w:rPr>
  </w:style>
  <w:style w:type="paragraph" w:styleId="AralkYok">
    <w:name w:val="No Spacing"/>
    <w:link w:val="AralkYokChar"/>
    <w:uiPriority w:val="1"/>
    <w:qFormat/>
    <w:rsid w:val="00212B62"/>
    <w:rPr>
      <w:rFonts w:eastAsia="Times New Roman"/>
      <w:sz w:val="22"/>
      <w:szCs w:val="22"/>
      <w:lang w:eastAsia="tr-TR"/>
    </w:rPr>
  </w:style>
  <w:style w:type="paragraph" w:styleId="ListeParagraf">
    <w:name w:val="List Paragraph"/>
    <w:basedOn w:val="Normal"/>
    <w:uiPriority w:val="34"/>
    <w:qFormat/>
    <w:rsid w:val="00212B62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1"/>
    <w:qFormat/>
    <w:rsid w:val="00DF39B1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DF39B1"/>
    <w:rPr>
      <w:rFonts w:ascii="Verdana" w:eastAsiaTheme="minorEastAsia" w:hAnsi="Verdana" w:cs="Verdana"/>
      <w:sz w:val="22"/>
      <w:szCs w:val="22"/>
      <w:lang w:eastAsia="tr-TR"/>
    </w:rPr>
  </w:style>
  <w:style w:type="table" w:styleId="TabloKlavuzu">
    <w:name w:val="Table Grid"/>
    <w:basedOn w:val="NormalTablo"/>
    <w:uiPriority w:val="39"/>
    <w:rsid w:val="006777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874765"/>
    <w:rPr>
      <w:rFonts w:eastAsia="Times New Roman"/>
      <w:sz w:val="22"/>
      <w:szCs w:val="2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341BF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341BF"/>
    <w:rPr>
      <w:rFonts w:asciiTheme="minorHAnsi" w:eastAsia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374C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2019-01-04T09:29:00Z</dcterms:created>
  <dcterms:modified xsi:type="dcterms:W3CDTF">2019-01-04T09:29:00Z</dcterms:modified>
  <cp:category>https://www.sorubak.com</cp:category>
</cp:coreProperties>
</file>