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8AE" w:rsidRPr="00CC2607" w:rsidRDefault="00CC2607" w:rsidP="00CC2607">
      <w:pPr>
        <w:jc w:val="center"/>
        <w:rPr>
          <w:b/>
          <w:sz w:val="28"/>
          <w:szCs w:val="28"/>
        </w:rPr>
      </w:pPr>
      <w:bookmarkStart w:id="0" w:name="OLE_LINK1"/>
      <w:bookmarkStart w:id="1" w:name="OLE_LINK2"/>
      <w:r w:rsidRPr="00CC2607">
        <w:rPr>
          <w:b/>
          <w:sz w:val="28"/>
          <w:szCs w:val="28"/>
        </w:rPr>
        <w:t xml:space="preserve">1.Dünya Savaşı’nda Osmanlı Devleti Çalışma </w:t>
      </w:r>
      <w:proofErr w:type="gramStart"/>
      <w:r w:rsidRPr="00CC2607">
        <w:rPr>
          <w:b/>
          <w:sz w:val="28"/>
          <w:szCs w:val="28"/>
        </w:rPr>
        <w:t>Kağıdı</w:t>
      </w:r>
      <w:bookmarkEnd w:id="0"/>
      <w:bookmarkEnd w:id="1"/>
      <w:proofErr w:type="gramEnd"/>
    </w:p>
    <w:p w:rsidR="005668AE" w:rsidRDefault="005668AE"/>
    <w:p w:rsidR="002D07E3" w:rsidRPr="005668AE" w:rsidRDefault="005668AE">
      <w:pPr>
        <w:rPr>
          <w:b/>
        </w:rPr>
      </w:pPr>
      <w:r>
        <w:rPr>
          <w:b/>
        </w:rPr>
        <w:t xml:space="preserve">A) </w:t>
      </w:r>
      <w:r w:rsidRPr="005668AE">
        <w:rPr>
          <w:b/>
        </w:rPr>
        <w:t xml:space="preserve">Aşağıda sol </w:t>
      </w:r>
      <w:r w:rsidR="00CC2607">
        <w:rPr>
          <w:b/>
        </w:rPr>
        <w:t>sütundaki</w:t>
      </w:r>
      <w:r w:rsidRPr="005668AE">
        <w:rPr>
          <w:b/>
        </w:rPr>
        <w:t xml:space="preserve"> kavramlarla verilen bilgileri (kavramların numaralarını sağ taraftaki sütuna yazarak) eşleştiriniz.</w:t>
      </w:r>
    </w:p>
    <w:tbl>
      <w:tblPr>
        <w:tblStyle w:val="TabloKlavuzu"/>
        <w:tblW w:w="10739" w:type="dxa"/>
        <w:tblInd w:w="250" w:type="dxa"/>
        <w:shd w:val="clear" w:color="auto" w:fill="FFFFFF" w:themeFill="background1"/>
        <w:tblLook w:val="04A0"/>
      </w:tblPr>
      <w:tblGrid>
        <w:gridCol w:w="2268"/>
        <w:gridCol w:w="284"/>
        <w:gridCol w:w="7512"/>
        <w:gridCol w:w="675"/>
      </w:tblGrid>
      <w:tr w:rsidR="005668AE" w:rsidRPr="002D07E3" w:rsidTr="00CC2607">
        <w:tc>
          <w:tcPr>
            <w:tcW w:w="2268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r>
              <w:t xml:space="preserve">1-Kanal </w:t>
            </w:r>
            <w:r w:rsidRPr="002D07E3">
              <w:t>Cephesi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2D07E3" w:rsidRDefault="005668AE" w:rsidP="005668AE"/>
        </w:tc>
        <w:tc>
          <w:tcPr>
            <w:tcW w:w="7512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r w:rsidRPr="002D07E3">
              <w:t xml:space="preserve">Bağdat yakınlarındaki </w:t>
            </w:r>
            <w:proofErr w:type="spellStart"/>
            <w:r w:rsidRPr="002D07E3">
              <w:t>Kut’ül</w:t>
            </w:r>
            <w:proofErr w:type="spellEnd"/>
            <w:r w:rsidRPr="002D07E3">
              <w:t xml:space="preserve"> </w:t>
            </w:r>
            <w:proofErr w:type="spellStart"/>
            <w:r w:rsidRPr="002D07E3">
              <w:t>Amare</w:t>
            </w:r>
            <w:proofErr w:type="spellEnd"/>
            <w:r w:rsidRPr="002D07E3">
              <w:t xml:space="preserve"> bölgesinde İngilizler yenilgiye uğratılmış ve General </w:t>
            </w:r>
            <w:proofErr w:type="spellStart"/>
            <w:r w:rsidRPr="002D07E3">
              <w:t>Townshend</w:t>
            </w:r>
            <w:proofErr w:type="spellEnd"/>
            <w:r w:rsidRPr="002D07E3">
              <w:t xml:space="preserve"> ile birlikte 13,399 askeri esir almıştır.</w:t>
            </w:r>
          </w:p>
        </w:tc>
        <w:tc>
          <w:tcPr>
            <w:tcW w:w="675" w:type="dxa"/>
            <w:shd w:val="clear" w:color="auto" w:fill="FFFFFF" w:themeFill="background1"/>
          </w:tcPr>
          <w:p w:rsidR="005668AE" w:rsidRPr="002D07E3" w:rsidRDefault="005668AE" w:rsidP="005668AE"/>
        </w:tc>
      </w:tr>
      <w:tr w:rsidR="005668AE" w:rsidRPr="002D07E3" w:rsidTr="00CC2607">
        <w:tc>
          <w:tcPr>
            <w:tcW w:w="2268" w:type="dxa"/>
            <w:shd w:val="clear" w:color="auto" w:fill="FFFFFF" w:themeFill="background1"/>
            <w:vAlign w:val="center"/>
          </w:tcPr>
          <w:p w:rsidR="005668AE" w:rsidRPr="002D07E3" w:rsidRDefault="005668AE" w:rsidP="002D07E3">
            <w:r>
              <w:t>2-</w:t>
            </w:r>
            <w:r w:rsidRPr="002D07E3">
              <w:t>Sanayi</w:t>
            </w:r>
            <w:r>
              <w:t xml:space="preserve"> </w:t>
            </w:r>
            <w:r w:rsidRPr="002D07E3">
              <w:t>İnkılâbı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2D07E3" w:rsidRDefault="005668AE" w:rsidP="005668AE"/>
        </w:tc>
        <w:tc>
          <w:tcPr>
            <w:tcW w:w="7512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r w:rsidRPr="002D07E3">
              <w:t>Tüm uluslu imparatorlukları olumsuz yönde etkileyen bir akımdır. En çok da Avusturya- Macaristan ve Osmanlı İmparatorluğunu etkilemiştir.</w:t>
            </w:r>
          </w:p>
        </w:tc>
        <w:tc>
          <w:tcPr>
            <w:tcW w:w="675" w:type="dxa"/>
            <w:shd w:val="clear" w:color="auto" w:fill="FFFFFF" w:themeFill="background1"/>
          </w:tcPr>
          <w:p w:rsidR="005668AE" w:rsidRPr="002D07E3" w:rsidRDefault="005668AE" w:rsidP="005668AE"/>
        </w:tc>
      </w:tr>
      <w:tr w:rsidR="005668AE" w:rsidRPr="002D07E3" w:rsidTr="00CC2607">
        <w:tc>
          <w:tcPr>
            <w:tcW w:w="2268" w:type="dxa"/>
            <w:shd w:val="clear" w:color="auto" w:fill="FFFFFF" w:themeFill="background1"/>
            <w:vAlign w:val="center"/>
          </w:tcPr>
          <w:p w:rsidR="005668AE" w:rsidRPr="002D07E3" w:rsidRDefault="005668AE" w:rsidP="002D07E3">
            <w:r>
              <w:t>3-</w:t>
            </w:r>
            <w:r w:rsidRPr="002D07E3">
              <w:t>Kafkas</w:t>
            </w:r>
            <w:r>
              <w:t xml:space="preserve"> </w:t>
            </w:r>
            <w:r w:rsidRPr="002D07E3">
              <w:t>Cephesi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2D07E3" w:rsidRDefault="005668AE" w:rsidP="005668AE"/>
        </w:tc>
        <w:tc>
          <w:tcPr>
            <w:tcW w:w="7512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r w:rsidRPr="002D07E3">
              <w:t xml:space="preserve">Rusya’nın </w:t>
            </w:r>
            <w:proofErr w:type="spellStart"/>
            <w:r w:rsidRPr="002D07E3">
              <w:t>Odessa</w:t>
            </w:r>
            <w:proofErr w:type="spellEnd"/>
            <w:r w:rsidRPr="002D07E3">
              <w:t xml:space="preserve"> ve Sivastopol kentlerini bombaladıktan sonra Osmanlının I.Dünya Savaşına girmesine neden olan gemilerdir.</w:t>
            </w:r>
          </w:p>
        </w:tc>
        <w:tc>
          <w:tcPr>
            <w:tcW w:w="675" w:type="dxa"/>
            <w:shd w:val="clear" w:color="auto" w:fill="FFFFFF" w:themeFill="background1"/>
          </w:tcPr>
          <w:p w:rsidR="005668AE" w:rsidRPr="002D07E3" w:rsidRDefault="005668AE" w:rsidP="005668AE"/>
        </w:tc>
      </w:tr>
      <w:tr w:rsidR="005668AE" w:rsidRPr="002D07E3" w:rsidTr="00CC2607">
        <w:tc>
          <w:tcPr>
            <w:tcW w:w="2268" w:type="dxa"/>
            <w:shd w:val="clear" w:color="auto" w:fill="FFFFFF" w:themeFill="background1"/>
            <w:vAlign w:val="center"/>
          </w:tcPr>
          <w:p w:rsidR="005668AE" w:rsidRPr="002D07E3" w:rsidRDefault="005668AE" w:rsidP="002D07E3">
            <w:r>
              <w:t>4-</w:t>
            </w:r>
            <w:r w:rsidRPr="002D07E3">
              <w:t>Rusya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2D07E3" w:rsidRDefault="005668AE" w:rsidP="005668AE"/>
        </w:tc>
        <w:tc>
          <w:tcPr>
            <w:tcW w:w="7512" w:type="dxa"/>
            <w:shd w:val="clear" w:color="auto" w:fill="FFFFFF" w:themeFill="background1"/>
            <w:vAlign w:val="center"/>
          </w:tcPr>
          <w:p w:rsidR="005668AE" w:rsidRPr="002D07E3" w:rsidRDefault="005A6539" w:rsidP="005668AE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66pt;margin-top:13.7pt;width:194.25pt;height:25.5pt;z-index:-251658752;mso-position-horizontal-relative:text;mso-position-vertical-relative:text" stroked="f">
                  <v:textbox>
                    <w:txbxContent>
                      <w:p w:rsidR="00CC2607" w:rsidRDefault="00CC2607">
                        <w:r w:rsidRPr="00CC2607">
                          <w:t>https://www.sosyaldeyince.com/</w:t>
                        </w:r>
                      </w:p>
                    </w:txbxContent>
                  </v:textbox>
                </v:shape>
              </w:pict>
            </w:r>
            <w:proofErr w:type="gramStart"/>
            <w:r w:rsidR="005668AE" w:rsidRPr="002D07E3">
              <w:t>Rusya’nın  önderliğinde</w:t>
            </w:r>
            <w:proofErr w:type="gramEnd"/>
            <w:r w:rsidR="005668AE" w:rsidRPr="002D07E3">
              <w:t xml:space="preserve">  dünyada  yaşayan  tüm  Slavları  tek  bir  devletin egemenliği altında birleştirmeyi hedefleyen düşüncenin adı.</w:t>
            </w:r>
          </w:p>
        </w:tc>
        <w:tc>
          <w:tcPr>
            <w:tcW w:w="675" w:type="dxa"/>
            <w:shd w:val="clear" w:color="auto" w:fill="FFFFFF" w:themeFill="background1"/>
          </w:tcPr>
          <w:p w:rsidR="005668AE" w:rsidRPr="002D07E3" w:rsidRDefault="005668AE" w:rsidP="005668AE"/>
        </w:tc>
      </w:tr>
      <w:tr w:rsidR="005668AE" w:rsidRPr="002D07E3" w:rsidTr="00CC2607">
        <w:tc>
          <w:tcPr>
            <w:tcW w:w="2268" w:type="dxa"/>
            <w:shd w:val="clear" w:color="auto" w:fill="FFFFFF" w:themeFill="background1"/>
            <w:vAlign w:val="center"/>
          </w:tcPr>
          <w:p w:rsidR="005668AE" w:rsidRPr="002D07E3" w:rsidRDefault="005668AE" w:rsidP="002D07E3">
            <w:r>
              <w:t>5-</w:t>
            </w:r>
            <w:r w:rsidRPr="002D07E3">
              <w:t>Bulgaristan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2D07E3" w:rsidRDefault="005668AE" w:rsidP="005668AE"/>
        </w:tc>
        <w:tc>
          <w:tcPr>
            <w:tcW w:w="7512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r w:rsidRPr="002D07E3">
              <w:t>Ülkelerin gelişen sanayileri için ham madde ve pazar arayışlarına yol açmış ve I.Dünya Savaşı’nın en önemli sebeplerinden biri olmuştur.</w:t>
            </w:r>
          </w:p>
        </w:tc>
        <w:tc>
          <w:tcPr>
            <w:tcW w:w="675" w:type="dxa"/>
            <w:shd w:val="clear" w:color="auto" w:fill="FFFFFF" w:themeFill="background1"/>
          </w:tcPr>
          <w:p w:rsidR="005668AE" w:rsidRPr="002D07E3" w:rsidRDefault="005668AE" w:rsidP="005668AE"/>
        </w:tc>
      </w:tr>
      <w:tr w:rsidR="005668AE" w:rsidRPr="002D07E3" w:rsidTr="00CC2607">
        <w:tc>
          <w:tcPr>
            <w:tcW w:w="2268" w:type="dxa"/>
            <w:shd w:val="clear" w:color="auto" w:fill="FFFFFF" w:themeFill="background1"/>
            <w:vAlign w:val="center"/>
          </w:tcPr>
          <w:p w:rsidR="005668AE" w:rsidRPr="002D07E3" w:rsidRDefault="005668AE" w:rsidP="002D07E3">
            <w:r>
              <w:t>6-</w:t>
            </w:r>
            <w:r w:rsidRPr="002D07E3">
              <w:t>İngiltere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2D07E3" w:rsidRDefault="005668AE" w:rsidP="005668AE"/>
        </w:tc>
        <w:tc>
          <w:tcPr>
            <w:tcW w:w="7512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r w:rsidRPr="002D07E3">
              <w:t>Mustafa Kemal Albay rütbesine yükselerek, Milli Mücadele de lider olmasını kolaylaştıran cephedir.</w:t>
            </w:r>
          </w:p>
        </w:tc>
        <w:tc>
          <w:tcPr>
            <w:tcW w:w="675" w:type="dxa"/>
            <w:shd w:val="clear" w:color="auto" w:fill="FFFFFF" w:themeFill="background1"/>
          </w:tcPr>
          <w:p w:rsidR="005668AE" w:rsidRPr="002D07E3" w:rsidRDefault="005668AE" w:rsidP="005668AE"/>
        </w:tc>
      </w:tr>
      <w:tr w:rsidR="005668AE" w:rsidRPr="002D07E3" w:rsidTr="00CC2607">
        <w:tc>
          <w:tcPr>
            <w:tcW w:w="2268" w:type="dxa"/>
            <w:shd w:val="clear" w:color="auto" w:fill="FFFFFF" w:themeFill="background1"/>
            <w:vAlign w:val="center"/>
          </w:tcPr>
          <w:p w:rsidR="005668AE" w:rsidRPr="002D07E3" w:rsidRDefault="005668AE" w:rsidP="002D07E3">
            <w:r>
              <w:t>7-</w:t>
            </w:r>
            <w:r w:rsidRPr="002D07E3">
              <w:t>İtalya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2D07E3" w:rsidRDefault="005668AE" w:rsidP="005668AE"/>
        </w:tc>
        <w:tc>
          <w:tcPr>
            <w:tcW w:w="7512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proofErr w:type="gramStart"/>
            <w:r w:rsidRPr="002D07E3">
              <w:t>Osmanlı  topraklarında</w:t>
            </w:r>
            <w:proofErr w:type="gramEnd"/>
            <w:r w:rsidRPr="002D07E3">
              <w:t xml:space="preserve">  açılan  ilk  taarruz  cephesidir.  </w:t>
            </w:r>
            <w:proofErr w:type="gramStart"/>
            <w:r w:rsidRPr="002D07E3">
              <w:t>Osmanlı  Ordusu</w:t>
            </w:r>
            <w:proofErr w:type="gramEnd"/>
            <w:r w:rsidRPr="002D07E3">
              <w:t>, olumsuz iklim ve çevre koşulları nedeniyle büyük kayıplar vermiştir.</w:t>
            </w:r>
          </w:p>
        </w:tc>
        <w:tc>
          <w:tcPr>
            <w:tcW w:w="675" w:type="dxa"/>
            <w:shd w:val="clear" w:color="auto" w:fill="FFFFFF" w:themeFill="background1"/>
          </w:tcPr>
          <w:p w:rsidR="005668AE" w:rsidRPr="002D07E3" w:rsidRDefault="005668AE" w:rsidP="005668AE"/>
        </w:tc>
      </w:tr>
      <w:tr w:rsidR="005668AE" w:rsidRPr="002D07E3" w:rsidTr="00CC2607">
        <w:trPr>
          <w:trHeight w:val="467"/>
        </w:trPr>
        <w:tc>
          <w:tcPr>
            <w:tcW w:w="2268" w:type="dxa"/>
            <w:shd w:val="clear" w:color="auto" w:fill="FFFFFF" w:themeFill="background1"/>
            <w:vAlign w:val="center"/>
          </w:tcPr>
          <w:p w:rsidR="005668AE" w:rsidRPr="002D07E3" w:rsidRDefault="005668AE" w:rsidP="002D07E3">
            <w:r>
              <w:t>8-</w:t>
            </w:r>
            <w:r w:rsidRPr="002D07E3">
              <w:t>Almanya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2D07E3" w:rsidRDefault="005668AE" w:rsidP="005668AE"/>
        </w:tc>
        <w:tc>
          <w:tcPr>
            <w:tcW w:w="7512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proofErr w:type="gramStart"/>
            <w:r w:rsidRPr="002D07E3">
              <w:t xml:space="preserve">Bolşevik  </w:t>
            </w:r>
            <w:proofErr w:type="spellStart"/>
            <w:r w:rsidRPr="002D07E3">
              <w:t>İhtilali</w:t>
            </w:r>
            <w:proofErr w:type="spellEnd"/>
            <w:proofErr w:type="gramEnd"/>
            <w:r w:rsidRPr="002D07E3">
              <w:t xml:space="preserve">  çıkması  üzerine  </w:t>
            </w:r>
            <w:r>
              <w:t xml:space="preserve">Rusya’nın </w:t>
            </w:r>
            <w:r w:rsidRPr="002D07E3">
              <w:t>I.Dünya  Savaş</w:t>
            </w:r>
            <w:r>
              <w:t>ı</w:t>
            </w:r>
            <w:r w:rsidRPr="002D07E3">
              <w:t>’ndan  çekildiği antlaşmadır.</w:t>
            </w:r>
          </w:p>
        </w:tc>
        <w:tc>
          <w:tcPr>
            <w:tcW w:w="675" w:type="dxa"/>
            <w:shd w:val="clear" w:color="auto" w:fill="FFFFFF" w:themeFill="background1"/>
          </w:tcPr>
          <w:p w:rsidR="005668AE" w:rsidRPr="002D07E3" w:rsidRDefault="005668AE" w:rsidP="005668AE"/>
        </w:tc>
      </w:tr>
      <w:tr w:rsidR="005668AE" w:rsidRPr="002D07E3" w:rsidTr="00CC2607">
        <w:tc>
          <w:tcPr>
            <w:tcW w:w="2268" w:type="dxa"/>
            <w:shd w:val="clear" w:color="auto" w:fill="FFFFFF" w:themeFill="background1"/>
            <w:vAlign w:val="center"/>
          </w:tcPr>
          <w:p w:rsidR="005668AE" w:rsidRPr="002D07E3" w:rsidRDefault="005668AE" w:rsidP="00F10907">
            <w:r>
              <w:t>9-</w:t>
            </w:r>
            <w:proofErr w:type="spellStart"/>
            <w:r w:rsidRPr="002D07E3">
              <w:t>Brest</w:t>
            </w:r>
            <w:proofErr w:type="spellEnd"/>
            <w:r w:rsidRPr="002D07E3">
              <w:t xml:space="preserve"> </w:t>
            </w:r>
            <w:proofErr w:type="spellStart"/>
            <w:r w:rsidRPr="002D07E3">
              <w:t>Litowks</w:t>
            </w:r>
            <w:proofErr w:type="spellEnd"/>
            <w:r w:rsidRPr="002D07E3">
              <w:t xml:space="preserve"> Antlaşması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2D07E3" w:rsidRDefault="005668AE" w:rsidP="005668AE"/>
        </w:tc>
        <w:tc>
          <w:tcPr>
            <w:tcW w:w="7512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proofErr w:type="gramStart"/>
            <w:r w:rsidRPr="002D07E3">
              <w:t>Almanya  ile</w:t>
            </w:r>
            <w:proofErr w:type="gramEnd"/>
            <w:r w:rsidRPr="002D07E3">
              <w:t xml:space="preserve">  birlikte  siyasi  birliğini  geç  tamamlamış  ve  savaş  esnasında İttifak Devletlerinin yanında ayrılarak İtilaf Devletlerinin yanına geçmiştir.</w:t>
            </w:r>
          </w:p>
        </w:tc>
        <w:tc>
          <w:tcPr>
            <w:tcW w:w="675" w:type="dxa"/>
            <w:shd w:val="clear" w:color="auto" w:fill="FFFFFF" w:themeFill="background1"/>
          </w:tcPr>
          <w:p w:rsidR="005668AE" w:rsidRPr="002D07E3" w:rsidRDefault="005668AE" w:rsidP="005668AE"/>
        </w:tc>
      </w:tr>
      <w:tr w:rsidR="005668AE" w:rsidRPr="002D07E3" w:rsidTr="00CC2607">
        <w:tc>
          <w:tcPr>
            <w:tcW w:w="2268" w:type="dxa"/>
            <w:shd w:val="clear" w:color="auto" w:fill="FFFFFF" w:themeFill="background1"/>
            <w:vAlign w:val="center"/>
          </w:tcPr>
          <w:p w:rsidR="005668AE" w:rsidRPr="002D07E3" w:rsidRDefault="005668AE" w:rsidP="00F10907">
            <w:r>
              <w:t>10-</w:t>
            </w:r>
            <w:r w:rsidRPr="002D07E3">
              <w:t>Irak-Musul</w:t>
            </w:r>
            <w:r>
              <w:t xml:space="preserve"> </w:t>
            </w:r>
            <w:r w:rsidRPr="002D07E3">
              <w:t>Cephesi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2D07E3" w:rsidRDefault="005668AE" w:rsidP="005668AE"/>
        </w:tc>
        <w:tc>
          <w:tcPr>
            <w:tcW w:w="7512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r w:rsidRPr="002D07E3">
              <w:t>Gelişmiş bir deniz gücüne ve sömürgelerine sahip olan bu devlet, Almanya’nın yayılmacı politikasında rahatsız olarak Almanya’ya cephe almıştır.</w:t>
            </w:r>
          </w:p>
        </w:tc>
        <w:tc>
          <w:tcPr>
            <w:tcW w:w="675" w:type="dxa"/>
            <w:shd w:val="clear" w:color="auto" w:fill="FFFFFF" w:themeFill="background1"/>
          </w:tcPr>
          <w:p w:rsidR="005668AE" w:rsidRPr="002D07E3" w:rsidRDefault="005668AE" w:rsidP="005668AE"/>
        </w:tc>
      </w:tr>
      <w:tr w:rsidR="005668AE" w:rsidRPr="002D07E3" w:rsidTr="00CC2607">
        <w:tc>
          <w:tcPr>
            <w:tcW w:w="2268" w:type="dxa"/>
            <w:shd w:val="clear" w:color="auto" w:fill="FFFFFF" w:themeFill="background1"/>
            <w:vAlign w:val="center"/>
          </w:tcPr>
          <w:p w:rsidR="005668AE" w:rsidRPr="002D07E3" w:rsidRDefault="005668AE" w:rsidP="00F10907">
            <w:r>
              <w:t>11-</w:t>
            </w:r>
            <w:r w:rsidRPr="002D07E3">
              <w:t>Yavuz</w:t>
            </w:r>
            <w:r>
              <w:t xml:space="preserve"> - </w:t>
            </w:r>
            <w:r w:rsidRPr="002D07E3">
              <w:t>Midilli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2D07E3" w:rsidRDefault="005668AE" w:rsidP="005668AE"/>
        </w:tc>
        <w:tc>
          <w:tcPr>
            <w:tcW w:w="7512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proofErr w:type="gramStart"/>
            <w:r w:rsidRPr="002D07E3">
              <w:t>İtilaf   Devletleri</w:t>
            </w:r>
            <w:proofErr w:type="gramEnd"/>
            <w:r w:rsidRPr="002D07E3">
              <w:t>,   Çanakkale   Savaşında   yenilmişler   bu   yüzden   yardım gitmediği için savaştan çekilmek zorunda kalan devlettir.</w:t>
            </w:r>
          </w:p>
        </w:tc>
        <w:tc>
          <w:tcPr>
            <w:tcW w:w="675" w:type="dxa"/>
            <w:shd w:val="clear" w:color="auto" w:fill="FFFFFF" w:themeFill="background1"/>
          </w:tcPr>
          <w:p w:rsidR="005668AE" w:rsidRPr="002D07E3" w:rsidRDefault="005668AE" w:rsidP="005668AE"/>
        </w:tc>
      </w:tr>
      <w:tr w:rsidR="005668AE" w:rsidRPr="002D07E3" w:rsidTr="00CC2607">
        <w:tc>
          <w:tcPr>
            <w:tcW w:w="2268" w:type="dxa"/>
            <w:shd w:val="clear" w:color="auto" w:fill="FFFFFF" w:themeFill="background1"/>
            <w:vAlign w:val="center"/>
          </w:tcPr>
          <w:p w:rsidR="005668AE" w:rsidRPr="002D07E3" w:rsidRDefault="005668AE" w:rsidP="00F10907">
            <w:r>
              <w:t>12-</w:t>
            </w:r>
            <w:r w:rsidRPr="002D07E3">
              <w:t>Panslavizm</w:t>
            </w:r>
            <w:r>
              <w:t xml:space="preserve"> </w:t>
            </w:r>
            <w:r w:rsidRPr="002D07E3">
              <w:t>Akımı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2D07E3" w:rsidRDefault="005668AE" w:rsidP="005668AE"/>
        </w:tc>
        <w:tc>
          <w:tcPr>
            <w:tcW w:w="7512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r w:rsidRPr="002D07E3">
              <w:t xml:space="preserve">İttifak Devletlerinin başını çekmiş, denizlerde </w:t>
            </w:r>
            <w:proofErr w:type="gramStart"/>
            <w:r w:rsidRPr="002D07E3">
              <w:t>hakimiyet</w:t>
            </w:r>
            <w:proofErr w:type="gramEnd"/>
            <w:r w:rsidRPr="002D07E3">
              <w:t xml:space="preserve"> kurmak ve güçlü bir deniz devleti olmak için İngiltere ile karşı karşıya gelmiştir.</w:t>
            </w:r>
          </w:p>
        </w:tc>
        <w:tc>
          <w:tcPr>
            <w:tcW w:w="675" w:type="dxa"/>
            <w:shd w:val="clear" w:color="auto" w:fill="FFFFFF" w:themeFill="background1"/>
          </w:tcPr>
          <w:p w:rsidR="005668AE" w:rsidRPr="002D07E3" w:rsidRDefault="005668AE" w:rsidP="005668AE"/>
        </w:tc>
      </w:tr>
      <w:tr w:rsidR="005668AE" w:rsidRPr="002D07E3" w:rsidTr="00CC2607">
        <w:tc>
          <w:tcPr>
            <w:tcW w:w="2268" w:type="dxa"/>
            <w:shd w:val="clear" w:color="auto" w:fill="FFFFFF" w:themeFill="background1"/>
            <w:vAlign w:val="center"/>
          </w:tcPr>
          <w:p w:rsidR="005668AE" w:rsidRPr="002D07E3" w:rsidRDefault="005668AE" w:rsidP="00F10907">
            <w:r>
              <w:t>13-</w:t>
            </w:r>
            <w:r w:rsidRPr="002D07E3">
              <w:t>Muş</w:t>
            </w:r>
            <w:r>
              <w:t xml:space="preserve"> - </w:t>
            </w:r>
            <w:r w:rsidRPr="002D07E3">
              <w:t>Bitlis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2D07E3" w:rsidRDefault="005668AE" w:rsidP="005668AE"/>
        </w:tc>
        <w:tc>
          <w:tcPr>
            <w:tcW w:w="7512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proofErr w:type="gramStart"/>
            <w:r w:rsidRPr="002D07E3">
              <w:t>Osmanlı   Devleti’nin</w:t>
            </w:r>
            <w:proofErr w:type="gramEnd"/>
            <w:r w:rsidRPr="002D07E3">
              <w:t xml:space="preserve">   Çanakkale   Savaş’ını   kazanmasından   dolayı   İttifak Devletlerinin yanına geçen devlettir.</w:t>
            </w:r>
          </w:p>
        </w:tc>
        <w:tc>
          <w:tcPr>
            <w:tcW w:w="675" w:type="dxa"/>
            <w:shd w:val="clear" w:color="auto" w:fill="FFFFFF" w:themeFill="background1"/>
          </w:tcPr>
          <w:p w:rsidR="005668AE" w:rsidRPr="002D07E3" w:rsidRDefault="005668AE" w:rsidP="005668AE"/>
        </w:tc>
      </w:tr>
      <w:tr w:rsidR="005668AE" w:rsidRPr="002D07E3" w:rsidTr="00CC2607">
        <w:tc>
          <w:tcPr>
            <w:tcW w:w="2268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r>
              <w:t>14-</w:t>
            </w:r>
            <w:r w:rsidRPr="002D07E3">
              <w:t>Milliyetçilik</w:t>
            </w:r>
            <w:r>
              <w:t xml:space="preserve"> </w:t>
            </w:r>
            <w:r w:rsidRPr="002D07E3">
              <w:t>Akımı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2D07E3" w:rsidRDefault="005668AE" w:rsidP="005668AE"/>
        </w:tc>
        <w:tc>
          <w:tcPr>
            <w:tcW w:w="7512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r w:rsidRPr="002D07E3">
              <w:t>Mustafa Kemal’in Çanakkale Cephesi’nden sonra 1916’da Kafkas Cephesine atanıp Ruslardan geri aldığı yerlerdir.</w:t>
            </w:r>
          </w:p>
        </w:tc>
        <w:tc>
          <w:tcPr>
            <w:tcW w:w="675" w:type="dxa"/>
            <w:shd w:val="clear" w:color="auto" w:fill="FFFFFF" w:themeFill="background1"/>
          </w:tcPr>
          <w:p w:rsidR="005668AE" w:rsidRPr="002D07E3" w:rsidRDefault="005668AE" w:rsidP="005668AE"/>
        </w:tc>
      </w:tr>
      <w:tr w:rsidR="005668AE" w:rsidRPr="002D07E3" w:rsidTr="00CC2607">
        <w:tc>
          <w:tcPr>
            <w:tcW w:w="2268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5668AE" w:rsidRDefault="005668AE" w:rsidP="00F10907">
            <w:r>
              <w:t>15-</w:t>
            </w:r>
            <w:r w:rsidRPr="002D07E3">
              <w:t>Çanakkale</w:t>
            </w:r>
            <w:r>
              <w:t xml:space="preserve"> </w:t>
            </w:r>
            <w:r w:rsidRPr="002D07E3">
              <w:t>Cephesi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5668AE" w:rsidRDefault="005668AE" w:rsidP="005668AE"/>
        </w:tc>
        <w:tc>
          <w:tcPr>
            <w:tcW w:w="7512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5668AE" w:rsidRPr="002D07E3" w:rsidRDefault="005668AE" w:rsidP="005668AE">
            <w:proofErr w:type="gramStart"/>
            <w:r w:rsidRPr="005668AE">
              <w:t>Osmanlı Devleti’nin İngilizlerin Uzak Doğu’daki sömürgeleriyle bağlantısını kesmek amacıyla Almanları isteği üzerine açtığı cephe.</w:t>
            </w:r>
            <w:proofErr w:type="gramEnd"/>
          </w:p>
        </w:tc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668AE" w:rsidRPr="005668AE" w:rsidRDefault="005668AE" w:rsidP="005668AE"/>
        </w:tc>
      </w:tr>
    </w:tbl>
    <w:p w:rsidR="005668AE" w:rsidRDefault="0094055C" w:rsidP="005668AE">
      <w:pPr>
        <w:spacing w:after="0"/>
        <w:rPr>
          <w:b/>
        </w:rPr>
      </w:pPr>
      <w:hyperlink r:id="rId4" w:history="1">
        <w:r w:rsidRPr="00703218">
          <w:rPr>
            <w:rStyle w:val="Kpr"/>
          </w:rPr>
          <w:t>https://www.sorubak.com</w:t>
        </w:r>
      </w:hyperlink>
      <w:r>
        <w:t xml:space="preserve"> </w:t>
      </w:r>
    </w:p>
    <w:p w:rsidR="00CC2607" w:rsidRDefault="00CC2607" w:rsidP="005668AE">
      <w:pPr>
        <w:spacing w:after="0"/>
        <w:rPr>
          <w:b/>
        </w:rPr>
      </w:pPr>
    </w:p>
    <w:p w:rsidR="00CC2607" w:rsidRPr="005668AE" w:rsidRDefault="00CC2607" w:rsidP="005668AE">
      <w:pPr>
        <w:spacing w:after="0"/>
        <w:rPr>
          <w:b/>
        </w:rPr>
      </w:pPr>
    </w:p>
    <w:p w:rsidR="005668AE" w:rsidRDefault="005668AE" w:rsidP="005668AE">
      <w:pPr>
        <w:spacing w:after="0"/>
        <w:rPr>
          <w:b/>
        </w:rPr>
      </w:pPr>
      <w:r>
        <w:rPr>
          <w:b/>
        </w:rPr>
        <w:t xml:space="preserve">B) </w:t>
      </w:r>
      <w:r w:rsidRPr="005668AE">
        <w:rPr>
          <w:b/>
        </w:rPr>
        <w:t>Aşağıdaki cümlelerden doğru olanların başına D, yanlış olanların başına Y koyunuz.</w:t>
      </w:r>
    </w:p>
    <w:p w:rsidR="0033795D" w:rsidRDefault="0033795D" w:rsidP="0033795D">
      <w:pPr>
        <w:spacing w:after="0"/>
      </w:pPr>
      <w:r>
        <w:t xml:space="preserve">(       ) </w:t>
      </w:r>
      <w:r w:rsidRPr="005668AE">
        <w:t>Komutanlığını Enver Paşa’nın yaptığı, Sarıkamış yöresinde Ruslara karşı açılan ve sonucunda askerlerimizin donarak şehit olduğu cephe</w:t>
      </w:r>
      <w:r>
        <w:t xml:space="preserve"> Kanal Cephesidir.</w:t>
      </w:r>
    </w:p>
    <w:p w:rsidR="0033795D" w:rsidRDefault="0033795D" w:rsidP="0033795D">
      <w:pPr>
        <w:spacing w:after="0"/>
      </w:pPr>
      <w:r>
        <w:t xml:space="preserve">(       ) </w:t>
      </w:r>
      <w:r w:rsidRPr="005668AE">
        <w:t>Osmanlı Devleti’nin İngilizlerin Uzak Doğu’daki sömürgeleriyle bağlantısını kesmek amacıyla Almanl</w:t>
      </w:r>
      <w:r>
        <w:t xml:space="preserve">arı isteği üzerine açtığı cephe Çanakkale cephesidir. </w:t>
      </w:r>
    </w:p>
    <w:p w:rsidR="006C73D4" w:rsidRDefault="005668AE" w:rsidP="005668AE">
      <w:pPr>
        <w:spacing w:after="0"/>
      </w:pPr>
      <w:r>
        <w:t>(       ) Rusya</w:t>
      </w:r>
      <w:r w:rsidR="002D07E3" w:rsidRPr="002D07E3">
        <w:t>, I.Dünya Savaşı’nda İtilaf Devletleri’nin yanında yer almıştır.</w:t>
      </w:r>
    </w:p>
    <w:p w:rsidR="002D07E3" w:rsidRDefault="005668AE" w:rsidP="005668AE">
      <w:pPr>
        <w:spacing w:after="0"/>
      </w:pPr>
      <w:r>
        <w:t xml:space="preserve">(       ) </w:t>
      </w:r>
      <w:r w:rsidR="002D07E3" w:rsidRPr="002D07E3">
        <w:t>Almanya, I.Dünya Savaşı’nda Osmanlı’nın teknoloji</w:t>
      </w:r>
      <w:r>
        <w:t>k ve askeri gücünden yararlanmayı amaçlamıştır</w:t>
      </w:r>
      <w:r w:rsidR="002D07E3" w:rsidRPr="002D07E3">
        <w:t>.</w:t>
      </w:r>
    </w:p>
    <w:p w:rsidR="002D07E3" w:rsidRDefault="005668AE" w:rsidP="005668AE">
      <w:pPr>
        <w:spacing w:after="0"/>
      </w:pPr>
      <w:r>
        <w:t xml:space="preserve">(       ) </w:t>
      </w:r>
      <w:r w:rsidR="002D07E3" w:rsidRPr="002D07E3">
        <w:t>I.Dünya Savaş’ından sonra dünya barışını korumak için Milletler Cemiyeti kurulmuştur.</w:t>
      </w:r>
    </w:p>
    <w:p w:rsidR="005668AE" w:rsidRDefault="005668AE" w:rsidP="005668AE">
      <w:pPr>
        <w:spacing w:after="0"/>
      </w:pPr>
      <w:r>
        <w:t xml:space="preserve">(       ) </w:t>
      </w:r>
      <w:r w:rsidRPr="005668AE">
        <w:t xml:space="preserve">Osmanlı Devleti’nin savaşa girmesiyle savaş kısa sürede </w:t>
      </w:r>
      <w:r>
        <w:t>ittifak devletlerinin lehine sonuçlanmıştır.</w:t>
      </w:r>
    </w:p>
    <w:p w:rsidR="005668AE" w:rsidRDefault="005668AE" w:rsidP="005668AE">
      <w:pPr>
        <w:spacing w:after="0"/>
      </w:pPr>
      <w:r>
        <w:t xml:space="preserve">(       ) </w:t>
      </w:r>
      <w:r w:rsidRPr="005668AE">
        <w:t>I.Dünya Savaş’ından sona sömürge</w:t>
      </w:r>
      <w:r>
        <w:t>ciliğin yerini Manda ve Himaye</w:t>
      </w:r>
      <w:r w:rsidRPr="005668AE">
        <w:t xml:space="preserve"> almıştır.</w:t>
      </w:r>
    </w:p>
    <w:p w:rsidR="005668AE" w:rsidRDefault="005668AE" w:rsidP="005668AE">
      <w:pPr>
        <w:spacing w:after="0"/>
      </w:pPr>
      <w:r>
        <w:t>(       ) Rusya</w:t>
      </w:r>
      <w:r w:rsidRPr="005668AE">
        <w:t xml:space="preserve">, sıcak denizlere inmek amacıyla </w:t>
      </w:r>
      <w:r>
        <w:t xml:space="preserve">Balkanlarda </w:t>
      </w:r>
      <w:proofErr w:type="spellStart"/>
      <w:r>
        <w:t>panislavizm</w:t>
      </w:r>
      <w:proofErr w:type="spellEnd"/>
      <w:r>
        <w:t xml:space="preserve"> politikası uygulamıştır</w:t>
      </w:r>
      <w:r w:rsidRPr="005668AE">
        <w:t>.</w:t>
      </w:r>
    </w:p>
    <w:p w:rsidR="005668AE" w:rsidRDefault="005668AE" w:rsidP="005668AE">
      <w:pPr>
        <w:spacing w:after="0"/>
      </w:pPr>
      <w:r>
        <w:t xml:space="preserve">(       ) </w:t>
      </w:r>
      <w:r w:rsidRPr="005668AE">
        <w:t>ABD’nin İtilaf Devletleri yanında savaşa girmesi savaşı kısa sürede bitirmiştir.</w:t>
      </w:r>
    </w:p>
    <w:sectPr w:rsidR="005668AE" w:rsidSect="005668AE">
      <w:pgSz w:w="11906" w:h="16838"/>
      <w:pgMar w:top="709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07E3"/>
    <w:rsid w:val="002D07E3"/>
    <w:rsid w:val="0033795D"/>
    <w:rsid w:val="00561F22"/>
    <w:rsid w:val="005668AE"/>
    <w:rsid w:val="005A6539"/>
    <w:rsid w:val="00607037"/>
    <w:rsid w:val="006B50AC"/>
    <w:rsid w:val="006C73D4"/>
    <w:rsid w:val="0094055C"/>
    <w:rsid w:val="00A71988"/>
    <w:rsid w:val="00BB634B"/>
    <w:rsid w:val="00CC2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3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07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68A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405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533</Words>
  <Characters>3044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2018-10-23T18:20:00Z</dcterms:created>
  <dcterms:modified xsi:type="dcterms:W3CDTF">2018-10-23T18:20:00Z</dcterms:modified>
  <cp:category>https://www.sorubak.com</cp:category>
</cp:coreProperties>
</file>