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F3" w:rsidRDefault="00683104" w:rsidP="00F674F3">
      <w:pPr>
        <w:pBdr>
          <w:top w:val="dashSmallGap" w:sz="4" w:space="1" w:color="auto"/>
          <w:left w:val="dashSmallGap" w:sz="4" w:space="4" w:color="auto"/>
          <w:bottom w:val="dashSmallGap" w:sz="4" w:space="1" w:color="auto"/>
          <w:right w:val="dashSmallGap" w:sz="4" w:space="4" w:color="auto"/>
        </w:pBdr>
        <w:shd w:val="clear" w:color="auto" w:fill="EAF1DD"/>
      </w:pPr>
      <w:r w:rsidRPr="00683104">
        <w:rPr>
          <w:rFonts w:ascii="Times New Roman" w:hAnsi="Times New Roman"/>
          <w:b/>
          <w:noProof/>
          <w:sz w:val="20"/>
          <w:szCs w:val="20"/>
          <w:lang w:eastAsia="tr-TR"/>
        </w:rPr>
        <w:pict>
          <v:shape id="Tek Köşesi Kesik Dikdörtgen 8" o:spid="_x0000_s1034" style="position:absolute;margin-left:67.7pt;margin-top:45.15pt;width:265.55pt;height:23.8pt;z-index:251661312;visibility:visible;mso-width-relative:margin;mso-height-relative:margin;v-text-anchor:middle" coordsize="3220085,318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" adj="-11796480,,5400" path="m,l3167061,r53024,53024l3220085,318135,,318135,,xe" fillcolor="window" strokecolor="#f79646" strokeweight="2pt">
            <v:stroke joinstyle="miter"/>
            <v:formulas/>
            <v:path arrowok="t" o:connecttype="custom" o:connectlocs="0,0;3167061,0;3220085,53024;3220085,318135;0,318135;0,0" o:connectangles="0,0,0,0,0,0" textboxrect="0,0,3220085,318135"/>
            <v:textbox style="mso-next-textbox:#Tek Köşesi Kesik Dikdörtgen 8">
              <w:txbxContent>
                <w:p w:rsidR="00431164" w:rsidRDefault="000B7305" w:rsidP="00F674F3">
                  <w:pPr>
                    <w:rPr>
                      <w:b/>
                      <w:color w:val="000000" w:themeColor="text1"/>
                    </w:rPr>
                  </w:pPr>
                  <w:r>
                    <w:rPr>
                      <w:b/>
                      <w:color w:val="000000" w:themeColor="text1"/>
                    </w:rPr>
                    <w:t>ADI:</w:t>
                  </w:r>
                  <w:r>
                    <w:rPr>
                      <w:b/>
                      <w:color w:val="000000" w:themeColor="text1"/>
                    </w:rPr>
                    <w:tab/>
                  </w:r>
                  <w:r>
                    <w:rPr>
                      <w:b/>
                      <w:color w:val="000000" w:themeColor="text1"/>
                    </w:rPr>
                    <w:tab/>
                  </w:r>
                  <w:r>
                    <w:rPr>
                      <w:b/>
                      <w:color w:val="000000" w:themeColor="text1"/>
                    </w:rPr>
                    <w:tab/>
                    <w:t xml:space="preserve">   SOYADI:</w:t>
                  </w:r>
                </w:p>
                <w:p w:rsidR="00431164" w:rsidRPr="006433A4" w:rsidRDefault="00431164" w:rsidP="00F674F3">
                  <w:pPr>
                    <w:rPr>
                      <w:b/>
                    </w:rPr>
                  </w:pPr>
                  <w:r w:rsidRPr="000B2B3F">
                    <w:rPr>
                      <w:b/>
                      <w:color w:val="000000" w:themeColor="text1"/>
                    </w:rPr>
                    <w:t>ADI</w:t>
                  </w:r>
                  <w:r>
                    <w:rPr>
                      <w:b/>
                      <w:color w:val="000000" w:themeColor="text1"/>
                    </w:rPr>
                    <w:t xml:space="preserve">:  </w:t>
                  </w:r>
                  <w:r>
                    <w:rPr>
                      <w:b/>
                      <w:color w:val="000000" w:themeColor="text1"/>
                    </w:rPr>
                    <w:tab/>
                  </w:r>
                  <w:r>
                    <w:rPr>
                      <w:b/>
                      <w:color w:val="000000" w:themeColor="text1"/>
                    </w:rPr>
                    <w:tab/>
                  </w:r>
                  <w:r>
                    <w:rPr>
                      <w:b/>
                      <w:color w:val="000000" w:themeColor="text1"/>
                    </w:rPr>
                    <w:tab/>
                  </w:r>
                  <w:r>
                    <w:rPr>
                      <w:b/>
                      <w:color w:val="000000" w:themeColor="text1"/>
                    </w:rPr>
                    <w:tab/>
                    <w:t>SO</w:t>
                  </w:r>
                  <w:r w:rsidRPr="000B2B3F">
                    <w:rPr>
                      <w:b/>
                      <w:color w:val="000000" w:themeColor="text1"/>
                    </w:rPr>
                    <w:t>YADI</w:t>
                  </w:r>
                  <w:proofErr w:type="gramStart"/>
                  <w:r>
                    <w:rPr>
                      <w:b/>
                      <w:color w:val="000000" w:themeColor="text1"/>
                    </w:rPr>
                    <w:t>:</w:t>
                  </w:r>
                  <w:r w:rsidRPr="006433A4">
                    <w:rPr>
                      <w:b/>
                    </w:rPr>
                    <w:t>:</w:t>
                  </w:r>
                  <w:proofErr w:type="gramEnd"/>
                </w:p>
              </w:txbxContent>
            </v:textbox>
          </v:shape>
        </w:pict>
      </w:r>
      <w:r>
        <w:rPr>
          <w:noProof/>
          <w:lang w:eastAsia="tr-TR"/>
        </w:rPr>
        <w:pict>
          <v:shape id="Tek Köşesi Kesik Dikdörtgen 9" o:spid="_x0000_s1035" style="position:absolute;margin-left:345.05pt;margin-top:45.2pt;width:163.95pt;height:23.75pt;z-index:251662336;visibility:visible;mso-width-relative:margin;mso-height-relative:margin;v-text-anchor:middle" coordsize="1907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" adj="-11796480,,5400" path="m,l1854622,r52918,52918l1907540,317500,,317500,,xe" fillcolor="window" strokecolor="#93cddd" strokeweight="2pt">
            <v:stroke joinstyle="miter"/>
            <v:formulas/>
            <v:path arrowok="t" o:connecttype="custom" o:connectlocs="0,0;1854622,0;1907540,52918;1907540,317500;0,317500;0,0" o:connectangles="0,0,0,0,0,0" textboxrect="0,0,1907540,317500"/>
            <v:textbox style="mso-next-textbox:#Tek Köşesi Kesik Dikdörtgen 9">
              <w:txbxContent>
                <w:p w:rsidR="00431164" w:rsidRPr="000B2B3F" w:rsidRDefault="00431164" w:rsidP="00F674F3">
                  <w:pPr>
                    <w:rPr>
                      <w:b/>
                      <w:color w:val="000000" w:themeColor="text1"/>
                    </w:rPr>
                  </w:pPr>
                  <w:r w:rsidRPr="000B2B3F">
                    <w:rPr>
                      <w:b/>
                      <w:color w:val="000000" w:themeColor="text1"/>
                    </w:rPr>
                    <w:t>SINIF VE NO:</w:t>
                  </w:r>
                  <w:r w:rsidR="000B7305">
                    <w:rPr>
                      <w:b/>
                      <w:color w:val="000000" w:themeColor="text1"/>
                    </w:rPr>
                    <w:t xml:space="preserve">     8</w:t>
                  </w:r>
                  <w:r w:rsidRPr="000B2B3F">
                    <w:rPr>
                      <w:b/>
                      <w:color w:val="000000" w:themeColor="text1"/>
                    </w:rPr>
                    <w:t xml:space="preserve"> / </w:t>
                  </w:r>
                  <w:proofErr w:type="gramStart"/>
                  <w:r w:rsidRPr="000B2B3F">
                    <w:rPr>
                      <w:b/>
                      <w:color w:val="000000" w:themeColor="text1"/>
                    </w:rPr>
                    <w:t>…….</w:t>
                  </w:r>
                  <w:proofErr w:type="gramEnd"/>
                  <w:r w:rsidR="000B7305">
                    <w:rPr>
                      <w:b/>
                      <w:color w:val="000000" w:themeColor="text1"/>
                    </w:rPr>
                    <w:t xml:space="preserve"> - </w:t>
                  </w:r>
                  <w:proofErr w:type="gramStart"/>
                  <w:r w:rsidR="000B7305">
                    <w:rPr>
                      <w:b/>
                      <w:color w:val="000000" w:themeColor="text1"/>
                    </w:rPr>
                    <w:t>…….</w:t>
                  </w:r>
                  <w:proofErr w:type="gramEnd"/>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33" type="#_x0000_t176" style="position:absolute;margin-left:66.95pt;margin-top:4.65pt;width:442.05pt;height:38.2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" fillcolor="window" strokecolor="#4f81bd" strokeweight="2pt">
            <v:path arrowok="t"/>
            <v:textbox style="mso-next-textbox:#Akış Çizelgesi: Öteki İşlem 7">
              <w:txbxContent>
                <w:p w:rsidR="00431164" w:rsidRPr="000B2B3F" w:rsidRDefault="000B7305" w:rsidP="00431164">
                  <w:pPr>
                    <w:jc w:val="center"/>
                    <w:rPr>
                      <w:b/>
                      <w:color w:val="000000" w:themeColor="text1"/>
                    </w:rPr>
                  </w:pPr>
                  <w:r>
                    <w:rPr>
                      <w:b/>
                      <w:color w:val="000000" w:themeColor="text1"/>
                    </w:rPr>
                    <w:t xml:space="preserve">BATMAN/BEŞİRİ </w:t>
                  </w:r>
                  <w:r w:rsidR="00431164">
                    <w:rPr>
                      <w:b/>
                      <w:color w:val="000000" w:themeColor="text1"/>
                    </w:rPr>
                    <w:t xml:space="preserve">YUNUS EMRE ORTAOKULU </w:t>
                  </w:r>
                  <w:r>
                    <w:rPr>
                      <w:b/>
                      <w:color w:val="000000" w:themeColor="text1"/>
                    </w:rPr>
                    <w:t xml:space="preserve"> 2017</w:t>
                  </w:r>
                  <w:r w:rsidR="00600F94">
                    <w:rPr>
                      <w:b/>
                      <w:color w:val="000000" w:themeColor="text1"/>
                    </w:rPr>
                    <w:t>-201</w:t>
                  </w:r>
                  <w:r>
                    <w:rPr>
                      <w:b/>
                      <w:color w:val="000000" w:themeColor="text1"/>
                    </w:rPr>
                    <w:t>8</w:t>
                  </w:r>
                  <w:r w:rsidR="00431164">
                    <w:rPr>
                      <w:b/>
                      <w:color w:val="000000" w:themeColor="text1"/>
                    </w:rPr>
                    <w:t xml:space="preserve"> DİN KÜLTÜRÜ VE AHLAK BİLGİSİ </w:t>
                  </w:r>
                  <w:proofErr w:type="gramStart"/>
                  <w:r w:rsidR="00431164">
                    <w:rPr>
                      <w:b/>
                      <w:color w:val="000000" w:themeColor="text1"/>
                    </w:rPr>
                    <w:t>II.DÖNEM</w:t>
                  </w:r>
                  <w:proofErr w:type="gramEnd"/>
                  <w:r w:rsidR="00431164">
                    <w:rPr>
                      <w:b/>
                      <w:color w:val="000000" w:themeColor="text1"/>
                    </w:rPr>
                    <w:t xml:space="preserve"> I.YAZILI SORULARI</w:t>
                  </w:r>
                </w:p>
                <w:p w:rsidR="00431164" w:rsidRPr="000B2B3F" w:rsidRDefault="00431164" w:rsidP="00F674F3">
                  <w:pPr>
                    <w:jc w:val="center"/>
                    <w:rPr>
                      <w:b/>
                      <w:color w:val="000000" w:themeColor="text1"/>
                    </w:rPr>
                  </w:pPr>
                  <w:r w:rsidRPr="000B2B3F">
                    <w:rPr>
                      <w:b/>
                      <w:color w:val="000000" w:themeColor="text1"/>
                    </w:rPr>
                    <w:t>KOKULU2013-2014 DKAB 2.DÖNEM 1.YAZILI SORULARI</w:t>
                  </w:r>
                </w:p>
              </w:txbxContent>
            </v:textbox>
          </v:shape>
        </w:pict>
      </w:r>
      <w:r w:rsidR="000129E5" w:rsidRPr="005D70B8">
        <w:rPr>
          <w:noProof/>
          <w:lang w:eastAsia="tr-TR"/>
        </w:rPr>
        <w:drawing>
          <wp:inline distT="0" distB="0" distL="0" distR="0">
            <wp:extent cx="847725" cy="838200"/>
            <wp:effectExtent l="0" t="0" r="9525" b="0"/>
            <wp:docPr id="1" name="Resim 3" descr="Açıklama: C:\Users\User\Desktop\1031px-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User\Desktop\1031px-MEB_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838200"/>
                    </a:xfrm>
                    <a:prstGeom prst="rect">
                      <a:avLst/>
                    </a:prstGeom>
                    <a:noFill/>
                    <a:ln>
                      <a:noFill/>
                    </a:ln>
                  </pic:spPr>
                </pic:pic>
              </a:graphicData>
            </a:graphic>
          </wp:inline>
        </w:drawing>
      </w:r>
    </w:p>
    <w:p w:rsidR="00857FF8" w:rsidRPr="002F60FE" w:rsidRDefault="00857FF8" w:rsidP="00857FF8">
      <w:pPr>
        <w:tabs>
          <w:tab w:val="left" w:pos="1440"/>
        </w:tabs>
        <w:rPr>
          <w:rFonts w:ascii="Times New Roman" w:hAnsi="Times New Roman"/>
          <w:sz w:val="20"/>
          <w:szCs w:val="20"/>
        </w:rPr>
        <w:sectPr w:rsidR="00857FF8" w:rsidRPr="002F60FE" w:rsidSect="00857FF8">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pPr>
    </w:p>
    <w:p w:rsidR="00766A0C" w:rsidRDefault="00B756A0" w:rsidP="00766A0C">
      <w:pPr>
        <w:tabs>
          <w:tab w:val="center" w:pos="4820"/>
        </w:tabs>
        <w:spacing w:after="0"/>
        <w:jc w:val="both"/>
        <w:rPr>
          <w:rFonts w:ascii="Candara" w:hAnsi="Candara"/>
          <w:sz w:val="20"/>
          <w:szCs w:val="20"/>
        </w:rPr>
      </w:pPr>
      <w:r w:rsidRPr="00B756A0">
        <w:rPr>
          <w:rFonts w:ascii="Candara" w:hAnsi="Candara"/>
          <w:b/>
          <w:bCs/>
          <w:sz w:val="20"/>
          <w:szCs w:val="20"/>
        </w:rPr>
        <w:lastRenderedPageBreak/>
        <w:t xml:space="preserve">1- </w:t>
      </w:r>
      <w:proofErr w:type="spellStart"/>
      <w:r w:rsidR="00766A0C" w:rsidRPr="00766A0C">
        <w:rPr>
          <w:rFonts w:ascii="Candara" w:hAnsi="Candara"/>
          <w:bCs/>
          <w:sz w:val="20"/>
          <w:szCs w:val="20"/>
        </w:rPr>
        <w:t>AIIah’ın</w:t>
      </w:r>
      <w:proofErr w:type="spellEnd"/>
      <w:r w:rsidR="00766A0C" w:rsidRPr="00766A0C">
        <w:rPr>
          <w:rFonts w:ascii="Candara" w:hAnsi="Candara"/>
          <w:bCs/>
          <w:sz w:val="20"/>
          <w:szCs w:val="20"/>
        </w:rPr>
        <w:t>, yaratma planını ve bu planı gerçekleştirmesini ifade etmek üzere kader ve kaza kavramları kullanılır. Kader, “</w:t>
      </w:r>
      <w:proofErr w:type="spellStart"/>
      <w:r w:rsidR="00766A0C" w:rsidRPr="00766A0C">
        <w:rPr>
          <w:rFonts w:ascii="Candara" w:hAnsi="Candara"/>
          <w:bCs/>
          <w:sz w:val="20"/>
          <w:szCs w:val="20"/>
        </w:rPr>
        <w:t>AIIah’ın</w:t>
      </w:r>
      <w:proofErr w:type="spellEnd"/>
      <w:r w:rsidR="00766A0C" w:rsidRPr="00766A0C">
        <w:rPr>
          <w:rFonts w:ascii="Candara" w:hAnsi="Candara"/>
          <w:bCs/>
          <w:sz w:val="20"/>
          <w:szCs w:val="20"/>
        </w:rPr>
        <w:t xml:space="preserve"> bütün nesne ve olayları ezelî ilmiyle planlaması” diye tarif edilir. Kaza ise “</w:t>
      </w:r>
      <w:proofErr w:type="spellStart"/>
      <w:r w:rsidR="00766A0C" w:rsidRPr="00766A0C">
        <w:rPr>
          <w:rFonts w:ascii="Candara" w:hAnsi="Candara"/>
          <w:bCs/>
          <w:sz w:val="20"/>
          <w:szCs w:val="20"/>
        </w:rPr>
        <w:t>AIIah’ın</w:t>
      </w:r>
      <w:proofErr w:type="spellEnd"/>
      <w:r w:rsidR="00766A0C" w:rsidRPr="00766A0C">
        <w:rPr>
          <w:rFonts w:ascii="Candara" w:hAnsi="Candara"/>
          <w:bCs/>
          <w:sz w:val="20"/>
          <w:szCs w:val="20"/>
        </w:rPr>
        <w:t xml:space="preserve">, nesne ve olaylara ilişkin ezeli planının yeri </w:t>
      </w:r>
      <w:r w:rsidR="00766A0C">
        <w:rPr>
          <w:rFonts w:ascii="Candara" w:hAnsi="Candara"/>
          <w:bCs/>
          <w:sz w:val="20"/>
          <w:szCs w:val="20"/>
        </w:rPr>
        <w:t>ve zamanı geldiğinde gerçekleş</w:t>
      </w:r>
      <w:r w:rsidR="00766A0C" w:rsidRPr="00766A0C">
        <w:rPr>
          <w:rFonts w:ascii="Candara" w:hAnsi="Candara"/>
          <w:bCs/>
          <w:sz w:val="20"/>
          <w:szCs w:val="20"/>
        </w:rPr>
        <w:t>mesi” şeklinde tanımlanır. Buradan, her şeyin belli bir plan içerisinde ve belli ölçülere göre meydana geldiği anlaşılmaktadır.</w:t>
      </w:r>
      <w:r w:rsidR="00CC202E">
        <w:rPr>
          <w:rFonts w:ascii="Candara" w:hAnsi="Candara"/>
          <w:bCs/>
          <w:sz w:val="20"/>
          <w:szCs w:val="20"/>
        </w:rPr>
        <w:t xml:space="preserve"> </w:t>
      </w:r>
      <w:r w:rsidR="00CC202E" w:rsidRPr="00CC202E">
        <w:rPr>
          <w:rFonts w:ascii="Candara" w:hAnsi="Candara"/>
          <w:bCs/>
          <w:sz w:val="20"/>
          <w:szCs w:val="20"/>
        </w:rPr>
        <w:t>Bu</w:t>
      </w:r>
      <w:r w:rsidR="00CC202E">
        <w:rPr>
          <w:rFonts w:ascii="Candara" w:hAnsi="Candara"/>
          <w:bCs/>
          <w:sz w:val="20"/>
          <w:szCs w:val="20"/>
        </w:rPr>
        <w:t xml:space="preserve"> durum yağmurun </w:t>
      </w:r>
      <w:proofErr w:type="gramStart"/>
      <w:r w:rsidR="00CC202E">
        <w:rPr>
          <w:rFonts w:ascii="Candara" w:hAnsi="Candara"/>
          <w:bCs/>
          <w:sz w:val="20"/>
          <w:szCs w:val="20"/>
        </w:rPr>
        <w:t xml:space="preserve">oluşumu </w:t>
      </w:r>
      <w:r w:rsidR="00CC202E" w:rsidRPr="00CC202E">
        <w:rPr>
          <w:rFonts w:ascii="Candara" w:hAnsi="Candara"/>
          <w:bCs/>
          <w:sz w:val="20"/>
          <w:szCs w:val="20"/>
        </w:rPr>
        <w:t xml:space="preserve"> ile</w:t>
      </w:r>
      <w:proofErr w:type="gramEnd"/>
      <w:r w:rsidR="00CC202E" w:rsidRPr="00CC202E">
        <w:rPr>
          <w:rFonts w:ascii="Candara" w:hAnsi="Candara"/>
          <w:bCs/>
          <w:sz w:val="20"/>
          <w:szCs w:val="20"/>
        </w:rPr>
        <w:t xml:space="preserve"> örneklendirilebilir.</w:t>
      </w:r>
      <w:r w:rsidR="00766A0C" w:rsidRPr="00766A0C">
        <w:rPr>
          <w:rFonts w:ascii="Candara" w:hAnsi="Candara"/>
          <w:bCs/>
          <w:sz w:val="20"/>
          <w:szCs w:val="20"/>
        </w:rPr>
        <w:t xml:space="preserve">  </w:t>
      </w:r>
      <w:r w:rsidR="00766A0C" w:rsidRPr="00766A0C">
        <w:rPr>
          <w:rFonts w:ascii="Candara" w:hAnsi="Candara"/>
          <w:sz w:val="20"/>
          <w:szCs w:val="20"/>
        </w:rPr>
        <w:t>Güneş ışığının etkisi ile her gün yüz binlerce metreküp su buharlaşarak atmosfere doğru yükseliyor. Ve yükseldikçe soğumaya başlıyor. Öyle biran geliyor ki su buharı işinin çok düşük olduğu bir bölgeye geliyor.</w:t>
      </w:r>
      <w:r w:rsidR="00CC202E">
        <w:rPr>
          <w:rFonts w:ascii="Candara" w:hAnsi="Candara"/>
          <w:sz w:val="20"/>
          <w:szCs w:val="20"/>
        </w:rPr>
        <w:t xml:space="preserve"> </w:t>
      </w:r>
      <w:r w:rsidR="00766A0C" w:rsidRPr="00766A0C">
        <w:rPr>
          <w:rFonts w:ascii="Candara" w:hAnsi="Candara"/>
          <w:bCs/>
          <w:sz w:val="20"/>
          <w:szCs w:val="20"/>
        </w:rPr>
        <w:t>Soğuk hava katmanına rastlayan buhar tanecikleri havadaki toz parçacıklarına tutunarak su damlaları haline dönüşüyor.</w:t>
      </w:r>
      <w:r w:rsidR="00766A0C">
        <w:rPr>
          <w:rFonts w:ascii="Candara" w:hAnsi="Candara"/>
          <w:bCs/>
          <w:sz w:val="20"/>
          <w:szCs w:val="20"/>
        </w:rPr>
        <w:t xml:space="preserve"> </w:t>
      </w:r>
      <w:r w:rsidR="00766A0C">
        <w:rPr>
          <w:rFonts w:ascii="Candara" w:hAnsi="Candara"/>
          <w:sz w:val="20"/>
          <w:szCs w:val="20"/>
        </w:rPr>
        <w:t>Bunlar birleşerek bulutları oluş</w:t>
      </w:r>
      <w:r w:rsidR="00766A0C" w:rsidRPr="00766A0C">
        <w:rPr>
          <w:rFonts w:ascii="Candara" w:hAnsi="Candara"/>
          <w:sz w:val="20"/>
          <w:szCs w:val="20"/>
        </w:rPr>
        <w:t>turuyor. Bu su damlacıklarının yeryüzüne düşmesi yani yağmur oluşturması için belirli bir büyüklüğe gelme</w:t>
      </w:r>
      <w:r>
        <w:rPr>
          <w:rFonts w:ascii="Candara" w:hAnsi="Candara"/>
          <w:sz w:val="20"/>
          <w:szCs w:val="20"/>
        </w:rPr>
        <w:t xml:space="preserve">si gerekiyor. </w:t>
      </w:r>
      <w:r w:rsidR="00766A0C" w:rsidRPr="00766A0C">
        <w:rPr>
          <w:rFonts w:ascii="Candara" w:hAnsi="Candara"/>
          <w:sz w:val="20"/>
          <w:szCs w:val="20"/>
        </w:rPr>
        <w:t xml:space="preserve">Yeterli büyüklüğe ulaşınca yerçekiminin etkisiyle yere düşmeye başlıyor. </w:t>
      </w:r>
    </w:p>
    <w:p w:rsidR="00766A0C" w:rsidRDefault="00766A0C" w:rsidP="00766A0C">
      <w:pPr>
        <w:tabs>
          <w:tab w:val="center" w:pos="4820"/>
        </w:tabs>
        <w:spacing w:after="0"/>
        <w:jc w:val="both"/>
        <w:rPr>
          <w:rFonts w:ascii="Candara" w:hAnsi="Candara"/>
          <w:sz w:val="20"/>
          <w:szCs w:val="20"/>
        </w:rPr>
      </w:pPr>
    </w:p>
    <w:p w:rsidR="00766A0C" w:rsidRDefault="00766A0C" w:rsidP="00766A0C">
      <w:pPr>
        <w:tabs>
          <w:tab w:val="center" w:pos="4820"/>
        </w:tabs>
        <w:spacing w:after="0"/>
        <w:jc w:val="both"/>
        <w:rPr>
          <w:rFonts w:ascii="Candara" w:hAnsi="Candara"/>
          <w:b/>
          <w:sz w:val="20"/>
          <w:szCs w:val="20"/>
        </w:rPr>
      </w:pPr>
      <w:r w:rsidRPr="00766A0C">
        <w:rPr>
          <w:rFonts w:ascii="Candara" w:hAnsi="Candara"/>
          <w:b/>
          <w:sz w:val="20"/>
          <w:szCs w:val="20"/>
        </w:rPr>
        <w:t xml:space="preserve">Buna göre örnekte geçen aşağıdaki durumlardan hangisi </w:t>
      </w:r>
      <w:r w:rsidRPr="00633C7C">
        <w:rPr>
          <w:rFonts w:ascii="Candara" w:hAnsi="Candara"/>
          <w:sz w:val="20"/>
          <w:szCs w:val="20"/>
        </w:rPr>
        <w:t>“kaza”</w:t>
      </w:r>
      <w:r w:rsidRPr="00766A0C">
        <w:rPr>
          <w:rFonts w:ascii="Candara" w:hAnsi="Candara"/>
          <w:b/>
          <w:sz w:val="20"/>
          <w:szCs w:val="20"/>
        </w:rPr>
        <w:t xml:space="preserve"> olarak adlandırılabilir?</w:t>
      </w:r>
    </w:p>
    <w:p w:rsidR="009D2F48" w:rsidRDefault="009D2F48" w:rsidP="00766A0C">
      <w:pPr>
        <w:tabs>
          <w:tab w:val="center" w:pos="4820"/>
        </w:tabs>
        <w:spacing w:after="0"/>
        <w:jc w:val="both"/>
        <w:rPr>
          <w:rFonts w:ascii="Candara" w:hAnsi="Candara"/>
          <w:b/>
          <w:sz w:val="20"/>
          <w:szCs w:val="20"/>
        </w:rPr>
      </w:pPr>
    </w:p>
    <w:p w:rsidR="009D2F48" w:rsidRPr="009D2F48" w:rsidRDefault="009D2F48" w:rsidP="00766A0C">
      <w:pPr>
        <w:tabs>
          <w:tab w:val="center" w:pos="4820"/>
        </w:tabs>
        <w:spacing w:after="0"/>
        <w:jc w:val="both"/>
        <w:rPr>
          <w:rFonts w:ascii="Candara" w:hAnsi="Candara"/>
          <w:sz w:val="20"/>
          <w:szCs w:val="20"/>
        </w:rPr>
      </w:pPr>
      <w:r>
        <w:rPr>
          <w:rFonts w:ascii="Candara" w:hAnsi="Candara"/>
          <w:b/>
          <w:sz w:val="20"/>
          <w:szCs w:val="20"/>
        </w:rPr>
        <w:t>A)</w:t>
      </w:r>
      <w:r>
        <w:rPr>
          <w:rFonts w:ascii="Candara" w:hAnsi="Candara"/>
          <w:sz w:val="20"/>
          <w:szCs w:val="20"/>
        </w:rPr>
        <w:t xml:space="preserve"> Yağmurun yağmasının belli şartlara bağlı olması</w:t>
      </w:r>
    </w:p>
    <w:p w:rsidR="009D2F48" w:rsidRPr="009D2F48" w:rsidRDefault="009D2F48" w:rsidP="00766A0C">
      <w:pPr>
        <w:tabs>
          <w:tab w:val="center" w:pos="4820"/>
        </w:tabs>
        <w:spacing w:after="0"/>
        <w:jc w:val="both"/>
        <w:rPr>
          <w:rFonts w:ascii="Candara" w:hAnsi="Candara"/>
          <w:sz w:val="20"/>
          <w:szCs w:val="20"/>
        </w:rPr>
      </w:pPr>
      <w:r>
        <w:rPr>
          <w:rFonts w:ascii="Candara" w:hAnsi="Candara"/>
          <w:b/>
          <w:sz w:val="20"/>
          <w:szCs w:val="20"/>
        </w:rPr>
        <w:t xml:space="preserve">B) </w:t>
      </w:r>
      <w:r w:rsidR="00CC202E">
        <w:rPr>
          <w:rFonts w:ascii="Candara" w:hAnsi="Candara"/>
          <w:sz w:val="20"/>
          <w:szCs w:val="20"/>
        </w:rPr>
        <w:t>Havadaki toz parçac</w:t>
      </w:r>
      <w:r>
        <w:rPr>
          <w:rFonts w:ascii="Candara" w:hAnsi="Candara"/>
          <w:sz w:val="20"/>
          <w:szCs w:val="20"/>
        </w:rPr>
        <w:t>ıkların</w:t>
      </w:r>
      <w:r w:rsidR="00CC202E">
        <w:rPr>
          <w:rFonts w:ascii="Candara" w:hAnsi="Candara"/>
          <w:sz w:val="20"/>
          <w:szCs w:val="20"/>
        </w:rPr>
        <w:t xml:space="preserve"> varlığı</w:t>
      </w:r>
      <w:r>
        <w:rPr>
          <w:rFonts w:ascii="Candara" w:hAnsi="Candara"/>
          <w:sz w:val="20"/>
          <w:szCs w:val="20"/>
        </w:rPr>
        <w:t xml:space="preserve"> </w:t>
      </w:r>
    </w:p>
    <w:p w:rsidR="009D2F48" w:rsidRPr="009D2F48" w:rsidRDefault="009D2F48" w:rsidP="00766A0C">
      <w:pPr>
        <w:tabs>
          <w:tab w:val="center" w:pos="4820"/>
        </w:tabs>
        <w:spacing w:after="0"/>
        <w:jc w:val="both"/>
        <w:rPr>
          <w:rFonts w:ascii="Candara" w:hAnsi="Candara"/>
          <w:sz w:val="20"/>
          <w:szCs w:val="20"/>
        </w:rPr>
      </w:pPr>
      <w:r>
        <w:rPr>
          <w:rFonts w:ascii="Candara" w:hAnsi="Candara"/>
          <w:b/>
          <w:sz w:val="20"/>
          <w:szCs w:val="20"/>
        </w:rPr>
        <w:t xml:space="preserve">C) </w:t>
      </w:r>
      <w:r>
        <w:rPr>
          <w:rFonts w:ascii="Candara" w:hAnsi="Candara"/>
          <w:sz w:val="20"/>
          <w:szCs w:val="20"/>
        </w:rPr>
        <w:t>Yeterli büyüklüğe ulaşınca yere düşmesi</w:t>
      </w:r>
    </w:p>
    <w:p w:rsidR="009D2F48" w:rsidRPr="00B756A0" w:rsidRDefault="009D2F48" w:rsidP="00766A0C">
      <w:pPr>
        <w:tabs>
          <w:tab w:val="center" w:pos="4820"/>
        </w:tabs>
        <w:spacing w:after="0"/>
        <w:jc w:val="both"/>
        <w:rPr>
          <w:rFonts w:ascii="Candara" w:hAnsi="Candara"/>
          <w:sz w:val="20"/>
          <w:szCs w:val="20"/>
        </w:rPr>
      </w:pPr>
      <w:r>
        <w:rPr>
          <w:rFonts w:ascii="Candara" w:hAnsi="Candara"/>
          <w:b/>
          <w:sz w:val="20"/>
          <w:szCs w:val="20"/>
        </w:rPr>
        <w:t xml:space="preserve">D) </w:t>
      </w:r>
      <w:r w:rsidR="00B756A0">
        <w:rPr>
          <w:rFonts w:ascii="Candara" w:hAnsi="Candara"/>
          <w:sz w:val="20"/>
          <w:szCs w:val="20"/>
        </w:rPr>
        <w:t>Ortamdaki sıcak ve soğuk hava akımları</w:t>
      </w:r>
    </w:p>
    <w:p w:rsidR="00766A0C" w:rsidRDefault="00766A0C" w:rsidP="001F4406">
      <w:pPr>
        <w:tabs>
          <w:tab w:val="center" w:pos="4820"/>
        </w:tabs>
        <w:spacing w:after="0"/>
        <w:jc w:val="both"/>
        <w:rPr>
          <w:rFonts w:ascii="Candara" w:hAnsi="Candara"/>
          <w:b/>
          <w:sz w:val="20"/>
          <w:szCs w:val="20"/>
        </w:rPr>
      </w:pPr>
    </w:p>
    <w:p w:rsidR="00766A0C" w:rsidRDefault="00766A0C" w:rsidP="001F4406">
      <w:pPr>
        <w:tabs>
          <w:tab w:val="center" w:pos="4820"/>
        </w:tabs>
        <w:spacing w:after="0"/>
        <w:jc w:val="both"/>
        <w:rPr>
          <w:rFonts w:ascii="Candara" w:hAnsi="Candara"/>
          <w:b/>
          <w:sz w:val="20"/>
          <w:szCs w:val="20"/>
        </w:rPr>
      </w:pPr>
    </w:p>
    <w:p w:rsidR="00D53312" w:rsidRDefault="00B756A0" w:rsidP="001F4406">
      <w:pPr>
        <w:tabs>
          <w:tab w:val="center" w:pos="4820"/>
        </w:tabs>
        <w:spacing w:after="0"/>
        <w:jc w:val="both"/>
        <w:rPr>
          <w:rFonts w:ascii="Times New Roman" w:hAnsi="Times New Roman"/>
          <w:sz w:val="20"/>
          <w:szCs w:val="20"/>
        </w:rPr>
      </w:pPr>
      <w:r>
        <w:rPr>
          <w:rFonts w:ascii="Candara" w:hAnsi="Candara"/>
          <w:b/>
          <w:sz w:val="20"/>
          <w:szCs w:val="20"/>
        </w:rPr>
        <w:t>2</w:t>
      </w:r>
      <w:r w:rsidR="00D53312" w:rsidRPr="000F59E2">
        <w:rPr>
          <w:rFonts w:ascii="Candara" w:hAnsi="Candara"/>
          <w:b/>
          <w:sz w:val="20"/>
          <w:szCs w:val="20"/>
        </w:rPr>
        <w:t>-</w:t>
      </w:r>
      <w:r w:rsidR="001F4406">
        <w:rPr>
          <w:rFonts w:ascii="Times New Roman" w:hAnsi="Times New Roman"/>
          <w:b/>
          <w:sz w:val="20"/>
          <w:szCs w:val="20"/>
        </w:rPr>
        <w:t xml:space="preserve"> </w:t>
      </w:r>
      <w:r w:rsidR="001F4406" w:rsidRPr="000F59E2">
        <w:rPr>
          <w:rFonts w:ascii="Candara" w:hAnsi="Candara"/>
          <w:sz w:val="20"/>
          <w:szCs w:val="20"/>
        </w:rPr>
        <w:t>“</w:t>
      </w:r>
      <w:r w:rsidR="000F59E2" w:rsidRPr="000F59E2">
        <w:rPr>
          <w:rFonts w:ascii="Candara" w:hAnsi="Candara"/>
          <w:sz w:val="20"/>
          <w:szCs w:val="20"/>
        </w:rPr>
        <w:t>İşte böylece İbrahim'e göklerdeki ve yerdeki hükümranlığı ve nizamı gösteriyorduk ki kesin ilme erenlerden olsun.</w:t>
      </w:r>
      <w:r w:rsidR="000F59E2">
        <w:rPr>
          <w:rFonts w:ascii="Candara" w:hAnsi="Candara"/>
          <w:sz w:val="20"/>
          <w:szCs w:val="20"/>
        </w:rPr>
        <w:t xml:space="preserve"> </w:t>
      </w:r>
      <w:r w:rsidR="001F4406" w:rsidRPr="001F4406">
        <w:rPr>
          <w:rFonts w:ascii="Candara" w:hAnsi="Candara"/>
          <w:sz w:val="20"/>
          <w:szCs w:val="20"/>
        </w:rPr>
        <w:t xml:space="preserve">Gecenin karanlığı onu kaplayınca bir yıldız gördü, Rabbim budur, dedi. Yıldız batınca, batanları sevmem, dedi. Ay'ı doğarken görünce, Rabbim budur, dedi. O da batınca, Rabbim bana doğru yolu göstermezse elbette yoldan sapan topluluklardan olurum, dedi. Güneşi doğarken görünce de, Rabbim budur, zira bu daha büyük, dedi. O da batınca, dedi ki: Ey kavmim! Ben sizin (Allah'a) ortak koştuğunuz şeylerden uzağım. Ben </w:t>
      </w:r>
      <w:proofErr w:type="spellStart"/>
      <w:r w:rsidR="001F4406" w:rsidRPr="001F4406">
        <w:rPr>
          <w:rFonts w:ascii="Candara" w:hAnsi="Candara"/>
          <w:sz w:val="20"/>
          <w:szCs w:val="20"/>
        </w:rPr>
        <w:t>hanîf</w:t>
      </w:r>
      <w:proofErr w:type="spellEnd"/>
      <w:r w:rsidR="001F4406" w:rsidRPr="001F4406">
        <w:rPr>
          <w:rFonts w:ascii="Candara" w:hAnsi="Candara"/>
          <w:sz w:val="20"/>
          <w:szCs w:val="20"/>
        </w:rPr>
        <w:t xml:space="preserve"> olarak, yüzümü gökleri ve yeri yoktan yaratan Allah'a çevirdim ve ben müşriklerden değilim.</w:t>
      </w:r>
      <w:r w:rsidR="001F4406" w:rsidRPr="000F59E2">
        <w:rPr>
          <w:rFonts w:ascii="Times New Roman" w:hAnsi="Times New Roman"/>
          <w:sz w:val="20"/>
          <w:szCs w:val="20"/>
        </w:rPr>
        <w:t>”</w:t>
      </w:r>
    </w:p>
    <w:p w:rsidR="000F59E2" w:rsidRPr="000F59E2" w:rsidRDefault="000F59E2" w:rsidP="000F59E2">
      <w:pPr>
        <w:tabs>
          <w:tab w:val="center" w:pos="4820"/>
        </w:tabs>
        <w:spacing w:after="0"/>
        <w:jc w:val="right"/>
        <w:rPr>
          <w:rFonts w:ascii="Candara" w:hAnsi="Candara"/>
          <w:b/>
          <w:sz w:val="20"/>
          <w:szCs w:val="20"/>
        </w:rPr>
      </w:pPr>
      <w:r w:rsidRPr="000F59E2">
        <w:rPr>
          <w:rFonts w:ascii="Candara" w:hAnsi="Candara"/>
          <w:b/>
          <w:sz w:val="20"/>
          <w:szCs w:val="20"/>
        </w:rPr>
        <w:t>(</w:t>
      </w:r>
      <w:proofErr w:type="spellStart"/>
      <w:r w:rsidRPr="000F59E2">
        <w:rPr>
          <w:rFonts w:ascii="Candara" w:hAnsi="Candara"/>
          <w:b/>
          <w:sz w:val="20"/>
          <w:szCs w:val="20"/>
        </w:rPr>
        <w:t>En’am</w:t>
      </w:r>
      <w:proofErr w:type="spellEnd"/>
      <w:r w:rsidRPr="000F59E2">
        <w:rPr>
          <w:rFonts w:ascii="Candara" w:hAnsi="Candara"/>
          <w:b/>
          <w:sz w:val="20"/>
          <w:szCs w:val="20"/>
        </w:rPr>
        <w:t xml:space="preserve"> suresi, 75-78)</w:t>
      </w:r>
    </w:p>
    <w:p w:rsidR="001F4406" w:rsidRDefault="001F4406" w:rsidP="00340CF1">
      <w:pPr>
        <w:tabs>
          <w:tab w:val="center" w:pos="4820"/>
        </w:tabs>
        <w:spacing w:after="0"/>
        <w:rPr>
          <w:rFonts w:ascii="Times New Roman" w:hAnsi="Times New Roman"/>
          <w:b/>
          <w:sz w:val="20"/>
          <w:szCs w:val="20"/>
        </w:rPr>
      </w:pPr>
    </w:p>
    <w:p w:rsidR="001F4406" w:rsidRDefault="000F59E2" w:rsidP="00340CF1">
      <w:pPr>
        <w:tabs>
          <w:tab w:val="center" w:pos="4820"/>
        </w:tabs>
        <w:spacing w:after="0"/>
        <w:rPr>
          <w:rFonts w:ascii="Candara" w:hAnsi="Candara"/>
          <w:b/>
          <w:sz w:val="20"/>
          <w:szCs w:val="20"/>
        </w:rPr>
      </w:pPr>
      <w:r>
        <w:rPr>
          <w:rFonts w:ascii="Candara" w:hAnsi="Candara"/>
          <w:b/>
          <w:sz w:val="20"/>
          <w:szCs w:val="20"/>
        </w:rPr>
        <w:t xml:space="preserve">Yukarıda verilen ayetlerden Hz. İbrahim’le ilgili insana yönelik aşağıdaki hangisi </w:t>
      </w:r>
      <w:r w:rsidRPr="000F59E2">
        <w:rPr>
          <w:rFonts w:ascii="Candara" w:hAnsi="Candara"/>
          <w:b/>
          <w:sz w:val="20"/>
          <w:szCs w:val="20"/>
          <w:u w:val="single"/>
        </w:rPr>
        <w:t>çıkarılamaz</w:t>
      </w:r>
      <w:r>
        <w:rPr>
          <w:rFonts w:ascii="Candara" w:hAnsi="Candara"/>
          <w:b/>
          <w:sz w:val="20"/>
          <w:szCs w:val="20"/>
        </w:rPr>
        <w:t>?</w:t>
      </w:r>
    </w:p>
    <w:p w:rsidR="000F59E2" w:rsidRDefault="000F59E2" w:rsidP="00340CF1">
      <w:pPr>
        <w:tabs>
          <w:tab w:val="center" w:pos="4820"/>
        </w:tabs>
        <w:spacing w:after="0"/>
        <w:rPr>
          <w:rFonts w:ascii="Candara" w:hAnsi="Candara"/>
          <w:b/>
          <w:sz w:val="20"/>
          <w:szCs w:val="20"/>
        </w:rPr>
      </w:pPr>
    </w:p>
    <w:p w:rsidR="000F59E2" w:rsidRDefault="000F59E2" w:rsidP="00340CF1">
      <w:pPr>
        <w:tabs>
          <w:tab w:val="center" w:pos="4820"/>
        </w:tabs>
        <w:spacing w:after="0"/>
        <w:rPr>
          <w:rFonts w:ascii="Candara" w:hAnsi="Candara"/>
          <w:sz w:val="20"/>
          <w:szCs w:val="20"/>
        </w:rPr>
      </w:pPr>
      <w:r>
        <w:rPr>
          <w:rFonts w:ascii="Candara" w:hAnsi="Candara"/>
          <w:b/>
          <w:sz w:val="20"/>
          <w:szCs w:val="20"/>
        </w:rPr>
        <w:t xml:space="preserve">A) </w:t>
      </w:r>
      <w:r>
        <w:rPr>
          <w:rFonts w:ascii="Candara" w:hAnsi="Candara"/>
          <w:sz w:val="20"/>
          <w:szCs w:val="20"/>
        </w:rPr>
        <w:t>Sorumluluk sahibi bir varlıktır.</w:t>
      </w:r>
    </w:p>
    <w:p w:rsidR="000F59E2" w:rsidRDefault="000F59E2" w:rsidP="00340CF1">
      <w:pPr>
        <w:tabs>
          <w:tab w:val="center" w:pos="4820"/>
        </w:tabs>
        <w:spacing w:after="0"/>
        <w:rPr>
          <w:rFonts w:ascii="Candara" w:hAnsi="Candara"/>
          <w:sz w:val="20"/>
          <w:szCs w:val="20"/>
        </w:rPr>
      </w:pPr>
      <w:r>
        <w:rPr>
          <w:rFonts w:ascii="Candara" w:hAnsi="Candara"/>
          <w:b/>
          <w:sz w:val="20"/>
          <w:szCs w:val="20"/>
        </w:rPr>
        <w:t xml:space="preserve">B) </w:t>
      </w:r>
      <w:r w:rsidR="00DD448D">
        <w:rPr>
          <w:rFonts w:ascii="Candara" w:hAnsi="Candara"/>
          <w:sz w:val="20"/>
          <w:szCs w:val="20"/>
        </w:rPr>
        <w:t>İnanmaya ihtiyacı vardır.</w:t>
      </w:r>
      <w:r>
        <w:rPr>
          <w:rFonts w:ascii="Candara" w:hAnsi="Candara"/>
          <w:sz w:val="20"/>
          <w:szCs w:val="20"/>
        </w:rPr>
        <w:t xml:space="preserve"> </w:t>
      </w:r>
    </w:p>
    <w:p w:rsidR="000F59E2" w:rsidRDefault="000F59E2" w:rsidP="00340CF1">
      <w:pPr>
        <w:tabs>
          <w:tab w:val="center" w:pos="4820"/>
        </w:tabs>
        <w:spacing w:after="0"/>
        <w:rPr>
          <w:rFonts w:ascii="Candara" w:hAnsi="Candara"/>
          <w:sz w:val="20"/>
          <w:szCs w:val="20"/>
        </w:rPr>
      </w:pPr>
      <w:r>
        <w:rPr>
          <w:rFonts w:ascii="Candara" w:hAnsi="Candara"/>
          <w:b/>
          <w:sz w:val="20"/>
          <w:szCs w:val="20"/>
        </w:rPr>
        <w:t xml:space="preserve">C) </w:t>
      </w:r>
      <w:r w:rsidR="00DD448D">
        <w:rPr>
          <w:rFonts w:ascii="Candara" w:hAnsi="Candara"/>
          <w:sz w:val="20"/>
          <w:szCs w:val="20"/>
        </w:rPr>
        <w:t>İrade sahibidir.</w:t>
      </w:r>
    </w:p>
    <w:p w:rsidR="00DD448D" w:rsidRPr="00DD448D" w:rsidRDefault="00DD448D" w:rsidP="00340CF1">
      <w:pPr>
        <w:tabs>
          <w:tab w:val="center" w:pos="4820"/>
        </w:tabs>
        <w:spacing w:after="0"/>
        <w:rPr>
          <w:rFonts w:ascii="Candara" w:hAnsi="Candara"/>
          <w:sz w:val="20"/>
          <w:szCs w:val="20"/>
        </w:rPr>
      </w:pPr>
      <w:r>
        <w:rPr>
          <w:rFonts w:ascii="Candara" w:hAnsi="Candara"/>
          <w:b/>
          <w:sz w:val="20"/>
          <w:szCs w:val="20"/>
        </w:rPr>
        <w:t xml:space="preserve">D) </w:t>
      </w:r>
      <w:r>
        <w:rPr>
          <w:rFonts w:ascii="Candara" w:hAnsi="Candara"/>
          <w:sz w:val="20"/>
          <w:szCs w:val="20"/>
        </w:rPr>
        <w:t>Düşünen bir varlıktır.</w:t>
      </w:r>
    </w:p>
    <w:p w:rsidR="004B3F2E" w:rsidRPr="004B3F2E" w:rsidRDefault="00B756A0" w:rsidP="004B3F2E">
      <w:pPr>
        <w:pStyle w:val="AralkYok"/>
        <w:ind w:left="142" w:hanging="142"/>
        <w:jc w:val="both"/>
        <w:rPr>
          <w:rFonts w:ascii="Candara" w:eastAsia="Calibri" w:hAnsi="Candara" w:cs="Arial"/>
          <w:b/>
          <w:sz w:val="20"/>
          <w:szCs w:val="20"/>
          <w:lang w:eastAsia="en-US"/>
        </w:rPr>
      </w:pPr>
      <w:r>
        <w:rPr>
          <w:rFonts w:ascii="Candara" w:hAnsi="Candara"/>
          <w:b/>
          <w:sz w:val="20"/>
          <w:szCs w:val="20"/>
        </w:rPr>
        <w:lastRenderedPageBreak/>
        <w:t>3</w:t>
      </w:r>
      <w:r w:rsidR="00D53312" w:rsidRPr="004B3F2E">
        <w:rPr>
          <w:rFonts w:ascii="Candara" w:hAnsi="Candara"/>
          <w:b/>
          <w:sz w:val="20"/>
          <w:szCs w:val="20"/>
        </w:rPr>
        <w:t>-</w:t>
      </w:r>
      <w:r w:rsidR="004B3F2E" w:rsidRPr="004B3F2E">
        <w:rPr>
          <w:rFonts w:ascii="Candara" w:hAnsi="Candara"/>
          <w:b/>
          <w:sz w:val="20"/>
          <w:szCs w:val="20"/>
        </w:rPr>
        <w:t xml:space="preserve"> </w:t>
      </w:r>
      <w:r w:rsidR="004B3F2E" w:rsidRPr="004B3F2E">
        <w:rPr>
          <w:rFonts w:ascii="Candara" w:eastAsia="Calibri" w:hAnsi="Candara" w:cs="Arial"/>
          <w:sz w:val="20"/>
          <w:szCs w:val="20"/>
          <w:lang w:eastAsia="en-US"/>
        </w:rPr>
        <w:t xml:space="preserve">Hz. Muhammed (s.a.v.) Rum Hükümdarı </w:t>
      </w:r>
      <w:proofErr w:type="spellStart"/>
      <w:r w:rsidR="004B3F2E" w:rsidRPr="004B3F2E">
        <w:rPr>
          <w:rFonts w:ascii="Candara" w:eastAsia="Calibri" w:hAnsi="Candara" w:cs="Arial"/>
          <w:sz w:val="20"/>
          <w:szCs w:val="20"/>
          <w:lang w:eastAsia="en-US"/>
        </w:rPr>
        <w:t>Heraklius’a</w:t>
      </w:r>
      <w:proofErr w:type="spellEnd"/>
      <w:r w:rsidR="004B3F2E" w:rsidRPr="004B3F2E">
        <w:rPr>
          <w:rFonts w:ascii="Candara" w:eastAsia="Calibri" w:hAnsi="Candara" w:cs="Arial"/>
          <w:sz w:val="20"/>
          <w:szCs w:val="20"/>
          <w:lang w:eastAsia="en-US"/>
        </w:rPr>
        <w:t xml:space="preserve"> İslam’a davet mektubu gönderdi. Mektubu okuyan hükümdar peygamber olduğunu söyleyen kişinin kavminden birilerinin bu şehirde olup olmadığını sordu. Ticaret nedeniyle orada bulunan Ebu </w:t>
      </w:r>
      <w:proofErr w:type="spellStart"/>
      <w:r w:rsidR="004B3F2E" w:rsidRPr="004B3F2E">
        <w:rPr>
          <w:rFonts w:ascii="Candara" w:eastAsia="Calibri" w:hAnsi="Candara" w:cs="Arial"/>
          <w:sz w:val="20"/>
          <w:szCs w:val="20"/>
          <w:lang w:eastAsia="en-US"/>
        </w:rPr>
        <w:t>Süfyan’a</w:t>
      </w:r>
      <w:proofErr w:type="spellEnd"/>
      <w:r w:rsidR="004B3F2E" w:rsidRPr="004B3F2E">
        <w:rPr>
          <w:rFonts w:ascii="Candara" w:eastAsia="Calibri" w:hAnsi="Candara" w:cs="Arial"/>
          <w:sz w:val="20"/>
          <w:szCs w:val="20"/>
          <w:lang w:eastAsia="en-US"/>
        </w:rPr>
        <w:t xml:space="preserve"> ulaştılar. Ebu </w:t>
      </w:r>
      <w:proofErr w:type="spellStart"/>
      <w:r w:rsidR="004B3F2E" w:rsidRPr="004B3F2E">
        <w:rPr>
          <w:rFonts w:ascii="Candara" w:eastAsia="Calibri" w:hAnsi="Candara" w:cs="Arial"/>
          <w:sz w:val="20"/>
          <w:szCs w:val="20"/>
          <w:lang w:eastAsia="en-US"/>
        </w:rPr>
        <w:t>Süfyan’ı</w:t>
      </w:r>
      <w:proofErr w:type="spellEnd"/>
      <w:r w:rsidR="004B3F2E" w:rsidRPr="004B3F2E">
        <w:rPr>
          <w:rFonts w:ascii="Candara" w:eastAsia="Calibri" w:hAnsi="Candara" w:cs="Arial"/>
          <w:sz w:val="20"/>
          <w:szCs w:val="20"/>
          <w:lang w:eastAsia="en-US"/>
        </w:rPr>
        <w:t xml:space="preserve"> alıp hükümdarın yanına getirdiler. Hükümdar Ebu </w:t>
      </w:r>
      <w:proofErr w:type="spellStart"/>
      <w:r w:rsidR="004B3F2E" w:rsidRPr="004B3F2E">
        <w:rPr>
          <w:rFonts w:ascii="Candara" w:eastAsia="Calibri" w:hAnsi="Candara" w:cs="Arial"/>
          <w:sz w:val="20"/>
          <w:szCs w:val="20"/>
          <w:lang w:eastAsia="en-US"/>
        </w:rPr>
        <w:t>Süfyan’a</w:t>
      </w:r>
      <w:proofErr w:type="spellEnd"/>
      <w:r w:rsidR="004B3F2E" w:rsidRPr="004B3F2E">
        <w:rPr>
          <w:rFonts w:ascii="Candara" w:eastAsia="Calibri" w:hAnsi="Candara" w:cs="Arial"/>
          <w:sz w:val="20"/>
          <w:szCs w:val="20"/>
          <w:lang w:eastAsia="en-US"/>
        </w:rPr>
        <w:t xml:space="preserve"> </w:t>
      </w:r>
      <w:r w:rsidR="004B3F2E">
        <w:rPr>
          <w:rFonts w:ascii="Candara" w:eastAsia="Calibri" w:hAnsi="Candara" w:cs="Arial"/>
          <w:sz w:val="20"/>
          <w:szCs w:val="20"/>
          <w:lang w:eastAsia="en-US"/>
        </w:rPr>
        <w:t>sordu</w:t>
      </w:r>
      <w:r w:rsidR="004B3F2E" w:rsidRPr="004B3F2E">
        <w:rPr>
          <w:rFonts w:ascii="Candara" w:eastAsia="Calibri" w:hAnsi="Candara" w:cs="Arial"/>
          <w:sz w:val="20"/>
          <w:szCs w:val="20"/>
          <w:lang w:eastAsia="en-US"/>
        </w:rPr>
        <w:t xml:space="preserve">: “ </w:t>
      </w:r>
      <w:proofErr w:type="gramStart"/>
      <w:r w:rsidR="004B3F2E" w:rsidRPr="004B3F2E">
        <w:rPr>
          <w:rFonts w:ascii="Candara" w:eastAsia="Calibri" w:hAnsi="Candara" w:cs="Arial"/>
          <w:sz w:val="20"/>
          <w:szCs w:val="20"/>
          <w:lang w:eastAsia="en-US"/>
        </w:rPr>
        <w:t>Hz.</w:t>
      </w:r>
      <w:r w:rsidR="004B3F2E">
        <w:rPr>
          <w:rFonts w:ascii="Candara" w:eastAsia="Calibri" w:hAnsi="Candara" w:cs="Arial"/>
          <w:sz w:val="20"/>
          <w:szCs w:val="20"/>
          <w:lang w:eastAsia="en-US"/>
        </w:rPr>
        <w:t xml:space="preserve"> Mu</w:t>
      </w:r>
      <w:proofErr w:type="gramEnd"/>
      <w:r w:rsidR="004B3F2E">
        <w:rPr>
          <w:rFonts w:ascii="Candara" w:eastAsia="Calibri" w:hAnsi="Candara" w:cs="Arial"/>
          <w:sz w:val="20"/>
          <w:szCs w:val="20"/>
          <w:lang w:eastAsia="en-US"/>
        </w:rPr>
        <w:t>-</w:t>
      </w:r>
      <w:proofErr w:type="spellStart"/>
      <w:r w:rsidR="004B3F2E">
        <w:rPr>
          <w:rFonts w:ascii="Candara" w:eastAsia="Calibri" w:hAnsi="Candara" w:cs="Arial"/>
          <w:sz w:val="20"/>
          <w:szCs w:val="20"/>
          <w:lang w:eastAsia="en-US"/>
        </w:rPr>
        <w:t>ham</w:t>
      </w:r>
      <w:r w:rsidR="004B3F2E" w:rsidRPr="004B3F2E">
        <w:rPr>
          <w:rFonts w:ascii="Candara" w:eastAsia="Calibri" w:hAnsi="Candara" w:cs="Arial"/>
          <w:sz w:val="20"/>
          <w:szCs w:val="20"/>
          <w:lang w:eastAsia="en-US"/>
        </w:rPr>
        <w:t>med</w:t>
      </w:r>
      <w:proofErr w:type="spellEnd"/>
      <w:r w:rsidR="004B3F2E" w:rsidRPr="004B3F2E">
        <w:rPr>
          <w:rFonts w:ascii="Candara" w:eastAsia="Calibri" w:hAnsi="Candara" w:cs="Arial"/>
          <w:sz w:val="20"/>
          <w:szCs w:val="20"/>
          <w:lang w:eastAsia="en-US"/>
        </w:rPr>
        <w:t xml:space="preserve"> peygamberlik iddiasında bulunmadan önce kendisini yala</w:t>
      </w:r>
      <w:r w:rsidR="004B3F2E">
        <w:rPr>
          <w:rFonts w:ascii="Candara" w:eastAsia="Calibri" w:hAnsi="Candara" w:cs="Arial"/>
          <w:sz w:val="20"/>
          <w:szCs w:val="20"/>
          <w:lang w:eastAsia="en-US"/>
        </w:rPr>
        <w:t xml:space="preserve">nla suçlar mıydınız? O zaman daha </w:t>
      </w:r>
      <w:proofErr w:type="spellStart"/>
      <w:r w:rsidR="004B3F2E">
        <w:rPr>
          <w:rFonts w:ascii="Candara" w:eastAsia="Calibri" w:hAnsi="Candara" w:cs="Arial"/>
          <w:sz w:val="20"/>
          <w:szCs w:val="20"/>
          <w:lang w:eastAsia="en-US"/>
        </w:rPr>
        <w:t>müslü</w:t>
      </w:r>
      <w:proofErr w:type="spellEnd"/>
      <w:r w:rsidR="004B3F2E">
        <w:rPr>
          <w:rFonts w:ascii="Candara" w:eastAsia="Calibri" w:hAnsi="Candara" w:cs="Arial"/>
          <w:sz w:val="20"/>
          <w:szCs w:val="20"/>
          <w:lang w:eastAsia="en-US"/>
        </w:rPr>
        <w:t>-</w:t>
      </w:r>
      <w:proofErr w:type="spellStart"/>
      <w:r w:rsidR="004B3F2E">
        <w:rPr>
          <w:rFonts w:ascii="Candara" w:eastAsia="Calibri" w:hAnsi="Candara" w:cs="Arial"/>
          <w:sz w:val="20"/>
          <w:szCs w:val="20"/>
          <w:lang w:eastAsia="en-US"/>
        </w:rPr>
        <w:t>m</w:t>
      </w:r>
      <w:r w:rsidR="004B3F2E" w:rsidRPr="004B3F2E">
        <w:rPr>
          <w:rFonts w:ascii="Candara" w:eastAsia="Calibri" w:hAnsi="Candara" w:cs="Arial"/>
          <w:sz w:val="20"/>
          <w:szCs w:val="20"/>
          <w:lang w:eastAsia="en-US"/>
        </w:rPr>
        <w:t>an</w:t>
      </w:r>
      <w:proofErr w:type="spellEnd"/>
      <w:r w:rsidR="004B3F2E" w:rsidRPr="004B3F2E">
        <w:rPr>
          <w:rFonts w:ascii="Candara" w:eastAsia="Calibri" w:hAnsi="Candara" w:cs="Arial"/>
          <w:sz w:val="20"/>
          <w:szCs w:val="20"/>
          <w:lang w:eastAsia="en-US"/>
        </w:rPr>
        <w:t xml:space="preserve"> olmamış olan Ebu </w:t>
      </w:r>
      <w:proofErr w:type="spellStart"/>
      <w:r w:rsidR="004B3F2E" w:rsidRPr="004B3F2E">
        <w:rPr>
          <w:rFonts w:ascii="Candara" w:eastAsia="Calibri" w:hAnsi="Candara" w:cs="Arial"/>
          <w:sz w:val="20"/>
          <w:szCs w:val="20"/>
          <w:lang w:eastAsia="en-US"/>
        </w:rPr>
        <w:t>Süfyan</w:t>
      </w:r>
      <w:proofErr w:type="spellEnd"/>
      <w:r w:rsidR="004B3F2E" w:rsidRPr="004B3F2E">
        <w:rPr>
          <w:rFonts w:ascii="Candara" w:eastAsia="Calibri" w:hAnsi="Candara" w:cs="Arial"/>
          <w:sz w:val="20"/>
          <w:szCs w:val="20"/>
          <w:lang w:eastAsia="en-US"/>
        </w:rPr>
        <w:t xml:space="preserve"> : “Hayır” diye cevap vermiştir.</w:t>
      </w:r>
    </w:p>
    <w:p w:rsidR="004B3F2E" w:rsidRPr="004B3F2E" w:rsidRDefault="004B3F2E" w:rsidP="004B3F2E">
      <w:pPr>
        <w:spacing w:after="0" w:line="240" w:lineRule="auto"/>
        <w:jc w:val="both"/>
        <w:rPr>
          <w:rFonts w:ascii="Candara" w:hAnsi="Candara" w:cs="Arial"/>
          <w:sz w:val="20"/>
          <w:szCs w:val="20"/>
        </w:rPr>
      </w:pPr>
    </w:p>
    <w:p w:rsidR="004B3F2E" w:rsidRDefault="004B3F2E" w:rsidP="004B3F2E">
      <w:pPr>
        <w:spacing w:after="0" w:line="240" w:lineRule="auto"/>
        <w:jc w:val="both"/>
        <w:rPr>
          <w:rFonts w:ascii="Candara" w:hAnsi="Candara" w:cs="Arial"/>
          <w:b/>
          <w:sz w:val="20"/>
          <w:szCs w:val="20"/>
        </w:rPr>
      </w:pPr>
      <w:r w:rsidRPr="004B3F2E">
        <w:rPr>
          <w:rFonts w:ascii="Candara" w:hAnsi="Candara" w:cs="Arial"/>
          <w:b/>
          <w:sz w:val="20"/>
          <w:szCs w:val="20"/>
        </w:rPr>
        <w:t>Yuk</w:t>
      </w:r>
      <w:r>
        <w:rPr>
          <w:rFonts w:ascii="Candara" w:hAnsi="Candara" w:cs="Arial"/>
          <w:b/>
          <w:sz w:val="20"/>
          <w:szCs w:val="20"/>
        </w:rPr>
        <w:t xml:space="preserve">arıda verilen metinde Müslüman </w:t>
      </w:r>
      <w:r w:rsidRPr="004B3F2E">
        <w:rPr>
          <w:rFonts w:ascii="Candara" w:hAnsi="Candara" w:cs="Arial"/>
          <w:b/>
          <w:sz w:val="20"/>
          <w:szCs w:val="20"/>
        </w:rPr>
        <w:t xml:space="preserve">olmadığı halde Peygamberimiz </w:t>
      </w:r>
      <w:r w:rsidRPr="004B3F2E">
        <w:rPr>
          <w:rFonts w:ascii="Candara" w:hAnsi="Candara" w:cs="Arial"/>
          <w:b/>
          <w:sz w:val="20"/>
          <w:szCs w:val="20"/>
        </w:rPr>
        <w:tab/>
        <w:t>hakk</w:t>
      </w:r>
      <w:r>
        <w:rPr>
          <w:rFonts w:ascii="Candara" w:hAnsi="Candara" w:cs="Arial"/>
          <w:b/>
          <w:sz w:val="20"/>
          <w:szCs w:val="20"/>
        </w:rPr>
        <w:t xml:space="preserve">ında doğru şahitlik edilmesine </w:t>
      </w:r>
      <w:r w:rsidRPr="004B3F2E">
        <w:rPr>
          <w:rFonts w:ascii="Candara" w:hAnsi="Candara" w:cs="Arial"/>
          <w:b/>
          <w:sz w:val="20"/>
          <w:szCs w:val="20"/>
        </w:rPr>
        <w:t>Hz. Muhammed’in hangi özelliği etkili olmuştur?</w:t>
      </w:r>
    </w:p>
    <w:p w:rsidR="004B3F2E" w:rsidRDefault="004B3F2E" w:rsidP="004B3F2E">
      <w:pPr>
        <w:spacing w:after="0" w:line="240" w:lineRule="auto"/>
        <w:jc w:val="both"/>
        <w:rPr>
          <w:rFonts w:ascii="Candara" w:hAnsi="Candara" w:cs="Arial"/>
          <w:b/>
          <w:sz w:val="20"/>
          <w:szCs w:val="20"/>
        </w:rPr>
      </w:pPr>
    </w:p>
    <w:p w:rsidR="004B3F2E" w:rsidRDefault="004B3F2E" w:rsidP="004B3F2E">
      <w:pPr>
        <w:spacing w:after="0" w:line="240" w:lineRule="auto"/>
        <w:jc w:val="both"/>
        <w:rPr>
          <w:rFonts w:ascii="Candara" w:hAnsi="Candara" w:cs="Arial"/>
          <w:b/>
          <w:sz w:val="20"/>
          <w:szCs w:val="20"/>
        </w:rPr>
      </w:pPr>
      <w:r>
        <w:rPr>
          <w:rFonts w:ascii="Candara" w:hAnsi="Candara" w:cs="Arial"/>
          <w:b/>
          <w:sz w:val="20"/>
          <w:szCs w:val="20"/>
        </w:rPr>
        <w:t xml:space="preserve">A) </w:t>
      </w:r>
      <w:r w:rsidRPr="004B3F2E">
        <w:rPr>
          <w:rFonts w:ascii="Candara" w:hAnsi="Candara" w:cs="Arial"/>
          <w:sz w:val="20"/>
          <w:szCs w:val="20"/>
        </w:rPr>
        <w:t>İnsanlara değer vermesi</w:t>
      </w:r>
    </w:p>
    <w:p w:rsidR="004B3F2E" w:rsidRDefault="004B3F2E" w:rsidP="004B3F2E">
      <w:pPr>
        <w:spacing w:after="0" w:line="240" w:lineRule="auto"/>
        <w:jc w:val="both"/>
        <w:rPr>
          <w:rFonts w:ascii="Candara" w:hAnsi="Candara" w:cs="Arial"/>
          <w:b/>
          <w:sz w:val="20"/>
          <w:szCs w:val="20"/>
        </w:rPr>
      </w:pPr>
      <w:r>
        <w:rPr>
          <w:rFonts w:ascii="Candara" w:hAnsi="Candara" w:cs="Arial"/>
          <w:b/>
          <w:sz w:val="20"/>
          <w:szCs w:val="20"/>
        </w:rPr>
        <w:t xml:space="preserve">B) </w:t>
      </w:r>
      <w:r w:rsidRPr="004B3F2E">
        <w:rPr>
          <w:rFonts w:ascii="Candara" w:hAnsi="Candara" w:cs="Arial"/>
          <w:sz w:val="20"/>
          <w:szCs w:val="20"/>
        </w:rPr>
        <w:t>Hoşgörü sahibi olması</w:t>
      </w:r>
    </w:p>
    <w:p w:rsidR="004B3F2E" w:rsidRDefault="004B3F2E" w:rsidP="004B3F2E">
      <w:pPr>
        <w:spacing w:after="0" w:line="240" w:lineRule="auto"/>
        <w:jc w:val="both"/>
        <w:rPr>
          <w:rFonts w:ascii="Candara" w:hAnsi="Candara" w:cs="Arial"/>
          <w:b/>
          <w:sz w:val="20"/>
          <w:szCs w:val="20"/>
        </w:rPr>
      </w:pPr>
      <w:r>
        <w:rPr>
          <w:rFonts w:ascii="Candara" w:hAnsi="Candara" w:cs="Arial"/>
          <w:b/>
          <w:sz w:val="20"/>
          <w:szCs w:val="20"/>
        </w:rPr>
        <w:t xml:space="preserve">C) </w:t>
      </w:r>
      <w:r w:rsidRPr="004B3F2E">
        <w:rPr>
          <w:rFonts w:ascii="Candara" w:hAnsi="Candara" w:cs="Arial"/>
          <w:sz w:val="20"/>
          <w:szCs w:val="20"/>
        </w:rPr>
        <w:t>Affedici olması</w:t>
      </w:r>
    </w:p>
    <w:p w:rsidR="004B3F2E" w:rsidRPr="004B3F2E" w:rsidRDefault="004B3F2E" w:rsidP="004B3F2E">
      <w:pPr>
        <w:spacing w:after="0" w:line="240" w:lineRule="auto"/>
        <w:jc w:val="both"/>
        <w:rPr>
          <w:rFonts w:ascii="Candara" w:hAnsi="Candara" w:cs="Arial"/>
          <w:b/>
          <w:sz w:val="20"/>
          <w:szCs w:val="20"/>
        </w:rPr>
      </w:pPr>
      <w:r>
        <w:rPr>
          <w:rFonts w:ascii="Candara" w:hAnsi="Candara" w:cs="Arial"/>
          <w:b/>
          <w:sz w:val="20"/>
          <w:szCs w:val="20"/>
        </w:rPr>
        <w:t xml:space="preserve">D) </w:t>
      </w:r>
      <w:r w:rsidRPr="004B3F2E">
        <w:rPr>
          <w:rFonts w:ascii="Candara" w:hAnsi="Candara" w:cs="Arial"/>
          <w:sz w:val="20"/>
          <w:szCs w:val="20"/>
        </w:rPr>
        <w:t>Güvenilir biri olması</w:t>
      </w:r>
    </w:p>
    <w:p w:rsidR="00D53312" w:rsidRPr="00D53312" w:rsidRDefault="00D53312" w:rsidP="00340CF1">
      <w:pPr>
        <w:tabs>
          <w:tab w:val="center" w:pos="4536"/>
        </w:tabs>
        <w:spacing w:after="0" w:line="240" w:lineRule="auto"/>
        <w:rPr>
          <w:rFonts w:ascii="Times New Roman" w:hAnsi="Times New Roman"/>
          <w:sz w:val="20"/>
          <w:szCs w:val="20"/>
        </w:rPr>
      </w:pPr>
    </w:p>
    <w:p w:rsidR="00DD448D" w:rsidRDefault="00DD448D" w:rsidP="00C12B23">
      <w:pPr>
        <w:spacing w:after="0" w:line="240" w:lineRule="auto"/>
        <w:jc w:val="both"/>
        <w:rPr>
          <w:rFonts w:ascii="Times New Roman" w:hAnsi="Times New Roman"/>
          <w:b/>
          <w:sz w:val="20"/>
          <w:szCs w:val="20"/>
        </w:rPr>
      </w:pPr>
    </w:p>
    <w:p w:rsidR="00D53312" w:rsidRPr="003A0F5B" w:rsidRDefault="00D53312" w:rsidP="00340CF1">
      <w:pPr>
        <w:tabs>
          <w:tab w:val="center" w:pos="4536"/>
        </w:tabs>
        <w:spacing w:after="0" w:line="240" w:lineRule="auto"/>
        <w:ind w:left="360"/>
        <w:contextualSpacing/>
        <w:rPr>
          <w:rFonts w:ascii="Times New Roman" w:hAnsi="Times New Roman"/>
          <w:sz w:val="20"/>
          <w:szCs w:val="20"/>
        </w:rPr>
      </w:pPr>
    </w:p>
    <w:p w:rsidR="004B3F2E" w:rsidRPr="004B3F2E" w:rsidRDefault="00B756A0" w:rsidP="004B3F2E">
      <w:pPr>
        <w:tabs>
          <w:tab w:val="center" w:pos="4536"/>
        </w:tabs>
        <w:spacing w:after="0" w:line="240" w:lineRule="auto"/>
        <w:contextualSpacing/>
        <w:jc w:val="both"/>
        <w:rPr>
          <w:rFonts w:ascii="Candara" w:hAnsi="Candara"/>
          <w:sz w:val="20"/>
          <w:szCs w:val="20"/>
        </w:rPr>
      </w:pPr>
      <w:r>
        <w:rPr>
          <w:rFonts w:ascii="Candara" w:hAnsi="Candara"/>
          <w:b/>
          <w:sz w:val="20"/>
          <w:szCs w:val="20"/>
        </w:rPr>
        <w:t>4</w:t>
      </w:r>
      <w:r w:rsidR="00D53312" w:rsidRPr="004B3F2E">
        <w:rPr>
          <w:rFonts w:ascii="Candara" w:hAnsi="Candara"/>
          <w:b/>
          <w:sz w:val="20"/>
          <w:szCs w:val="20"/>
        </w:rPr>
        <w:t xml:space="preserve">-  </w:t>
      </w:r>
      <w:proofErr w:type="spellStart"/>
      <w:r w:rsidR="004B3F2E" w:rsidRPr="004B3F2E">
        <w:rPr>
          <w:rFonts w:ascii="Candara" w:hAnsi="Candara"/>
          <w:sz w:val="20"/>
          <w:szCs w:val="20"/>
        </w:rPr>
        <w:t>Kur’an</w:t>
      </w:r>
      <w:proofErr w:type="spellEnd"/>
      <w:r w:rsidR="004B3F2E" w:rsidRPr="004B3F2E">
        <w:rPr>
          <w:rFonts w:ascii="Candara" w:hAnsi="Candara"/>
          <w:sz w:val="20"/>
          <w:szCs w:val="20"/>
        </w:rPr>
        <w:t xml:space="preserve">-ı Kerimde muhtaç insanlara yardım eden, onları sıkıntıdan kurtaran kişilerin yapmış oldukları yardımların kendi mallarından budanıp gürleşen ağaç misali gibi bir şey eksiltmeyeceğini belirtmiştir. </w:t>
      </w:r>
    </w:p>
    <w:p w:rsidR="004B3F2E" w:rsidRPr="004B3F2E" w:rsidRDefault="004B3F2E" w:rsidP="004B3F2E">
      <w:pPr>
        <w:spacing w:after="0" w:line="240" w:lineRule="auto"/>
        <w:jc w:val="both"/>
        <w:rPr>
          <w:rFonts w:ascii="Candara" w:hAnsi="Candara"/>
          <w:sz w:val="20"/>
          <w:szCs w:val="20"/>
        </w:rPr>
      </w:pPr>
    </w:p>
    <w:p w:rsidR="004B3F2E" w:rsidRPr="004B3F2E" w:rsidRDefault="004B3F2E" w:rsidP="004B3F2E">
      <w:pPr>
        <w:spacing w:after="0" w:line="240" w:lineRule="auto"/>
        <w:jc w:val="both"/>
        <w:rPr>
          <w:rFonts w:ascii="Candara" w:hAnsi="Candara"/>
          <w:b/>
          <w:sz w:val="20"/>
          <w:szCs w:val="20"/>
        </w:rPr>
      </w:pPr>
      <w:r w:rsidRPr="004B3F2E">
        <w:rPr>
          <w:rFonts w:ascii="Candara" w:hAnsi="Candara"/>
          <w:b/>
          <w:sz w:val="20"/>
          <w:szCs w:val="20"/>
        </w:rPr>
        <w:t>Yukarı</w:t>
      </w:r>
      <w:r>
        <w:rPr>
          <w:rFonts w:ascii="Candara" w:hAnsi="Candara"/>
          <w:b/>
          <w:sz w:val="20"/>
          <w:szCs w:val="20"/>
        </w:rPr>
        <w:t xml:space="preserve">da verilen açıklama </w:t>
      </w:r>
      <w:r w:rsidRPr="004B3F2E">
        <w:rPr>
          <w:rFonts w:ascii="Candara" w:hAnsi="Candara"/>
          <w:b/>
          <w:sz w:val="20"/>
          <w:szCs w:val="20"/>
        </w:rPr>
        <w:t>aşağıdaki ayetlerden</w:t>
      </w:r>
      <w:r>
        <w:rPr>
          <w:rFonts w:ascii="Candara" w:hAnsi="Candara"/>
          <w:b/>
          <w:sz w:val="20"/>
          <w:szCs w:val="20"/>
        </w:rPr>
        <w:t xml:space="preserve"> hangisi ile </w:t>
      </w:r>
      <w:r w:rsidRPr="004B3F2E">
        <w:rPr>
          <w:rFonts w:ascii="Candara" w:hAnsi="Candara"/>
          <w:b/>
          <w:sz w:val="20"/>
          <w:szCs w:val="20"/>
        </w:rPr>
        <w:t>ilişkilendirilebilir?</w:t>
      </w:r>
    </w:p>
    <w:p w:rsidR="004B3F2E" w:rsidRPr="004B3F2E" w:rsidRDefault="004B3F2E" w:rsidP="004B3F2E">
      <w:pPr>
        <w:spacing w:after="0" w:line="240" w:lineRule="auto"/>
        <w:jc w:val="both"/>
        <w:rPr>
          <w:rFonts w:ascii="Candara" w:hAnsi="Candara"/>
          <w:b/>
          <w:sz w:val="20"/>
          <w:szCs w:val="20"/>
        </w:rPr>
      </w:pPr>
    </w:p>
    <w:p w:rsidR="004B3F2E" w:rsidRPr="004B3F2E" w:rsidRDefault="004B3F2E" w:rsidP="004B3F2E">
      <w:pPr>
        <w:spacing w:after="0" w:line="240" w:lineRule="auto"/>
        <w:jc w:val="both"/>
        <w:rPr>
          <w:rFonts w:ascii="Candara" w:hAnsi="Candara"/>
          <w:b/>
          <w:sz w:val="20"/>
          <w:szCs w:val="20"/>
        </w:rPr>
      </w:pPr>
      <w:r w:rsidRPr="004B3F2E">
        <w:rPr>
          <w:rFonts w:ascii="Candara" w:hAnsi="Candara"/>
          <w:b/>
          <w:sz w:val="20"/>
          <w:szCs w:val="20"/>
        </w:rPr>
        <w:t>A)</w:t>
      </w:r>
      <w:r>
        <w:rPr>
          <w:rFonts w:ascii="Candara" w:hAnsi="Candara"/>
          <w:sz w:val="20"/>
          <w:szCs w:val="20"/>
        </w:rPr>
        <w:t xml:space="preserve"> </w:t>
      </w:r>
      <w:r w:rsidRPr="004B3F2E">
        <w:rPr>
          <w:rFonts w:ascii="Candara" w:hAnsi="Candara"/>
          <w:sz w:val="20"/>
          <w:szCs w:val="20"/>
        </w:rPr>
        <w:t xml:space="preserve">“Allah yolunda mallarını harcayanların örneği, yedi başak bitiren dane gibidir ki, her başakta yüz dane vardır. Allah dilediğine kat </w:t>
      </w:r>
      <w:proofErr w:type="spellStart"/>
      <w:r w:rsidRPr="004B3F2E">
        <w:rPr>
          <w:rFonts w:ascii="Candara" w:hAnsi="Candara"/>
          <w:sz w:val="20"/>
          <w:szCs w:val="20"/>
        </w:rPr>
        <w:t>kat</w:t>
      </w:r>
      <w:proofErr w:type="spellEnd"/>
      <w:r w:rsidRPr="004B3F2E">
        <w:rPr>
          <w:rFonts w:ascii="Candara" w:hAnsi="Candara"/>
          <w:sz w:val="20"/>
          <w:szCs w:val="20"/>
        </w:rPr>
        <w:t xml:space="preserve"> fazlasını verir…”</w:t>
      </w:r>
    </w:p>
    <w:p w:rsidR="004B3F2E" w:rsidRPr="004B3F2E" w:rsidRDefault="004B3F2E" w:rsidP="004B3F2E">
      <w:pPr>
        <w:spacing w:after="0" w:line="240" w:lineRule="auto"/>
        <w:jc w:val="right"/>
        <w:rPr>
          <w:rFonts w:ascii="Candara" w:hAnsi="Candara"/>
          <w:sz w:val="20"/>
          <w:szCs w:val="20"/>
        </w:rPr>
      </w:pPr>
      <w:r w:rsidRPr="004B3F2E">
        <w:rPr>
          <w:rFonts w:ascii="Candara" w:hAnsi="Candara"/>
          <w:sz w:val="20"/>
          <w:szCs w:val="20"/>
        </w:rPr>
        <w:t>(Bakara suresi, 261. ayet)</w:t>
      </w:r>
    </w:p>
    <w:p w:rsidR="004B3F2E" w:rsidRPr="004B3F2E" w:rsidRDefault="004B3F2E" w:rsidP="004B3F2E">
      <w:pPr>
        <w:spacing w:after="0" w:line="240" w:lineRule="auto"/>
        <w:jc w:val="both"/>
        <w:rPr>
          <w:rFonts w:ascii="Candara" w:hAnsi="Candara"/>
          <w:sz w:val="20"/>
          <w:szCs w:val="20"/>
        </w:rPr>
      </w:pPr>
    </w:p>
    <w:p w:rsidR="004B3F2E" w:rsidRPr="004B3F2E" w:rsidRDefault="004B3F2E" w:rsidP="004B3F2E">
      <w:pPr>
        <w:spacing w:after="0" w:line="240" w:lineRule="auto"/>
        <w:jc w:val="both"/>
        <w:rPr>
          <w:rFonts w:ascii="Candara" w:hAnsi="Candara"/>
          <w:sz w:val="20"/>
          <w:szCs w:val="20"/>
        </w:rPr>
      </w:pPr>
      <w:r w:rsidRPr="004B3F2E">
        <w:rPr>
          <w:rFonts w:ascii="Candara" w:hAnsi="Candara"/>
          <w:b/>
          <w:sz w:val="20"/>
          <w:szCs w:val="20"/>
        </w:rPr>
        <w:t>B)</w:t>
      </w:r>
      <w:r>
        <w:rPr>
          <w:rFonts w:ascii="Candara" w:hAnsi="Candara"/>
          <w:sz w:val="20"/>
          <w:szCs w:val="20"/>
        </w:rPr>
        <w:t xml:space="preserve"> </w:t>
      </w:r>
      <w:r w:rsidRPr="004B3F2E">
        <w:rPr>
          <w:rFonts w:ascii="Candara" w:hAnsi="Candara"/>
          <w:sz w:val="20"/>
          <w:szCs w:val="20"/>
        </w:rPr>
        <w:t>“Eğer sadakaları (</w:t>
      </w:r>
      <w:proofErr w:type="gramStart"/>
      <w:r w:rsidRPr="004B3F2E">
        <w:rPr>
          <w:rFonts w:ascii="Candara" w:hAnsi="Candara"/>
          <w:sz w:val="20"/>
          <w:szCs w:val="20"/>
        </w:rPr>
        <w:t>zekat</w:t>
      </w:r>
      <w:proofErr w:type="gramEnd"/>
      <w:r w:rsidRPr="004B3F2E">
        <w:rPr>
          <w:rFonts w:ascii="Candara" w:hAnsi="Candara"/>
          <w:sz w:val="20"/>
          <w:szCs w:val="20"/>
        </w:rPr>
        <w:t xml:space="preserve"> ve benzeri hayırları) açıktan verseniz ne güzel! Eğer onu fakirlere onları gizleyerek verirseniz, işte bu, sizin için daha hayırlıdır…”</w:t>
      </w:r>
    </w:p>
    <w:p w:rsidR="004B3F2E" w:rsidRPr="004B3F2E" w:rsidRDefault="004B3F2E" w:rsidP="004B3F2E">
      <w:pPr>
        <w:spacing w:after="0" w:line="240" w:lineRule="auto"/>
        <w:jc w:val="right"/>
        <w:rPr>
          <w:rFonts w:ascii="Candara" w:hAnsi="Candara"/>
          <w:sz w:val="20"/>
          <w:szCs w:val="20"/>
        </w:rPr>
      </w:pPr>
      <w:r w:rsidRPr="004B3F2E">
        <w:rPr>
          <w:rFonts w:ascii="Candara" w:hAnsi="Candara"/>
          <w:sz w:val="20"/>
          <w:szCs w:val="20"/>
        </w:rPr>
        <w:t>(Bakara suresi, 261. ayet)</w:t>
      </w:r>
    </w:p>
    <w:p w:rsidR="004B3F2E" w:rsidRPr="004B3F2E" w:rsidRDefault="004B3F2E" w:rsidP="004B3F2E">
      <w:pPr>
        <w:spacing w:after="0" w:line="240" w:lineRule="auto"/>
        <w:jc w:val="both"/>
        <w:rPr>
          <w:rFonts w:ascii="Candara" w:hAnsi="Candara"/>
          <w:sz w:val="20"/>
          <w:szCs w:val="20"/>
        </w:rPr>
      </w:pPr>
    </w:p>
    <w:p w:rsidR="004B3F2E" w:rsidRPr="004B3F2E" w:rsidRDefault="004B3F2E" w:rsidP="004B3F2E">
      <w:pPr>
        <w:spacing w:after="0" w:line="240" w:lineRule="auto"/>
        <w:jc w:val="both"/>
        <w:rPr>
          <w:rFonts w:ascii="Candara" w:hAnsi="Candara"/>
          <w:sz w:val="20"/>
          <w:szCs w:val="20"/>
        </w:rPr>
      </w:pPr>
      <w:r w:rsidRPr="004B3F2E">
        <w:rPr>
          <w:rFonts w:ascii="Candara" w:hAnsi="Candara"/>
          <w:b/>
          <w:sz w:val="20"/>
          <w:szCs w:val="20"/>
        </w:rPr>
        <w:t>C)</w:t>
      </w:r>
      <w:r>
        <w:rPr>
          <w:rFonts w:ascii="Candara" w:hAnsi="Candara"/>
          <w:sz w:val="20"/>
          <w:szCs w:val="20"/>
        </w:rPr>
        <w:t xml:space="preserve"> </w:t>
      </w:r>
      <w:r w:rsidRPr="004B3F2E">
        <w:rPr>
          <w:rFonts w:ascii="Candara" w:hAnsi="Candara"/>
          <w:sz w:val="20"/>
          <w:szCs w:val="20"/>
        </w:rPr>
        <w:t xml:space="preserve">“Namazı kılın, </w:t>
      </w:r>
      <w:proofErr w:type="gramStart"/>
      <w:r w:rsidRPr="004B3F2E">
        <w:rPr>
          <w:rFonts w:ascii="Candara" w:hAnsi="Candara"/>
          <w:sz w:val="20"/>
          <w:szCs w:val="20"/>
        </w:rPr>
        <w:t>zekatı</w:t>
      </w:r>
      <w:proofErr w:type="gramEnd"/>
      <w:r w:rsidRPr="004B3F2E">
        <w:rPr>
          <w:rFonts w:ascii="Candara" w:hAnsi="Candara"/>
          <w:sz w:val="20"/>
          <w:szCs w:val="20"/>
        </w:rPr>
        <w:t xml:space="preserve"> verin. Önceden kendiniz için yaptığınız her iyiliği Allah’ın katında bulacaksınız. Şüphesiz Allah, yapmakta olduklarınızı noksansız görür.”</w:t>
      </w:r>
    </w:p>
    <w:p w:rsidR="004B3F2E" w:rsidRPr="004B3F2E" w:rsidRDefault="004B3F2E" w:rsidP="004B3F2E">
      <w:pPr>
        <w:spacing w:after="0" w:line="240" w:lineRule="auto"/>
        <w:jc w:val="right"/>
        <w:rPr>
          <w:rFonts w:ascii="Candara" w:hAnsi="Candara"/>
          <w:sz w:val="20"/>
          <w:szCs w:val="20"/>
        </w:rPr>
      </w:pPr>
      <w:r w:rsidRPr="004B3F2E">
        <w:rPr>
          <w:rFonts w:ascii="Candara" w:hAnsi="Candara"/>
          <w:sz w:val="20"/>
          <w:szCs w:val="20"/>
        </w:rPr>
        <w:t>(Bakara suresi, 110. ayet)</w:t>
      </w:r>
    </w:p>
    <w:p w:rsidR="004B3F2E" w:rsidRPr="004B3F2E" w:rsidRDefault="004B3F2E" w:rsidP="004B3F2E">
      <w:pPr>
        <w:spacing w:after="0" w:line="240" w:lineRule="auto"/>
        <w:jc w:val="both"/>
        <w:rPr>
          <w:rFonts w:ascii="Candara" w:hAnsi="Candara"/>
          <w:sz w:val="20"/>
          <w:szCs w:val="20"/>
        </w:rPr>
      </w:pPr>
    </w:p>
    <w:p w:rsidR="004B3F2E" w:rsidRPr="004B3F2E" w:rsidRDefault="004B3F2E" w:rsidP="004B3F2E">
      <w:pPr>
        <w:spacing w:after="0" w:line="240" w:lineRule="auto"/>
        <w:jc w:val="both"/>
        <w:rPr>
          <w:rFonts w:ascii="Candara" w:hAnsi="Candara"/>
          <w:sz w:val="20"/>
          <w:szCs w:val="20"/>
        </w:rPr>
      </w:pPr>
      <w:r w:rsidRPr="004B3F2E">
        <w:rPr>
          <w:rFonts w:ascii="Candara" w:hAnsi="Candara"/>
          <w:b/>
          <w:sz w:val="20"/>
          <w:szCs w:val="20"/>
        </w:rPr>
        <w:t>D)</w:t>
      </w:r>
      <w:r>
        <w:rPr>
          <w:rFonts w:ascii="Candara" w:hAnsi="Candara"/>
          <w:sz w:val="20"/>
          <w:szCs w:val="20"/>
        </w:rPr>
        <w:t xml:space="preserve"> </w:t>
      </w:r>
      <w:r w:rsidRPr="004B3F2E">
        <w:rPr>
          <w:rFonts w:ascii="Candara" w:hAnsi="Candara"/>
          <w:sz w:val="20"/>
          <w:szCs w:val="20"/>
        </w:rPr>
        <w:t>“Mallar ve evlatlar dünya hayatının süsüdür; ölümsüz olan iyi işler ise Rabbi’nin katında hem sevapça daha hayırlı hem de ümit bağlamaya daha layıktır.”</w:t>
      </w:r>
    </w:p>
    <w:p w:rsidR="00424A68" w:rsidRDefault="004B3F2E" w:rsidP="00424A68">
      <w:pPr>
        <w:spacing w:after="0" w:line="240" w:lineRule="auto"/>
        <w:jc w:val="right"/>
        <w:rPr>
          <w:rFonts w:ascii="Candara" w:hAnsi="Candara"/>
          <w:sz w:val="20"/>
          <w:szCs w:val="20"/>
        </w:rPr>
      </w:pPr>
      <w:r w:rsidRPr="004B3F2E">
        <w:rPr>
          <w:rFonts w:ascii="Candara" w:hAnsi="Candara"/>
          <w:sz w:val="20"/>
          <w:szCs w:val="20"/>
        </w:rPr>
        <w:t>(</w:t>
      </w:r>
      <w:proofErr w:type="spellStart"/>
      <w:r w:rsidRPr="004B3F2E">
        <w:rPr>
          <w:rFonts w:ascii="Candara" w:hAnsi="Candara"/>
          <w:sz w:val="20"/>
          <w:szCs w:val="20"/>
        </w:rPr>
        <w:t>Kehf</w:t>
      </w:r>
      <w:proofErr w:type="spellEnd"/>
      <w:r w:rsidRPr="004B3F2E">
        <w:rPr>
          <w:rFonts w:ascii="Candara" w:hAnsi="Candara"/>
          <w:sz w:val="20"/>
          <w:szCs w:val="20"/>
        </w:rPr>
        <w:t xml:space="preserve"> suresi, 46. ayet)</w:t>
      </w:r>
    </w:p>
    <w:p w:rsidR="00424A68" w:rsidRDefault="00424A68" w:rsidP="00424A68">
      <w:pPr>
        <w:spacing w:after="0" w:line="240" w:lineRule="auto"/>
        <w:jc w:val="right"/>
        <w:rPr>
          <w:rFonts w:ascii="Candara" w:hAnsi="Candara"/>
          <w:sz w:val="20"/>
          <w:szCs w:val="20"/>
        </w:rPr>
      </w:pPr>
    </w:p>
    <w:p w:rsidR="00424A68" w:rsidRDefault="00424A68" w:rsidP="00424A68">
      <w:pPr>
        <w:spacing w:after="0" w:line="240" w:lineRule="auto"/>
        <w:jc w:val="right"/>
        <w:rPr>
          <w:rFonts w:ascii="Candara" w:hAnsi="Candara"/>
          <w:sz w:val="20"/>
          <w:szCs w:val="20"/>
        </w:rPr>
      </w:pPr>
    </w:p>
    <w:p w:rsidR="00B756A0" w:rsidRDefault="00B756A0" w:rsidP="00424A68">
      <w:pPr>
        <w:spacing w:after="0" w:line="240" w:lineRule="auto"/>
        <w:jc w:val="right"/>
        <w:rPr>
          <w:rFonts w:ascii="Candara" w:hAnsi="Candara"/>
          <w:sz w:val="20"/>
          <w:szCs w:val="20"/>
        </w:rPr>
      </w:pPr>
    </w:p>
    <w:p w:rsidR="00B756A0" w:rsidRDefault="00B756A0" w:rsidP="00424A68">
      <w:pPr>
        <w:spacing w:after="0" w:line="240" w:lineRule="auto"/>
        <w:jc w:val="right"/>
        <w:rPr>
          <w:rFonts w:ascii="Candara" w:hAnsi="Candara"/>
          <w:sz w:val="20"/>
          <w:szCs w:val="20"/>
        </w:rPr>
      </w:pPr>
    </w:p>
    <w:p w:rsidR="00B756A0" w:rsidRDefault="00B756A0" w:rsidP="00424A68">
      <w:pPr>
        <w:spacing w:after="0" w:line="240" w:lineRule="auto"/>
        <w:jc w:val="right"/>
        <w:rPr>
          <w:rFonts w:ascii="Candara" w:hAnsi="Candara"/>
          <w:sz w:val="20"/>
          <w:szCs w:val="20"/>
        </w:rPr>
      </w:pPr>
    </w:p>
    <w:p w:rsidR="00B756A0" w:rsidRDefault="00B756A0" w:rsidP="00424A68">
      <w:pPr>
        <w:spacing w:after="0" w:line="240" w:lineRule="auto"/>
        <w:jc w:val="right"/>
        <w:rPr>
          <w:rFonts w:ascii="Candara" w:hAnsi="Candara"/>
          <w:sz w:val="20"/>
          <w:szCs w:val="20"/>
        </w:rPr>
      </w:pPr>
    </w:p>
    <w:p w:rsidR="00424A68" w:rsidRPr="00424A68" w:rsidRDefault="00B756A0" w:rsidP="00424A68">
      <w:pPr>
        <w:spacing w:after="0" w:line="240" w:lineRule="auto"/>
        <w:jc w:val="both"/>
        <w:rPr>
          <w:rFonts w:ascii="Candara" w:hAnsi="Candara"/>
          <w:sz w:val="20"/>
          <w:szCs w:val="20"/>
        </w:rPr>
      </w:pPr>
      <w:r>
        <w:rPr>
          <w:rFonts w:ascii="Candara" w:hAnsi="Candara"/>
          <w:b/>
          <w:sz w:val="20"/>
          <w:szCs w:val="20"/>
        </w:rPr>
        <w:lastRenderedPageBreak/>
        <w:t>5</w:t>
      </w:r>
      <w:r w:rsidR="00D53312" w:rsidRPr="00424A68">
        <w:rPr>
          <w:rFonts w:ascii="Candara" w:hAnsi="Candara"/>
          <w:b/>
          <w:sz w:val="20"/>
          <w:szCs w:val="20"/>
        </w:rPr>
        <w:t>-</w:t>
      </w:r>
      <w:r w:rsidR="00D53312" w:rsidRPr="00424A68">
        <w:rPr>
          <w:rFonts w:ascii="Candara" w:hAnsi="Candara"/>
          <w:sz w:val="20"/>
          <w:szCs w:val="20"/>
        </w:rPr>
        <w:t xml:space="preserve"> </w:t>
      </w:r>
      <w:r w:rsidR="00424A68" w:rsidRPr="00424A68">
        <w:rPr>
          <w:rFonts w:ascii="Candara" w:hAnsi="Candara"/>
          <w:sz w:val="20"/>
          <w:szCs w:val="20"/>
        </w:rPr>
        <w:t xml:space="preserve">“Onlara, </w:t>
      </w:r>
      <w:r w:rsidR="007D2111">
        <w:rPr>
          <w:rFonts w:ascii="Candara" w:hAnsi="Candara"/>
          <w:sz w:val="20"/>
          <w:szCs w:val="20"/>
        </w:rPr>
        <w:t>Allah’ın indirdiğine uyun denil</w:t>
      </w:r>
      <w:r w:rsidR="00424A68" w:rsidRPr="00424A68">
        <w:rPr>
          <w:rFonts w:ascii="Candara" w:hAnsi="Candara"/>
          <w:sz w:val="20"/>
          <w:szCs w:val="20"/>
        </w:rPr>
        <w:t>diği zaman onlar ’Hayır! Biz atalarımızı üzerinde bulunduğu yola uyarız!’</w:t>
      </w:r>
      <w:r>
        <w:rPr>
          <w:rFonts w:ascii="Candara" w:hAnsi="Candara"/>
          <w:sz w:val="20"/>
          <w:szCs w:val="20"/>
        </w:rPr>
        <w:t xml:space="preserve"> der</w:t>
      </w:r>
      <w:r w:rsidR="00424A68" w:rsidRPr="00424A68">
        <w:rPr>
          <w:rFonts w:ascii="Candara" w:hAnsi="Candara"/>
          <w:sz w:val="20"/>
          <w:szCs w:val="20"/>
        </w:rPr>
        <w:t xml:space="preserve">ler. Ya ataları bir şey anlamamış, </w:t>
      </w:r>
      <w:proofErr w:type="spellStart"/>
      <w:r w:rsidR="00424A68" w:rsidRPr="00424A68">
        <w:rPr>
          <w:rFonts w:ascii="Candara" w:hAnsi="Candara"/>
          <w:sz w:val="20"/>
          <w:szCs w:val="20"/>
        </w:rPr>
        <w:t>doğruyuda</w:t>
      </w:r>
      <w:proofErr w:type="spellEnd"/>
      <w:r w:rsidR="00424A68" w:rsidRPr="00424A68">
        <w:rPr>
          <w:rFonts w:ascii="Candara" w:hAnsi="Candara"/>
          <w:sz w:val="20"/>
          <w:szCs w:val="20"/>
        </w:rPr>
        <w:t xml:space="preserve"> bulamamış idiyseler?”</w:t>
      </w:r>
    </w:p>
    <w:p w:rsidR="00424A68" w:rsidRPr="00424A68" w:rsidRDefault="00424A68" w:rsidP="00424A68">
      <w:pPr>
        <w:tabs>
          <w:tab w:val="center" w:pos="4536"/>
        </w:tabs>
        <w:spacing w:after="0" w:line="240" w:lineRule="auto"/>
        <w:contextualSpacing/>
        <w:jc w:val="right"/>
        <w:rPr>
          <w:rFonts w:ascii="Candara" w:hAnsi="Candara"/>
          <w:sz w:val="20"/>
          <w:szCs w:val="20"/>
        </w:rPr>
      </w:pPr>
      <w:r w:rsidRPr="00424A68">
        <w:rPr>
          <w:rFonts w:ascii="Candara" w:hAnsi="Candara"/>
          <w:sz w:val="20"/>
          <w:szCs w:val="20"/>
        </w:rPr>
        <w:t>(Bakara suresi, 170. ayet)</w:t>
      </w:r>
    </w:p>
    <w:p w:rsidR="00424A68" w:rsidRPr="00424A68" w:rsidRDefault="00424A68" w:rsidP="00424A68">
      <w:pPr>
        <w:tabs>
          <w:tab w:val="center" w:pos="4536"/>
        </w:tabs>
        <w:spacing w:after="0" w:line="240" w:lineRule="auto"/>
        <w:contextualSpacing/>
        <w:jc w:val="both"/>
        <w:rPr>
          <w:rFonts w:ascii="Candara" w:hAnsi="Candara"/>
          <w:sz w:val="20"/>
          <w:szCs w:val="20"/>
        </w:rPr>
      </w:pPr>
    </w:p>
    <w:p w:rsidR="00424A68" w:rsidRPr="00424A68" w:rsidRDefault="00424A68" w:rsidP="00424A68">
      <w:pPr>
        <w:tabs>
          <w:tab w:val="center" w:pos="4536"/>
        </w:tabs>
        <w:spacing w:after="0" w:line="240" w:lineRule="auto"/>
        <w:contextualSpacing/>
        <w:jc w:val="both"/>
        <w:rPr>
          <w:rFonts w:ascii="Candara" w:hAnsi="Candara"/>
          <w:b/>
          <w:sz w:val="20"/>
          <w:szCs w:val="20"/>
        </w:rPr>
      </w:pPr>
      <w:r w:rsidRPr="00424A68">
        <w:rPr>
          <w:rFonts w:ascii="Candara" w:hAnsi="Candara"/>
          <w:sz w:val="20"/>
          <w:szCs w:val="20"/>
        </w:rPr>
        <w:tab/>
      </w:r>
      <w:r w:rsidRPr="00424A68">
        <w:rPr>
          <w:rFonts w:ascii="Candara" w:hAnsi="Candara"/>
          <w:b/>
          <w:sz w:val="20"/>
          <w:szCs w:val="20"/>
        </w:rPr>
        <w:t>Yukarıda verilen ayette aşağıdakilerden hangisi eleştirilmiştir?</w:t>
      </w:r>
    </w:p>
    <w:p w:rsidR="00424A68" w:rsidRPr="00424A68" w:rsidRDefault="00424A68" w:rsidP="00424A68">
      <w:pPr>
        <w:tabs>
          <w:tab w:val="center" w:pos="4536"/>
        </w:tabs>
        <w:spacing w:after="0" w:line="240" w:lineRule="auto"/>
        <w:contextualSpacing/>
        <w:jc w:val="both"/>
        <w:rPr>
          <w:rFonts w:ascii="Candara" w:hAnsi="Candara"/>
          <w:sz w:val="20"/>
          <w:szCs w:val="20"/>
        </w:rPr>
      </w:pPr>
    </w:p>
    <w:p w:rsidR="00424A68" w:rsidRPr="00424A68" w:rsidRDefault="00424A68" w:rsidP="00424A68">
      <w:pPr>
        <w:tabs>
          <w:tab w:val="center" w:pos="4536"/>
        </w:tabs>
        <w:spacing w:after="0" w:line="240" w:lineRule="auto"/>
        <w:contextualSpacing/>
        <w:jc w:val="both"/>
        <w:rPr>
          <w:rFonts w:ascii="Candara" w:hAnsi="Candara"/>
          <w:sz w:val="20"/>
          <w:szCs w:val="20"/>
        </w:rPr>
      </w:pPr>
      <w:r w:rsidRPr="00424A68">
        <w:rPr>
          <w:rFonts w:ascii="Candara" w:hAnsi="Candara"/>
          <w:b/>
          <w:sz w:val="20"/>
          <w:szCs w:val="20"/>
        </w:rPr>
        <w:t>A)</w:t>
      </w:r>
      <w:r>
        <w:rPr>
          <w:rFonts w:ascii="Candara" w:hAnsi="Candara"/>
          <w:sz w:val="20"/>
          <w:szCs w:val="20"/>
        </w:rPr>
        <w:t xml:space="preserve"> </w:t>
      </w:r>
      <w:proofErr w:type="spellStart"/>
      <w:r w:rsidRPr="00424A68">
        <w:rPr>
          <w:rFonts w:ascii="Candara" w:hAnsi="Candara"/>
          <w:sz w:val="20"/>
          <w:szCs w:val="20"/>
        </w:rPr>
        <w:t>Ahiret</w:t>
      </w:r>
      <w:proofErr w:type="spellEnd"/>
      <w:r w:rsidRPr="00424A68">
        <w:rPr>
          <w:rFonts w:ascii="Candara" w:hAnsi="Candara"/>
          <w:sz w:val="20"/>
          <w:szCs w:val="20"/>
        </w:rPr>
        <w:t xml:space="preserve"> hayatını düşünmedikleri için</w:t>
      </w:r>
    </w:p>
    <w:p w:rsidR="00424A68" w:rsidRPr="00424A68" w:rsidRDefault="00424A68" w:rsidP="00424A68">
      <w:pPr>
        <w:tabs>
          <w:tab w:val="center" w:pos="4536"/>
        </w:tabs>
        <w:spacing w:after="0" w:line="240" w:lineRule="auto"/>
        <w:contextualSpacing/>
        <w:jc w:val="both"/>
        <w:rPr>
          <w:rFonts w:ascii="Candara" w:hAnsi="Candara"/>
          <w:sz w:val="20"/>
          <w:szCs w:val="20"/>
        </w:rPr>
      </w:pPr>
      <w:r w:rsidRPr="00424A68">
        <w:rPr>
          <w:rFonts w:ascii="Candara" w:hAnsi="Candara"/>
          <w:b/>
          <w:sz w:val="20"/>
          <w:szCs w:val="20"/>
        </w:rPr>
        <w:t>B)</w:t>
      </w:r>
      <w:r>
        <w:rPr>
          <w:rFonts w:ascii="Candara" w:hAnsi="Candara"/>
          <w:sz w:val="20"/>
          <w:szCs w:val="20"/>
        </w:rPr>
        <w:t xml:space="preserve"> </w:t>
      </w:r>
      <w:r w:rsidRPr="00424A68">
        <w:rPr>
          <w:rFonts w:ascii="Candara" w:hAnsi="Candara"/>
          <w:sz w:val="20"/>
          <w:szCs w:val="20"/>
        </w:rPr>
        <w:t>Atalarını k</w:t>
      </w:r>
      <w:r>
        <w:rPr>
          <w:rFonts w:ascii="Candara" w:hAnsi="Candara"/>
          <w:sz w:val="20"/>
          <w:szCs w:val="20"/>
        </w:rPr>
        <w:t>örü körüne taklit etmeleri</w:t>
      </w:r>
    </w:p>
    <w:p w:rsidR="00424A68" w:rsidRPr="00424A68" w:rsidRDefault="00424A68" w:rsidP="00424A68">
      <w:pPr>
        <w:tabs>
          <w:tab w:val="center" w:pos="4536"/>
        </w:tabs>
        <w:spacing w:after="0" w:line="240" w:lineRule="auto"/>
        <w:contextualSpacing/>
        <w:jc w:val="both"/>
        <w:rPr>
          <w:rFonts w:ascii="Candara" w:hAnsi="Candara"/>
          <w:sz w:val="20"/>
          <w:szCs w:val="20"/>
        </w:rPr>
      </w:pPr>
      <w:r w:rsidRPr="00424A68">
        <w:rPr>
          <w:rFonts w:ascii="Candara" w:hAnsi="Candara"/>
          <w:b/>
          <w:sz w:val="20"/>
          <w:szCs w:val="20"/>
        </w:rPr>
        <w:t>C)</w:t>
      </w:r>
      <w:r>
        <w:rPr>
          <w:rFonts w:ascii="Candara" w:hAnsi="Candara"/>
          <w:sz w:val="20"/>
          <w:szCs w:val="20"/>
        </w:rPr>
        <w:t xml:space="preserve"> </w:t>
      </w:r>
      <w:r w:rsidRPr="00424A68">
        <w:rPr>
          <w:rFonts w:ascii="Candara" w:hAnsi="Candara"/>
          <w:sz w:val="20"/>
          <w:szCs w:val="20"/>
        </w:rPr>
        <w:t>Bü</w:t>
      </w:r>
      <w:r>
        <w:rPr>
          <w:rFonts w:ascii="Candara" w:hAnsi="Candara"/>
          <w:sz w:val="20"/>
          <w:szCs w:val="20"/>
        </w:rPr>
        <w:t>yüklerine karşı aşırı sevgi bes</w:t>
      </w:r>
      <w:r w:rsidRPr="00424A68">
        <w:rPr>
          <w:rFonts w:ascii="Candara" w:hAnsi="Candara"/>
          <w:sz w:val="20"/>
          <w:szCs w:val="20"/>
        </w:rPr>
        <w:t>leme</w:t>
      </w:r>
    </w:p>
    <w:p w:rsidR="00424A68" w:rsidRPr="00424A68" w:rsidRDefault="00424A68" w:rsidP="00424A68">
      <w:pPr>
        <w:tabs>
          <w:tab w:val="center" w:pos="4536"/>
        </w:tabs>
        <w:spacing w:after="0" w:line="240" w:lineRule="auto"/>
        <w:contextualSpacing/>
        <w:jc w:val="both"/>
        <w:rPr>
          <w:rFonts w:ascii="Candara" w:hAnsi="Candara"/>
          <w:sz w:val="20"/>
          <w:szCs w:val="20"/>
        </w:rPr>
      </w:pPr>
      <w:r w:rsidRPr="00424A68">
        <w:rPr>
          <w:rFonts w:ascii="Candara" w:hAnsi="Candara"/>
          <w:b/>
          <w:sz w:val="20"/>
          <w:szCs w:val="20"/>
        </w:rPr>
        <w:t>D)</w:t>
      </w:r>
      <w:r>
        <w:rPr>
          <w:rFonts w:ascii="Candara" w:hAnsi="Candara"/>
          <w:sz w:val="20"/>
          <w:szCs w:val="20"/>
        </w:rPr>
        <w:t xml:space="preserve"> </w:t>
      </w:r>
      <w:r w:rsidRPr="00424A68">
        <w:rPr>
          <w:rFonts w:ascii="Candara" w:hAnsi="Candara"/>
          <w:sz w:val="20"/>
          <w:szCs w:val="20"/>
        </w:rPr>
        <w:t>Gel</w:t>
      </w:r>
      <w:r>
        <w:rPr>
          <w:rFonts w:ascii="Candara" w:hAnsi="Candara"/>
          <w:sz w:val="20"/>
          <w:szCs w:val="20"/>
        </w:rPr>
        <w:t>enek ve göreneklerine bağlı kal</w:t>
      </w:r>
      <w:r w:rsidRPr="00424A68">
        <w:rPr>
          <w:rFonts w:ascii="Candara" w:hAnsi="Candara"/>
          <w:sz w:val="20"/>
          <w:szCs w:val="20"/>
        </w:rPr>
        <w:t>maları</w:t>
      </w:r>
    </w:p>
    <w:p w:rsidR="00D53312" w:rsidRPr="00424A68" w:rsidRDefault="00D53312" w:rsidP="00340CF1">
      <w:pPr>
        <w:tabs>
          <w:tab w:val="center" w:pos="4536"/>
        </w:tabs>
        <w:spacing w:after="0" w:line="240" w:lineRule="auto"/>
        <w:contextualSpacing/>
        <w:rPr>
          <w:rFonts w:ascii="Candara" w:hAnsi="Candara"/>
          <w:sz w:val="20"/>
          <w:szCs w:val="20"/>
        </w:rPr>
      </w:pPr>
    </w:p>
    <w:p w:rsidR="00D53312" w:rsidRPr="00D53312" w:rsidRDefault="00D53312" w:rsidP="00D53312">
      <w:pPr>
        <w:tabs>
          <w:tab w:val="center" w:pos="4536"/>
        </w:tabs>
        <w:spacing w:after="0" w:line="240" w:lineRule="auto"/>
        <w:contextualSpacing/>
        <w:rPr>
          <w:rFonts w:ascii="Times New Roman" w:hAnsi="Times New Roman"/>
          <w:sz w:val="20"/>
          <w:szCs w:val="20"/>
        </w:rPr>
      </w:pPr>
      <w:r w:rsidRPr="00D53312">
        <w:rPr>
          <w:rFonts w:ascii="Times New Roman" w:hAnsi="Times New Roman"/>
          <w:sz w:val="20"/>
          <w:szCs w:val="20"/>
        </w:rPr>
        <w:t xml:space="preserve">  </w:t>
      </w:r>
    </w:p>
    <w:p w:rsidR="00D53312" w:rsidRDefault="00D53312" w:rsidP="00611C55">
      <w:pPr>
        <w:tabs>
          <w:tab w:val="center" w:pos="4536"/>
        </w:tabs>
        <w:spacing w:after="0" w:line="240" w:lineRule="auto"/>
        <w:contextualSpacing/>
        <w:jc w:val="both"/>
        <w:rPr>
          <w:rFonts w:ascii="Candara" w:hAnsi="Candara"/>
          <w:sz w:val="20"/>
          <w:szCs w:val="20"/>
        </w:rPr>
      </w:pPr>
      <w:r w:rsidRPr="003A0F5B">
        <w:rPr>
          <w:rFonts w:ascii="Times New Roman" w:hAnsi="Times New Roman"/>
          <w:sz w:val="20"/>
          <w:szCs w:val="20"/>
        </w:rPr>
        <w:br/>
      </w:r>
      <w:r w:rsidR="00611C55" w:rsidRPr="00611C55">
        <w:rPr>
          <w:rFonts w:ascii="Candara" w:hAnsi="Candara"/>
          <w:b/>
          <w:sz w:val="20"/>
          <w:szCs w:val="20"/>
        </w:rPr>
        <w:t>6</w:t>
      </w:r>
      <w:r w:rsidRPr="00611C55">
        <w:rPr>
          <w:rFonts w:ascii="Candara" w:hAnsi="Candara"/>
          <w:b/>
          <w:sz w:val="20"/>
          <w:szCs w:val="20"/>
        </w:rPr>
        <w:t>-</w:t>
      </w:r>
      <w:r w:rsidRPr="00611C55">
        <w:rPr>
          <w:rFonts w:ascii="Candara" w:hAnsi="Candara"/>
          <w:sz w:val="20"/>
          <w:szCs w:val="20"/>
        </w:rPr>
        <w:t xml:space="preserve"> </w:t>
      </w:r>
      <w:r w:rsidR="00611C55" w:rsidRPr="00611C55">
        <w:rPr>
          <w:rFonts w:ascii="Candara" w:hAnsi="Candara"/>
          <w:sz w:val="20"/>
          <w:szCs w:val="20"/>
        </w:rPr>
        <w:t>Akıl ve irade sahibi olan insan; düşünce, söz ve davranışlarında özgür bir varlıktır. İnsan, bu özgür irade ve akıl sayesinde iyiyi kötüye, doğr</w:t>
      </w:r>
      <w:r w:rsidR="00611C55">
        <w:rPr>
          <w:rFonts w:ascii="Candara" w:hAnsi="Candara"/>
          <w:sz w:val="20"/>
          <w:szCs w:val="20"/>
        </w:rPr>
        <w:t xml:space="preserve">uyu da yanlışa tercih edebilir. </w:t>
      </w:r>
      <w:r w:rsidR="002F755E">
        <w:rPr>
          <w:rFonts w:ascii="Candara" w:hAnsi="Candara"/>
          <w:sz w:val="20"/>
          <w:szCs w:val="20"/>
        </w:rPr>
        <w:t xml:space="preserve">İnsan aklı sayesinde ilahi emirler karşısında yükümlülük altına alınmıştır. </w:t>
      </w:r>
      <w:r w:rsidR="00611C55" w:rsidRPr="00611C55">
        <w:rPr>
          <w:rFonts w:ascii="Candara" w:hAnsi="Candara"/>
          <w:sz w:val="20"/>
          <w:szCs w:val="20"/>
        </w:rPr>
        <w:t xml:space="preserve">Özellikle tercih hakkı onu diğer varlıklardan ayırır. Özgür iradesiyle seçim yapabilen insan, bundan dolayı işlediklerinden sorumlu tutulmuştur. Allah, peygamberler göndererek nelerin iyi ve nelerin kötü olduğunu insanlara açıklamıştır. Bu konuda </w:t>
      </w:r>
      <w:proofErr w:type="spellStart"/>
      <w:r w:rsidR="00611C55" w:rsidRPr="00611C55">
        <w:rPr>
          <w:rFonts w:ascii="Candara" w:hAnsi="Candara"/>
          <w:sz w:val="20"/>
          <w:szCs w:val="20"/>
        </w:rPr>
        <w:t>Kur’an’da</w:t>
      </w:r>
      <w:proofErr w:type="spellEnd"/>
      <w:r w:rsidR="00611C55" w:rsidRPr="00611C55">
        <w:rPr>
          <w:rFonts w:ascii="Candara" w:hAnsi="Candara"/>
          <w:sz w:val="20"/>
          <w:szCs w:val="20"/>
        </w:rPr>
        <w:t xml:space="preserve"> şöyle buyrulmaktadır: “Ona iki yolu (iyi ve kötüyü) gösterdik.” (</w:t>
      </w:r>
      <w:proofErr w:type="spellStart"/>
      <w:r w:rsidR="00611C55" w:rsidRPr="00611C55">
        <w:rPr>
          <w:rFonts w:ascii="Candara" w:hAnsi="Candara"/>
          <w:sz w:val="20"/>
          <w:szCs w:val="20"/>
        </w:rPr>
        <w:t>Beled</w:t>
      </w:r>
      <w:proofErr w:type="spellEnd"/>
      <w:r w:rsidR="00611C55" w:rsidRPr="00611C55">
        <w:rPr>
          <w:rFonts w:ascii="Candara" w:hAnsi="Candara"/>
          <w:sz w:val="20"/>
          <w:szCs w:val="20"/>
        </w:rPr>
        <w:t xml:space="preserve"> suresi, 10. ayet.)</w:t>
      </w:r>
    </w:p>
    <w:p w:rsidR="00611C55" w:rsidRDefault="00611C55" w:rsidP="00611C55">
      <w:pPr>
        <w:tabs>
          <w:tab w:val="center" w:pos="4536"/>
        </w:tabs>
        <w:spacing w:after="0" w:line="240" w:lineRule="auto"/>
        <w:contextualSpacing/>
        <w:jc w:val="both"/>
        <w:rPr>
          <w:rFonts w:ascii="Candara" w:hAnsi="Candara"/>
          <w:sz w:val="20"/>
          <w:szCs w:val="20"/>
        </w:rPr>
      </w:pPr>
    </w:p>
    <w:p w:rsidR="00611C55" w:rsidRDefault="00611C55" w:rsidP="00611C55">
      <w:pPr>
        <w:tabs>
          <w:tab w:val="center" w:pos="4536"/>
        </w:tabs>
        <w:spacing w:after="0" w:line="240" w:lineRule="auto"/>
        <w:contextualSpacing/>
        <w:jc w:val="both"/>
        <w:rPr>
          <w:rFonts w:ascii="Candara" w:hAnsi="Candara"/>
          <w:b/>
          <w:sz w:val="20"/>
          <w:szCs w:val="20"/>
        </w:rPr>
      </w:pPr>
      <w:r w:rsidRPr="00611C55">
        <w:rPr>
          <w:rFonts w:ascii="Candara" w:hAnsi="Candara"/>
          <w:b/>
          <w:sz w:val="20"/>
          <w:szCs w:val="20"/>
        </w:rPr>
        <w:t>Bu parçaya dayanarak;</w:t>
      </w:r>
    </w:p>
    <w:p w:rsidR="00611C55" w:rsidRDefault="00611C55" w:rsidP="00611C55">
      <w:pPr>
        <w:tabs>
          <w:tab w:val="center" w:pos="4536"/>
        </w:tabs>
        <w:spacing w:after="0" w:line="240" w:lineRule="auto"/>
        <w:contextualSpacing/>
        <w:jc w:val="both"/>
        <w:rPr>
          <w:rFonts w:ascii="Candara" w:hAnsi="Candara"/>
          <w:b/>
          <w:sz w:val="20"/>
          <w:szCs w:val="20"/>
        </w:rPr>
      </w:pPr>
    </w:p>
    <w:p w:rsidR="00611C55" w:rsidRPr="0034462E" w:rsidRDefault="0034462E" w:rsidP="0034462E">
      <w:pPr>
        <w:pStyle w:val="ListeParagraf"/>
        <w:numPr>
          <w:ilvl w:val="0"/>
          <w:numId w:val="16"/>
        </w:numPr>
        <w:tabs>
          <w:tab w:val="center" w:pos="4536"/>
        </w:tabs>
        <w:spacing w:after="0" w:line="240" w:lineRule="auto"/>
        <w:ind w:left="567" w:hanging="207"/>
        <w:jc w:val="both"/>
        <w:rPr>
          <w:rFonts w:ascii="Candara" w:hAnsi="Candara"/>
          <w:b/>
          <w:sz w:val="20"/>
          <w:szCs w:val="20"/>
        </w:rPr>
      </w:pPr>
      <w:r>
        <w:rPr>
          <w:rFonts w:ascii="Candara" w:hAnsi="Candara"/>
          <w:sz w:val="20"/>
          <w:szCs w:val="20"/>
        </w:rPr>
        <w:t xml:space="preserve">Allah, insanı akıl niteliğine sahip olduğu için </w:t>
      </w:r>
      <w:proofErr w:type="spellStart"/>
      <w:r>
        <w:rPr>
          <w:rFonts w:ascii="Candara" w:hAnsi="Candara"/>
          <w:sz w:val="20"/>
          <w:szCs w:val="20"/>
        </w:rPr>
        <w:t>muha</w:t>
      </w:r>
      <w:proofErr w:type="spellEnd"/>
      <w:r>
        <w:rPr>
          <w:rFonts w:ascii="Candara" w:hAnsi="Candara"/>
          <w:sz w:val="20"/>
          <w:szCs w:val="20"/>
        </w:rPr>
        <w:t>-tap almıştır.</w:t>
      </w:r>
    </w:p>
    <w:p w:rsidR="0034462E" w:rsidRPr="0034462E" w:rsidRDefault="0034462E" w:rsidP="0034462E">
      <w:pPr>
        <w:pStyle w:val="ListeParagraf"/>
        <w:numPr>
          <w:ilvl w:val="0"/>
          <w:numId w:val="16"/>
        </w:numPr>
        <w:tabs>
          <w:tab w:val="center" w:pos="4536"/>
        </w:tabs>
        <w:spacing w:after="0" w:line="240" w:lineRule="auto"/>
        <w:ind w:left="567" w:hanging="207"/>
        <w:jc w:val="both"/>
        <w:rPr>
          <w:rFonts w:ascii="Candara" w:hAnsi="Candara"/>
          <w:b/>
          <w:sz w:val="20"/>
          <w:szCs w:val="20"/>
        </w:rPr>
      </w:pPr>
      <w:r>
        <w:rPr>
          <w:rFonts w:ascii="Candara" w:hAnsi="Candara"/>
          <w:sz w:val="20"/>
          <w:szCs w:val="20"/>
        </w:rPr>
        <w:t xml:space="preserve">İnsan, olaylar arasında neden-sonuç ilişkisi </w:t>
      </w:r>
      <w:proofErr w:type="spellStart"/>
      <w:r>
        <w:rPr>
          <w:rFonts w:ascii="Candara" w:hAnsi="Candara"/>
          <w:sz w:val="20"/>
          <w:szCs w:val="20"/>
        </w:rPr>
        <w:t>kurabi</w:t>
      </w:r>
      <w:proofErr w:type="spellEnd"/>
      <w:r>
        <w:rPr>
          <w:rFonts w:ascii="Candara" w:hAnsi="Candara"/>
          <w:sz w:val="20"/>
          <w:szCs w:val="20"/>
        </w:rPr>
        <w:t>-</w:t>
      </w:r>
      <w:proofErr w:type="spellStart"/>
      <w:r>
        <w:rPr>
          <w:rFonts w:ascii="Candara" w:hAnsi="Candara"/>
          <w:sz w:val="20"/>
          <w:szCs w:val="20"/>
        </w:rPr>
        <w:t>len</w:t>
      </w:r>
      <w:proofErr w:type="spellEnd"/>
      <w:r>
        <w:rPr>
          <w:rFonts w:ascii="Candara" w:hAnsi="Candara"/>
          <w:sz w:val="20"/>
          <w:szCs w:val="20"/>
        </w:rPr>
        <w:t>, iyiyi ve kötüyü ayırt edebilecek bir varlıktır.</w:t>
      </w:r>
    </w:p>
    <w:p w:rsidR="0034462E" w:rsidRPr="002F755E" w:rsidRDefault="002F755E" w:rsidP="0034462E">
      <w:pPr>
        <w:pStyle w:val="ListeParagraf"/>
        <w:numPr>
          <w:ilvl w:val="0"/>
          <w:numId w:val="16"/>
        </w:numPr>
        <w:tabs>
          <w:tab w:val="center" w:pos="4536"/>
        </w:tabs>
        <w:spacing w:after="0" w:line="240" w:lineRule="auto"/>
        <w:ind w:left="567" w:hanging="207"/>
        <w:jc w:val="both"/>
        <w:rPr>
          <w:rFonts w:ascii="Candara" w:hAnsi="Candara"/>
          <w:b/>
          <w:sz w:val="20"/>
          <w:szCs w:val="20"/>
        </w:rPr>
      </w:pPr>
      <w:r>
        <w:rPr>
          <w:rFonts w:ascii="Candara" w:hAnsi="Candara"/>
          <w:sz w:val="20"/>
          <w:szCs w:val="20"/>
        </w:rPr>
        <w:t>Allah’a inanmak ve bir dine uymak akıl sayesinde-</w:t>
      </w:r>
      <w:proofErr w:type="spellStart"/>
      <w:r>
        <w:rPr>
          <w:rFonts w:ascii="Candara" w:hAnsi="Candara"/>
          <w:sz w:val="20"/>
          <w:szCs w:val="20"/>
        </w:rPr>
        <w:t>dir</w:t>
      </w:r>
      <w:proofErr w:type="spellEnd"/>
      <w:r>
        <w:rPr>
          <w:rFonts w:ascii="Candara" w:hAnsi="Candara"/>
          <w:sz w:val="20"/>
          <w:szCs w:val="20"/>
        </w:rPr>
        <w:t>.</w:t>
      </w:r>
    </w:p>
    <w:p w:rsidR="002F755E" w:rsidRDefault="002F755E" w:rsidP="002F755E">
      <w:pPr>
        <w:pStyle w:val="ListeParagraf"/>
        <w:tabs>
          <w:tab w:val="center" w:pos="4536"/>
        </w:tabs>
        <w:spacing w:after="0" w:line="240" w:lineRule="auto"/>
        <w:ind w:left="567"/>
        <w:jc w:val="both"/>
        <w:rPr>
          <w:rFonts w:ascii="Candara" w:hAnsi="Candara"/>
          <w:sz w:val="20"/>
          <w:szCs w:val="20"/>
        </w:rPr>
      </w:pPr>
    </w:p>
    <w:p w:rsidR="00611C55" w:rsidRDefault="002F755E" w:rsidP="002F755E">
      <w:pPr>
        <w:pStyle w:val="ListeParagraf"/>
        <w:tabs>
          <w:tab w:val="center" w:pos="4536"/>
        </w:tabs>
        <w:spacing w:after="0" w:line="240" w:lineRule="auto"/>
        <w:ind w:left="0"/>
        <w:jc w:val="both"/>
        <w:rPr>
          <w:rFonts w:ascii="Candara" w:hAnsi="Candara"/>
          <w:b/>
          <w:sz w:val="20"/>
          <w:szCs w:val="20"/>
        </w:rPr>
      </w:pPr>
      <w:proofErr w:type="gramStart"/>
      <w:r>
        <w:rPr>
          <w:rFonts w:ascii="Candara" w:hAnsi="Candara"/>
          <w:b/>
          <w:sz w:val="20"/>
          <w:szCs w:val="20"/>
        </w:rPr>
        <w:t>yargılardan</w:t>
      </w:r>
      <w:proofErr w:type="gramEnd"/>
      <w:r>
        <w:rPr>
          <w:rFonts w:ascii="Candara" w:hAnsi="Candara"/>
          <w:b/>
          <w:sz w:val="20"/>
          <w:szCs w:val="20"/>
        </w:rPr>
        <w:t xml:space="preserve"> hangilerine ulaşılabilir?</w:t>
      </w:r>
    </w:p>
    <w:p w:rsidR="002F755E" w:rsidRDefault="002F755E" w:rsidP="002F755E">
      <w:pPr>
        <w:pStyle w:val="ListeParagraf"/>
        <w:tabs>
          <w:tab w:val="center" w:pos="4536"/>
        </w:tabs>
        <w:spacing w:after="0" w:line="240" w:lineRule="auto"/>
        <w:ind w:left="0"/>
        <w:jc w:val="both"/>
        <w:rPr>
          <w:rFonts w:ascii="Candara" w:hAnsi="Candara"/>
          <w:b/>
          <w:sz w:val="20"/>
          <w:szCs w:val="20"/>
        </w:rPr>
      </w:pPr>
    </w:p>
    <w:p w:rsidR="002F755E" w:rsidRDefault="002F755E" w:rsidP="002F755E">
      <w:pPr>
        <w:pStyle w:val="ListeParagraf"/>
        <w:tabs>
          <w:tab w:val="center" w:pos="4536"/>
        </w:tabs>
        <w:spacing w:after="0" w:line="240" w:lineRule="auto"/>
        <w:ind w:left="0"/>
        <w:jc w:val="both"/>
        <w:rPr>
          <w:rFonts w:ascii="Candara" w:hAnsi="Candara"/>
          <w:sz w:val="20"/>
          <w:szCs w:val="20"/>
        </w:rPr>
      </w:pPr>
      <w:r>
        <w:rPr>
          <w:rFonts w:ascii="Candara" w:hAnsi="Candara"/>
          <w:b/>
          <w:sz w:val="20"/>
          <w:szCs w:val="20"/>
        </w:rPr>
        <w:t xml:space="preserve">A) </w:t>
      </w:r>
      <w:r>
        <w:rPr>
          <w:rFonts w:ascii="Candara" w:hAnsi="Candara"/>
          <w:sz w:val="20"/>
          <w:szCs w:val="20"/>
        </w:rPr>
        <w:t xml:space="preserve">Yalnız I                      </w:t>
      </w:r>
      <w:r>
        <w:rPr>
          <w:rFonts w:ascii="Candara" w:hAnsi="Candara"/>
          <w:b/>
          <w:sz w:val="20"/>
          <w:szCs w:val="20"/>
        </w:rPr>
        <w:t xml:space="preserve">B) </w:t>
      </w:r>
      <w:r w:rsidR="00600F94">
        <w:rPr>
          <w:rFonts w:ascii="Candara" w:hAnsi="Candara"/>
          <w:sz w:val="20"/>
          <w:szCs w:val="20"/>
        </w:rPr>
        <w:t>I ve I</w:t>
      </w:r>
      <w:r>
        <w:rPr>
          <w:rFonts w:ascii="Candara" w:hAnsi="Candara"/>
          <w:sz w:val="20"/>
          <w:szCs w:val="20"/>
        </w:rPr>
        <w:t>I</w:t>
      </w:r>
    </w:p>
    <w:p w:rsidR="006743EB" w:rsidRDefault="002F755E" w:rsidP="006743EB">
      <w:pPr>
        <w:pStyle w:val="ListeParagraf"/>
        <w:tabs>
          <w:tab w:val="center" w:pos="4536"/>
        </w:tabs>
        <w:spacing w:after="0" w:line="240" w:lineRule="auto"/>
        <w:ind w:left="0"/>
        <w:jc w:val="both"/>
        <w:rPr>
          <w:rFonts w:ascii="Candara" w:hAnsi="Candara"/>
          <w:sz w:val="20"/>
          <w:szCs w:val="20"/>
        </w:rPr>
      </w:pPr>
      <w:r w:rsidRPr="002F755E">
        <w:rPr>
          <w:rFonts w:ascii="Candara" w:hAnsi="Candara"/>
          <w:b/>
          <w:sz w:val="20"/>
          <w:szCs w:val="20"/>
        </w:rPr>
        <w:t xml:space="preserve">C) </w:t>
      </w:r>
      <w:r w:rsidRPr="002F755E">
        <w:rPr>
          <w:rFonts w:ascii="Candara" w:hAnsi="Candara"/>
          <w:sz w:val="20"/>
          <w:szCs w:val="20"/>
        </w:rPr>
        <w:t>II</w:t>
      </w:r>
      <w:r>
        <w:rPr>
          <w:rFonts w:ascii="Candara" w:hAnsi="Candara"/>
          <w:sz w:val="20"/>
          <w:szCs w:val="20"/>
        </w:rPr>
        <w:t xml:space="preserve"> ve I</w:t>
      </w:r>
      <w:r w:rsidRPr="002F755E">
        <w:rPr>
          <w:rFonts w:ascii="Candara" w:hAnsi="Candara"/>
          <w:sz w:val="20"/>
          <w:szCs w:val="20"/>
        </w:rPr>
        <w:t>II</w:t>
      </w:r>
      <w:r>
        <w:rPr>
          <w:rFonts w:ascii="Candara" w:hAnsi="Candara"/>
          <w:sz w:val="20"/>
          <w:szCs w:val="20"/>
        </w:rPr>
        <w:t xml:space="preserve">                      </w:t>
      </w:r>
      <w:r w:rsidR="00600F94">
        <w:rPr>
          <w:rFonts w:ascii="Candara" w:hAnsi="Candara"/>
          <w:sz w:val="20"/>
          <w:szCs w:val="20"/>
        </w:rPr>
        <w:t xml:space="preserve">      </w:t>
      </w:r>
      <w:r w:rsidRPr="002F755E">
        <w:rPr>
          <w:rFonts w:ascii="Candara" w:hAnsi="Candara"/>
          <w:b/>
          <w:sz w:val="20"/>
          <w:szCs w:val="20"/>
        </w:rPr>
        <w:t>D)</w:t>
      </w:r>
      <w:r>
        <w:rPr>
          <w:rFonts w:ascii="Candara" w:hAnsi="Candara"/>
          <w:sz w:val="20"/>
          <w:szCs w:val="20"/>
        </w:rPr>
        <w:t xml:space="preserve"> I, II ve III</w:t>
      </w:r>
      <w:r>
        <w:rPr>
          <w:rFonts w:ascii="Candara" w:hAnsi="Candara"/>
          <w:sz w:val="20"/>
          <w:szCs w:val="20"/>
        </w:rPr>
        <w:tab/>
      </w:r>
    </w:p>
    <w:p w:rsidR="006743EB" w:rsidRDefault="006743EB" w:rsidP="006743EB">
      <w:pPr>
        <w:pStyle w:val="ListeParagraf"/>
        <w:tabs>
          <w:tab w:val="center" w:pos="4536"/>
        </w:tabs>
        <w:spacing w:after="0" w:line="240" w:lineRule="auto"/>
        <w:ind w:left="0"/>
        <w:jc w:val="both"/>
        <w:rPr>
          <w:rFonts w:ascii="Candara" w:hAnsi="Candara"/>
          <w:sz w:val="20"/>
          <w:szCs w:val="20"/>
        </w:rPr>
      </w:pPr>
    </w:p>
    <w:p w:rsidR="006743EB" w:rsidRDefault="006743EB" w:rsidP="006743EB">
      <w:pPr>
        <w:pStyle w:val="ListeParagraf"/>
        <w:tabs>
          <w:tab w:val="center" w:pos="4536"/>
        </w:tabs>
        <w:spacing w:after="0" w:line="240" w:lineRule="auto"/>
        <w:ind w:left="0"/>
        <w:jc w:val="both"/>
        <w:rPr>
          <w:rFonts w:ascii="Candara" w:hAnsi="Candara"/>
          <w:sz w:val="20"/>
          <w:szCs w:val="20"/>
        </w:rPr>
      </w:pPr>
    </w:p>
    <w:p w:rsidR="006743EB" w:rsidRDefault="006743EB" w:rsidP="006743EB">
      <w:pPr>
        <w:pStyle w:val="ListeParagraf"/>
        <w:tabs>
          <w:tab w:val="center" w:pos="4536"/>
        </w:tabs>
        <w:spacing w:after="0" w:line="240" w:lineRule="auto"/>
        <w:ind w:left="0"/>
        <w:jc w:val="both"/>
        <w:rPr>
          <w:rFonts w:ascii="Candara" w:hAnsi="Candara"/>
          <w:sz w:val="20"/>
          <w:szCs w:val="20"/>
        </w:rPr>
      </w:pPr>
    </w:p>
    <w:p w:rsidR="006743EB" w:rsidRPr="006743EB" w:rsidRDefault="002F755E" w:rsidP="006743EB">
      <w:pPr>
        <w:pStyle w:val="ListeParagraf"/>
        <w:tabs>
          <w:tab w:val="center" w:pos="4536"/>
        </w:tabs>
        <w:spacing w:after="0" w:line="240" w:lineRule="auto"/>
        <w:ind w:left="0"/>
        <w:jc w:val="both"/>
        <w:rPr>
          <w:rFonts w:ascii="Candara" w:hAnsi="Candara" w:cs="Arial"/>
          <w:sz w:val="20"/>
          <w:szCs w:val="20"/>
        </w:rPr>
      </w:pPr>
      <w:r>
        <w:rPr>
          <w:rFonts w:ascii="Times New Roman" w:eastAsia="Times New Roman" w:hAnsi="Times New Roman"/>
          <w:b/>
          <w:bCs/>
          <w:sz w:val="20"/>
          <w:szCs w:val="20"/>
          <w:lang w:eastAsia="ar-SA"/>
        </w:rPr>
        <w:t>7</w:t>
      </w:r>
      <w:r w:rsidR="00DA3322" w:rsidRPr="003A0F5B">
        <w:rPr>
          <w:rFonts w:ascii="Times New Roman" w:eastAsia="Times New Roman" w:hAnsi="Times New Roman"/>
          <w:b/>
          <w:bCs/>
          <w:sz w:val="20"/>
          <w:szCs w:val="20"/>
          <w:lang w:eastAsia="ar-SA"/>
        </w:rPr>
        <w:t xml:space="preserve">- </w:t>
      </w:r>
      <w:r w:rsidR="006743EB" w:rsidRPr="006743EB">
        <w:rPr>
          <w:rFonts w:ascii="Candara" w:hAnsi="Candara" w:cs="Arial"/>
          <w:sz w:val="20"/>
          <w:szCs w:val="20"/>
        </w:rPr>
        <w:t xml:space="preserve">Hz. </w:t>
      </w:r>
      <w:r w:rsidR="006743EB">
        <w:rPr>
          <w:rFonts w:ascii="Candara" w:hAnsi="Candara" w:cs="Arial"/>
          <w:sz w:val="20"/>
          <w:szCs w:val="20"/>
        </w:rPr>
        <w:t>Muhammed (s.a.v.) Bedir savaşın</w:t>
      </w:r>
      <w:r w:rsidR="006743EB" w:rsidRPr="006743EB">
        <w:rPr>
          <w:rFonts w:ascii="Candara" w:hAnsi="Candara" w:cs="Arial"/>
          <w:sz w:val="20"/>
          <w:szCs w:val="20"/>
        </w:rPr>
        <w:t>da esi</w:t>
      </w:r>
      <w:r w:rsidR="006743EB">
        <w:rPr>
          <w:rFonts w:ascii="Candara" w:hAnsi="Candara" w:cs="Arial"/>
          <w:sz w:val="20"/>
          <w:szCs w:val="20"/>
        </w:rPr>
        <w:t>r alınanlara ne yapılacağı konu</w:t>
      </w:r>
      <w:r w:rsidR="006743EB" w:rsidRPr="006743EB">
        <w:rPr>
          <w:rFonts w:ascii="Candara" w:hAnsi="Candara" w:cs="Arial"/>
          <w:sz w:val="20"/>
          <w:szCs w:val="20"/>
        </w:rPr>
        <w:t xml:space="preserve">sunda arkadaşları ile konuşmuştu. </w:t>
      </w:r>
      <w:proofErr w:type="spellStart"/>
      <w:r w:rsidR="006743EB" w:rsidRPr="006743EB">
        <w:rPr>
          <w:rFonts w:ascii="Candara" w:hAnsi="Candara" w:cs="Arial"/>
          <w:sz w:val="20"/>
          <w:szCs w:val="20"/>
        </w:rPr>
        <w:t>Fid</w:t>
      </w:r>
      <w:proofErr w:type="spellEnd"/>
      <w:r w:rsidR="006743EB" w:rsidRPr="006743EB">
        <w:rPr>
          <w:rFonts w:ascii="Candara" w:hAnsi="Candara" w:cs="Arial"/>
          <w:sz w:val="20"/>
          <w:szCs w:val="20"/>
        </w:rPr>
        <w:t xml:space="preserve">-ye verebilenleri fidye karşılığında; bu </w:t>
      </w:r>
      <w:proofErr w:type="gramStart"/>
      <w:r w:rsidR="006743EB" w:rsidRPr="006743EB">
        <w:rPr>
          <w:rFonts w:ascii="Candara" w:hAnsi="Candara" w:cs="Arial"/>
          <w:sz w:val="20"/>
          <w:szCs w:val="20"/>
        </w:rPr>
        <w:t>imk</w:t>
      </w:r>
      <w:r w:rsidR="006743EB">
        <w:rPr>
          <w:rFonts w:ascii="Candara" w:hAnsi="Candara" w:cs="Arial"/>
          <w:sz w:val="20"/>
          <w:szCs w:val="20"/>
        </w:rPr>
        <w:t>ana</w:t>
      </w:r>
      <w:proofErr w:type="gramEnd"/>
      <w:r w:rsidR="006743EB">
        <w:rPr>
          <w:rFonts w:ascii="Candara" w:hAnsi="Candara" w:cs="Arial"/>
          <w:sz w:val="20"/>
          <w:szCs w:val="20"/>
        </w:rPr>
        <w:t xml:space="preserve"> sahip olmayanları ise </w:t>
      </w:r>
      <w:proofErr w:type="spellStart"/>
      <w:r w:rsidR="006743EB">
        <w:rPr>
          <w:rFonts w:ascii="Candara" w:hAnsi="Candara" w:cs="Arial"/>
          <w:sz w:val="20"/>
          <w:szCs w:val="20"/>
        </w:rPr>
        <w:t>müslü</w:t>
      </w:r>
      <w:r w:rsidR="006743EB" w:rsidRPr="006743EB">
        <w:rPr>
          <w:rFonts w:ascii="Candara" w:hAnsi="Candara" w:cs="Arial"/>
          <w:sz w:val="20"/>
          <w:szCs w:val="20"/>
        </w:rPr>
        <w:t>man</w:t>
      </w:r>
      <w:proofErr w:type="spellEnd"/>
      <w:r w:rsidR="006743EB" w:rsidRPr="006743EB">
        <w:rPr>
          <w:rFonts w:ascii="Candara" w:hAnsi="Candara" w:cs="Arial"/>
          <w:sz w:val="20"/>
          <w:szCs w:val="20"/>
        </w:rPr>
        <w:t xml:space="preserve"> </w:t>
      </w:r>
      <w:r w:rsidR="006743EB">
        <w:rPr>
          <w:rFonts w:ascii="Candara" w:hAnsi="Candara" w:cs="Arial"/>
          <w:sz w:val="20"/>
          <w:szCs w:val="20"/>
        </w:rPr>
        <w:t>çocuklarına okuma yazma karşılı</w:t>
      </w:r>
      <w:r w:rsidR="006743EB" w:rsidRPr="006743EB">
        <w:rPr>
          <w:rFonts w:ascii="Candara" w:hAnsi="Candara" w:cs="Arial"/>
          <w:sz w:val="20"/>
          <w:szCs w:val="20"/>
        </w:rPr>
        <w:t>ğında serbest bırakılmasına karar</w:t>
      </w:r>
      <w:r w:rsidR="006743EB">
        <w:rPr>
          <w:rFonts w:ascii="Candara" w:hAnsi="Candara" w:cs="Arial"/>
          <w:sz w:val="20"/>
          <w:szCs w:val="20"/>
        </w:rPr>
        <w:t xml:space="preserve"> ve</w:t>
      </w:r>
      <w:r w:rsidR="006743EB" w:rsidRPr="006743EB">
        <w:rPr>
          <w:rFonts w:ascii="Candara" w:hAnsi="Candara" w:cs="Arial"/>
          <w:sz w:val="20"/>
          <w:szCs w:val="20"/>
        </w:rPr>
        <w:t>rilmişt</w:t>
      </w:r>
      <w:r w:rsidR="006743EB">
        <w:rPr>
          <w:rFonts w:ascii="Candara" w:hAnsi="Candara" w:cs="Arial"/>
          <w:sz w:val="20"/>
          <w:szCs w:val="20"/>
        </w:rPr>
        <w:t>i. Esirler arasında bulunan Pey</w:t>
      </w:r>
      <w:r w:rsidR="006743EB" w:rsidRPr="006743EB">
        <w:rPr>
          <w:rFonts w:ascii="Candara" w:hAnsi="Candara" w:cs="Arial"/>
          <w:sz w:val="20"/>
          <w:szCs w:val="20"/>
        </w:rPr>
        <w:t>gamberimizin amcası Abbas’a da aynı şekilde muamele edilmişti.</w:t>
      </w:r>
    </w:p>
    <w:p w:rsidR="006743EB" w:rsidRDefault="006743EB" w:rsidP="006743EB">
      <w:pPr>
        <w:pStyle w:val="ListeParagraf"/>
        <w:tabs>
          <w:tab w:val="center" w:pos="4536"/>
        </w:tabs>
        <w:spacing w:after="0" w:line="240" w:lineRule="auto"/>
        <w:ind w:left="0"/>
        <w:jc w:val="both"/>
        <w:rPr>
          <w:rFonts w:ascii="Arial" w:hAnsi="Arial" w:cs="Arial"/>
          <w:sz w:val="20"/>
          <w:szCs w:val="20"/>
        </w:rPr>
      </w:pPr>
    </w:p>
    <w:p w:rsidR="006743EB" w:rsidRPr="006743EB" w:rsidRDefault="006743EB" w:rsidP="006743EB">
      <w:pPr>
        <w:pStyle w:val="ListeParagraf"/>
        <w:tabs>
          <w:tab w:val="center" w:pos="4536"/>
        </w:tabs>
        <w:spacing w:after="0" w:line="240" w:lineRule="auto"/>
        <w:ind w:left="0"/>
        <w:jc w:val="both"/>
        <w:rPr>
          <w:rFonts w:ascii="Candara" w:hAnsi="Candara" w:cs="Arial"/>
          <w:b/>
          <w:sz w:val="20"/>
          <w:szCs w:val="20"/>
          <w:u w:val="single"/>
        </w:rPr>
      </w:pPr>
      <w:r>
        <w:rPr>
          <w:rFonts w:ascii="Candara" w:hAnsi="Candara" w:cs="Arial"/>
          <w:b/>
          <w:sz w:val="20"/>
          <w:szCs w:val="20"/>
        </w:rPr>
        <w:t>Yukarıda verilen metinde Hz. Mu</w:t>
      </w:r>
      <w:r w:rsidRPr="006743EB">
        <w:rPr>
          <w:rFonts w:ascii="Candara" w:hAnsi="Candara" w:cs="Arial"/>
          <w:b/>
          <w:sz w:val="20"/>
          <w:szCs w:val="20"/>
        </w:rPr>
        <w:t xml:space="preserve">hammed ile ilgili hangisine </w:t>
      </w:r>
      <w:r w:rsidRPr="006743EB">
        <w:rPr>
          <w:rFonts w:ascii="Candara" w:hAnsi="Candara" w:cs="Arial"/>
          <w:b/>
          <w:sz w:val="20"/>
          <w:szCs w:val="20"/>
          <w:u w:val="single"/>
        </w:rPr>
        <w:t>ulaşılamaz</w:t>
      </w:r>
      <w:r w:rsidRPr="006743EB">
        <w:rPr>
          <w:rFonts w:ascii="Candara" w:hAnsi="Candara" w:cs="Arial"/>
          <w:b/>
          <w:sz w:val="20"/>
          <w:szCs w:val="20"/>
        </w:rPr>
        <w:t>?</w:t>
      </w:r>
    </w:p>
    <w:p w:rsidR="006743EB" w:rsidRPr="006743EB" w:rsidRDefault="006743EB" w:rsidP="006743EB">
      <w:pPr>
        <w:pStyle w:val="ListeParagraf"/>
        <w:tabs>
          <w:tab w:val="center" w:pos="4536"/>
        </w:tabs>
        <w:spacing w:after="0" w:line="240" w:lineRule="auto"/>
        <w:ind w:left="0"/>
        <w:jc w:val="both"/>
        <w:rPr>
          <w:rFonts w:ascii="Candara" w:hAnsi="Candara" w:cs="Arial"/>
          <w:b/>
          <w:sz w:val="20"/>
          <w:szCs w:val="20"/>
          <w:u w:val="single"/>
        </w:rPr>
      </w:pPr>
    </w:p>
    <w:p w:rsidR="006743EB" w:rsidRPr="006743EB" w:rsidRDefault="006743EB" w:rsidP="006743EB">
      <w:pPr>
        <w:pStyle w:val="ListeParagraf"/>
        <w:tabs>
          <w:tab w:val="center" w:pos="4536"/>
        </w:tabs>
        <w:spacing w:after="0" w:line="240" w:lineRule="auto"/>
        <w:ind w:left="0"/>
        <w:jc w:val="both"/>
        <w:rPr>
          <w:rFonts w:ascii="Candara" w:hAnsi="Candara" w:cs="Arial"/>
          <w:sz w:val="20"/>
          <w:szCs w:val="20"/>
        </w:rPr>
      </w:pPr>
      <w:r>
        <w:rPr>
          <w:rFonts w:ascii="Candara" w:hAnsi="Candara" w:cs="Arial"/>
          <w:b/>
          <w:sz w:val="20"/>
          <w:szCs w:val="20"/>
        </w:rPr>
        <w:t xml:space="preserve">A) </w:t>
      </w:r>
      <w:r w:rsidRPr="006743EB">
        <w:rPr>
          <w:rFonts w:ascii="Candara" w:hAnsi="Candara" w:cs="Arial"/>
          <w:sz w:val="20"/>
          <w:szCs w:val="20"/>
        </w:rPr>
        <w:t>Dayanışmaya önem vermiştir.</w:t>
      </w:r>
    </w:p>
    <w:p w:rsidR="006743EB" w:rsidRPr="006743EB" w:rsidRDefault="006743EB" w:rsidP="006743EB">
      <w:pPr>
        <w:pStyle w:val="ListeParagraf"/>
        <w:tabs>
          <w:tab w:val="center" w:pos="4536"/>
        </w:tabs>
        <w:spacing w:after="0" w:line="240" w:lineRule="auto"/>
        <w:ind w:left="0"/>
        <w:jc w:val="both"/>
        <w:rPr>
          <w:rFonts w:ascii="Candara" w:hAnsi="Candara" w:cs="Arial"/>
          <w:sz w:val="20"/>
          <w:szCs w:val="20"/>
        </w:rPr>
      </w:pPr>
      <w:r w:rsidRPr="006743EB">
        <w:rPr>
          <w:rFonts w:ascii="Candara" w:hAnsi="Candara" w:cs="Arial"/>
          <w:b/>
          <w:sz w:val="20"/>
          <w:szCs w:val="20"/>
        </w:rPr>
        <w:t>B)</w:t>
      </w:r>
      <w:r>
        <w:rPr>
          <w:rFonts w:ascii="Candara" w:hAnsi="Candara" w:cs="Arial"/>
          <w:sz w:val="20"/>
          <w:szCs w:val="20"/>
        </w:rPr>
        <w:t xml:space="preserve"> </w:t>
      </w:r>
      <w:r w:rsidRPr="006743EB">
        <w:rPr>
          <w:rFonts w:ascii="Candara" w:hAnsi="Candara" w:cs="Arial"/>
          <w:sz w:val="20"/>
          <w:szCs w:val="20"/>
        </w:rPr>
        <w:t>Sabırla hareket etmiştir.</w:t>
      </w:r>
    </w:p>
    <w:p w:rsidR="006743EB" w:rsidRPr="006743EB" w:rsidRDefault="006743EB" w:rsidP="006743EB">
      <w:pPr>
        <w:pStyle w:val="ListeParagraf"/>
        <w:tabs>
          <w:tab w:val="center" w:pos="4536"/>
        </w:tabs>
        <w:spacing w:after="0" w:line="240" w:lineRule="auto"/>
        <w:ind w:left="0"/>
        <w:jc w:val="both"/>
        <w:rPr>
          <w:rFonts w:ascii="Candara" w:hAnsi="Candara" w:cs="Arial"/>
          <w:sz w:val="20"/>
          <w:szCs w:val="20"/>
        </w:rPr>
      </w:pPr>
      <w:r w:rsidRPr="006743EB">
        <w:rPr>
          <w:rFonts w:ascii="Candara" w:hAnsi="Candara" w:cs="Arial"/>
          <w:b/>
          <w:sz w:val="20"/>
          <w:szCs w:val="20"/>
        </w:rPr>
        <w:t>C)</w:t>
      </w:r>
      <w:r>
        <w:rPr>
          <w:rFonts w:ascii="Candara" w:hAnsi="Candara" w:cs="Arial"/>
          <w:sz w:val="20"/>
          <w:szCs w:val="20"/>
        </w:rPr>
        <w:t xml:space="preserve"> </w:t>
      </w:r>
      <w:r w:rsidRPr="006743EB">
        <w:rPr>
          <w:rFonts w:ascii="Candara" w:hAnsi="Candara" w:cs="Arial"/>
          <w:sz w:val="20"/>
          <w:szCs w:val="20"/>
        </w:rPr>
        <w:t>Bilgiye önem vermiştir.</w:t>
      </w:r>
    </w:p>
    <w:p w:rsidR="006743EB" w:rsidRPr="006743EB" w:rsidRDefault="006743EB" w:rsidP="006743EB">
      <w:pPr>
        <w:pStyle w:val="ListeParagraf"/>
        <w:tabs>
          <w:tab w:val="center" w:pos="4536"/>
        </w:tabs>
        <w:spacing w:after="0" w:line="240" w:lineRule="auto"/>
        <w:ind w:left="0"/>
        <w:jc w:val="both"/>
        <w:rPr>
          <w:rFonts w:ascii="Candara" w:hAnsi="Candara"/>
          <w:b/>
          <w:sz w:val="20"/>
          <w:szCs w:val="20"/>
        </w:rPr>
      </w:pPr>
      <w:r w:rsidRPr="006743EB">
        <w:rPr>
          <w:rFonts w:ascii="Candara" w:hAnsi="Candara" w:cs="Arial"/>
          <w:b/>
          <w:sz w:val="20"/>
          <w:szCs w:val="20"/>
        </w:rPr>
        <w:t>D)</w:t>
      </w:r>
      <w:r>
        <w:rPr>
          <w:rFonts w:ascii="Candara" w:hAnsi="Candara" w:cs="Arial"/>
          <w:sz w:val="20"/>
          <w:szCs w:val="20"/>
        </w:rPr>
        <w:t xml:space="preserve"> </w:t>
      </w:r>
      <w:r w:rsidRPr="006743EB">
        <w:rPr>
          <w:rFonts w:ascii="Candara" w:hAnsi="Candara" w:cs="Arial"/>
          <w:sz w:val="20"/>
          <w:szCs w:val="20"/>
        </w:rPr>
        <w:t>Hakkı gözetmiştir.</w:t>
      </w:r>
    </w:p>
    <w:p w:rsidR="00DA3322" w:rsidRDefault="00DA3322" w:rsidP="00340CF1">
      <w:pPr>
        <w:suppressAutoHyphens/>
        <w:spacing w:line="200" w:lineRule="atLeast"/>
        <w:rPr>
          <w:rFonts w:ascii="Times New Roman" w:eastAsia="Times New Roman" w:hAnsi="Times New Roman"/>
          <w:sz w:val="20"/>
          <w:szCs w:val="20"/>
          <w:lang w:eastAsia="ar-SA"/>
        </w:rPr>
      </w:pPr>
    </w:p>
    <w:p w:rsidR="006743EB" w:rsidRDefault="006743EB" w:rsidP="00340CF1">
      <w:pPr>
        <w:suppressAutoHyphens/>
        <w:spacing w:line="200" w:lineRule="atLeast"/>
        <w:rPr>
          <w:rFonts w:ascii="Times New Roman" w:eastAsia="Times New Roman" w:hAnsi="Times New Roman"/>
          <w:sz w:val="20"/>
          <w:szCs w:val="20"/>
          <w:lang w:eastAsia="ar-SA"/>
        </w:rPr>
      </w:pPr>
    </w:p>
    <w:p w:rsidR="00DA3322" w:rsidRPr="003A0F5B" w:rsidRDefault="00DA3322" w:rsidP="00DA3322">
      <w:pPr>
        <w:suppressAutoHyphens/>
        <w:spacing w:after="0" w:line="200" w:lineRule="atLeast"/>
        <w:rPr>
          <w:rFonts w:ascii="Times New Roman" w:eastAsia="Times New Roman" w:hAnsi="Times New Roman"/>
          <w:sz w:val="20"/>
          <w:szCs w:val="20"/>
          <w:lang w:eastAsia="ar-SA"/>
        </w:rPr>
      </w:pPr>
    </w:p>
    <w:p w:rsidR="00DA3322" w:rsidRDefault="006743EB" w:rsidP="00162BFE">
      <w:pPr>
        <w:tabs>
          <w:tab w:val="center" w:pos="4536"/>
        </w:tabs>
        <w:spacing w:after="0" w:line="240" w:lineRule="auto"/>
        <w:contextualSpacing/>
        <w:jc w:val="both"/>
        <w:rPr>
          <w:rFonts w:ascii="Candara" w:hAnsi="Candara"/>
          <w:sz w:val="20"/>
          <w:szCs w:val="20"/>
        </w:rPr>
      </w:pPr>
      <w:r w:rsidRPr="00162BFE">
        <w:rPr>
          <w:rFonts w:ascii="Candara" w:hAnsi="Candara"/>
          <w:b/>
          <w:sz w:val="20"/>
          <w:szCs w:val="20"/>
        </w:rPr>
        <w:lastRenderedPageBreak/>
        <w:t>8</w:t>
      </w:r>
      <w:r w:rsidR="003A0F5B" w:rsidRPr="00162BFE">
        <w:rPr>
          <w:rFonts w:ascii="Candara" w:hAnsi="Candara"/>
          <w:b/>
          <w:sz w:val="20"/>
          <w:szCs w:val="20"/>
        </w:rPr>
        <w:t xml:space="preserve">- </w:t>
      </w:r>
      <w:proofErr w:type="gramStart"/>
      <w:r w:rsidR="00162BFE" w:rsidRPr="00162BFE">
        <w:rPr>
          <w:rFonts w:ascii="Candara" w:hAnsi="Candara"/>
          <w:sz w:val="20"/>
          <w:szCs w:val="20"/>
        </w:rPr>
        <w:t>Siyahi</w:t>
      </w:r>
      <w:proofErr w:type="gramEnd"/>
      <w:r w:rsidR="00162BFE" w:rsidRPr="00162BFE">
        <w:rPr>
          <w:rFonts w:ascii="Candara" w:hAnsi="Candara"/>
          <w:sz w:val="20"/>
          <w:szCs w:val="20"/>
        </w:rPr>
        <w:t xml:space="preserve"> bir düşünür olan </w:t>
      </w:r>
      <w:proofErr w:type="spellStart"/>
      <w:r w:rsidR="00162BFE" w:rsidRPr="00162BFE">
        <w:rPr>
          <w:rFonts w:ascii="Candara" w:hAnsi="Candara"/>
          <w:sz w:val="20"/>
          <w:szCs w:val="20"/>
        </w:rPr>
        <w:t>Malcolm</w:t>
      </w:r>
      <w:proofErr w:type="spellEnd"/>
      <w:r w:rsidR="00162BFE" w:rsidRPr="00162BFE">
        <w:rPr>
          <w:rFonts w:ascii="Candara" w:hAnsi="Candara"/>
          <w:sz w:val="20"/>
          <w:szCs w:val="20"/>
        </w:rPr>
        <w:t xml:space="preserve"> X, hac ile ilgili anısında şöyle der: “…Burada her renkten ve dünyanın her yerinden Müslümanlar var. Mekke’d</w:t>
      </w:r>
      <w:r w:rsidR="00162BFE">
        <w:rPr>
          <w:rFonts w:ascii="Candara" w:hAnsi="Candara"/>
          <w:sz w:val="20"/>
          <w:szCs w:val="20"/>
        </w:rPr>
        <w:t xml:space="preserve">e </w:t>
      </w:r>
      <w:r w:rsidR="00162BFE" w:rsidRPr="00162BFE">
        <w:rPr>
          <w:rFonts w:ascii="Candara" w:hAnsi="Candara"/>
          <w:sz w:val="20"/>
          <w:szCs w:val="20"/>
        </w:rPr>
        <w:t xml:space="preserve">geçirdiğim günlerde Hac </w:t>
      </w:r>
      <w:proofErr w:type="gramStart"/>
      <w:r w:rsidR="00162BFE" w:rsidRPr="00162BFE">
        <w:rPr>
          <w:rFonts w:ascii="Candara" w:hAnsi="Candara"/>
          <w:sz w:val="20"/>
          <w:szCs w:val="20"/>
        </w:rPr>
        <w:t>ritüellerini</w:t>
      </w:r>
      <w:proofErr w:type="gramEnd"/>
      <w:r w:rsidR="00162BFE" w:rsidRPr="00162BFE">
        <w:rPr>
          <w:rFonts w:ascii="Candara" w:hAnsi="Candara"/>
          <w:sz w:val="20"/>
          <w:szCs w:val="20"/>
        </w:rPr>
        <w:t xml:space="preserve"> anlamaya çalışırken krallarla vb. diğer yöneticilerle aynı tabaktan yedim, aynı bardaktan içtim ve aynı kilimin üzerinde uyudum. Ten rengi beyazlardan beyaz olan, gözleri en mavilerden mavi olan, saçları en sarışınlardan sarışın olan kardeşlerimle… Onların mavi gözlerinin içine bakabildim ve beni aynı gördüklerini gördüm. Çünkü onların 'tek bir Tanrı’ya' olan inancı zihinlerinden 'beyazı' silmişti ve bu otomatikman onların farklı renkteki insanlara olan tutum ve tavırlarını değiştiriyordu</w:t>
      </w:r>
      <w:r w:rsidR="00162BFE">
        <w:rPr>
          <w:rFonts w:ascii="Candara" w:hAnsi="Candara"/>
          <w:sz w:val="20"/>
          <w:szCs w:val="20"/>
        </w:rPr>
        <w:t>…”</w:t>
      </w:r>
      <w:r w:rsidR="00162BFE" w:rsidRPr="00162BFE">
        <w:rPr>
          <w:rFonts w:ascii="Candara" w:hAnsi="Candara"/>
          <w:sz w:val="20"/>
          <w:szCs w:val="20"/>
        </w:rPr>
        <w:t> </w:t>
      </w:r>
    </w:p>
    <w:p w:rsidR="00162BFE" w:rsidRDefault="00162BFE" w:rsidP="00162BFE">
      <w:pPr>
        <w:tabs>
          <w:tab w:val="center" w:pos="4536"/>
        </w:tabs>
        <w:spacing w:after="0" w:line="240" w:lineRule="auto"/>
        <w:contextualSpacing/>
        <w:jc w:val="both"/>
        <w:rPr>
          <w:rFonts w:ascii="Candara" w:hAnsi="Candara"/>
          <w:sz w:val="20"/>
          <w:szCs w:val="20"/>
        </w:rPr>
      </w:pPr>
    </w:p>
    <w:p w:rsidR="00162BFE" w:rsidRDefault="00162BFE" w:rsidP="00162BFE">
      <w:pPr>
        <w:tabs>
          <w:tab w:val="center" w:pos="4536"/>
        </w:tabs>
        <w:spacing w:after="0" w:line="240" w:lineRule="auto"/>
        <w:contextualSpacing/>
        <w:jc w:val="both"/>
        <w:rPr>
          <w:rFonts w:ascii="Candara" w:hAnsi="Candara"/>
          <w:b/>
          <w:sz w:val="20"/>
          <w:szCs w:val="20"/>
        </w:rPr>
      </w:pPr>
      <w:r w:rsidRPr="00162BFE">
        <w:rPr>
          <w:rFonts w:ascii="Candara" w:hAnsi="Candara"/>
          <w:b/>
          <w:sz w:val="20"/>
          <w:szCs w:val="20"/>
        </w:rPr>
        <w:t xml:space="preserve">Bu metinden haccın insan üzerindeki etkilerinden hangisine </w:t>
      </w:r>
      <w:r w:rsidRPr="007B082D">
        <w:rPr>
          <w:rFonts w:ascii="Candara" w:hAnsi="Candara"/>
          <w:b/>
          <w:sz w:val="20"/>
          <w:szCs w:val="20"/>
          <w:u w:val="single"/>
        </w:rPr>
        <w:t>ulaşılamaz</w:t>
      </w:r>
      <w:r w:rsidRPr="00162BFE">
        <w:rPr>
          <w:rFonts w:ascii="Candara" w:hAnsi="Candara"/>
          <w:b/>
          <w:sz w:val="20"/>
          <w:szCs w:val="20"/>
        </w:rPr>
        <w:t>?</w:t>
      </w:r>
    </w:p>
    <w:p w:rsidR="00431164" w:rsidRDefault="00431164" w:rsidP="00162BFE">
      <w:pPr>
        <w:tabs>
          <w:tab w:val="center" w:pos="4536"/>
        </w:tabs>
        <w:spacing w:after="0" w:line="240" w:lineRule="auto"/>
        <w:contextualSpacing/>
        <w:jc w:val="both"/>
        <w:rPr>
          <w:rFonts w:ascii="Candara" w:hAnsi="Candara"/>
          <w:b/>
          <w:sz w:val="20"/>
          <w:szCs w:val="20"/>
        </w:rPr>
      </w:pPr>
    </w:p>
    <w:p w:rsidR="00431164" w:rsidRDefault="00431164" w:rsidP="00162BFE">
      <w:pPr>
        <w:tabs>
          <w:tab w:val="center" w:pos="4536"/>
        </w:tabs>
        <w:spacing w:after="0" w:line="240" w:lineRule="auto"/>
        <w:contextualSpacing/>
        <w:jc w:val="both"/>
        <w:rPr>
          <w:rFonts w:ascii="Candara" w:hAnsi="Candara"/>
          <w:sz w:val="20"/>
          <w:szCs w:val="20"/>
        </w:rPr>
      </w:pPr>
      <w:r>
        <w:rPr>
          <w:rFonts w:ascii="Candara" w:hAnsi="Candara"/>
          <w:b/>
          <w:sz w:val="20"/>
          <w:szCs w:val="20"/>
        </w:rPr>
        <w:t xml:space="preserve">A) </w:t>
      </w:r>
      <w:r>
        <w:rPr>
          <w:rFonts w:ascii="Candara" w:hAnsi="Candara"/>
          <w:sz w:val="20"/>
          <w:szCs w:val="20"/>
        </w:rPr>
        <w:t>Dil, renk, ma</w:t>
      </w:r>
      <w:r w:rsidR="00EE099A">
        <w:rPr>
          <w:rFonts w:ascii="Candara" w:hAnsi="Candara"/>
          <w:sz w:val="20"/>
          <w:szCs w:val="20"/>
        </w:rPr>
        <w:t>kam, mevki farkı ortadan kaldırır.</w:t>
      </w:r>
    </w:p>
    <w:p w:rsidR="00EE099A" w:rsidRDefault="00EE099A" w:rsidP="00EE099A">
      <w:pPr>
        <w:tabs>
          <w:tab w:val="center" w:pos="4536"/>
        </w:tabs>
        <w:spacing w:after="0" w:line="240" w:lineRule="auto"/>
        <w:ind w:right="-73"/>
        <w:contextualSpacing/>
        <w:jc w:val="both"/>
        <w:rPr>
          <w:rFonts w:ascii="Candara" w:hAnsi="Candara"/>
          <w:sz w:val="20"/>
          <w:szCs w:val="20"/>
        </w:rPr>
      </w:pPr>
      <w:r>
        <w:rPr>
          <w:rFonts w:ascii="Candara" w:hAnsi="Candara"/>
          <w:b/>
          <w:sz w:val="20"/>
          <w:szCs w:val="20"/>
        </w:rPr>
        <w:t xml:space="preserve">B) </w:t>
      </w:r>
      <w:r w:rsidRPr="00EE099A">
        <w:rPr>
          <w:rFonts w:ascii="Candara" w:hAnsi="Candara"/>
          <w:sz w:val="20"/>
          <w:szCs w:val="20"/>
        </w:rPr>
        <w:t>Birlik ve beraberlik, hoşgörü ve barış ortamı oluşturur.</w:t>
      </w:r>
    </w:p>
    <w:p w:rsidR="00EE099A" w:rsidRPr="007B082D" w:rsidRDefault="007B082D" w:rsidP="00EE099A">
      <w:pPr>
        <w:tabs>
          <w:tab w:val="center" w:pos="4536"/>
        </w:tabs>
        <w:spacing w:after="0" w:line="240" w:lineRule="auto"/>
        <w:ind w:right="-73"/>
        <w:contextualSpacing/>
        <w:jc w:val="both"/>
        <w:rPr>
          <w:rFonts w:ascii="Candara" w:hAnsi="Candara"/>
          <w:sz w:val="20"/>
          <w:szCs w:val="20"/>
        </w:rPr>
      </w:pPr>
      <w:r>
        <w:rPr>
          <w:rFonts w:ascii="Candara" w:hAnsi="Candara"/>
          <w:b/>
          <w:sz w:val="20"/>
          <w:szCs w:val="20"/>
        </w:rPr>
        <w:t xml:space="preserve">C) </w:t>
      </w:r>
      <w:r w:rsidRPr="007B082D">
        <w:rPr>
          <w:rFonts w:ascii="Candara" w:hAnsi="Candara"/>
          <w:bCs/>
          <w:sz w:val="20"/>
          <w:szCs w:val="20"/>
        </w:rPr>
        <w:t>En zor durumla</w:t>
      </w:r>
      <w:r>
        <w:rPr>
          <w:rFonts w:ascii="Candara" w:hAnsi="Candara"/>
          <w:bCs/>
          <w:sz w:val="20"/>
          <w:szCs w:val="20"/>
        </w:rPr>
        <w:t xml:space="preserve">rda bile kızmamak </w:t>
      </w:r>
      <w:r w:rsidRPr="007B082D">
        <w:rPr>
          <w:rFonts w:ascii="Candara" w:hAnsi="Candara"/>
          <w:bCs/>
          <w:sz w:val="20"/>
          <w:szCs w:val="20"/>
        </w:rPr>
        <w:t>ve sabırlı olmak gibi alışkanlıkların kazanılmasına yardımcı olur.</w:t>
      </w:r>
    </w:p>
    <w:p w:rsidR="00945B3F" w:rsidRDefault="00EE099A" w:rsidP="00945B3F">
      <w:pPr>
        <w:tabs>
          <w:tab w:val="center" w:pos="4536"/>
        </w:tabs>
        <w:spacing w:after="0" w:line="240" w:lineRule="auto"/>
        <w:ind w:right="-73"/>
        <w:contextualSpacing/>
        <w:jc w:val="both"/>
        <w:rPr>
          <w:rFonts w:ascii="Candara" w:hAnsi="Candara"/>
          <w:b/>
          <w:sz w:val="20"/>
          <w:szCs w:val="20"/>
        </w:rPr>
      </w:pPr>
      <w:r>
        <w:rPr>
          <w:rFonts w:ascii="Candara" w:hAnsi="Candara"/>
          <w:b/>
          <w:sz w:val="20"/>
          <w:szCs w:val="20"/>
        </w:rPr>
        <w:t xml:space="preserve">D) </w:t>
      </w:r>
      <w:r w:rsidRPr="00EE099A">
        <w:rPr>
          <w:rFonts w:ascii="Candara" w:hAnsi="Candara"/>
          <w:sz w:val="20"/>
          <w:szCs w:val="20"/>
        </w:rPr>
        <w:t>“Ben” duygusu yerine “biz” duygusunu kazandırır.</w:t>
      </w:r>
    </w:p>
    <w:p w:rsidR="00945B3F" w:rsidRDefault="00945B3F" w:rsidP="00945B3F">
      <w:pPr>
        <w:tabs>
          <w:tab w:val="center" w:pos="4536"/>
        </w:tabs>
        <w:spacing w:after="0" w:line="240" w:lineRule="auto"/>
        <w:ind w:right="-73"/>
        <w:contextualSpacing/>
        <w:jc w:val="both"/>
        <w:rPr>
          <w:rFonts w:ascii="Candara" w:hAnsi="Candara"/>
          <w:b/>
          <w:sz w:val="20"/>
          <w:szCs w:val="20"/>
        </w:rPr>
      </w:pPr>
    </w:p>
    <w:p w:rsidR="00945B3F" w:rsidRDefault="00945B3F" w:rsidP="00945B3F">
      <w:pPr>
        <w:tabs>
          <w:tab w:val="center" w:pos="4536"/>
        </w:tabs>
        <w:spacing w:after="0" w:line="240" w:lineRule="auto"/>
        <w:ind w:right="-73"/>
        <w:contextualSpacing/>
        <w:jc w:val="both"/>
        <w:rPr>
          <w:rFonts w:ascii="Candara" w:hAnsi="Candara"/>
          <w:b/>
          <w:sz w:val="20"/>
          <w:szCs w:val="20"/>
        </w:rPr>
      </w:pPr>
    </w:p>
    <w:p w:rsidR="00945B3F" w:rsidRPr="00945B3F" w:rsidRDefault="007B082D" w:rsidP="00945B3F">
      <w:pPr>
        <w:tabs>
          <w:tab w:val="center" w:pos="4536"/>
        </w:tabs>
        <w:spacing w:after="0" w:line="240" w:lineRule="auto"/>
        <w:ind w:right="-73"/>
        <w:contextualSpacing/>
        <w:jc w:val="both"/>
        <w:rPr>
          <w:rFonts w:ascii="Candara" w:hAnsi="Candara"/>
          <w:sz w:val="20"/>
          <w:szCs w:val="20"/>
        </w:rPr>
      </w:pPr>
      <w:r w:rsidRPr="00945B3F">
        <w:rPr>
          <w:rFonts w:ascii="Candara" w:hAnsi="Candara"/>
          <w:b/>
          <w:sz w:val="20"/>
          <w:szCs w:val="20"/>
        </w:rPr>
        <w:t>9</w:t>
      </w:r>
      <w:r w:rsidR="003A0F5B" w:rsidRPr="00945B3F">
        <w:rPr>
          <w:rFonts w:ascii="Candara" w:hAnsi="Candara"/>
          <w:b/>
          <w:sz w:val="20"/>
          <w:szCs w:val="20"/>
        </w:rPr>
        <w:t xml:space="preserve">- </w:t>
      </w:r>
      <w:r w:rsidR="00945B3F" w:rsidRPr="00945B3F">
        <w:rPr>
          <w:rFonts w:ascii="Candara" w:hAnsi="Candara"/>
          <w:sz w:val="20"/>
          <w:szCs w:val="20"/>
        </w:rPr>
        <w:t xml:space="preserve">Ebu </w:t>
      </w:r>
      <w:proofErr w:type="spellStart"/>
      <w:r w:rsidR="00945B3F" w:rsidRPr="00945B3F">
        <w:rPr>
          <w:rFonts w:ascii="Candara" w:hAnsi="Candara"/>
          <w:sz w:val="20"/>
          <w:szCs w:val="20"/>
        </w:rPr>
        <w:t>Basir</w:t>
      </w:r>
      <w:proofErr w:type="spellEnd"/>
      <w:r w:rsidR="00945B3F" w:rsidRPr="00945B3F">
        <w:rPr>
          <w:rFonts w:ascii="Candara" w:hAnsi="Candara"/>
          <w:sz w:val="20"/>
          <w:szCs w:val="20"/>
        </w:rPr>
        <w:t xml:space="preserve"> adında bir genç Müslüman olup Mekke’den Medine’ye gelmişti. Çok geçmeden Mekkeliler </w:t>
      </w:r>
      <w:proofErr w:type="spellStart"/>
      <w:r w:rsidR="00945B3F" w:rsidRPr="00945B3F">
        <w:rPr>
          <w:rFonts w:ascii="Candara" w:hAnsi="Candara"/>
          <w:sz w:val="20"/>
          <w:szCs w:val="20"/>
        </w:rPr>
        <w:t>Hudeybiye</w:t>
      </w:r>
      <w:proofErr w:type="spellEnd"/>
      <w:r w:rsidR="00945B3F" w:rsidRPr="00945B3F">
        <w:rPr>
          <w:rFonts w:ascii="Candara" w:hAnsi="Candara"/>
          <w:sz w:val="20"/>
          <w:szCs w:val="20"/>
        </w:rPr>
        <w:t xml:space="preserve"> antlaşması gereği iadesini istediler. Antlaşma gereği Peygamberimiz Ebu </w:t>
      </w:r>
      <w:proofErr w:type="spellStart"/>
      <w:r w:rsidR="00945B3F" w:rsidRPr="00945B3F">
        <w:rPr>
          <w:rFonts w:ascii="Candara" w:hAnsi="Candara"/>
          <w:sz w:val="20"/>
          <w:szCs w:val="20"/>
        </w:rPr>
        <w:t>Basir’i</w:t>
      </w:r>
      <w:proofErr w:type="spellEnd"/>
      <w:r w:rsidR="00945B3F" w:rsidRPr="00945B3F">
        <w:rPr>
          <w:rFonts w:ascii="Candara" w:hAnsi="Candara"/>
          <w:sz w:val="20"/>
          <w:szCs w:val="20"/>
        </w:rPr>
        <w:t xml:space="preserve"> geri vermek zorundaydı. Ona, “Ey Ebu </w:t>
      </w:r>
      <w:proofErr w:type="spellStart"/>
      <w:r w:rsidR="002E044E">
        <w:rPr>
          <w:rFonts w:ascii="Candara" w:hAnsi="Candara"/>
          <w:sz w:val="20"/>
          <w:szCs w:val="20"/>
        </w:rPr>
        <w:t>Basir</w:t>
      </w:r>
      <w:proofErr w:type="spellEnd"/>
      <w:r w:rsidR="002E044E">
        <w:rPr>
          <w:rFonts w:ascii="Candara" w:hAnsi="Candara"/>
          <w:sz w:val="20"/>
          <w:szCs w:val="20"/>
        </w:rPr>
        <w:t xml:space="preserve">! Biliyorsun ki biz </w:t>
      </w:r>
      <w:proofErr w:type="spellStart"/>
      <w:r w:rsidR="002E044E">
        <w:rPr>
          <w:rFonts w:ascii="Candara" w:hAnsi="Candara"/>
          <w:sz w:val="20"/>
          <w:szCs w:val="20"/>
        </w:rPr>
        <w:t>Kureyş</w:t>
      </w:r>
      <w:r w:rsidR="00945B3F" w:rsidRPr="00945B3F">
        <w:rPr>
          <w:rFonts w:ascii="Candara" w:hAnsi="Candara"/>
          <w:sz w:val="20"/>
          <w:szCs w:val="20"/>
        </w:rPr>
        <w:t>lilerle</w:t>
      </w:r>
      <w:proofErr w:type="spellEnd"/>
      <w:r w:rsidR="00945B3F" w:rsidRPr="00945B3F">
        <w:rPr>
          <w:rFonts w:ascii="Candara" w:hAnsi="Candara"/>
          <w:sz w:val="20"/>
          <w:szCs w:val="20"/>
        </w:rPr>
        <w:t xml:space="preserve"> bir antlaşma yapmış ve onlara söz </w:t>
      </w:r>
      <w:r w:rsidR="00777EFD">
        <w:rPr>
          <w:rFonts w:ascii="Candara" w:hAnsi="Candara"/>
          <w:sz w:val="20"/>
          <w:szCs w:val="20"/>
        </w:rPr>
        <w:t>vermiş bulunuyoruz. Dinimize gö</w:t>
      </w:r>
      <w:r w:rsidR="00945B3F" w:rsidRPr="00945B3F">
        <w:rPr>
          <w:rFonts w:ascii="Candara" w:hAnsi="Candara"/>
          <w:sz w:val="20"/>
          <w:szCs w:val="20"/>
        </w:rPr>
        <w:t>re, verdiğimiz sözde durmamak bize yaraşmaz diyerek onu teselli edip gelen adamlara teslim etti.</w:t>
      </w:r>
    </w:p>
    <w:p w:rsidR="00945B3F" w:rsidRPr="00945B3F" w:rsidRDefault="00945B3F" w:rsidP="00945B3F">
      <w:pPr>
        <w:tabs>
          <w:tab w:val="center" w:pos="4536"/>
        </w:tabs>
        <w:spacing w:after="0" w:line="240" w:lineRule="auto"/>
        <w:contextualSpacing/>
        <w:rPr>
          <w:rFonts w:ascii="Candara" w:hAnsi="Candara"/>
          <w:b/>
          <w:sz w:val="20"/>
          <w:szCs w:val="20"/>
        </w:rPr>
      </w:pPr>
    </w:p>
    <w:p w:rsidR="00945B3F" w:rsidRPr="00945B3F" w:rsidRDefault="00945B3F" w:rsidP="00945B3F">
      <w:pPr>
        <w:tabs>
          <w:tab w:val="center" w:pos="4536"/>
        </w:tabs>
        <w:spacing w:after="0" w:line="240" w:lineRule="auto"/>
        <w:contextualSpacing/>
        <w:rPr>
          <w:rFonts w:ascii="Candara" w:hAnsi="Candara"/>
          <w:b/>
          <w:sz w:val="20"/>
          <w:szCs w:val="20"/>
        </w:rPr>
      </w:pPr>
      <w:r w:rsidRPr="00945B3F">
        <w:rPr>
          <w:rFonts w:ascii="Candara" w:hAnsi="Candara"/>
          <w:b/>
          <w:sz w:val="20"/>
          <w:szCs w:val="20"/>
        </w:rPr>
        <w:t xml:space="preserve">Verilen bu olayda Hz. Muhammed’in </w:t>
      </w:r>
      <w:r w:rsidRPr="00945B3F">
        <w:rPr>
          <w:rFonts w:ascii="Candara" w:hAnsi="Candara"/>
          <w:b/>
          <w:sz w:val="20"/>
          <w:szCs w:val="20"/>
        </w:rPr>
        <w:tab/>
        <w:t>hangi özelliği ön plana çıkmaktadır?</w:t>
      </w:r>
    </w:p>
    <w:p w:rsidR="00945B3F" w:rsidRPr="00945B3F" w:rsidRDefault="00945B3F" w:rsidP="00945B3F">
      <w:pPr>
        <w:tabs>
          <w:tab w:val="center" w:pos="4536"/>
        </w:tabs>
        <w:spacing w:after="0" w:line="240" w:lineRule="auto"/>
        <w:contextualSpacing/>
        <w:rPr>
          <w:rFonts w:ascii="Candara" w:hAnsi="Candara"/>
          <w:b/>
          <w:sz w:val="20"/>
          <w:szCs w:val="20"/>
        </w:rPr>
      </w:pPr>
    </w:p>
    <w:p w:rsidR="00945B3F" w:rsidRPr="00945B3F" w:rsidRDefault="00945B3F" w:rsidP="00945B3F">
      <w:pPr>
        <w:tabs>
          <w:tab w:val="center" w:pos="4536"/>
        </w:tabs>
        <w:spacing w:after="0" w:line="240" w:lineRule="auto"/>
        <w:contextualSpacing/>
        <w:rPr>
          <w:rFonts w:ascii="Candara" w:hAnsi="Candara"/>
          <w:sz w:val="20"/>
          <w:szCs w:val="20"/>
        </w:rPr>
      </w:pPr>
      <w:r w:rsidRPr="00945B3F">
        <w:rPr>
          <w:rFonts w:ascii="Candara" w:hAnsi="Candara"/>
          <w:b/>
          <w:sz w:val="20"/>
          <w:szCs w:val="20"/>
        </w:rPr>
        <w:t>A)</w:t>
      </w:r>
      <w:r>
        <w:rPr>
          <w:rFonts w:ascii="Candara" w:hAnsi="Candara"/>
          <w:sz w:val="20"/>
          <w:szCs w:val="20"/>
        </w:rPr>
        <w:t xml:space="preserve"> </w:t>
      </w:r>
      <w:r w:rsidRPr="00945B3F">
        <w:rPr>
          <w:rFonts w:ascii="Candara" w:hAnsi="Candara"/>
          <w:sz w:val="20"/>
          <w:szCs w:val="20"/>
        </w:rPr>
        <w:t>Her durumda dürüstlüğü ilke edinmiştir.</w:t>
      </w:r>
    </w:p>
    <w:p w:rsidR="00945B3F" w:rsidRPr="00945B3F" w:rsidRDefault="00945B3F" w:rsidP="00945B3F">
      <w:pPr>
        <w:tabs>
          <w:tab w:val="center" w:pos="4536"/>
        </w:tabs>
        <w:spacing w:after="0" w:line="240" w:lineRule="auto"/>
        <w:contextualSpacing/>
        <w:rPr>
          <w:rFonts w:ascii="Candara" w:hAnsi="Candara"/>
          <w:sz w:val="20"/>
          <w:szCs w:val="20"/>
        </w:rPr>
      </w:pPr>
      <w:r w:rsidRPr="00945B3F">
        <w:rPr>
          <w:rFonts w:ascii="Candara" w:hAnsi="Candara"/>
          <w:b/>
          <w:sz w:val="20"/>
          <w:szCs w:val="20"/>
        </w:rPr>
        <w:t>B)</w:t>
      </w:r>
      <w:r>
        <w:rPr>
          <w:rFonts w:ascii="Candara" w:hAnsi="Candara"/>
          <w:sz w:val="20"/>
          <w:szCs w:val="20"/>
        </w:rPr>
        <w:t xml:space="preserve"> </w:t>
      </w:r>
      <w:r w:rsidRPr="00945B3F">
        <w:rPr>
          <w:rFonts w:ascii="Candara" w:hAnsi="Candara"/>
          <w:sz w:val="20"/>
          <w:szCs w:val="20"/>
        </w:rPr>
        <w:t>İnsanlara değer vermiştir.</w:t>
      </w:r>
    </w:p>
    <w:p w:rsidR="00945B3F" w:rsidRPr="00945B3F" w:rsidRDefault="00945B3F" w:rsidP="00945B3F">
      <w:pPr>
        <w:tabs>
          <w:tab w:val="center" w:pos="4536"/>
        </w:tabs>
        <w:spacing w:after="0" w:line="240" w:lineRule="auto"/>
        <w:contextualSpacing/>
        <w:rPr>
          <w:rFonts w:ascii="Candara" w:hAnsi="Candara"/>
          <w:sz w:val="20"/>
          <w:szCs w:val="20"/>
        </w:rPr>
      </w:pPr>
      <w:r w:rsidRPr="00945B3F">
        <w:rPr>
          <w:rFonts w:ascii="Candara" w:hAnsi="Candara"/>
          <w:b/>
          <w:sz w:val="20"/>
          <w:szCs w:val="20"/>
        </w:rPr>
        <w:t>C)</w:t>
      </w:r>
      <w:r>
        <w:rPr>
          <w:rFonts w:ascii="Candara" w:hAnsi="Candara"/>
          <w:sz w:val="20"/>
          <w:szCs w:val="20"/>
        </w:rPr>
        <w:t xml:space="preserve"> </w:t>
      </w:r>
      <w:r w:rsidRPr="00945B3F">
        <w:rPr>
          <w:rFonts w:ascii="Candara" w:hAnsi="Candara"/>
          <w:sz w:val="20"/>
          <w:szCs w:val="20"/>
        </w:rPr>
        <w:t>Mekkelilerin gücünden çekinmiştir.</w:t>
      </w:r>
    </w:p>
    <w:p w:rsidR="00945B3F" w:rsidRPr="00945B3F" w:rsidRDefault="00945B3F" w:rsidP="00945B3F">
      <w:pPr>
        <w:tabs>
          <w:tab w:val="center" w:pos="4536"/>
        </w:tabs>
        <w:spacing w:after="0" w:line="240" w:lineRule="auto"/>
        <w:contextualSpacing/>
        <w:rPr>
          <w:rFonts w:ascii="Candara" w:hAnsi="Candara"/>
          <w:sz w:val="20"/>
          <w:szCs w:val="20"/>
        </w:rPr>
      </w:pPr>
      <w:r w:rsidRPr="00945B3F">
        <w:rPr>
          <w:rFonts w:ascii="Candara" w:hAnsi="Candara"/>
          <w:b/>
          <w:sz w:val="20"/>
          <w:szCs w:val="20"/>
        </w:rPr>
        <w:t>D)</w:t>
      </w:r>
      <w:r>
        <w:rPr>
          <w:rFonts w:ascii="Candara" w:hAnsi="Candara"/>
          <w:sz w:val="20"/>
          <w:szCs w:val="20"/>
        </w:rPr>
        <w:t xml:space="preserve"> </w:t>
      </w:r>
      <w:r w:rsidRPr="00945B3F">
        <w:rPr>
          <w:rFonts w:ascii="Candara" w:hAnsi="Candara"/>
          <w:sz w:val="20"/>
          <w:szCs w:val="20"/>
        </w:rPr>
        <w:t>Danışarak iş yapmıştır.</w:t>
      </w:r>
    </w:p>
    <w:p w:rsidR="003A0F5B" w:rsidRPr="00945B3F" w:rsidRDefault="003A0F5B" w:rsidP="00340CF1">
      <w:pPr>
        <w:tabs>
          <w:tab w:val="center" w:pos="4536"/>
        </w:tabs>
        <w:spacing w:after="0" w:line="240" w:lineRule="auto"/>
        <w:contextualSpacing/>
        <w:rPr>
          <w:rFonts w:ascii="Candara" w:hAnsi="Candara"/>
          <w:sz w:val="20"/>
          <w:szCs w:val="20"/>
        </w:rPr>
      </w:pPr>
    </w:p>
    <w:p w:rsidR="003A0F5B" w:rsidRDefault="003A0F5B" w:rsidP="003A0F5B">
      <w:pPr>
        <w:tabs>
          <w:tab w:val="center" w:pos="4536"/>
        </w:tabs>
        <w:spacing w:after="0" w:line="240" w:lineRule="auto"/>
        <w:contextualSpacing/>
        <w:rPr>
          <w:rFonts w:ascii="Times New Roman" w:hAnsi="Times New Roman"/>
          <w:sz w:val="20"/>
          <w:szCs w:val="20"/>
        </w:rPr>
      </w:pPr>
    </w:p>
    <w:p w:rsidR="007B082D" w:rsidRDefault="007B082D" w:rsidP="003A0F5B">
      <w:pPr>
        <w:tabs>
          <w:tab w:val="center" w:pos="4536"/>
        </w:tabs>
        <w:spacing w:after="0" w:line="240" w:lineRule="auto"/>
        <w:contextualSpacing/>
        <w:rPr>
          <w:rFonts w:ascii="Times New Roman" w:hAnsi="Times New Roman"/>
          <w:sz w:val="20"/>
          <w:szCs w:val="20"/>
        </w:rPr>
      </w:pPr>
    </w:p>
    <w:p w:rsidR="007B082D" w:rsidRDefault="00713269" w:rsidP="003A0F5B">
      <w:pPr>
        <w:tabs>
          <w:tab w:val="center" w:pos="4536"/>
        </w:tabs>
        <w:spacing w:after="0" w:line="240" w:lineRule="auto"/>
        <w:contextualSpacing/>
        <w:rPr>
          <w:rFonts w:ascii="Times New Roman" w:hAnsi="Times New Roman"/>
          <w:sz w:val="20"/>
          <w:szCs w:val="20"/>
        </w:rPr>
      </w:pPr>
      <w:r>
        <w:rPr>
          <w:rFonts w:ascii="Times New Roman" w:hAnsi="Times New Roman"/>
          <w:noProof/>
          <w:sz w:val="20"/>
          <w:szCs w:val="20"/>
          <w:lang w:eastAsia="tr-TR"/>
        </w:rPr>
        <w:drawing>
          <wp:anchor distT="0" distB="0" distL="114300" distR="114300" simplePos="0" relativeHeight="251664384" behindDoc="0" locked="0" layoutInCell="1" allowOverlap="1">
            <wp:simplePos x="0" y="0"/>
            <wp:positionH relativeFrom="column">
              <wp:posOffset>443230</wp:posOffset>
            </wp:positionH>
            <wp:positionV relativeFrom="paragraph">
              <wp:posOffset>11430</wp:posOffset>
            </wp:positionV>
            <wp:extent cx="2085975" cy="1152525"/>
            <wp:effectExtent l="57150" t="19050" r="0" b="0"/>
            <wp:wrapNone/>
            <wp:docPr id="2"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DA3322" w:rsidRPr="007D2111" w:rsidRDefault="003A0F5B" w:rsidP="00340CF1">
      <w:pPr>
        <w:spacing w:after="0" w:line="240" w:lineRule="auto"/>
        <w:ind w:left="-340"/>
        <w:rPr>
          <w:rFonts w:ascii="Candara" w:hAnsi="Candara"/>
          <w:sz w:val="20"/>
          <w:szCs w:val="20"/>
        </w:rPr>
      </w:pPr>
      <w:r w:rsidRPr="007D2111">
        <w:rPr>
          <w:rFonts w:ascii="Candara" w:hAnsi="Candara"/>
          <w:b/>
          <w:sz w:val="20"/>
          <w:szCs w:val="20"/>
        </w:rPr>
        <w:t xml:space="preserve">      </w:t>
      </w:r>
      <w:r w:rsidR="00945B3F" w:rsidRPr="007D2111">
        <w:rPr>
          <w:rFonts w:ascii="Candara" w:hAnsi="Candara"/>
          <w:b/>
          <w:sz w:val="20"/>
          <w:szCs w:val="20"/>
        </w:rPr>
        <w:t>10</w:t>
      </w:r>
      <w:r w:rsidRPr="007D2111">
        <w:rPr>
          <w:rFonts w:ascii="Candara" w:hAnsi="Candara"/>
          <w:b/>
          <w:sz w:val="20"/>
          <w:szCs w:val="20"/>
        </w:rPr>
        <w:t>-</w:t>
      </w:r>
      <w:r w:rsidR="00DA3322" w:rsidRPr="007D2111">
        <w:rPr>
          <w:rFonts w:ascii="Candara" w:hAnsi="Candara"/>
          <w:b/>
          <w:sz w:val="20"/>
          <w:szCs w:val="20"/>
        </w:rPr>
        <w:t xml:space="preserve"> </w:t>
      </w:r>
    </w:p>
    <w:p w:rsidR="00DA3322" w:rsidRDefault="00DA3322" w:rsidP="00C12B23">
      <w:pPr>
        <w:spacing w:after="0" w:line="240" w:lineRule="auto"/>
        <w:jc w:val="both"/>
        <w:rPr>
          <w:rFonts w:ascii="Times New Roman" w:hAnsi="Times New Roman"/>
          <w:b/>
          <w:sz w:val="20"/>
          <w:szCs w:val="20"/>
        </w:rPr>
      </w:pPr>
    </w:p>
    <w:p w:rsidR="00945B3F" w:rsidRDefault="00945B3F" w:rsidP="00C12B23">
      <w:pPr>
        <w:spacing w:after="0" w:line="240" w:lineRule="auto"/>
        <w:jc w:val="both"/>
        <w:rPr>
          <w:rFonts w:ascii="Times New Roman" w:hAnsi="Times New Roman"/>
          <w:b/>
          <w:sz w:val="20"/>
          <w:szCs w:val="20"/>
        </w:rPr>
      </w:pPr>
    </w:p>
    <w:p w:rsidR="00945B3F" w:rsidRDefault="00945B3F" w:rsidP="00C12B23">
      <w:pPr>
        <w:spacing w:after="0" w:line="240" w:lineRule="auto"/>
        <w:jc w:val="both"/>
        <w:rPr>
          <w:rFonts w:ascii="Times New Roman" w:hAnsi="Times New Roman"/>
          <w:b/>
          <w:sz w:val="20"/>
          <w:szCs w:val="20"/>
        </w:rPr>
      </w:pPr>
    </w:p>
    <w:p w:rsidR="00945B3F" w:rsidRDefault="00945B3F" w:rsidP="00C12B23">
      <w:pPr>
        <w:spacing w:after="0" w:line="240" w:lineRule="auto"/>
        <w:jc w:val="both"/>
        <w:rPr>
          <w:rFonts w:ascii="Times New Roman" w:hAnsi="Times New Roman"/>
          <w:b/>
          <w:sz w:val="20"/>
          <w:szCs w:val="20"/>
        </w:rPr>
      </w:pPr>
    </w:p>
    <w:p w:rsidR="00945B3F" w:rsidRDefault="00945B3F" w:rsidP="00C12B23">
      <w:pPr>
        <w:spacing w:after="0" w:line="240" w:lineRule="auto"/>
        <w:jc w:val="both"/>
        <w:rPr>
          <w:rFonts w:ascii="Times New Roman" w:hAnsi="Times New Roman"/>
          <w:b/>
          <w:sz w:val="20"/>
          <w:szCs w:val="20"/>
        </w:rPr>
      </w:pPr>
    </w:p>
    <w:p w:rsidR="00945B3F" w:rsidRDefault="00683104" w:rsidP="00C12B23">
      <w:pPr>
        <w:spacing w:after="0" w:line="240" w:lineRule="auto"/>
        <w:jc w:val="both"/>
        <w:rPr>
          <w:rFonts w:ascii="Times New Roman" w:hAnsi="Times New Roman"/>
          <w:b/>
          <w:sz w:val="20"/>
          <w:szCs w:val="20"/>
        </w:rPr>
      </w:pPr>
      <w:r>
        <w:rPr>
          <w:rFonts w:ascii="Times New Roman" w:hAnsi="Times New Roman"/>
          <w:b/>
          <w:noProof/>
          <w:sz w:val="20"/>
          <w:szCs w:val="20"/>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7" type="#_x0000_t67" style="position:absolute;left:0;text-align:left;margin-left:107.65pt;margin-top:2.15pt;width:12.75pt;height:19.5pt;z-index:251665408" fillcolor="#666 [1936]" strokecolor="black [3200]" strokeweight="1pt">
            <v:fill color2="black [3200]" focus="50%" type="gradient"/>
            <v:shadow on="t" type="perspective" color="#7f7f7f [1601]" offset="1pt" offset2="-3pt"/>
            <v:textbox style="layout-flow:vertical-ideographic"/>
          </v:shape>
        </w:pict>
      </w:r>
    </w:p>
    <w:p w:rsidR="00945B3F" w:rsidRDefault="00945B3F" w:rsidP="00C12B23">
      <w:pPr>
        <w:spacing w:after="0" w:line="240" w:lineRule="auto"/>
        <w:jc w:val="both"/>
        <w:rPr>
          <w:rFonts w:ascii="Times New Roman" w:hAnsi="Times New Roman"/>
          <w:b/>
          <w:sz w:val="20"/>
          <w:szCs w:val="20"/>
        </w:rPr>
      </w:pPr>
    </w:p>
    <w:p w:rsidR="00945B3F" w:rsidRDefault="00480DDF" w:rsidP="00C12B23">
      <w:pPr>
        <w:spacing w:after="0" w:line="240" w:lineRule="auto"/>
        <w:jc w:val="both"/>
        <w:rPr>
          <w:rFonts w:ascii="Times New Roman" w:hAnsi="Times New Roman"/>
          <w:b/>
          <w:sz w:val="20"/>
          <w:szCs w:val="20"/>
        </w:rPr>
      </w:pPr>
      <w:r>
        <w:rPr>
          <w:rFonts w:ascii="Times New Roman" w:hAnsi="Times New Roman"/>
          <w:b/>
          <w:noProof/>
          <w:sz w:val="20"/>
          <w:szCs w:val="20"/>
          <w:lang w:eastAsia="tr-TR"/>
        </w:rPr>
        <w:drawing>
          <wp:inline distT="0" distB="0" distL="0" distR="0">
            <wp:extent cx="2962275" cy="314325"/>
            <wp:effectExtent l="19050" t="0" r="9525" b="0"/>
            <wp:docPr id="6" name="Diy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945B3F" w:rsidRDefault="00945B3F" w:rsidP="00C12B23">
      <w:pPr>
        <w:spacing w:after="0" w:line="240" w:lineRule="auto"/>
        <w:jc w:val="both"/>
        <w:rPr>
          <w:rFonts w:ascii="Times New Roman" w:hAnsi="Times New Roman"/>
          <w:b/>
          <w:sz w:val="20"/>
          <w:szCs w:val="20"/>
        </w:rPr>
      </w:pPr>
    </w:p>
    <w:p w:rsidR="00945B3F" w:rsidRDefault="00945B3F" w:rsidP="00C12B23">
      <w:pPr>
        <w:spacing w:after="0" w:line="240" w:lineRule="auto"/>
        <w:jc w:val="both"/>
        <w:rPr>
          <w:rFonts w:ascii="Times New Roman" w:hAnsi="Times New Roman"/>
          <w:b/>
          <w:sz w:val="20"/>
          <w:szCs w:val="20"/>
        </w:rPr>
      </w:pPr>
    </w:p>
    <w:p w:rsidR="00480DDF" w:rsidRDefault="00480DDF" w:rsidP="00480DDF">
      <w:pPr>
        <w:spacing w:after="0" w:line="240" w:lineRule="auto"/>
        <w:jc w:val="both"/>
        <w:rPr>
          <w:rFonts w:ascii="Candara" w:hAnsi="Candara"/>
          <w:b/>
          <w:sz w:val="20"/>
          <w:szCs w:val="20"/>
        </w:rPr>
      </w:pPr>
      <w:r w:rsidRPr="00480DDF">
        <w:rPr>
          <w:rFonts w:ascii="Candara" w:hAnsi="Candara"/>
          <w:b/>
          <w:sz w:val="20"/>
          <w:szCs w:val="20"/>
        </w:rPr>
        <w:t>Hac ve Umre’</w:t>
      </w:r>
      <w:r>
        <w:rPr>
          <w:rFonts w:ascii="Candara" w:hAnsi="Candara"/>
          <w:b/>
          <w:sz w:val="20"/>
          <w:szCs w:val="20"/>
        </w:rPr>
        <w:t xml:space="preserve">nin ortak özellikleri “?” </w:t>
      </w:r>
      <w:r w:rsidRPr="00480DDF">
        <w:rPr>
          <w:rFonts w:ascii="Candara" w:hAnsi="Candara"/>
          <w:b/>
          <w:sz w:val="20"/>
          <w:szCs w:val="20"/>
        </w:rPr>
        <w:t xml:space="preserve">ile </w:t>
      </w:r>
      <w:r>
        <w:rPr>
          <w:rFonts w:ascii="Candara" w:hAnsi="Candara"/>
          <w:b/>
          <w:sz w:val="20"/>
          <w:szCs w:val="20"/>
        </w:rPr>
        <w:t xml:space="preserve">bırakılan yere aşağıdakilerden </w:t>
      </w:r>
      <w:r w:rsidRPr="00480DDF">
        <w:rPr>
          <w:rFonts w:ascii="Candara" w:hAnsi="Candara"/>
          <w:b/>
          <w:sz w:val="20"/>
          <w:szCs w:val="20"/>
        </w:rPr>
        <w:t xml:space="preserve">hangisi </w:t>
      </w:r>
      <w:r w:rsidRPr="00480DDF">
        <w:rPr>
          <w:rFonts w:ascii="Candara" w:hAnsi="Candara"/>
          <w:b/>
          <w:sz w:val="20"/>
          <w:szCs w:val="20"/>
          <w:u w:val="single"/>
        </w:rPr>
        <w:t>yazılamaz</w:t>
      </w:r>
      <w:r w:rsidRPr="00480DDF">
        <w:rPr>
          <w:rFonts w:ascii="Candara" w:hAnsi="Candara"/>
          <w:b/>
          <w:sz w:val="20"/>
          <w:szCs w:val="20"/>
        </w:rPr>
        <w:t>?</w:t>
      </w:r>
    </w:p>
    <w:p w:rsidR="00480DDF" w:rsidRDefault="00480DDF" w:rsidP="00480DDF">
      <w:pPr>
        <w:spacing w:after="0" w:line="240" w:lineRule="auto"/>
        <w:jc w:val="both"/>
        <w:rPr>
          <w:rFonts w:ascii="Candara" w:hAnsi="Candara"/>
          <w:b/>
          <w:sz w:val="20"/>
          <w:szCs w:val="20"/>
        </w:rPr>
      </w:pPr>
    </w:p>
    <w:p w:rsidR="00480DDF" w:rsidRDefault="00480DDF" w:rsidP="00480DDF">
      <w:pPr>
        <w:spacing w:after="0" w:line="240" w:lineRule="auto"/>
        <w:jc w:val="both"/>
        <w:rPr>
          <w:rFonts w:ascii="Candara" w:hAnsi="Candara"/>
          <w:b/>
          <w:sz w:val="20"/>
          <w:szCs w:val="20"/>
        </w:rPr>
      </w:pPr>
      <w:r w:rsidRPr="00480DDF">
        <w:rPr>
          <w:rFonts w:ascii="Candara" w:hAnsi="Candara"/>
          <w:b/>
          <w:sz w:val="20"/>
          <w:szCs w:val="20"/>
        </w:rPr>
        <w:t>A)</w:t>
      </w:r>
      <w:r>
        <w:rPr>
          <w:rFonts w:ascii="Candara" w:hAnsi="Candara"/>
          <w:sz w:val="20"/>
          <w:szCs w:val="20"/>
        </w:rPr>
        <w:t xml:space="preserve"> </w:t>
      </w:r>
      <w:proofErr w:type="gramStart"/>
      <w:r w:rsidRPr="00480DDF">
        <w:rPr>
          <w:rFonts w:ascii="Candara" w:hAnsi="Candara"/>
          <w:sz w:val="20"/>
          <w:szCs w:val="20"/>
        </w:rPr>
        <w:t>Kabe’yi</w:t>
      </w:r>
      <w:proofErr w:type="gramEnd"/>
      <w:r w:rsidRPr="00480DDF">
        <w:rPr>
          <w:rFonts w:ascii="Candara" w:hAnsi="Candara"/>
          <w:sz w:val="20"/>
          <w:szCs w:val="20"/>
        </w:rPr>
        <w:t xml:space="preserve"> tavaf etme</w:t>
      </w:r>
    </w:p>
    <w:p w:rsidR="00480DDF" w:rsidRDefault="00480DDF" w:rsidP="00480DDF">
      <w:pPr>
        <w:spacing w:after="0" w:line="240" w:lineRule="auto"/>
        <w:jc w:val="both"/>
        <w:rPr>
          <w:rFonts w:ascii="Candara" w:hAnsi="Candara"/>
          <w:b/>
          <w:sz w:val="20"/>
          <w:szCs w:val="20"/>
        </w:rPr>
      </w:pPr>
      <w:r w:rsidRPr="00480DDF">
        <w:rPr>
          <w:rFonts w:ascii="Candara" w:hAnsi="Candara"/>
          <w:b/>
          <w:sz w:val="20"/>
          <w:szCs w:val="20"/>
        </w:rPr>
        <w:t>B)</w:t>
      </w:r>
      <w:r>
        <w:rPr>
          <w:rFonts w:ascii="Candara" w:hAnsi="Candara"/>
          <w:sz w:val="20"/>
          <w:szCs w:val="20"/>
        </w:rPr>
        <w:t xml:space="preserve"> Vakfe</w:t>
      </w:r>
    </w:p>
    <w:p w:rsidR="00480DDF" w:rsidRDefault="00480DDF" w:rsidP="00480DDF">
      <w:pPr>
        <w:spacing w:after="0" w:line="240" w:lineRule="auto"/>
        <w:jc w:val="both"/>
        <w:rPr>
          <w:rFonts w:ascii="Candara" w:hAnsi="Candara"/>
          <w:b/>
          <w:sz w:val="20"/>
          <w:szCs w:val="20"/>
        </w:rPr>
      </w:pPr>
      <w:r w:rsidRPr="00480DDF">
        <w:rPr>
          <w:rFonts w:ascii="Candara" w:hAnsi="Candara"/>
          <w:b/>
          <w:sz w:val="20"/>
          <w:szCs w:val="20"/>
        </w:rPr>
        <w:t>C)</w:t>
      </w:r>
      <w:r>
        <w:rPr>
          <w:rFonts w:ascii="Candara" w:hAnsi="Candara"/>
          <w:sz w:val="20"/>
          <w:szCs w:val="20"/>
        </w:rPr>
        <w:t xml:space="preserve"> </w:t>
      </w:r>
      <w:proofErr w:type="spellStart"/>
      <w:r w:rsidRPr="00480DDF">
        <w:rPr>
          <w:rFonts w:ascii="Candara" w:hAnsi="Candara"/>
          <w:sz w:val="20"/>
          <w:szCs w:val="20"/>
        </w:rPr>
        <w:t>Sa’y</w:t>
      </w:r>
      <w:proofErr w:type="spellEnd"/>
      <w:r w:rsidRPr="00480DDF">
        <w:rPr>
          <w:rFonts w:ascii="Candara" w:hAnsi="Candara"/>
          <w:sz w:val="20"/>
          <w:szCs w:val="20"/>
        </w:rPr>
        <w:t xml:space="preserve"> yapma</w:t>
      </w:r>
    </w:p>
    <w:p w:rsidR="00DB5592" w:rsidRDefault="00480DDF" w:rsidP="00DB5592">
      <w:pPr>
        <w:spacing w:after="0" w:line="240" w:lineRule="auto"/>
        <w:jc w:val="both"/>
        <w:rPr>
          <w:rFonts w:ascii="Candara" w:hAnsi="Candara"/>
          <w:b/>
          <w:sz w:val="20"/>
          <w:szCs w:val="20"/>
        </w:rPr>
      </w:pPr>
      <w:r w:rsidRPr="00480DDF">
        <w:rPr>
          <w:rFonts w:ascii="Candara" w:hAnsi="Candara"/>
          <w:b/>
          <w:sz w:val="20"/>
          <w:szCs w:val="20"/>
        </w:rPr>
        <w:t>D)</w:t>
      </w:r>
      <w:r>
        <w:rPr>
          <w:rFonts w:ascii="Candara" w:hAnsi="Candara"/>
          <w:sz w:val="20"/>
          <w:szCs w:val="20"/>
        </w:rPr>
        <w:t xml:space="preserve"> </w:t>
      </w:r>
      <w:r w:rsidRPr="00480DDF">
        <w:rPr>
          <w:rFonts w:ascii="Candara" w:hAnsi="Candara"/>
          <w:sz w:val="20"/>
          <w:szCs w:val="20"/>
        </w:rPr>
        <w:t>İhrama girme</w:t>
      </w:r>
    </w:p>
    <w:p w:rsidR="00DB5592" w:rsidRDefault="00DB5592" w:rsidP="00DB5592">
      <w:pPr>
        <w:spacing w:after="0" w:line="240" w:lineRule="auto"/>
        <w:jc w:val="both"/>
        <w:rPr>
          <w:rFonts w:ascii="Candara" w:hAnsi="Candara"/>
          <w:b/>
          <w:sz w:val="20"/>
          <w:szCs w:val="20"/>
        </w:rPr>
      </w:pPr>
    </w:p>
    <w:p w:rsidR="00DB5592" w:rsidRPr="00DB5592" w:rsidRDefault="00953F94" w:rsidP="00DB5592">
      <w:pPr>
        <w:spacing w:after="0" w:line="240" w:lineRule="auto"/>
        <w:jc w:val="both"/>
        <w:rPr>
          <w:rFonts w:ascii="Candara" w:hAnsi="Candara"/>
          <w:sz w:val="20"/>
          <w:szCs w:val="20"/>
        </w:rPr>
      </w:pPr>
      <w:r w:rsidRPr="00DB5592">
        <w:rPr>
          <w:rFonts w:ascii="Candara" w:hAnsi="Candara"/>
          <w:b/>
          <w:sz w:val="20"/>
          <w:szCs w:val="20"/>
        </w:rPr>
        <w:lastRenderedPageBreak/>
        <w:t>1</w:t>
      </w:r>
      <w:r w:rsidR="007D2111" w:rsidRPr="00DB5592">
        <w:rPr>
          <w:rFonts w:ascii="Candara" w:hAnsi="Candara"/>
          <w:b/>
          <w:sz w:val="20"/>
          <w:szCs w:val="20"/>
        </w:rPr>
        <w:t>1</w:t>
      </w:r>
      <w:r w:rsidRPr="00DB5592">
        <w:rPr>
          <w:rFonts w:ascii="Candara" w:hAnsi="Candara"/>
          <w:b/>
          <w:sz w:val="20"/>
          <w:szCs w:val="20"/>
        </w:rPr>
        <w:t xml:space="preserve">- </w:t>
      </w:r>
      <w:r w:rsidR="00DB5592" w:rsidRPr="00DB5592">
        <w:rPr>
          <w:rFonts w:ascii="Candara" w:hAnsi="Candara"/>
          <w:sz w:val="20"/>
          <w:szCs w:val="20"/>
        </w:rPr>
        <w:t>Hz. Muhammed (s.a.v.)</w:t>
      </w:r>
      <w:r w:rsidR="00DB5592">
        <w:rPr>
          <w:rFonts w:ascii="Candara" w:hAnsi="Candara"/>
          <w:sz w:val="20"/>
          <w:szCs w:val="20"/>
        </w:rPr>
        <w:t xml:space="preserve"> yaşadığı </w:t>
      </w:r>
      <w:r w:rsidR="00777EFD">
        <w:rPr>
          <w:rFonts w:ascii="Candara" w:hAnsi="Candara"/>
          <w:sz w:val="20"/>
          <w:szCs w:val="20"/>
        </w:rPr>
        <w:t xml:space="preserve">toplumda </w:t>
      </w:r>
      <w:r w:rsidR="00DB5592">
        <w:rPr>
          <w:rFonts w:ascii="Candara" w:hAnsi="Candara"/>
          <w:sz w:val="20"/>
          <w:szCs w:val="20"/>
        </w:rPr>
        <w:t>güç</w:t>
      </w:r>
      <w:r w:rsidR="00DB5592" w:rsidRPr="00DB5592">
        <w:rPr>
          <w:rFonts w:ascii="Candara" w:hAnsi="Candara"/>
          <w:sz w:val="20"/>
          <w:szCs w:val="20"/>
        </w:rPr>
        <w:t>süz, k</w:t>
      </w:r>
      <w:r w:rsidR="00DB5592">
        <w:rPr>
          <w:rFonts w:ascii="Candara" w:hAnsi="Candara"/>
          <w:sz w:val="20"/>
          <w:szCs w:val="20"/>
        </w:rPr>
        <w:t>imsesiz ve haksızlığa uğrayanla</w:t>
      </w:r>
      <w:r w:rsidR="00DB5592" w:rsidRPr="00DB5592">
        <w:rPr>
          <w:rFonts w:ascii="Candara" w:hAnsi="Candara"/>
          <w:sz w:val="20"/>
          <w:szCs w:val="20"/>
        </w:rPr>
        <w:t>rın ha</w:t>
      </w:r>
      <w:r w:rsidR="00DB5592">
        <w:rPr>
          <w:rFonts w:ascii="Candara" w:hAnsi="Candara"/>
          <w:sz w:val="20"/>
          <w:szCs w:val="20"/>
        </w:rPr>
        <w:t>klarını savunmuştur. Savaş esir</w:t>
      </w:r>
      <w:r w:rsidR="00DB5592" w:rsidRPr="00DB5592">
        <w:rPr>
          <w:rFonts w:ascii="Candara" w:hAnsi="Candara"/>
          <w:sz w:val="20"/>
          <w:szCs w:val="20"/>
        </w:rPr>
        <w:t xml:space="preserve">lerine iyi davranılmasını öğütlemiştir. </w:t>
      </w:r>
      <w:r w:rsidR="00DB5592">
        <w:rPr>
          <w:rFonts w:ascii="Candara" w:hAnsi="Candara"/>
          <w:sz w:val="20"/>
          <w:szCs w:val="20"/>
        </w:rPr>
        <w:t xml:space="preserve">İnsana; makamına, zenginliğine, ırkına, cinsiyetine göre değil; insan olarak değer verirdi. </w:t>
      </w:r>
      <w:r w:rsidR="00DB5592" w:rsidRPr="00DB5592">
        <w:rPr>
          <w:rFonts w:ascii="Candara" w:hAnsi="Candara"/>
          <w:sz w:val="20"/>
          <w:szCs w:val="20"/>
        </w:rPr>
        <w:t xml:space="preserve">Kadınların ve kız çocuklarının aşağılanmasına karşı çıkmıştır. </w:t>
      </w:r>
      <w:r w:rsidR="00DB5592">
        <w:rPr>
          <w:rFonts w:ascii="Candara" w:hAnsi="Candara"/>
          <w:sz w:val="20"/>
          <w:szCs w:val="20"/>
        </w:rPr>
        <w:t>Sadece Müslümanlara değil, başka dinden olan insanlara da değer verir, hatta onların ö</w:t>
      </w:r>
      <w:r w:rsidR="00777EFD">
        <w:rPr>
          <w:rFonts w:ascii="Candara" w:hAnsi="Candara"/>
          <w:sz w:val="20"/>
          <w:szCs w:val="20"/>
        </w:rPr>
        <w:t>lülerine bile saygı gösterirdi. İnsanlar</w:t>
      </w:r>
      <w:r w:rsidR="00600F94">
        <w:rPr>
          <w:rFonts w:ascii="Candara" w:hAnsi="Candara"/>
          <w:sz w:val="20"/>
          <w:szCs w:val="20"/>
        </w:rPr>
        <w:t xml:space="preserve"> arasında</w:t>
      </w:r>
      <w:r w:rsidR="00777EFD">
        <w:rPr>
          <w:rFonts w:ascii="Candara" w:hAnsi="Candara"/>
          <w:sz w:val="20"/>
          <w:szCs w:val="20"/>
        </w:rPr>
        <w:t xml:space="preserve"> büyük</w:t>
      </w:r>
      <w:r w:rsidR="00600F94">
        <w:rPr>
          <w:rFonts w:ascii="Candara" w:hAnsi="Candara"/>
          <w:sz w:val="20"/>
          <w:szCs w:val="20"/>
        </w:rPr>
        <w:t xml:space="preserve"> </w:t>
      </w:r>
      <w:r w:rsidR="00777EFD">
        <w:rPr>
          <w:rFonts w:ascii="Candara" w:hAnsi="Candara"/>
          <w:sz w:val="20"/>
          <w:szCs w:val="20"/>
        </w:rPr>
        <w:t>-</w:t>
      </w:r>
      <w:r w:rsidR="00600F94">
        <w:rPr>
          <w:rFonts w:ascii="Candara" w:hAnsi="Candara"/>
          <w:sz w:val="20"/>
          <w:szCs w:val="20"/>
        </w:rPr>
        <w:t xml:space="preserve"> </w:t>
      </w:r>
      <w:r w:rsidR="00777EFD">
        <w:rPr>
          <w:rFonts w:ascii="Candara" w:hAnsi="Candara"/>
          <w:sz w:val="20"/>
          <w:szCs w:val="20"/>
        </w:rPr>
        <w:t xml:space="preserve">küçük ayrımı yapmazdı. </w:t>
      </w:r>
    </w:p>
    <w:p w:rsidR="00DB5592" w:rsidRPr="00DB5592" w:rsidRDefault="00DB5592" w:rsidP="00DB5592">
      <w:pPr>
        <w:spacing w:after="0" w:line="240" w:lineRule="auto"/>
        <w:ind w:left="-340"/>
        <w:rPr>
          <w:rFonts w:ascii="Candara" w:hAnsi="Candara"/>
          <w:b/>
          <w:sz w:val="20"/>
          <w:szCs w:val="20"/>
        </w:rPr>
      </w:pPr>
    </w:p>
    <w:p w:rsidR="00DB5592" w:rsidRDefault="00DB5592" w:rsidP="00DB5592">
      <w:pPr>
        <w:spacing w:after="0" w:line="240" w:lineRule="auto"/>
        <w:rPr>
          <w:rFonts w:ascii="Candara" w:hAnsi="Candara"/>
          <w:b/>
          <w:sz w:val="20"/>
          <w:szCs w:val="20"/>
        </w:rPr>
      </w:pPr>
      <w:r w:rsidRPr="00DB5592">
        <w:rPr>
          <w:rFonts w:ascii="Candara" w:hAnsi="Candara"/>
          <w:b/>
          <w:sz w:val="20"/>
          <w:szCs w:val="20"/>
        </w:rPr>
        <w:t>Aşağı</w:t>
      </w:r>
      <w:r>
        <w:rPr>
          <w:rFonts w:ascii="Candara" w:hAnsi="Candara"/>
          <w:b/>
          <w:sz w:val="20"/>
          <w:szCs w:val="20"/>
        </w:rPr>
        <w:t xml:space="preserve">dakilerden </w:t>
      </w:r>
      <w:r w:rsidRPr="00DB5592">
        <w:rPr>
          <w:rFonts w:ascii="Candara" w:hAnsi="Candara"/>
          <w:b/>
          <w:sz w:val="20"/>
          <w:szCs w:val="20"/>
        </w:rPr>
        <w:t xml:space="preserve">hangisi verilen bilgiye uygun davranışlarından biri </w:t>
      </w:r>
      <w:r w:rsidRPr="00DB5592">
        <w:rPr>
          <w:rFonts w:ascii="Candara" w:hAnsi="Candara"/>
          <w:b/>
          <w:sz w:val="20"/>
          <w:szCs w:val="20"/>
          <w:u w:val="single"/>
        </w:rPr>
        <w:t>değildir</w:t>
      </w:r>
      <w:r w:rsidRPr="00DB5592">
        <w:rPr>
          <w:rFonts w:ascii="Candara" w:hAnsi="Candara"/>
          <w:b/>
          <w:sz w:val="20"/>
          <w:szCs w:val="20"/>
        </w:rPr>
        <w:t>?</w:t>
      </w:r>
    </w:p>
    <w:p w:rsidR="00DB5592" w:rsidRPr="00DB5592" w:rsidRDefault="00DB5592" w:rsidP="00DB5592">
      <w:pPr>
        <w:spacing w:after="0" w:line="240" w:lineRule="auto"/>
        <w:rPr>
          <w:rFonts w:ascii="Candara" w:hAnsi="Candara"/>
          <w:b/>
          <w:sz w:val="20"/>
          <w:szCs w:val="20"/>
        </w:rPr>
      </w:pPr>
      <w:r w:rsidRPr="00DB5592">
        <w:rPr>
          <w:rFonts w:ascii="Candara" w:hAnsi="Candara"/>
          <w:b/>
          <w:sz w:val="20"/>
          <w:szCs w:val="20"/>
        </w:rPr>
        <w:t xml:space="preserve"> </w:t>
      </w:r>
    </w:p>
    <w:p w:rsidR="00DB5592" w:rsidRPr="00DB5592" w:rsidRDefault="00DB5592" w:rsidP="00DB5592">
      <w:pPr>
        <w:spacing w:after="0" w:line="240" w:lineRule="auto"/>
        <w:rPr>
          <w:rFonts w:ascii="Candara" w:hAnsi="Candara"/>
          <w:sz w:val="20"/>
          <w:szCs w:val="20"/>
        </w:rPr>
      </w:pPr>
      <w:r w:rsidRPr="00DB5592">
        <w:rPr>
          <w:rFonts w:ascii="Candara" w:hAnsi="Candara"/>
          <w:b/>
          <w:sz w:val="20"/>
          <w:szCs w:val="20"/>
        </w:rPr>
        <w:t xml:space="preserve">A) </w:t>
      </w:r>
      <w:r w:rsidRPr="00DB5592">
        <w:rPr>
          <w:rFonts w:ascii="Candara" w:hAnsi="Candara"/>
          <w:sz w:val="20"/>
          <w:szCs w:val="20"/>
        </w:rPr>
        <w:t>Ali amcanın Suriye’deki savaştan kaçan mağdurlara evini uygun</w:t>
      </w:r>
      <w:r>
        <w:rPr>
          <w:rFonts w:ascii="Candara" w:hAnsi="Candara"/>
          <w:sz w:val="20"/>
          <w:szCs w:val="20"/>
        </w:rPr>
        <w:t xml:space="preserve"> fiya</w:t>
      </w:r>
      <w:r w:rsidRPr="00DB5592">
        <w:rPr>
          <w:rFonts w:ascii="Candara" w:hAnsi="Candara"/>
          <w:sz w:val="20"/>
          <w:szCs w:val="20"/>
        </w:rPr>
        <w:t>ta kiraya vermesi</w:t>
      </w:r>
    </w:p>
    <w:p w:rsidR="00DB5592" w:rsidRPr="00DB5592" w:rsidRDefault="00DB5592" w:rsidP="00DB5592">
      <w:pPr>
        <w:spacing w:after="0" w:line="240" w:lineRule="auto"/>
        <w:rPr>
          <w:rFonts w:ascii="Candara" w:hAnsi="Candara"/>
          <w:sz w:val="20"/>
          <w:szCs w:val="20"/>
        </w:rPr>
      </w:pPr>
      <w:r w:rsidRPr="00DB5592">
        <w:rPr>
          <w:rFonts w:ascii="Candara" w:hAnsi="Candara"/>
          <w:b/>
          <w:sz w:val="20"/>
          <w:szCs w:val="20"/>
        </w:rPr>
        <w:t>B)</w:t>
      </w:r>
      <w:r>
        <w:rPr>
          <w:rFonts w:ascii="Candara" w:hAnsi="Candara"/>
          <w:sz w:val="20"/>
          <w:szCs w:val="20"/>
        </w:rPr>
        <w:t xml:space="preserve"> </w:t>
      </w:r>
      <w:r w:rsidRPr="00DB5592">
        <w:rPr>
          <w:rFonts w:ascii="Candara" w:hAnsi="Candara"/>
          <w:sz w:val="20"/>
          <w:szCs w:val="20"/>
        </w:rPr>
        <w:t xml:space="preserve">Serap teyzenin Müslüman olmayan hasta komşusunu ziyarete gitmesi </w:t>
      </w:r>
    </w:p>
    <w:p w:rsidR="00DB5592" w:rsidRPr="00DB5592" w:rsidRDefault="00DB5592" w:rsidP="00DB5592">
      <w:pPr>
        <w:spacing w:after="0" w:line="240" w:lineRule="auto"/>
        <w:rPr>
          <w:rFonts w:ascii="Candara" w:hAnsi="Candara"/>
          <w:sz w:val="20"/>
          <w:szCs w:val="20"/>
        </w:rPr>
      </w:pPr>
      <w:r w:rsidRPr="00DB5592">
        <w:rPr>
          <w:rFonts w:ascii="Candara" w:hAnsi="Candara"/>
          <w:b/>
          <w:sz w:val="20"/>
          <w:szCs w:val="20"/>
        </w:rPr>
        <w:t>C)</w:t>
      </w:r>
      <w:r>
        <w:rPr>
          <w:rFonts w:ascii="Candara" w:hAnsi="Candara"/>
          <w:sz w:val="20"/>
          <w:szCs w:val="20"/>
        </w:rPr>
        <w:t xml:space="preserve"> </w:t>
      </w:r>
      <w:r w:rsidRPr="00DB5592">
        <w:rPr>
          <w:rFonts w:ascii="Candara" w:hAnsi="Candara"/>
          <w:sz w:val="20"/>
          <w:szCs w:val="20"/>
        </w:rPr>
        <w:t xml:space="preserve">Zeynep’in komşusu rahatsız olmasın diye temizliğini sabahları yapması  </w:t>
      </w:r>
    </w:p>
    <w:p w:rsidR="00DB5592" w:rsidRPr="00DB5592" w:rsidRDefault="00DB5592" w:rsidP="00DB5592">
      <w:pPr>
        <w:spacing w:after="0" w:line="240" w:lineRule="auto"/>
        <w:rPr>
          <w:rFonts w:ascii="Candara" w:hAnsi="Candara"/>
          <w:sz w:val="20"/>
          <w:szCs w:val="20"/>
        </w:rPr>
      </w:pPr>
      <w:r w:rsidRPr="00DB5592">
        <w:rPr>
          <w:rFonts w:ascii="Candara" w:hAnsi="Candara"/>
          <w:b/>
          <w:sz w:val="20"/>
          <w:szCs w:val="20"/>
        </w:rPr>
        <w:t>D)</w:t>
      </w:r>
      <w:r>
        <w:rPr>
          <w:rFonts w:ascii="Candara" w:hAnsi="Candara"/>
          <w:sz w:val="20"/>
          <w:szCs w:val="20"/>
        </w:rPr>
        <w:t xml:space="preserve"> </w:t>
      </w:r>
      <w:r w:rsidRPr="00DB5592">
        <w:rPr>
          <w:rFonts w:ascii="Candara" w:hAnsi="Candara"/>
          <w:sz w:val="20"/>
          <w:szCs w:val="20"/>
        </w:rPr>
        <w:t>Tahir amcanın miras paylaşımını yaparken kızına pay vermemesi</w:t>
      </w:r>
    </w:p>
    <w:p w:rsidR="002F560B" w:rsidRDefault="00DB5592" w:rsidP="002F560B">
      <w:pPr>
        <w:spacing w:after="0" w:line="240" w:lineRule="auto"/>
        <w:ind w:left="-340"/>
        <w:rPr>
          <w:rFonts w:ascii="Times New Roman" w:hAnsi="Times New Roman"/>
          <w:sz w:val="20"/>
          <w:szCs w:val="20"/>
        </w:rPr>
      </w:pPr>
      <w:r w:rsidRPr="00DB5592">
        <w:rPr>
          <w:rFonts w:ascii="Times New Roman" w:hAnsi="Times New Roman"/>
          <w:sz w:val="20"/>
          <w:szCs w:val="20"/>
        </w:rPr>
        <w:t xml:space="preserve">  </w:t>
      </w:r>
    </w:p>
    <w:p w:rsidR="002F560B" w:rsidRDefault="002F560B" w:rsidP="002F560B">
      <w:pPr>
        <w:spacing w:after="0" w:line="240" w:lineRule="auto"/>
        <w:ind w:left="-340"/>
        <w:rPr>
          <w:rFonts w:ascii="Times New Roman" w:hAnsi="Times New Roman"/>
          <w:sz w:val="20"/>
          <w:szCs w:val="20"/>
        </w:rPr>
      </w:pPr>
    </w:p>
    <w:p w:rsidR="002F560B" w:rsidRDefault="002F560B" w:rsidP="002F560B">
      <w:pPr>
        <w:spacing w:after="0" w:line="240" w:lineRule="auto"/>
        <w:ind w:left="-340"/>
        <w:rPr>
          <w:rFonts w:ascii="Times New Roman" w:hAnsi="Times New Roman"/>
          <w:sz w:val="20"/>
          <w:szCs w:val="20"/>
        </w:rPr>
      </w:pPr>
    </w:p>
    <w:p w:rsidR="008F19DB" w:rsidRDefault="00B92CD3" w:rsidP="002F560B">
      <w:pPr>
        <w:spacing w:after="0" w:line="240" w:lineRule="auto"/>
        <w:jc w:val="both"/>
        <w:rPr>
          <w:rFonts w:ascii="Candara" w:hAnsi="Candara"/>
          <w:b/>
          <w:sz w:val="20"/>
          <w:szCs w:val="20"/>
        </w:rPr>
      </w:pPr>
      <w:r w:rsidRPr="002F560B">
        <w:rPr>
          <w:rFonts w:ascii="Candara" w:hAnsi="Candara"/>
          <w:b/>
          <w:sz w:val="20"/>
          <w:szCs w:val="20"/>
        </w:rPr>
        <w:t>1</w:t>
      </w:r>
      <w:r w:rsidR="002F560B">
        <w:rPr>
          <w:rFonts w:ascii="Candara" w:hAnsi="Candara"/>
          <w:b/>
          <w:sz w:val="20"/>
          <w:szCs w:val="20"/>
        </w:rPr>
        <w:t>2</w:t>
      </w:r>
      <w:r w:rsidRPr="002F560B">
        <w:rPr>
          <w:rFonts w:ascii="Candara" w:hAnsi="Candara"/>
          <w:b/>
          <w:sz w:val="20"/>
          <w:szCs w:val="20"/>
        </w:rPr>
        <w:t>-</w:t>
      </w:r>
      <w:r w:rsidR="002F560B" w:rsidRPr="002F560B">
        <w:rPr>
          <w:rFonts w:ascii="Candara" w:hAnsi="Candara"/>
          <w:b/>
          <w:sz w:val="20"/>
          <w:szCs w:val="20"/>
        </w:rPr>
        <w:t xml:space="preserve"> </w:t>
      </w:r>
    </w:p>
    <w:tbl>
      <w:tblPr>
        <w:tblStyle w:val="TabloKlavuzu"/>
        <w:tblpPr w:leftFromText="141" w:rightFromText="141" w:vertAnchor="text" w:horzAnchor="page" w:tblpX="1337" w:tblpY="33"/>
        <w:tblW w:w="0" w:type="auto"/>
        <w:tblLayout w:type="fixed"/>
        <w:tblLook w:val="04A0"/>
      </w:tblPr>
      <w:tblGrid>
        <w:gridCol w:w="392"/>
        <w:gridCol w:w="3436"/>
        <w:gridCol w:w="675"/>
      </w:tblGrid>
      <w:tr w:rsidR="008F19DB" w:rsidRPr="008F19DB" w:rsidTr="008F19DB">
        <w:trPr>
          <w:trHeight w:val="1273"/>
        </w:trPr>
        <w:tc>
          <w:tcPr>
            <w:tcW w:w="392" w:type="dxa"/>
          </w:tcPr>
          <w:p w:rsidR="008F19DB" w:rsidRPr="008F19DB" w:rsidRDefault="008F19DB" w:rsidP="008F19DB">
            <w:pPr>
              <w:spacing w:after="0" w:line="240" w:lineRule="auto"/>
              <w:jc w:val="both"/>
              <w:rPr>
                <w:rFonts w:ascii="Candara" w:hAnsi="Candara"/>
                <w:b/>
                <w:sz w:val="20"/>
                <w:szCs w:val="20"/>
              </w:rPr>
            </w:pPr>
          </w:p>
          <w:p w:rsidR="008F19DB" w:rsidRDefault="008F19DB" w:rsidP="008F19DB">
            <w:pPr>
              <w:spacing w:after="0" w:line="240" w:lineRule="auto"/>
              <w:jc w:val="both"/>
              <w:rPr>
                <w:rFonts w:ascii="Candara" w:hAnsi="Candara"/>
                <w:b/>
                <w:sz w:val="20"/>
                <w:szCs w:val="20"/>
              </w:rPr>
            </w:pPr>
          </w:p>
          <w:p w:rsidR="008F19DB" w:rsidRDefault="008F19DB" w:rsidP="008F19DB">
            <w:pPr>
              <w:spacing w:after="0" w:line="240" w:lineRule="auto"/>
              <w:jc w:val="both"/>
              <w:rPr>
                <w:rFonts w:ascii="Candara" w:hAnsi="Candara"/>
                <w:b/>
                <w:sz w:val="20"/>
                <w:szCs w:val="20"/>
              </w:rPr>
            </w:pPr>
          </w:p>
          <w:p w:rsidR="008F19DB" w:rsidRDefault="008F19DB" w:rsidP="008F19DB">
            <w:pPr>
              <w:spacing w:after="0" w:line="240" w:lineRule="auto"/>
              <w:jc w:val="both"/>
              <w:rPr>
                <w:rFonts w:ascii="Candara" w:hAnsi="Candara"/>
                <w:b/>
                <w:sz w:val="20"/>
                <w:szCs w:val="20"/>
              </w:rPr>
            </w:pPr>
          </w:p>
          <w:p w:rsidR="008F19DB" w:rsidRDefault="008F19DB" w:rsidP="008F19DB">
            <w:pPr>
              <w:spacing w:after="0" w:line="240" w:lineRule="auto"/>
              <w:jc w:val="both"/>
              <w:rPr>
                <w:rFonts w:ascii="Candara" w:hAnsi="Candara"/>
                <w:b/>
                <w:sz w:val="20"/>
                <w:szCs w:val="20"/>
              </w:rPr>
            </w:pPr>
          </w:p>
          <w:p w:rsidR="008F19DB" w:rsidRPr="008F19DB" w:rsidRDefault="008F19DB" w:rsidP="008F19DB">
            <w:pPr>
              <w:spacing w:after="0" w:line="240" w:lineRule="auto"/>
              <w:jc w:val="both"/>
              <w:rPr>
                <w:rFonts w:ascii="Candara" w:hAnsi="Candara"/>
                <w:b/>
                <w:sz w:val="20"/>
                <w:szCs w:val="20"/>
              </w:rPr>
            </w:pPr>
            <w:r w:rsidRPr="008F19DB">
              <w:rPr>
                <w:rFonts w:ascii="Candara" w:hAnsi="Candara"/>
                <w:b/>
                <w:sz w:val="20"/>
                <w:szCs w:val="20"/>
              </w:rPr>
              <w:t>I</w:t>
            </w:r>
          </w:p>
          <w:p w:rsidR="008F19DB" w:rsidRPr="008F19DB" w:rsidRDefault="008F19DB" w:rsidP="008F19DB">
            <w:pPr>
              <w:spacing w:after="0" w:line="240" w:lineRule="auto"/>
              <w:jc w:val="both"/>
              <w:rPr>
                <w:rFonts w:ascii="Candara" w:hAnsi="Candara"/>
                <w:b/>
                <w:sz w:val="20"/>
                <w:szCs w:val="20"/>
              </w:rPr>
            </w:pPr>
          </w:p>
        </w:tc>
        <w:tc>
          <w:tcPr>
            <w:tcW w:w="3436" w:type="dxa"/>
          </w:tcPr>
          <w:p w:rsidR="008F19DB" w:rsidRDefault="008F19DB" w:rsidP="008F19DB">
            <w:pPr>
              <w:spacing w:after="0" w:line="240" w:lineRule="auto"/>
              <w:jc w:val="both"/>
              <w:rPr>
                <w:rFonts w:ascii="Candara" w:hAnsi="Candara"/>
                <w:sz w:val="20"/>
                <w:szCs w:val="20"/>
              </w:rPr>
            </w:pPr>
            <w:r w:rsidRPr="008F19DB">
              <w:rPr>
                <w:rFonts w:ascii="Candara" w:hAnsi="Candara"/>
                <w:sz w:val="20"/>
                <w:szCs w:val="20"/>
              </w:rPr>
              <w:t>Şüphesiz sizin Rabbiniz, gökleri ve yer</w:t>
            </w:r>
            <w:r w:rsidR="00452BF0">
              <w:rPr>
                <w:rFonts w:ascii="Candara" w:hAnsi="Candara"/>
                <w:sz w:val="20"/>
                <w:szCs w:val="20"/>
              </w:rPr>
              <w:t xml:space="preserve">i altı gün içinde </w:t>
            </w:r>
            <w:r w:rsidRPr="008F19DB">
              <w:rPr>
                <w:rFonts w:ascii="Candara" w:hAnsi="Candara"/>
                <w:sz w:val="20"/>
                <w:szCs w:val="20"/>
              </w:rPr>
              <w:t>yaratan ve Arş’a kurulan, geceyi, kendisini durmadan takip eden gündüze katan, güneşi, ayı ve bütün yıldızları da buyruğuna tabi olarak yaratan Allah’tır. Dikkat edin, yaratmak da, emretmek de yalnız O’na mahsustur. Âlemlerin Rabbi olan Allah’ın şanı yücedir.</w:t>
            </w:r>
          </w:p>
          <w:p w:rsidR="008F19DB" w:rsidRPr="008F19DB" w:rsidRDefault="008F19DB" w:rsidP="00452BF0">
            <w:pPr>
              <w:spacing w:after="0" w:line="240" w:lineRule="auto"/>
              <w:jc w:val="right"/>
              <w:rPr>
                <w:rFonts w:ascii="Candara" w:hAnsi="Candara"/>
                <w:sz w:val="20"/>
                <w:szCs w:val="20"/>
              </w:rPr>
            </w:pPr>
            <w:r>
              <w:rPr>
                <w:rFonts w:ascii="Candara" w:hAnsi="Candara"/>
                <w:sz w:val="20"/>
                <w:szCs w:val="20"/>
              </w:rPr>
              <w:t>(</w:t>
            </w:r>
            <w:proofErr w:type="spellStart"/>
            <w:r>
              <w:rPr>
                <w:rFonts w:ascii="Candara" w:hAnsi="Candara"/>
                <w:sz w:val="20"/>
                <w:szCs w:val="20"/>
              </w:rPr>
              <w:t>A’raf</w:t>
            </w:r>
            <w:proofErr w:type="spellEnd"/>
            <w:r>
              <w:rPr>
                <w:rFonts w:ascii="Candara" w:hAnsi="Candara"/>
                <w:sz w:val="20"/>
                <w:szCs w:val="20"/>
              </w:rPr>
              <w:t xml:space="preserve"> suresi, 54. ayet)</w:t>
            </w:r>
          </w:p>
        </w:tc>
        <w:tc>
          <w:tcPr>
            <w:tcW w:w="675" w:type="dxa"/>
          </w:tcPr>
          <w:p w:rsidR="008F19DB" w:rsidRPr="008F19DB" w:rsidRDefault="008F19DB" w:rsidP="008F19DB">
            <w:pPr>
              <w:spacing w:after="0" w:line="240" w:lineRule="auto"/>
              <w:jc w:val="both"/>
              <w:rPr>
                <w:rFonts w:ascii="Candara" w:hAnsi="Candara"/>
                <w:sz w:val="20"/>
                <w:szCs w:val="20"/>
              </w:rPr>
            </w:pPr>
          </w:p>
          <w:p w:rsidR="008F19DB" w:rsidRDefault="008F19DB" w:rsidP="008F19DB">
            <w:pPr>
              <w:spacing w:after="0" w:line="240" w:lineRule="auto"/>
              <w:jc w:val="both"/>
              <w:rPr>
                <w:rFonts w:ascii="Candara" w:hAnsi="Candara"/>
                <w:sz w:val="20"/>
                <w:szCs w:val="20"/>
              </w:rPr>
            </w:pPr>
          </w:p>
          <w:p w:rsidR="008F19DB" w:rsidRDefault="008F19DB" w:rsidP="008F19DB">
            <w:pPr>
              <w:spacing w:after="0" w:line="240" w:lineRule="auto"/>
              <w:jc w:val="both"/>
              <w:rPr>
                <w:rFonts w:ascii="Candara" w:hAnsi="Candara"/>
                <w:sz w:val="20"/>
                <w:szCs w:val="20"/>
              </w:rPr>
            </w:pPr>
          </w:p>
          <w:p w:rsidR="008F19DB" w:rsidRDefault="008F19DB" w:rsidP="008F19DB">
            <w:pPr>
              <w:spacing w:after="0" w:line="240" w:lineRule="auto"/>
              <w:jc w:val="both"/>
              <w:rPr>
                <w:rFonts w:ascii="Candara" w:hAnsi="Candara"/>
                <w:sz w:val="20"/>
                <w:szCs w:val="20"/>
              </w:rPr>
            </w:pPr>
          </w:p>
          <w:p w:rsidR="008F19DB" w:rsidRDefault="008F19DB" w:rsidP="008F19DB">
            <w:pPr>
              <w:spacing w:after="0" w:line="240" w:lineRule="auto"/>
              <w:jc w:val="both"/>
              <w:rPr>
                <w:rFonts w:ascii="Candara" w:hAnsi="Candara"/>
                <w:sz w:val="20"/>
                <w:szCs w:val="20"/>
              </w:rPr>
            </w:pPr>
          </w:p>
          <w:p w:rsidR="008F19DB" w:rsidRPr="008F19DB" w:rsidRDefault="008F19DB" w:rsidP="008F19DB">
            <w:pPr>
              <w:spacing w:after="0" w:line="240" w:lineRule="auto"/>
              <w:jc w:val="both"/>
              <w:rPr>
                <w:rFonts w:ascii="Candara" w:hAnsi="Candara"/>
                <w:sz w:val="20"/>
                <w:szCs w:val="20"/>
              </w:rPr>
            </w:pPr>
            <w:r w:rsidRPr="008F19DB">
              <w:rPr>
                <w:rFonts w:ascii="Candara" w:hAnsi="Candara"/>
                <w:sz w:val="20"/>
                <w:szCs w:val="20"/>
              </w:rPr>
              <w:t>Vahiy</w:t>
            </w:r>
          </w:p>
        </w:tc>
      </w:tr>
      <w:tr w:rsidR="008F19DB" w:rsidRPr="008F19DB" w:rsidTr="008F19DB">
        <w:trPr>
          <w:trHeight w:val="1035"/>
        </w:trPr>
        <w:tc>
          <w:tcPr>
            <w:tcW w:w="392" w:type="dxa"/>
          </w:tcPr>
          <w:p w:rsidR="008F19DB" w:rsidRPr="008F19DB" w:rsidRDefault="008F19DB" w:rsidP="008F19DB">
            <w:pPr>
              <w:spacing w:after="0" w:line="240" w:lineRule="auto"/>
              <w:jc w:val="both"/>
              <w:rPr>
                <w:rFonts w:ascii="Candara" w:hAnsi="Candara"/>
                <w:b/>
                <w:sz w:val="20"/>
                <w:szCs w:val="20"/>
              </w:rPr>
            </w:pPr>
          </w:p>
          <w:p w:rsidR="00452BF0" w:rsidRDefault="00452BF0" w:rsidP="008F19DB">
            <w:pPr>
              <w:spacing w:after="0" w:line="240" w:lineRule="auto"/>
              <w:jc w:val="both"/>
              <w:rPr>
                <w:rFonts w:ascii="Candara" w:hAnsi="Candara"/>
                <w:b/>
                <w:sz w:val="20"/>
                <w:szCs w:val="20"/>
              </w:rPr>
            </w:pPr>
          </w:p>
          <w:p w:rsidR="00452BF0" w:rsidRDefault="00452BF0" w:rsidP="008F19DB">
            <w:pPr>
              <w:spacing w:after="0" w:line="240" w:lineRule="auto"/>
              <w:jc w:val="both"/>
              <w:rPr>
                <w:rFonts w:ascii="Candara" w:hAnsi="Candara"/>
                <w:b/>
                <w:sz w:val="20"/>
                <w:szCs w:val="20"/>
              </w:rPr>
            </w:pPr>
          </w:p>
          <w:p w:rsidR="008F19DB" w:rsidRPr="008F19DB" w:rsidRDefault="008F19DB" w:rsidP="008F19DB">
            <w:pPr>
              <w:spacing w:after="0" w:line="240" w:lineRule="auto"/>
              <w:jc w:val="both"/>
              <w:rPr>
                <w:rFonts w:ascii="Candara" w:hAnsi="Candara"/>
                <w:b/>
                <w:sz w:val="20"/>
                <w:szCs w:val="20"/>
              </w:rPr>
            </w:pPr>
            <w:r w:rsidRPr="008F19DB">
              <w:rPr>
                <w:rFonts w:ascii="Candara" w:hAnsi="Candara"/>
                <w:b/>
                <w:sz w:val="20"/>
                <w:szCs w:val="20"/>
              </w:rPr>
              <w:t>II</w:t>
            </w:r>
          </w:p>
        </w:tc>
        <w:tc>
          <w:tcPr>
            <w:tcW w:w="3436" w:type="dxa"/>
          </w:tcPr>
          <w:p w:rsidR="008F19DB" w:rsidRPr="008F19DB" w:rsidRDefault="00452BF0" w:rsidP="008F19DB">
            <w:pPr>
              <w:spacing w:after="0" w:line="240" w:lineRule="auto"/>
              <w:jc w:val="both"/>
              <w:rPr>
                <w:rFonts w:ascii="Candara" w:hAnsi="Candara"/>
                <w:sz w:val="20"/>
                <w:szCs w:val="20"/>
              </w:rPr>
            </w:pPr>
            <w:r>
              <w:rPr>
                <w:rFonts w:ascii="Candara" w:hAnsi="Candara"/>
                <w:sz w:val="20"/>
                <w:szCs w:val="20"/>
              </w:rPr>
              <w:t>“</w:t>
            </w:r>
            <w:r w:rsidRPr="00452BF0">
              <w:rPr>
                <w:rFonts w:ascii="Candara" w:hAnsi="Candara"/>
                <w:sz w:val="20"/>
                <w:szCs w:val="20"/>
              </w:rPr>
              <w:t>Onlar ayaktayken, otururken ve yanları üzerine yatarken Allah’ı anarlar. Göklerin ve yerin yaratılışı üzerinde düşünürler. “Rabbimiz! Bunu boş yere yaratmadın, seni eksikliklerden uzak tutarız. Bizi ateş azabından koru” derler.</w:t>
            </w:r>
            <w:r w:rsidR="008F19DB" w:rsidRPr="008F19DB">
              <w:rPr>
                <w:rFonts w:ascii="Candara" w:hAnsi="Candara"/>
                <w:sz w:val="20"/>
                <w:szCs w:val="20"/>
              </w:rPr>
              <w:t>”</w:t>
            </w:r>
          </w:p>
          <w:p w:rsidR="008F19DB" w:rsidRPr="008F19DB" w:rsidRDefault="00452BF0" w:rsidP="00452BF0">
            <w:pPr>
              <w:spacing w:after="0" w:line="240" w:lineRule="auto"/>
              <w:jc w:val="right"/>
              <w:rPr>
                <w:rFonts w:ascii="Candara" w:hAnsi="Candara"/>
                <w:sz w:val="20"/>
                <w:szCs w:val="20"/>
              </w:rPr>
            </w:pPr>
            <w:r>
              <w:rPr>
                <w:rFonts w:ascii="Candara" w:hAnsi="Candara"/>
                <w:sz w:val="20"/>
                <w:szCs w:val="20"/>
              </w:rPr>
              <w:t>(Al-i İmran suresi, 1</w:t>
            </w:r>
            <w:r w:rsidR="008F19DB" w:rsidRPr="008F19DB">
              <w:rPr>
                <w:rFonts w:ascii="Candara" w:hAnsi="Candara"/>
                <w:sz w:val="20"/>
                <w:szCs w:val="20"/>
              </w:rPr>
              <w:t>9</w:t>
            </w:r>
            <w:r>
              <w:rPr>
                <w:rFonts w:ascii="Candara" w:hAnsi="Candara"/>
                <w:sz w:val="20"/>
                <w:szCs w:val="20"/>
              </w:rPr>
              <w:t>1</w:t>
            </w:r>
            <w:r w:rsidR="008F19DB" w:rsidRPr="008F19DB">
              <w:rPr>
                <w:rFonts w:ascii="Candara" w:hAnsi="Candara"/>
                <w:sz w:val="20"/>
                <w:szCs w:val="20"/>
              </w:rPr>
              <w:t>. ayet)</w:t>
            </w:r>
          </w:p>
        </w:tc>
        <w:tc>
          <w:tcPr>
            <w:tcW w:w="675" w:type="dxa"/>
          </w:tcPr>
          <w:p w:rsidR="008F19DB" w:rsidRPr="008F19DB" w:rsidRDefault="008F19DB" w:rsidP="008F19DB">
            <w:pPr>
              <w:spacing w:after="0" w:line="240" w:lineRule="auto"/>
              <w:jc w:val="both"/>
              <w:rPr>
                <w:rFonts w:ascii="Candara" w:hAnsi="Candara"/>
                <w:sz w:val="20"/>
                <w:szCs w:val="20"/>
              </w:rPr>
            </w:pPr>
          </w:p>
          <w:p w:rsidR="00452BF0" w:rsidRDefault="00452BF0" w:rsidP="008F19DB">
            <w:pPr>
              <w:spacing w:after="0" w:line="240" w:lineRule="auto"/>
              <w:jc w:val="both"/>
              <w:rPr>
                <w:rFonts w:ascii="Candara" w:hAnsi="Candara"/>
                <w:sz w:val="20"/>
                <w:szCs w:val="20"/>
              </w:rPr>
            </w:pPr>
          </w:p>
          <w:p w:rsidR="00452BF0" w:rsidRDefault="00452BF0" w:rsidP="008F19DB">
            <w:pPr>
              <w:spacing w:after="0" w:line="240" w:lineRule="auto"/>
              <w:jc w:val="both"/>
              <w:rPr>
                <w:rFonts w:ascii="Candara" w:hAnsi="Candara"/>
                <w:sz w:val="20"/>
                <w:szCs w:val="20"/>
              </w:rPr>
            </w:pPr>
          </w:p>
          <w:p w:rsidR="008F19DB" w:rsidRPr="008F19DB" w:rsidRDefault="008F19DB" w:rsidP="008F19DB">
            <w:pPr>
              <w:spacing w:after="0" w:line="240" w:lineRule="auto"/>
              <w:jc w:val="both"/>
              <w:rPr>
                <w:rFonts w:ascii="Candara" w:hAnsi="Candara"/>
                <w:sz w:val="20"/>
                <w:szCs w:val="20"/>
              </w:rPr>
            </w:pPr>
            <w:r w:rsidRPr="008F19DB">
              <w:rPr>
                <w:rFonts w:ascii="Candara" w:hAnsi="Candara"/>
                <w:sz w:val="20"/>
                <w:szCs w:val="20"/>
              </w:rPr>
              <w:t>Akıl</w:t>
            </w:r>
          </w:p>
        </w:tc>
      </w:tr>
      <w:tr w:rsidR="008F19DB" w:rsidRPr="008F19DB" w:rsidTr="008F19DB">
        <w:trPr>
          <w:trHeight w:val="1319"/>
        </w:trPr>
        <w:tc>
          <w:tcPr>
            <w:tcW w:w="392" w:type="dxa"/>
          </w:tcPr>
          <w:p w:rsidR="008F19DB" w:rsidRPr="008F19DB" w:rsidRDefault="008F19DB" w:rsidP="008F19DB">
            <w:pPr>
              <w:spacing w:after="0" w:line="240" w:lineRule="auto"/>
              <w:jc w:val="both"/>
              <w:rPr>
                <w:rFonts w:ascii="Candara" w:hAnsi="Candara"/>
                <w:b/>
                <w:sz w:val="20"/>
                <w:szCs w:val="20"/>
              </w:rPr>
            </w:pPr>
          </w:p>
          <w:p w:rsidR="008F19DB" w:rsidRPr="008F19DB" w:rsidRDefault="008F19DB" w:rsidP="008F19DB">
            <w:pPr>
              <w:spacing w:after="0" w:line="240" w:lineRule="auto"/>
              <w:jc w:val="both"/>
              <w:rPr>
                <w:rFonts w:ascii="Candara" w:hAnsi="Candara"/>
                <w:b/>
                <w:sz w:val="20"/>
                <w:szCs w:val="20"/>
              </w:rPr>
            </w:pPr>
            <w:r w:rsidRPr="008F19DB">
              <w:rPr>
                <w:rFonts w:ascii="Candara" w:hAnsi="Candara"/>
                <w:b/>
                <w:sz w:val="20"/>
                <w:szCs w:val="20"/>
              </w:rPr>
              <w:t>III</w:t>
            </w:r>
          </w:p>
        </w:tc>
        <w:tc>
          <w:tcPr>
            <w:tcW w:w="3436" w:type="dxa"/>
          </w:tcPr>
          <w:p w:rsidR="008F19DB" w:rsidRPr="008F19DB" w:rsidRDefault="008F19DB" w:rsidP="008F19DB">
            <w:pPr>
              <w:spacing w:after="0" w:line="240" w:lineRule="auto"/>
              <w:jc w:val="both"/>
              <w:rPr>
                <w:rFonts w:ascii="Candara" w:hAnsi="Candara"/>
                <w:sz w:val="20"/>
                <w:szCs w:val="20"/>
              </w:rPr>
            </w:pPr>
            <w:r w:rsidRPr="008F19DB">
              <w:rPr>
                <w:rFonts w:ascii="Candara" w:hAnsi="Candara"/>
                <w:sz w:val="20"/>
                <w:szCs w:val="20"/>
              </w:rPr>
              <w:t>“O, göklerde ve yerde ne varsa hepsini sizin emrinize vermiştir. Bunda düşünen bir topluluk için ibretler vardır.”</w:t>
            </w:r>
          </w:p>
          <w:p w:rsidR="008F19DB" w:rsidRPr="008F19DB" w:rsidRDefault="008F19DB" w:rsidP="008F19DB">
            <w:pPr>
              <w:spacing w:after="0" w:line="240" w:lineRule="auto"/>
              <w:jc w:val="both"/>
              <w:rPr>
                <w:rFonts w:ascii="Candara" w:hAnsi="Candara"/>
                <w:sz w:val="20"/>
                <w:szCs w:val="20"/>
              </w:rPr>
            </w:pPr>
            <w:r w:rsidRPr="008F19DB">
              <w:rPr>
                <w:rFonts w:ascii="Candara" w:hAnsi="Candara"/>
                <w:sz w:val="20"/>
                <w:szCs w:val="20"/>
              </w:rPr>
              <w:t>(</w:t>
            </w:r>
            <w:proofErr w:type="spellStart"/>
            <w:r w:rsidRPr="008F19DB">
              <w:rPr>
                <w:rFonts w:ascii="Candara" w:hAnsi="Candara"/>
                <w:sz w:val="20"/>
                <w:szCs w:val="20"/>
              </w:rPr>
              <w:t>Casiye</w:t>
            </w:r>
            <w:proofErr w:type="spellEnd"/>
            <w:r w:rsidRPr="008F19DB">
              <w:rPr>
                <w:rFonts w:ascii="Candara" w:hAnsi="Candara"/>
                <w:sz w:val="20"/>
                <w:szCs w:val="20"/>
              </w:rPr>
              <w:t xml:space="preserve"> suresi, 13. ayet)</w:t>
            </w:r>
          </w:p>
        </w:tc>
        <w:tc>
          <w:tcPr>
            <w:tcW w:w="675" w:type="dxa"/>
          </w:tcPr>
          <w:p w:rsidR="008F19DB" w:rsidRPr="008F19DB" w:rsidRDefault="008F19DB" w:rsidP="008F19DB">
            <w:pPr>
              <w:spacing w:after="0" w:line="240" w:lineRule="auto"/>
              <w:jc w:val="both"/>
              <w:rPr>
                <w:rFonts w:ascii="Candara" w:hAnsi="Candara"/>
                <w:sz w:val="20"/>
                <w:szCs w:val="20"/>
              </w:rPr>
            </w:pPr>
          </w:p>
          <w:p w:rsidR="008F19DB" w:rsidRPr="008F19DB" w:rsidRDefault="008F19DB" w:rsidP="008F19DB">
            <w:pPr>
              <w:spacing w:after="0" w:line="240" w:lineRule="auto"/>
              <w:jc w:val="both"/>
              <w:rPr>
                <w:rFonts w:ascii="Candara" w:hAnsi="Candara"/>
                <w:sz w:val="20"/>
                <w:szCs w:val="20"/>
              </w:rPr>
            </w:pPr>
            <w:r w:rsidRPr="008F19DB">
              <w:rPr>
                <w:rFonts w:ascii="Candara" w:hAnsi="Candara"/>
                <w:sz w:val="20"/>
                <w:szCs w:val="20"/>
              </w:rPr>
              <w:t>Duyu</w:t>
            </w:r>
          </w:p>
        </w:tc>
      </w:tr>
      <w:tr w:rsidR="008F19DB" w:rsidRPr="008F19DB" w:rsidTr="00452BF0">
        <w:trPr>
          <w:trHeight w:val="1587"/>
        </w:trPr>
        <w:tc>
          <w:tcPr>
            <w:tcW w:w="392" w:type="dxa"/>
          </w:tcPr>
          <w:p w:rsidR="008F19DB" w:rsidRPr="008F19DB" w:rsidRDefault="008F19DB" w:rsidP="008F19DB">
            <w:pPr>
              <w:spacing w:after="0" w:line="240" w:lineRule="auto"/>
              <w:jc w:val="both"/>
              <w:rPr>
                <w:rFonts w:ascii="Candara" w:hAnsi="Candara"/>
                <w:b/>
                <w:sz w:val="20"/>
                <w:szCs w:val="20"/>
              </w:rPr>
            </w:pPr>
          </w:p>
          <w:p w:rsidR="00452BF0" w:rsidRDefault="00452BF0" w:rsidP="008F19DB">
            <w:pPr>
              <w:spacing w:after="0" w:line="240" w:lineRule="auto"/>
              <w:jc w:val="both"/>
              <w:rPr>
                <w:rFonts w:ascii="Candara" w:hAnsi="Candara"/>
                <w:b/>
                <w:sz w:val="20"/>
                <w:szCs w:val="20"/>
              </w:rPr>
            </w:pPr>
          </w:p>
          <w:p w:rsidR="00452BF0" w:rsidRDefault="00452BF0" w:rsidP="008F19DB">
            <w:pPr>
              <w:spacing w:after="0" w:line="240" w:lineRule="auto"/>
              <w:jc w:val="both"/>
              <w:rPr>
                <w:rFonts w:ascii="Candara" w:hAnsi="Candara"/>
                <w:b/>
                <w:sz w:val="20"/>
                <w:szCs w:val="20"/>
              </w:rPr>
            </w:pPr>
          </w:p>
          <w:p w:rsidR="008F19DB" w:rsidRPr="008F19DB" w:rsidRDefault="008F19DB" w:rsidP="008F19DB">
            <w:pPr>
              <w:spacing w:after="0" w:line="240" w:lineRule="auto"/>
              <w:jc w:val="both"/>
              <w:rPr>
                <w:rFonts w:ascii="Candara" w:hAnsi="Candara"/>
                <w:b/>
                <w:sz w:val="20"/>
                <w:szCs w:val="20"/>
              </w:rPr>
            </w:pPr>
            <w:r w:rsidRPr="008F19DB">
              <w:rPr>
                <w:rFonts w:ascii="Candara" w:hAnsi="Candara"/>
                <w:b/>
                <w:sz w:val="20"/>
                <w:szCs w:val="20"/>
              </w:rPr>
              <w:t>IV</w:t>
            </w:r>
          </w:p>
        </w:tc>
        <w:tc>
          <w:tcPr>
            <w:tcW w:w="3436" w:type="dxa"/>
          </w:tcPr>
          <w:p w:rsidR="008F19DB" w:rsidRPr="008F19DB" w:rsidRDefault="00452BF0" w:rsidP="008F19DB">
            <w:pPr>
              <w:spacing w:after="0" w:line="240" w:lineRule="auto"/>
              <w:jc w:val="both"/>
              <w:rPr>
                <w:rFonts w:ascii="Candara" w:hAnsi="Candara"/>
                <w:sz w:val="20"/>
                <w:szCs w:val="20"/>
              </w:rPr>
            </w:pPr>
            <w:r>
              <w:rPr>
                <w:rFonts w:ascii="Candara" w:hAnsi="Candara"/>
                <w:sz w:val="20"/>
                <w:szCs w:val="20"/>
              </w:rPr>
              <w:t>“</w:t>
            </w:r>
            <w:r w:rsidR="00340FC0">
              <w:rPr>
                <w:rFonts w:ascii="Candara" w:hAnsi="Candara"/>
                <w:sz w:val="20"/>
                <w:szCs w:val="20"/>
              </w:rPr>
              <w:t xml:space="preserve">İşte </w:t>
            </w:r>
            <w:proofErr w:type="spellStart"/>
            <w:r w:rsidR="00340FC0">
              <w:rPr>
                <w:rFonts w:ascii="Candara" w:hAnsi="Candara"/>
                <w:sz w:val="20"/>
                <w:szCs w:val="20"/>
              </w:rPr>
              <w:t>ahiret</w:t>
            </w:r>
            <w:proofErr w:type="spellEnd"/>
            <w:r w:rsidR="00340FC0">
              <w:rPr>
                <w:rFonts w:ascii="Candara" w:hAnsi="Candara"/>
                <w:sz w:val="20"/>
                <w:szCs w:val="20"/>
              </w:rPr>
              <w:t xml:space="preserve"> yurdu. </w:t>
            </w:r>
            <w:r w:rsidRPr="00452BF0">
              <w:rPr>
                <w:rFonts w:ascii="Candara" w:hAnsi="Candara"/>
                <w:sz w:val="20"/>
                <w:szCs w:val="20"/>
              </w:rPr>
              <w:t>Biz, onu</w:t>
            </w:r>
            <w:r w:rsidR="00340FC0">
              <w:rPr>
                <w:rFonts w:ascii="Candara" w:hAnsi="Candara"/>
                <w:sz w:val="20"/>
                <w:szCs w:val="20"/>
              </w:rPr>
              <w:t xml:space="preserve"> yeryüzün-de </w:t>
            </w:r>
            <w:r w:rsidRPr="00452BF0">
              <w:rPr>
                <w:rFonts w:ascii="Candara" w:hAnsi="Candara"/>
                <w:sz w:val="20"/>
                <w:szCs w:val="20"/>
              </w:rPr>
              <w:t>büyüklük taslamayan ve</w:t>
            </w:r>
            <w:r w:rsidR="00340FC0">
              <w:rPr>
                <w:rFonts w:ascii="Candara" w:hAnsi="Candara"/>
                <w:sz w:val="20"/>
                <w:szCs w:val="20"/>
              </w:rPr>
              <w:t xml:space="preserve"> bozguncu-</w:t>
            </w:r>
            <w:proofErr w:type="spellStart"/>
            <w:r w:rsidR="00340FC0">
              <w:rPr>
                <w:rFonts w:ascii="Candara" w:hAnsi="Candara"/>
                <w:sz w:val="20"/>
                <w:szCs w:val="20"/>
              </w:rPr>
              <w:t>luk</w:t>
            </w:r>
            <w:proofErr w:type="spellEnd"/>
            <w:r w:rsidR="00340FC0">
              <w:rPr>
                <w:rFonts w:ascii="Candara" w:hAnsi="Candara"/>
                <w:sz w:val="20"/>
                <w:szCs w:val="20"/>
              </w:rPr>
              <w:t xml:space="preserve"> </w:t>
            </w:r>
            <w:r w:rsidRPr="00452BF0">
              <w:rPr>
                <w:rFonts w:ascii="Candara" w:hAnsi="Candara"/>
                <w:sz w:val="20"/>
                <w:szCs w:val="20"/>
              </w:rPr>
              <w:t>çıkarmayanlara has kılarız. Sonuç, Allah’a karşı gelmekten</w:t>
            </w:r>
            <w:r w:rsidR="00340FC0">
              <w:rPr>
                <w:rFonts w:ascii="Candara" w:hAnsi="Candara"/>
                <w:sz w:val="20"/>
                <w:szCs w:val="20"/>
              </w:rPr>
              <w:t xml:space="preserve"> sakınanların-</w:t>
            </w:r>
            <w:proofErr w:type="gramStart"/>
            <w:r w:rsidR="00340FC0">
              <w:rPr>
                <w:rFonts w:ascii="Candara" w:hAnsi="Candara"/>
                <w:sz w:val="20"/>
                <w:szCs w:val="20"/>
              </w:rPr>
              <w:t>dır</w:t>
            </w:r>
            <w:proofErr w:type="gramEnd"/>
            <w:r w:rsidRPr="00452BF0">
              <w:rPr>
                <w:rFonts w:ascii="Candara" w:hAnsi="Candara"/>
                <w:sz w:val="20"/>
                <w:szCs w:val="20"/>
              </w:rPr>
              <w:t>.</w:t>
            </w:r>
            <w:r w:rsidR="008F19DB" w:rsidRPr="008F19DB">
              <w:rPr>
                <w:rFonts w:ascii="Candara" w:hAnsi="Candara"/>
                <w:sz w:val="20"/>
                <w:szCs w:val="20"/>
              </w:rPr>
              <w:t>”</w:t>
            </w:r>
          </w:p>
          <w:p w:rsidR="008F19DB" w:rsidRPr="008F19DB" w:rsidRDefault="008F19DB" w:rsidP="00452BF0">
            <w:pPr>
              <w:spacing w:after="0" w:line="240" w:lineRule="auto"/>
              <w:jc w:val="right"/>
              <w:rPr>
                <w:rFonts w:ascii="Candara" w:hAnsi="Candara"/>
                <w:sz w:val="20"/>
                <w:szCs w:val="20"/>
              </w:rPr>
            </w:pPr>
            <w:r w:rsidRPr="008F19DB">
              <w:rPr>
                <w:rFonts w:ascii="Candara" w:hAnsi="Candara"/>
                <w:sz w:val="20"/>
                <w:szCs w:val="20"/>
              </w:rPr>
              <w:t>(</w:t>
            </w:r>
            <w:proofErr w:type="spellStart"/>
            <w:r w:rsidRPr="008F19DB">
              <w:rPr>
                <w:rFonts w:ascii="Candara" w:hAnsi="Candara"/>
                <w:sz w:val="20"/>
                <w:szCs w:val="20"/>
              </w:rPr>
              <w:t>Kasas</w:t>
            </w:r>
            <w:proofErr w:type="spellEnd"/>
            <w:r w:rsidRPr="008F19DB">
              <w:rPr>
                <w:rFonts w:ascii="Candara" w:hAnsi="Candara"/>
                <w:sz w:val="20"/>
                <w:szCs w:val="20"/>
              </w:rPr>
              <w:t xml:space="preserve"> suresi, 83. ayet)</w:t>
            </w:r>
          </w:p>
        </w:tc>
        <w:tc>
          <w:tcPr>
            <w:tcW w:w="675" w:type="dxa"/>
          </w:tcPr>
          <w:p w:rsidR="008F19DB" w:rsidRPr="008F19DB" w:rsidRDefault="008F19DB" w:rsidP="008F19DB">
            <w:pPr>
              <w:spacing w:after="0" w:line="240" w:lineRule="auto"/>
              <w:jc w:val="both"/>
              <w:rPr>
                <w:rFonts w:ascii="Candara" w:hAnsi="Candara"/>
                <w:sz w:val="20"/>
                <w:szCs w:val="20"/>
              </w:rPr>
            </w:pPr>
          </w:p>
          <w:p w:rsidR="00452BF0" w:rsidRDefault="00452BF0" w:rsidP="008F19DB">
            <w:pPr>
              <w:spacing w:after="0" w:line="240" w:lineRule="auto"/>
              <w:jc w:val="both"/>
              <w:rPr>
                <w:rFonts w:ascii="Candara" w:hAnsi="Candara"/>
                <w:sz w:val="20"/>
                <w:szCs w:val="20"/>
              </w:rPr>
            </w:pPr>
          </w:p>
          <w:p w:rsidR="00452BF0" w:rsidRDefault="00452BF0" w:rsidP="008F19DB">
            <w:pPr>
              <w:spacing w:after="0" w:line="240" w:lineRule="auto"/>
              <w:jc w:val="both"/>
              <w:rPr>
                <w:rFonts w:ascii="Candara" w:hAnsi="Candara"/>
                <w:sz w:val="20"/>
                <w:szCs w:val="20"/>
              </w:rPr>
            </w:pPr>
          </w:p>
          <w:p w:rsidR="008F19DB" w:rsidRPr="008F19DB" w:rsidRDefault="008F19DB" w:rsidP="008F19DB">
            <w:pPr>
              <w:spacing w:after="0" w:line="240" w:lineRule="auto"/>
              <w:jc w:val="both"/>
              <w:rPr>
                <w:rFonts w:ascii="Candara" w:hAnsi="Candara"/>
                <w:sz w:val="20"/>
                <w:szCs w:val="20"/>
              </w:rPr>
            </w:pPr>
            <w:r w:rsidRPr="008F19DB">
              <w:rPr>
                <w:rFonts w:ascii="Candara" w:hAnsi="Candara"/>
                <w:sz w:val="20"/>
                <w:szCs w:val="20"/>
              </w:rPr>
              <w:t>Vahiy</w:t>
            </w:r>
          </w:p>
        </w:tc>
      </w:tr>
    </w:tbl>
    <w:p w:rsidR="008F19DB" w:rsidRDefault="008F19DB" w:rsidP="002F560B">
      <w:pPr>
        <w:spacing w:after="0" w:line="240" w:lineRule="auto"/>
        <w:jc w:val="both"/>
        <w:rPr>
          <w:rFonts w:ascii="Candara" w:hAnsi="Candara"/>
          <w:b/>
          <w:sz w:val="20"/>
          <w:szCs w:val="20"/>
        </w:rPr>
      </w:pPr>
    </w:p>
    <w:p w:rsidR="008F19DB" w:rsidRDefault="008F19DB" w:rsidP="002F560B">
      <w:pPr>
        <w:spacing w:after="0" w:line="240" w:lineRule="auto"/>
        <w:jc w:val="both"/>
        <w:rPr>
          <w:rFonts w:ascii="Candara" w:hAnsi="Candara"/>
          <w:b/>
          <w:sz w:val="20"/>
          <w:szCs w:val="20"/>
        </w:rPr>
      </w:pPr>
    </w:p>
    <w:p w:rsidR="008F19DB" w:rsidRPr="008F19DB" w:rsidRDefault="008F19DB" w:rsidP="008F19DB">
      <w:pPr>
        <w:spacing w:after="0" w:line="240" w:lineRule="auto"/>
        <w:jc w:val="both"/>
        <w:rPr>
          <w:rFonts w:ascii="Candara" w:hAnsi="Candara"/>
          <w:b/>
          <w:sz w:val="20"/>
          <w:szCs w:val="20"/>
        </w:rPr>
      </w:pPr>
      <w:r w:rsidRPr="008F19DB">
        <w:rPr>
          <w:rFonts w:ascii="Candara" w:hAnsi="Candara"/>
          <w:b/>
          <w:sz w:val="20"/>
          <w:szCs w:val="20"/>
        </w:rPr>
        <w:t>Yukarıda</w:t>
      </w:r>
      <w:r>
        <w:rPr>
          <w:rFonts w:ascii="Candara" w:hAnsi="Candara"/>
          <w:b/>
          <w:sz w:val="20"/>
          <w:szCs w:val="20"/>
        </w:rPr>
        <w:t xml:space="preserve">ki tabloda verilen ayetler ile </w:t>
      </w:r>
      <w:proofErr w:type="spellStart"/>
      <w:r w:rsidRPr="008F19DB">
        <w:rPr>
          <w:rFonts w:ascii="Candara" w:hAnsi="Candara"/>
          <w:b/>
          <w:sz w:val="20"/>
          <w:szCs w:val="20"/>
        </w:rPr>
        <w:t>Kur’a</w:t>
      </w:r>
      <w:r>
        <w:rPr>
          <w:rFonts w:ascii="Candara" w:hAnsi="Candara"/>
          <w:b/>
          <w:sz w:val="20"/>
          <w:szCs w:val="20"/>
        </w:rPr>
        <w:t>n’da</w:t>
      </w:r>
      <w:proofErr w:type="spellEnd"/>
      <w:r>
        <w:rPr>
          <w:rFonts w:ascii="Candara" w:hAnsi="Candara"/>
          <w:b/>
          <w:sz w:val="20"/>
          <w:szCs w:val="20"/>
        </w:rPr>
        <w:t xml:space="preserve"> yer alan bilgi edinme yol</w:t>
      </w:r>
      <w:r w:rsidRPr="008F19DB">
        <w:rPr>
          <w:rFonts w:ascii="Candara" w:hAnsi="Candara"/>
          <w:b/>
          <w:sz w:val="20"/>
          <w:szCs w:val="20"/>
        </w:rPr>
        <w:t xml:space="preserve">larından hangisi </w:t>
      </w:r>
      <w:r w:rsidRPr="008F19DB">
        <w:rPr>
          <w:rFonts w:ascii="Candara" w:hAnsi="Candara"/>
          <w:b/>
          <w:sz w:val="20"/>
          <w:szCs w:val="20"/>
          <w:u w:val="single"/>
        </w:rPr>
        <w:t>yanlış</w:t>
      </w:r>
      <w:r>
        <w:rPr>
          <w:rFonts w:ascii="Candara" w:hAnsi="Candara"/>
          <w:b/>
          <w:sz w:val="20"/>
          <w:szCs w:val="20"/>
        </w:rPr>
        <w:t xml:space="preserve"> eşleştirilmiş</w:t>
      </w:r>
      <w:r w:rsidRPr="008F19DB">
        <w:rPr>
          <w:rFonts w:ascii="Candara" w:hAnsi="Candara"/>
          <w:b/>
          <w:sz w:val="20"/>
          <w:szCs w:val="20"/>
        </w:rPr>
        <w:t>tir?</w:t>
      </w:r>
    </w:p>
    <w:p w:rsidR="008F19DB" w:rsidRPr="008F19DB" w:rsidRDefault="008F19DB" w:rsidP="008F19DB">
      <w:pPr>
        <w:spacing w:after="0" w:line="240" w:lineRule="auto"/>
        <w:jc w:val="both"/>
        <w:rPr>
          <w:rFonts w:ascii="Candara" w:hAnsi="Candara"/>
          <w:b/>
          <w:sz w:val="20"/>
          <w:szCs w:val="20"/>
        </w:rPr>
      </w:pPr>
    </w:p>
    <w:p w:rsidR="008F19DB" w:rsidRPr="008F19DB" w:rsidRDefault="008F19DB" w:rsidP="008F19DB">
      <w:pPr>
        <w:spacing w:after="0" w:line="240" w:lineRule="auto"/>
        <w:jc w:val="both"/>
        <w:rPr>
          <w:rFonts w:ascii="Candara" w:hAnsi="Candara"/>
          <w:b/>
          <w:sz w:val="20"/>
          <w:szCs w:val="20"/>
        </w:rPr>
      </w:pPr>
      <w:r w:rsidRPr="008F19DB">
        <w:rPr>
          <w:rFonts w:ascii="Candara" w:hAnsi="Candara"/>
          <w:b/>
          <w:sz w:val="20"/>
          <w:szCs w:val="20"/>
        </w:rPr>
        <w:t xml:space="preserve">A) </w:t>
      </w:r>
      <w:r>
        <w:rPr>
          <w:rFonts w:ascii="Candara" w:hAnsi="Candara"/>
          <w:sz w:val="20"/>
          <w:szCs w:val="20"/>
        </w:rPr>
        <w:t>I</w:t>
      </w:r>
      <w:r w:rsidRPr="008F19DB">
        <w:rPr>
          <w:rFonts w:ascii="Candara" w:hAnsi="Candara"/>
          <w:b/>
          <w:sz w:val="20"/>
          <w:szCs w:val="20"/>
        </w:rPr>
        <w:tab/>
        <w:t xml:space="preserve">  B)  </w:t>
      </w:r>
      <w:r w:rsidRPr="008F19DB">
        <w:rPr>
          <w:rFonts w:ascii="Candara" w:hAnsi="Candara"/>
          <w:sz w:val="20"/>
          <w:szCs w:val="20"/>
        </w:rPr>
        <w:t>II</w:t>
      </w:r>
      <w:r w:rsidRPr="008F19DB">
        <w:rPr>
          <w:rFonts w:ascii="Candara" w:hAnsi="Candara"/>
          <w:b/>
          <w:sz w:val="20"/>
          <w:szCs w:val="20"/>
        </w:rPr>
        <w:tab/>
        <w:t xml:space="preserve">      C)  </w:t>
      </w:r>
      <w:r w:rsidRPr="008F19DB">
        <w:rPr>
          <w:rFonts w:ascii="Candara" w:hAnsi="Candara"/>
          <w:sz w:val="20"/>
          <w:szCs w:val="20"/>
        </w:rPr>
        <w:t>III</w:t>
      </w:r>
      <w:r w:rsidRPr="008F19DB">
        <w:rPr>
          <w:rFonts w:ascii="Candara" w:hAnsi="Candara"/>
          <w:sz w:val="20"/>
          <w:szCs w:val="20"/>
        </w:rPr>
        <w:tab/>
      </w:r>
      <w:r w:rsidRPr="008F19DB">
        <w:rPr>
          <w:rFonts w:ascii="Candara" w:hAnsi="Candara"/>
          <w:b/>
          <w:sz w:val="20"/>
          <w:szCs w:val="20"/>
        </w:rPr>
        <w:t xml:space="preserve"> </w:t>
      </w:r>
      <w:r>
        <w:rPr>
          <w:rFonts w:ascii="Candara" w:hAnsi="Candara"/>
          <w:b/>
          <w:sz w:val="20"/>
          <w:szCs w:val="20"/>
        </w:rPr>
        <w:tab/>
      </w:r>
      <w:r w:rsidRPr="008F19DB">
        <w:rPr>
          <w:rFonts w:ascii="Candara" w:hAnsi="Candara"/>
          <w:b/>
          <w:sz w:val="20"/>
          <w:szCs w:val="20"/>
        </w:rPr>
        <w:t xml:space="preserve">D)  </w:t>
      </w:r>
      <w:r w:rsidRPr="008F19DB">
        <w:rPr>
          <w:rFonts w:ascii="Candara" w:hAnsi="Candara"/>
          <w:sz w:val="20"/>
          <w:szCs w:val="20"/>
        </w:rPr>
        <w:t>IV</w:t>
      </w:r>
    </w:p>
    <w:p w:rsidR="008F19DB" w:rsidRDefault="008F19DB" w:rsidP="002F560B">
      <w:pPr>
        <w:spacing w:after="0" w:line="240" w:lineRule="auto"/>
        <w:jc w:val="both"/>
        <w:rPr>
          <w:rFonts w:ascii="Candara" w:hAnsi="Candara"/>
          <w:b/>
          <w:sz w:val="20"/>
          <w:szCs w:val="20"/>
        </w:rPr>
      </w:pPr>
    </w:p>
    <w:p w:rsidR="008F19DB" w:rsidRDefault="008F19DB" w:rsidP="002F560B">
      <w:pPr>
        <w:spacing w:after="0" w:line="240" w:lineRule="auto"/>
        <w:jc w:val="both"/>
        <w:rPr>
          <w:rFonts w:ascii="Candara" w:hAnsi="Candara"/>
          <w:b/>
          <w:sz w:val="20"/>
          <w:szCs w:val="20"/>
        </w:rPr>
      </w:pPr>
    </w:p>
    <w:p w:rsidR="008F19DB" w:rsidRDefault="008F19DB" w:rsidP="002F560B">
      <w:pPr>
        <w:spacing w:after="0" w:line="240" w:lineRule="auto"/>
        <w:jc w:val="both"/>
        <w:rPr>
          <w:rFonts w:ascii="Candara" w:hAnsi="Candara"/>
          <w:b/>
          <w:sz w:val="20"/>
          <w:szCs w:val="20"/>
        </w:rPr>
      </w:pPr>
    </w:p>
    <w:p w:rsidR="002F560B" w:rsidRPr="002F560B" w:rsidRDefault="008F19DB" w:rsidP="002F560B">
      <w:pPr>
        <w:spacing w:after="0" w:line="240" w:lineRule="auto"/>
        <w:jc w:val="both"/>
        <w:rPr>
          <w:rFonts w:ascii="Candara" w:hAnsi="Candara"/>
          <w:sz w:val="20"/>
          <w:szCs w:val="20"/>
        </w:rPr>
      </w:pPr>
      <w:r w:rsidRPr="008F19DB">
        <w:rPr>
          <w:rFonts w:ascii="Candara" w:hAnsi="Candara"/>
          <w:b/>
          <w:sz w:val="20"/>
          <w:szCs w:val="20"/>
        </w:rPr>
        <w:t>13-</w:t>
      </w:r>
      <w:r>
        <w:rPr>
          <w:rFonts w:ascii="Candara" w:hAnsi="Candara"/>
          <w:sz w:val="20"/>
          <w:szCs w:val="20"/>
        </w:rPr>
        <w:t xml:space="preserve"> </w:t>
      </w:r>
      <w:r w:rsidR="002F560B">
        <w:rPr>
          <w:rFonts w:ascii="Candara" w:hAnsi="Candara"/>
          <w:sz w:val="20"/>
          <w:szCs w:val="20"/>
        </w:rPr>
        <w:t>İslam dini, yardımlaşma konusu üzerinde titizlikle durmaktadır. Bu yüzden, yardımlaşmayı sadece kişinin isteğine bırakmamıştır. Zengin ola</w:t>
      </w:r>
      <w:r w:rsidR="00633C7C">
        <w:rPr>
          <w:rFonts w:ascii="Candara" w:hAnsi="Candara"/>
          <w:sz w:val="20"/>
          <w:szCs w:val="20"/>
        </w:rPr>
        <w:t xml:space="preserve">nlara </w:t>
      </w:r>
      <w:proofErr w:type="gramStart"/>
      <w:r w:rsidR="00633C7C">
        <w:rPr>
          <w:rFonts w:ascii="Candara" w:hAnsi="Candara"/>
          <w:sz w:val="20"/>
          <w:szCs w:val="20"/>
        </w:rPr>
        <w:t>zekat</w:t>
      </w:r>
      <w:proofErr w:type="gramEnd"/>
      <w:r w:rsidR="00633C7C">
        <w:rPr>
          <w:rFonts w:ascii="Candara" w:hAnsi="Candara"/>
          <w:sz w:val="20"/>
          <w:szCs w:val="20"/>
        </w:rPr>
        <w:t xml:space="preserve"> ibadetini farz kılmıştır</w:t>
      </w:r>
      <w:r w:rsidR="002F560B">
        <w:rPr>
          <w:rFonts w:ascii="Candara" w:hAnsi="Candara"/>
          <w:sz w:val="20"/>
          <w:szCs w:val="20"/>
        </w:rPr>
        <w:t xml:space="preserve">. Zengin insanların sahip oldukları malları paylaşmalarını dini bir görev olarak nitelendirmektedir. </w:t>
      </w:r>
      <w:r w:rsidR="002F560B" w:rsidRPr="002F560B">
        <w:rPr>
          <w:rFonts w:ascii="Candara" w:hAnsi="Candara"/>
          <w:sz w:val="20"/>
          <w:szCs w:val="20"/>
        </w:rPr>
        <w:t xml:space="preserve">Yüce Allah </w:t>
      </w:r>
      <w:proofErr w:type="spellStart"/>
      <w:r w:rsidR="002F560B" w:rsidRPr="002F560B">
        <w:rPr>
          <w:rFonts w:ascii="Candara" w:hAnsi="Candara"/>
          <w:sz w:val="20"/>
          <w:szCs w:val="20"/>
        </w:rPr>
        <w:t>Kur’a</w:t>
      </w:r>
      <w:r w:rsidR="002F560B">
        <w:rPr>
          <w:rFonts w:ascii="Candara" w:hAnsi="Candara"/>
          <w:sz w:val="20"/>
          <w:szCs w:val="20"/>
        </w:rPr>
        <w:t>n</w:t>
      </w:r>
      <w:proofErr w:type="spellEnd"/>
      <w:r w:rsidR="002F560B" w:rsidRPr="002F560B">
        <w:rPr>
          <w:rFonts w:ascii="Candara" w:hAnsi="Candara"/>
          <w:sz w:val="20"/>
          <w:szCs w:val="20"/>
        </w:rPr>
        <w:t>-ı Kerim’de, “Mallarında, muhtaç ve yoksul insanlar için bir hak vardır.”</w:t>
      </w:r>
      <w:r w:rsidR="00633C7C">
        <w:rPr>
          <w:rFonts w:ascii="Candara" w:hAnsi="Candara"/>
          <w:sz w:val="20"/>
          <w:szCs w:val="20"/>
        </w:rPr>
        <w:t xml:space="preserve"> diye buyurmaktadır</w:t>
      </w:r>
      <w:r w:rsidR="002F560B" w:rsidRPr="002F560B">
        <w:rPr>
          <w:rFonts w:ascii="Candara" w:hAnsi="Candara"/>
          <w:sz w:val="20"/>
          <w:szCs w:val="20"/>
        </w:rPr>
        <w:t>.</w:t>
      </w:r>
    </w:p>
    <w:p w:rsidR="002F560B" w:rsidRPr="002F560B" w:rsidRDefault="002F560B" w:rsidP="002F560B">
      <w:pPr>
        <w:spacing w:after="0" w:line="240" w:lineRule="auto"/>
        <w:jc w:val="both"/>
        <w:rPr>
          <w:rFonts w:ascii="Candara" w:hAnsi="Candara"/>
          <w:sz w:val="20"/>
          <w:szCs w:val="20"/>
        </w:rPr>
      </w:pPr>
    </w:p>
    <w:p w:rsidR="002F560B" w:rsidRDefault="002F560B" w:rsidP="002F560B">
      <w:pPr>
        <w:spacing w:after="0" w:line="240" w:lineRule="auto"/>
        <w:jc w:val="both"/>
        <w:rPr>
          <w:rFonts w:ascii="Candara" w:hAnsi="Candara"/>
          <w:b/>
          <w:sz w:val="20"/>
          <w:szCs w:val="20"/>
        </w:rPr>
      </w:pPr>
      <w:r w:rsidRPr="002F560B">
        <w:rPr>
          <w:rFonts w:ascii="Candara" w:hAnsi="Candara"/>
          <w:b/>
          <w:sz w:val="20"/>
          <w:szCs w:val="20"/>
        </w:rPr>
        <w:t>Buna göre;</w:t>
      </w:r>
    </w:p>
    <w:p w:rsidR="002F560B" w:rsidRDefault="002F560B" w:rsidP="002F560B">
      <w:pPr>
        <w:spacing w:after="0" w:line="240" w:lineRule="auto"/>
        <w:jc w:val="both"/>
        <w:rPr>
          <w:rFonts w:ascii="Candara" w:hAnsi="Candara"/>
          <w:b/>
          <w:sz w:val="20"/>
          <w:szCs w:val="20"/>
        </w:rPr>
      </w:pPr>
    </w:p>
    <w:p w:rsidR="002F560B" w:rsidRPr="002F560B" w:rsidRDefault="002F560B" w:rsidP="002F560B">
      <w:pPr>
        <w:pStyle w:val="ListeParagraf"/>
        <w:numPr>
          <w:ilvl w:val="0"/>
          <w:numId w:val="24"/>
        </w:numPr>
        <w:spacing w:after="0" w:line="240" w:lineRule="auto"/>
        <w:ind w:left="567" w:hanging="283"/>
        <w:jc w:val="both"/>
        <w:rPr>
          <w:rFonts w:ascii="Candara" w:hAnsi="Candara"/>
          <w:b/>
          <w:sz w:val="20"/>
          <w:szCs w:val="20"/>
        </w:rPr>
      </w:pPr>
      <w:r w:rsidRPr="002F560B">
        <w:rPr>
          <w:rFonts w:ascii="Candara" w:hAnsi="Candara"/>
          <w:sz w:val="20"/>
          <w:szCs w:val="20"/>
        </w:rPr>
        <w:t>Sahip olduğu imkânları fakirlerle paylaşmalı</w:t>
      </w:r>
    </w:p>
    <w:p w:rsidR="002F560B" w:rsidRPr="002F560B" w:rsidRDefault="002F560B" w:rsidP="002F560B">
      <w:pPr>
        <w:pStyle w:val="ListeParagraf"/>
        <w:numPr>
          <w:ilvl w:val="0"/>
          <w:numId w:val="24"/>
        </w:numPr>
        <w:spacing w:after="0" w:line="240" w:lineRule="auto"/>
        <w:ind w:left="567" w:hanging="283"/>
        <w:jc w:val="both"/>
        <w:rPr>
          <w:rFonts w:ascii="Candara" w:hAnsi="Candara"/>
          <w:b/>
          <w:sz w:val="20"/>
          <w:szCs w:val="20"/>
        </w:rPr>
      </w:pPr>
      <w:r w:rsidRPr="002F560B">
        <w:rPr>
          <w:rFonts w:ascii="Candara" w:hAnsi="Candara"/>
          <w:sz w:val="20"/>
          <w:szCs w:val="20"/>
        </w:rPr>
        <w:t xml:space="preserve">Yardım yapılırken anne babadan başlanılmalı </w:t>
      </w:r>
    </w:p>
    <w:p w:rsidR="002F560B" w:rsidRPr="002F560B" w:rsidRDefault="002F560B" w:rsidP="002F560B">
      <w:pPr>
        <w:pStyle w:val="ListeParagraf"/>
        <w:numPr>
          <w:ilvl w:val="0"/>
          <w:numId w:val="24"/>
        </w:numPr>
        <w:spacing w:after="0" w:line="240" w:lineRule="auto"/>
        <w:ind w:left="567" w:hanging="283"/>
        <w:jc w:val="both"/>
        <w:rPr>
          <w:rFonts w:ascii="Candara" w:hAnsi="Candara"/>
          <w:b/>
          <w:sz w:val="20"/>
          <w:szCs w:val="20"/>
        </w:rPr>
      </w:pPr>
      <w:r w:rsidRPr="002F560B">
        <w:rPr>
          <w:rFonts w:ascii="Candara" w:hAnsi="Candara"/>
          <w:sz w:val="20"/>
          <w:szCs w:val="20"/>
        </w:rPr>
        <w:t xml:space="preserve"> Zor durumda olanlara yardım edilmeli</w:t>
      </w:r>
    </w:p>
    <w:p w:rsidR="002F560B" w:rsidRPr="002F560B" w:rsidRDefault="002F560B" w:rsidP="002F560B">
      <w:pPr>
        <w:spacing w:after="0" w:line="240" w:lineRule="auto"/>
        <w:ind w:left="1440"/>
        <w:jc w:val="both"/>
        <w:rPr>
          <w:rFonts w:ascii="Candara" w:hAnsi="Candara"/>
          <w:b/>
          <w:sz w:val="20"/>
          <w:szCs w:val="20"/>
        </w:rPr>
      </w:pPr>
    </w:p>
    <w:p w:rsidR="002F560B" w:rsidRPr="002F560B" w:rsidRDefault="002F560B" w:rsidP="002F560B">
      <w:pPr>
        <w:spacing w:after="0" w:line="240" w:lineRule="auto"/>
        <w:ind w:left="-340"/>
        <w:jc w:val="both"/>
        <w:rPr>
          <w:rFonts w:ascii="Candara" w:hAnsi="Candara"/>
          <w:b/>
          <w:sz w:val="20"/>
          <w:szCs w:val="20"/>
        </w:rPr>
      </w:pPr>
      <w:r w:rsidRPr="002F560B">
        <w:rPr>
          <w:rFonts w:ascii="Candara" w:hAnsi="Candara"/>
          <w:b/>
          <w:sz w:val="20"/>
          <w:szCs w:val="20"/>
        </w:rPr>
        <w:tab/>
      </w:r>
      <w:proofErr w:type="gramStart"/>
      <w:r w:rsidRPr="002F560B">
        <w:rPr>
          <w:rFonts w:ascii="Candara" w:hAnsi="Candara"/>
          <w:b/>
          <w:sz w:val="20"/>
          <w:szCs w:val="20"/>
        </w:rPr>
        <w:t>durumlardan</w:t>
      </w:r>
      <w:proofErr w:type="gramEnd"/>
      <w:r w:rsidRPr="002F560B">
        <w:rPr>
          <w:rFonts w:ascii="Candara" w:hAnsi="Candara"/>
          <w:b/>
          <w:sz w:val="20"/>
          <w:szCs w:val="20"/>
        </w:rPr>
        <w:t xml:space="preserve"> hangisi yada hangileri öğütlenmiş </w:t>
      </w:r>
      <w:r w:rsidRPr="002F560B">
        <w:rPr>
          <w:rFonts w:ascii="Candara" w:hAnsi="Candara"/>
          <w:b/>
          <w:sz w:val="20"/>
          <w:szCs w:val="20"/>
        </w:rPr>
        <w:tab/>
        <w:t>olabilir?</w:t>
      </w:r>
    </w:p>
    <w:p w:rsidR="002F560B" w:rsidRPr="002F560B" w:rsidRDefault="002F560B" w:rsidP="002F560B">
      <w:pPr>
        <w:spacing w:after="0" w:line="240" w:lineRule="auto"/>
        <w:ind w:left="-340"/>
        <w:jc w:val="both"/>
        <w:rPr>
          <w:rFonts w:ascii="Candara" w:hAnsi="Candara"/>
          <w:b/>
          <w:sz w:val="20"/>
          <w:szCs w:val="20"/>
        </w:rPr>
      </w:pPr>
    </w:p>
    <w:p w:rsidR="002F560B" w:rsidRPr="002F560B" w:rsidRDefault="002F560B" w:rsidP="002F560B">
      <w:pPr>
        <w:spacing w:after="0" w:line="240" w:lineRule="auto"/>
        <w:ind w:left="-340"/>
        <w:jc w:val="both"/>
        <w:rPr>
          <w:rFonts w:ascii="Candara" w:hAnsi="Candara"/>
          <w:sz w:val="20"/>
          <w:szCs w:val="20"/>
        </w:rPr>
      </w:pPr>
      <w:r w:rsidRPr="002F560B">
        <w:rPr>
          <w:rFonts w:ascii="Candara" w:hAnsi="Candara"/>
          <w:b/>
          <w:sz w:val="20"/>
          <w:szCs w:val="20"/>
        </w:rPr>
        <w:tab/>
        <w:t>A)</w:t>
      </w:r>
      <w:r w:rsidRPr="002F560B">
        <w:rPr>
          <w:rFonts w:ascii="Candara" w:hAnsi="Candara"/>
          <w:sz w:val="20"/>
          <w:szCs w:val="20"/>
        </w:rPr>
        <w:t xml:space="preserve">  I ve II</w:t>
      </w:r>
      <w:r w:rsidRPr="002F560B">
        <w:rPr>
          <w:rFonts w:ascii="Candara" w:hAnsi="Candara"/>
          <w:sz w:val="20"/>
          <w:szCs w:val="20"/>
        </w:rPr>
        <w:tab/>
      </w:r>
      <w:r w:rsidRPr="002F560B">
        <w:rPr>
          <w:rFonts w:ascii="Candara" w:hAnsi="Candara"/>
          <w:sz w:val="20"/>
          <w:szCs w:val="20"/>
        </w:rPr>
        <w:tab/>
      </w:r>
      <w:r w:rsidRPr="002F560B">
        <w:rPr>
          <w:rFonts w:ascii="Candara" w:hAnsi="Candara"/>
          <w:b/>
          <w:sz w:val="20"/>
          <w:szCs w:val="20"/>
        </w:rPr>
        <w:t>B)</w:t>
      </w:r>
      <w:r w:rsidRPr="002F560B">
        <w:rPr>
          <w:rFonts w:ascii="Candara" w:hAnsi="Candara"/>
          <w:sz w:val="20"/>
          <w:szCs w:val="20"/>
        </w:rPr>
        <w:t xml:space="preserve">  I ve III</w:t>
      </w:r>
    </w:p>
    <w:p w:rsidR="002F560B" w:rsidRPr="002F560B" w:rsidRDefault="002F560B" w:rsidP="002F560B">
      <w:pPr>
        <w:spacing w:after="0" w:line="240" w:lineRule="auto"/>
        <w:ind w:left="-340"/>
        <w:jc w:val="both"/>
        <w:rPr>
          <w:rFonts w:ascii="Candara" w:hAnsi="Candara"/>
          <w:sz w:val="20"/>
          <w:szCs w:val="20"/>
        </w:rPr>
      </w:pPr>
      <w:r w:rsidRPr="002F560B">
        <w:rPr>
          <w:rFonts w:ascii="Candara" w:hAnsi="Candara"/>
          <w:sz w:val="20"/>
          <w:szCs w:val="20"/>
        </w:rPr>
        <w:tab/>
      </w:r>
      <w:r w:rsidRPr="002F560B">
        <w:rPr>
          <w:rFonts w:ascii="Candara" w:hAnsi="Candara"/>
          <w:b/>
          <w:sz w:val="20"/>
          <w:szCs w:val="20"/>
        </w:rPr>
        <w:t>C)</w:t>
      </w:r>
      <w:r w:rsidRPr="002F560B">
        <w:rPr>
          <w:rFonts w:ascii="Candara" w:hAnsi="Candara"/>
          <w:sz w:val="20"/>
          <w:szCs w:val="20"/>
        </w:rPr>
        <w:t xml:space="preserve">  II ve III</w:t>
      </w:r>
      <w:r w:rsidRPr="002F560B">
        <w:rPr>
          <w:rFonts w:ascii="Candara" w:hAnsi="Candara"/>
          <w:sz w:val="20"/>
          <w:szCs w:val="20"/>
        </w:rPr>
        <w:tab/>
      </w:r>
      <w:r w:rsidRPr="002F560B">
        <w:rPr>
          <w:rFonts w:ascii="Candara" w:hAnsi="Candara"/>
          <w:sz w:val="20"/>
          <w:szCs w:val="20"/>
        </w:rPr>
        <w:tab/>
      </w:r>
      <w:r w:rsidRPr="002F560B">
        <w:rPr>
          <w:rFonts w:ascii="Candara" w:hAnsi="Candara"/>
          <w:b/>
          <w:sz w:val="20"/>
          <w:szCs w:val="20"/>
        </w:rPr>
        <w:t>D)</w:t>
      </w:r>
      <w:r w:rsidRPr="002F560B">
        <w:rPr>
          <w:rFonts w:ascii="Candara" w:hAnsi="Candara"/>
          <w:sz w:val="20"/>
          <w:szCs w:val="20"/>
        </w:rPr>
        <w:t xml:space="preserve">  I, II ve III</w:t>
      </w:r>
    </w:p>
    <w:p w:rsidR="002F560B" w:rsidRPr="002F560B" w:rsidRDefault="002F560B" w:rsidP="002F560B">
      <w:pPr>
        <w:spacing w:after="0" w:line="240" w:lineRule="auto"/>
        <w:ind w:left="-340"/>
        <w:jc w:val="both"/>
        <w:rPr>
          <w:rFonts w:ascii="Candara" w:hAnsi="Candara"/>
          <w:b/>
          <w:sz w:val="20"/>
          <w:szCs w:val="20"/>
        </w:rPr>
      </w:pPr>
    </w:p>
    <w:p w:rsidR="00DA3322" w:rsidRPr="003A0F5B" w:rsidRDefault="00B92CD3" w:rsidP="00340CF1">
      <w:pPr>
        <w:spacing w:after="0" w:line="240" w:lineRule="auto"/>
        <w:ind w:left="-340"/>
        <w:rPr>
          <w:rFonts w:ascii="Times New Roman" w:hAnsi="Times New Roman"/>
          <w:sz w:val="20"/>
          <w:szCs w:val="20"/>
        </w:rPr>
      </w:pPr>
      <w:r w:rsidRPr="00B92CD3">
        <w:rPr>
          <w:rFonts w:ascii="Times New Roman" w:hAnsi="Times New Roman"/>
          <w:b/>
          <w:sz w:val="20"/>
          <w:szCs w:val="20"/>
        </w:rPr>
        <w:t xml:space="preserve"> </w:t>
      </w:r>
    </w:p>
    <w:p w:rsidR="00DA3322" w:rsidRPr="003A0F5B" w:rsidRDefault="00DA3322" w:rsidP="00DA3322">
      <w:pPr>
        <w:spacing w:after="0" w:line="240" w:lineRule="auto"/>
        <w:rPr>
          <w:rFonts w:ascii="Times New Roman" w:hAnsi="Times New Roman"/>
          <w:sz w:val="20"/>
          <w:szCs w:val="20"/>
        </w:rPr>
      </w:pPr>
    </w:p>
    <w:p w:rsidR="00487480" w:rsidRDefault="00B92CD3" w:rsidP="001033E0">
      <w:pPr>
        <w:spacing w:after="0"/>
        <w:jc w:val="both"/>
        <w:rPr>
          <w:rFonts w:ascii="Candara" w:hAnsi="Candara"/>
          <w:b/>
          <w:bCs/>
          <w:sz w:val="20"/>
          <w:szCs w:val="20"/>
        </w:rPr>
      </w:pPr>
      <w:r w:rsidRPr="001033E0">
        <w:rPr>
          <w:rFonts w:ascii="Candara" w:hAnsi="Candara"/>
          <w:b/>
          <w:bCs/>
          <w:sz w:val="20"/>
          <w:szCs w:val="20"/>
        </w:rPr>
        <w:t>1</w:t>
      </w:r>
      <w:r w:rsidR="00452BF0" w:rsidRPr="001033E0">
        <w:rPr>
          <w:rFonts w:ascii="Candara" w:hAnsi="Candara"/>
          <w:b/>
          <w:bCs/>
          <w:sz w:val="20"/>
          <w:szCs w:val="20"/>
        </w:rPr>
        <w:t>4</w:t>
      </w:r>
      <w:r w:rsidR="001033E0" w:rsidRPr="001033E0">
        <w:rPr>
          <w:rFonts w:ascii="Candara" w:hAnsi="Candara"/>
          <w:b/>
          <w:bCs/>
          <w:sz w:val="20"/>
          <w:szCs w:val="20"/>
        </w:rPr>
        <w:t xml:space="preserve">- </w:t>
      </w:r>
      <w:r w:rsidR="001033E0">
        <w:rPr>
          <w:rFonts w:ascii="Candara" w:hAnsi="Candara"/>
          <w:b/>
          <w:bCs/>
          <w:sz w:val="20"/>
          <w:szCs w:val="20"/>
        </w:rPr>
        <w:t>İslam dininde kurban bayramı dışında kesilen kurbanlar vardır;</w:t>
      </w:r>
    </w:p>
    <w:p w:rsidR="001033E0" w:rsidRDefault="001033E0" w:rsidP="001033E0">
      <w:pPr>
        <w:spacing w:after="0"/>
        <w:jc w:val="both"/>
        <w:rPr>
          <w:rFonts w:ascii="Candara" w:hAnsi="Candara"/>
          <w:b/>
          <w:bCs/>
          <w:sz w:val="20"/>
          <w:szCs w:val="20"/>
        </w:rPr>
      </w:pPr>
    </w:p>
    <w:p w:rsidR="001033E0" w:rsidRPr="001033E0" w:rsidRDefault="001033E0" w:rsidP="001033E0">
      <w:pPr>
        <w:pStyle w:val="ListeParagraf"/>
        <w:numPr>
          <w:ilvl w:val="0"/>
          <w:numId w:val="25"/>
        </w:numPr>
        <w:spacing w:after="0"/>
        <w:jc w:val="both"/>
        <w:rPr>
          <w:rFonts w:ascii="Candara" w:hAnsi="Candara"/>
          <w:bCs/>
          <w:sz w:val="20"/>
          <w:szCs w:val="20"/>
        </w:rPr>
      </w:pPr>
      <w:r w:rsidRPr="001033E0">
        <w:rPr>
          <w:rFonts w:ascii="Candara" w:hAnsi="Candara"/>
          <w:bCs/>
          <w:sz w:val="20"/>
          <w:szCs w:val="20"/>
        </w:rPr>
        <w:t>Bir dileğin gerçekleşmesine bağlı olarak kesileceğine söz verilen kurbandır.</w:t>
      </w:r>
    </w:p>
    <w:p w:rsidR="001033E0" w:rsidRPr="001033E0" w:rsidRDefault="001033E0" w:rsidP="001033E0">
      <w:pPr>
        <w:pStyle w:val="ListeParagraf"/>
        <w:numPr>
          <w:ilvl w:val="0"/>
          <w:numId w:val="25"/>
        </w:numPr>
        <w:spacing w:after="0"/>
        <w:jc w:val="both"/>
        <w:rPr>
          <w:rFonts w:ascii="Candara" w:hAnsi="Candara"/>
          <w:bCs/>
          <w:sz w:val="20"/>
          <w:szCs w:val="20"/>
        </w:rPr>
      </w:pPr>
      <w:r w:rsidRPr="001033E0">
        <w:rPr>
          <w:rFonts w:ascii="Candara" w:hAnsi="Candara"/>
          <w:bCs/>
          <w:sz w:val="20"/>
          <w:szCs w:val="20"/>
        </w:rPr>
        <w:t>Herhangi bir nimete kavuşan kişi tarafından Allah’a şükretmek amacıyla kesilen kurbandır.</w:t>
      </w:r>
    </w:p>
    <w:p w:rsidR="001033E0" w:rsidRDefault="001033E0" w:rsidP="001033E0">
      <w:pPr>
        <w:pStyle w:val="ListeParagraf"/>
        <w:numPr>
          <w:ilvl w:val="0"/>
          <w:numId w:val="25"/>
        </w:numPr>
        <w:spacing w:after="0"/>
        <w:jc w:val="both"/>
        <w:rPr>
          <w:rFonts w:ascii="Candara" w:hAnsi="Candara"/>
          <w:bCs/>
          <w:sz w:val="20"/>
          <w:szCs w:val="20"/>
        </w:rPr>
      </w:pPr>
      <w:r w:rsidRPr="001033E0">
        <w:rPr>
          <w:rFonts w:ascii="Candara" w:hAnsi="Candara"/>
          <w:bCs/>
          <w:sz w:val="20"/>
          <w:szCs w:val="20"/>
        </w:rPr>
        <w:t>Anne babanın yeni doğan çocukları için kestikleri kurbandır.</w:t>
      </w:r>
    </w:p>
    <w:p w:rsidR="001033E0" w:rsidRDefault="001033E0" w:rsidP="001033E0">
      <w:pPr>
        <w:spacing w:after="0"/>
        <w:jc w:val="both"/>
        <w:rPr>
          <w:rFonts w:ascii="Candara" w:hAnsi="Candara"/>
          <w:bCs/>
          <w:sz w:val="20"/>
          <w:szCs w:val="20"/>
        </w:rPr>
      </w:pPr>
    </w:p>
    <w:p w:rsidR="001033E0" w:rsidRDefault="00340FC0" w:rsidP="001033E0">
      <w:pPr>
        <w:spacing w:after="0"/>
        <w:jc w:val="both"/>
        <w:rPr>
          <w:rFonts w:ascii="Candara" w:hAnsi="Candara"/>
          <w:b/>
          <w:bCs/>
          <w:sz w:val="20"/>
          <w:szCs w:val="20"/>
        </w:rPr>
      </w:pPr>
      <w:r>
        <w:rPr>
          <w:rFonts w:ascii="Candara" w:hAnsi="Candara"/>
          <w:b/>
          <w:bCs/>
          <w:sz w:val="20"/>
          <w:szCs w:val="20"/>
        </w:rPr>
        <w:t xml:space="preserve">Açıklamaları verilen kurban türlerinden hangisi </w:t>
      </w:r>
      <w:r w:rsidRPr="00340FC0">
        <w:rPr>
          <w:rFonts w:ascii="Candara" w:hAnsi="Candara"/>
          <w:b/>
          <w:bCs/>
          <w:sz w:val="20"/>
          <w:szCs w:val="20"/>
          <w:u w:val="single"/>
        </w:rPr>
        <w:t>yoktur</w:t>
      </w:r>
      <w:r>
        <w:rPr>
          <w:rFonts w:ascii="Candara" w:hAnsi="Candara"/>
          <w:b/>
          <w:bCs/>
          <w:sz w:val="20"/>
          <w:szCs w:val="20"/>
        </w:rPr>
        <w:t>?</w:t>
      </w:r>
    </w:p>
    <w:p w:rsidR="00340FC0" w:rsidRDefault="00340FC0" w:rsidP="001033E0">
      <w:pPr>
        <w:spacing w:after="0"/>
        <w:jc w:val="both"/>
        <w:rPr>
          <w:rFonts w:ascii="Candara" w:hAnsi="Candara"/>
          <w:b/>
          <w:bCs/>
          <w:sz w:val="20"/>
          <w:szCs w:val="20"/>
        </w:rPr>
      </w:pPr>
    </w:p>
    <w:p w:rsidR="00340FC0" w:rsidRDefault="00340FC0" w:rsidP="001033E0">
      <w:pPr>
        <w:spacing w:after="0"/>
        <w:jc w:val="both"/>
        <w:rPr>
          <w:rFonts w:ascii="Candara" w:hAnsi="Candara"/>
          <w:bCs/>
          <w:sz w:val="20"/>
          <w:szCs w:val="20"/>
        </w:rPr>
      </w:pPr>
      <w:r>
        <w:rPr>
          <w:rFonts w:ascii="Candara" w:hAnsi="Candara"/>
          <w:b/>
          <w:bCs/>
          <w:sz w:val="20"/>
          <w:szCs w:val="20"/>
        </w:rPr>
        <w:t xml:space="preserve">A) </w:t>
      </w:r>
      <w:r>
        <w:rPr>
          <w:rFonts w:ascii="Candara" w:hAnsi="Candara"/>
          <w:bCs/>
          <w:sz w:val="20"/>
          <w:szCs w:val="20"/>
        </w:rPr>
        <w:t>Şükür Kurbanı</w:t>
      </w:r>
      <w:r>
        <w:rPr>
          <w:rFonts w:ascii="Candara" w:hAnsi="Candara"/>
          <w:bCs/>
          <w:sz w:val="20"/>
          <w:szCs w:val="20"/>
        </w:rPr>
        <w:tab/>
      </w:r>
      <w:r>
        <w:rPr>
          <w:rFonts w:ascii="Candara" w:hAnsi="Candara"/>
          <w:b/>
          <w:bCs/>
          <w:sz w:val="20"/>
          <w:szCs w:val="20"/>
        </w:rPr>
        <w:t xml:space="preserve">B) </w:t>
      </w:r>
      <w:r>
        <w:rPr>
          <w:rFonts w:ascii="Candara" w:hAnsi="Candara"/>
          <w:bCs/>
          <w:sz w:val="20"/>
          <w:szCs w:val="20"/>
        </w:rPr>
        <w:t>Adak</w:t>
      </w:r>
      <w:r>
        <w:rPr>
          <w:rFonts w:ascii="Candara" w:hAnsi="Candara"/>
          <w:bCs/>
          <w:sz w:val="20"/>
          <w:szCs w:val="20"/>
        </w:rPr>
        <w:tab/>
        <w:t>Kurbanı</w:t>
      </w:r>
    </w:p>
    <w:p w:rsidR="009B181F" w:rsidRDefault="00340FC0" w:rsidP="009B181F">
      <w:pPr>
        <w:spacing w:after="0"/>
        <w:jc w:val="both"/>
        <w:rPr>
          <w:rFonts w:ascii="Candara" w:hAnsi="Candara"/>
          <w:bCs/>
          <w:sz w:val="20"/>
          <w:szCs w:val="20"/>
        </w:rPr>
      </w:pPr>
      <w:r>
        <w:rPr>
          <w:rFonts w:ascii="Candara" w:hAnsi="Candara"/>
          <w:b/>
          <w:bCs/>
          <w:sz w:val="20"/>
          <w:szCs w:val="20"/>
        </w:rPr>
        <w:t xml:space="preserve">C) </w:t>
      </w:r>
      <w:r>
        <w:rPr>
          <w:rFonts w:ascii="Candara" w:hAnsi="Candara"/>
          <w:bCs/>
          <w:sz w:val="20"/>
          <w:szCs w:val="20"/>
        </w:rPr>
        <w:t>Dar Kurbanı</w:t>
      </w:r>
      <w:r>
        <w:rPr>
          <w:rFonts w:ascii="Candara" w:hAnsi="Candara"/>
          <w:b/>
          <w:bCs/>
          <w:sz w:val="20"/>
          <w:szCs w:val="20"/>
        </w:rPr>
        <w:tab/>
      </w:r>
      <w:r>
        <w:rPr>
          <w:rFonts w:ascii="Candara" w:hAnsi="Candara"/>
          <w:b/>
          <w:bCs/>
          <w:sz w:val="20"/>
          <w:szCs w:val="20"/>
        </w:rPr>
        <w:tab/>
        <w:t xml:space="preserve">D) </w:t>
      </w:r>
      <w:proofErr w:type="spellStart"/>
      <w:r>
        <w:rPr>
          <w:rFonts w:ascii="Candara" w:hAnsi="Candara"/>
          <w:bCs/>
          <w:sz w:val="20"/>
          <w:szCs w:val="20"/>
        </w:rPr>
        <w:t>Akika</w:t>
      </w:r>
      <w:proofErr w:type="spellEnd"/>
      <w:r>
        <w:rPr>
          <w:rFonts w:ascii="Candara" w:hAnsi="Candara"/>
          <w:bCs/>
          <w:sz w:val="20"/>
          <w:szCs w:val="20"/>
        </w:rPr>
        <w:t xml:space="preserve"> Kurbanı</w:t>
      </w:r>
    </w:p>
    <w:p w:rsidR="009B181F" w:rsidRDefault="009B181F" w:rsidP="009B181F">
      <w:pPr>
        <w:spacing w:after="0"/>
        <w:jc w:val="both"/>
        <w:rPr>
          <w:rFonts w:ascii="Candara" w:hAnsi="Candara"/>
          <w:bCs/>
          <w:sz w:val="20"/>
          <w:szCs w:val="20"/>
        </w:rPr>
      </w:pPr>
    </w:p>
    <w:p w:rsidR="009B181F" w:rsidRDefault="009B181F" w:rsidP="009B181F">
      <w:pPr>
        <w:spacing w:after="0"/>
        <w:jc w:val="both"/>
        <w:rPr>
          <w:rFonts w:ascii="Candara" w:hAnsi="Candara"/>
          <w:bCs/>
          <w:sz w:val="20"/>
          <w:szCs w:val="20"/>
        </w:rPr>
      </w:pPr>
    </w:p>
    <w:p w:rsidR="006B13CF" w:rsidRDefault="006B13CF" w:rsidP="009B181F">
      <w:pPr>
        <w:spacing w:after="0"/>
        <w:jc w:val="both"/>
        <w:rPr>
          <w:rFonts w:ascii="Candara" w:hAnsi="Candara"/>
          <w:bCs/>
          <w:sz w:val="20"/>
          <w:szCs w:val="20"/>
        </w:rPr>
      </w:pPr>
    </w:p>
    <w:p w:rsidR="002D3468" w:rsidRPr="002D3468" w:rsidRDefault="006B13CF" w:rsidP="002D3468">
      <w:pPr>
        <w:spacing w:after="0"/>
        <w:jc w:val="both"/>
        <w:rPr>
          <w:rFonts w:ascii="Candara" w:hAnsi="Candara"/>
          <w:bCs/>
          <w:sz w:val="20"/>
          <w:szCs w:val="20"/>
        </w:rPr>
      </w:pPr>
      <w:r w:rsidRPr="006B13CF">
        <w:rPr>
          <w:rFonts w:ascii="Candara" w:hAnsi="Candara"/>
          <w:b/>
          <w:bCs/>
          <w:sz w:val="20"/>
          <w:szCs w:val="20"/>
        </w:rPr>
        <w:t>15-</w:t>
      </w:r>
      <w:r>
        <w:rPr>
          <w:rFonts w:ascii="Candara" w:hAnsi="Candara"/>
          <w:bCs/>
          <w:sz w:val="20"/>
          <w:szCs w:val="20"/>
        </w:rPr>
        <w:t xml:space="preserve"> </w:t>
      </w:r>
      <w:r w:rsidR="002D3468">
        <w:rPr>
          <w:rFonts w:ascii="Candara" w:hAnsi="Candara"/>
          <w:bCs/>
          <w:sz w:val="20"/>
          <w:szCs w:val="20"/>
        </w:rPr>
        <w:t>Mekkeli müşrikler, hicretten önce Hz. Muhammed’e her türlü eziyeti yapmışlar, onu öldürmek istemişler, sonunda da onun Medine’ye göç etmesine neden olmuşlardır. Ancak Peygamberimiz binlerce kişilik ordu-suyla Mekke’ye girdiğinde hiç kimseden intikam almadı. Hz. Yusuf’un ken</w:t>
      </w:r>
      <w:r w:rsidR="002D3468" w:rsidRPr="002D3468">
        <w:rPr>
          <w:rFonts w:ascii="Candara" w:hAnsi="Candara"/>
          <w:bCs/>
          <w:sz w:val="20"/>
          <w:szCs w:val="20"/>
        </w:rPr>
        <w:t>disini kuyuya atan kardeşlerinin kötü-lüklerine rağmen onlara aynı şekilde muamelede bulunmamıştır.</w:t>
      </w:r>
    </w:p>
    <w:p w:rsidR="002D3468" w:rsidRPr="002D3468" w:rsidRDefault="002D3468" w:rsidP="002D3468">
      <w:pPr>
        <w:spacing w:after="0"/>
        <w:jc w:val="both"/>
        <w:rPr>
          <w:rFonts w:ascii="Candara" w:hAnsi="Candara"/>
          <w:bCs/>
          <w:sz w:val="20"/>
          <w:szCs w:val="20"/>
        </w:rPr>
      </w:pPr>
    </w:p>
    <w:p w:rsidR="002D3468" w:rsidRDefault="002D3468" w:rsidP="002D3468">
      <w:pPr>
        <w:spacing w:after="0"/>
        <w:jc w:val="both"/>
        <w:rPr>
          <w:rFonts w:ascii="Candara" w:hAnsi="Candara"/>
          <w:bCs/>
          <w:sz w:val="20"/>
          <w:szCs w:val="20"/>
        </w:rPr>
      </w:pPr>
      <w:r w:rsidRPr="002D3468">
        <w:rPr>
          <w:rFonts w:ascii="Candara" w:hAnsi="Candara"/>
          <w:b/>
          <w:bCs/>
          <w:sz w:val="20"/>
          <w:szCs w:val="20"/>
        </w:rPr>
        <w:t>Yukarıda verilen metinde Hz. M</w:t>
      </w:r>
      <w:r w:rsidR="006B13CF">
        <w:rPr>
          <w:rFonts w:ascii="Candara" w:hAnsi="Candara"/>
          <w:b/>
          <w:bCs/>
          <w:sz w:val="20"/>
          <w:szCs w:val="20"/>
        </w:rPr>
        <w:t>u</w:t>
      </w:r>
      <w:r w:rsidRPr="002D3468">
        <w:rPr>
          <w:rFonts w:ascii="Candara" w:hAnsi="Candara"/>
          <w:b/>
          <w:bCs/>
          <w:sz w:val="20"/>
          <w:szCs w:val="20"/>
        </w:rPr>
        <w:t>ham</w:t>
      </w:r>
      <w:r>
        <w:rPr>
          <w:rFonts w:ascii="Candara" w:hAnsi="Candara"/>
          <w:b/>
          <w:bCs/>
          <w:sz w:val="20"/>
          <w:szCs w:val="20"/>
        </w:rPr>
        <w:t>med’in ve Hz. Yusuf’un hangi ö</w:t>
      </w:r>
      <w:r w:rsidRPr="002D3468">
        <w:rPr>
          <w:rFonts w:ascii="Candara" w:hAnsi="Candara"/>
          <w:b/>
          <w:bCs/>
          <w:sz w:val="20"/>
          <w:szCs w:val="20"/>
        </w:rPr>
        <w:t>zellikleri vurgulanmıştır?</w:t>
      </w:r>
      <w:r w:rsidRPr="002D3468">
        <w:rPr>
          <w:rFonts w:ascii="Candara" w:hAnsi="Candara"/>
          <w:bCs/>
          <w:sz w:val="20"/>
          <w:szCs w:val="20"/>
        </w:rPr>
        <w:t xml:space="preserve"> </w:t>
      </w:r>
    </w:p>
    <w:p w:rsidR="006B13CF" w:rsidRPr="006B13CF" w:rsidRDefault="006B13CF" w:rsidP="002D3468">
      <w:pPr>
        <w:spacing w:after="0"/>
        <w:jc w:val="both"/>
        <w:rPr>
          <w:rFonts w:ascii="Candara" w:hAnsi="Candara"/>
          <w:b/>
          <w:bCs/>
          <w:sz w:val="20"/>
          <w:szCs w:val="20"/>
        </w:rPr>
      </w:pPr>
    </w:p>
    <w:p w:rsidR="002D3468" w:rsidRDefault="006B13CF" w:rsidP="002D3468">
      <w:pPr>
        <w:spacing w:after="0"/>
        <w:jc w:val="both"/>
        <w:rPr>
          <w:rFonts w:ascii="Candara" w:hAnsi="Candara"/>
          <w:bCs/>
          <w:sz w:val="20"/>
          <w:szCs w:val="20"/>
        </w:rPr>
      </w:pPr>
      <w:r w:rsidRPr="006B13CF">
        <w:rPr>
          <w:rFonts w:ascii="Candara" w:hAnsi="Candara"/>
          <w:b/>
          <w:bCs/>
          <w:sz w:val="20"/>
          <w:szCs w:val="20"/>
        </w:rPr>
        <w:t>A)</w:t>
      </w:r>
      <w:r>
        <w:rPr>
          <w:rFonts w:ascii="Candara" w:hAnsi="Candara"/>
          <w:bCs/>
          <w:sz w:val="20"/>
          <w:szCs w:val="20"/>
        </w:rPr>
        <w:t xml:space="preserve"> </w:t>
      </w:r>
      <w:r w:rsidR="002D3468" w:rsidRPr="002D3468">
        <w:rPr>
          <w:rFonts w:ascii="Candara" w:hAnsi="Candara"/>
          <w:bCs/>
          <w:sz w:val="20"/>
          <w:szCs w:val="20"/>
        </w:rPr>
        <w:t>İnsanlara değer vermeleri</w:t>
      </w:r>
    </w:p>
    <w:p w:rsidR="002D3468" w:rsidRDefault="006B13CF" w:rsidP="002D3468">
      <w:pPr>
        <w:spacing w:after="0"/>
        <w:jc w:val="both"/>
        <w:rPr>
          <w:rFonts w:ascii="Candara" w:hAnsi="Candara"/>
          <w:bCs/>
          <w:sz w:val="20"/>
          <w:szCs w:val="20"/>
        </w:rPr>
      </w:pPr>
      <w:r w:rsidRPr="006B13CF">
        <w:rPr>
          <w:rFonts w:ascii="Candara" w:hAnsi="Candara"/>
          <w:b/>
          <w:bCs/>
          <w:sz w:val="20"/>
          <w:szCs w:val="20"/>
        </w:rPr>
        <w:t>B)</w:t>
      </w:r>
      <w:r>
        <w:rPr>
          <w:rFonts w:ascii="Candara" w:hAnsi="Candara"/>
          <w:bCs/>
          <w:sz w:val="20"/>
          <w:szCs w:val="20"/>
        </w:rPr>
        <w:t xml:space="preserve"> </w:t>
      </w:r>
      <w:r w:rsidR="002D3468" w:rsidRPr="002D3468">
        <w:rPr>
          <w:rFonts w:ascii="Candara" w:hAnsi="Candara"/>
          <w:bCs/>
          <w:sz w:val="20"/>
          <w:szCs w:val="20"/>
        </w:rPr>
        <w:t xml:space="preserve">Hakkı gözetmeleri </w:t>
      </w:r>
    </w:p>
    <w:p w:rsidR="002D3468" w:rsidRDefault="006B13CF" w:rsidP="002D3468">
      <w:pPr>
        <w:spacing w:after="0"/>
        <w:jc w:val="both"/>
        <w:rPr>
          <w:rFonts w:ascii="Candara" w:hAnsi="Candara"/>
          <w:bCs/>
          <w:sz w:val="20"/>
          <w:szCs w:val="20"/>
        </w:rPr>
      </w:pPr>
      <w:r w:rsidRPr="006B13CF">
        <w:rPr>
          <w:rFonts w:ascii="Candara" w:hAnsi="Candara"/>
          <w:b/>
          <w:bCs/>
          <w:sz w:val="20"/>
          <w:szCs w:val="20"/>
        </w:rPr>
        <w:t>C)</w:t>
      </w:r>
      <w:r>
        <w:rPr>
          <w:rFonts w:ascii="Candara" w:hAnsi="Candara"/>
          <w:bCs/>
          <w:sz w:val="20"/>
          <w:szCs w:val="20"/>
        </w:rPr>
        <w:t xml:space="preserve"> </w:t>
      </w:r>
      <w:r w:rsidR="002D3468" w:rsidRPr="002D3468">
        <w:rPr>
          <w:rFonts w:ascii="Candara" w:hAnsi="Candara"/>
          <w:bCs/>
          <w:sz w:val="20"/>
          <w:szCs w:val="20"/>
        </w:rPr>
        <w:t>Hoşgörülü ve affedici olmaları</w:t>
      </w:r>
    </w:p>
    <w:p w:rsidR="002D3468" w:rsidRPr="002D3468" w:rsidRDefault="006B13CF" w:rsidP="002D3468">
      <w:pPr>
        <w:spacing w:after="0"/>
        <w:jc w:val="both"/>
        <w:rPr>
          <w:rFonts w:ascii="Candara" w:hAnsi="Candara"/>
          <w:bCs/>
          <w:sz w:val="20"/>
          <w:szCs w:val="20"/>
        </w:rPr>
      </w:pPr>
      <w:r w:rsidRPr="006B13CF">
        <w:rPr>
          <w:rFonts w:ascii="Candara" w:hAnsi="Candara"/>
          <w:b/>
          <w:bCs/>
          <w:sz w:val="20"/>
          <w:szCs w:val="20"/>
        </w:rPr>
        <w:t>D)</w:t>
      </w:r>
      <w:r>
        <w:rPr>
          <w:rFonts w:ascii="Candara" w:hAnsi="Candara"/>
          <w:bCs/>
          <w:sz w:val="20"/>
          <w:szCs w:val="20"/>
        </w:rPr>
        <w:t xml:space="preserve"> </w:t>
      </w:r>
      <w:r w:rsidR="002D3468" w:rsidRPr="002D3468">
        <w:rPr>
          <w:rFonts w:ascii="Candara" w:hAnsi="Candara"/>
          <w:bCs/>
          <w:sz w:val="20"/>
          <w:szCs w:val="20"/>
        </w:rPr>
        <w:t>Akrabayı gözettikleri</w:t>
      </w:r>
    </w:p>
    <w:p w:rsidR="002D3468" w:rsidRDefault="002D3468" w:rsidP="009B181F">
      <w:pPr>
        <w:spacing w:after="0"/>
        <w:jc w:val="both"/>
        <w:rPr>
          <w:rFonts w:ascii="Candara" w:hAnsi="Candara"/>
          <w:bCs/>
          <w:sz w:val="20"/>
          <w:szCs w:val="20"/>
        </w:rPr>
      </w:pPr>
    </w:p>
    <w:p w:rsidR="002D3468" w:rsidRDefault="002D3468" w:rsidP="009B181F">
      <w:pPr>
        <w:spacing w:after="0"/>
        <w:jc w:val="both"/>
        <w:rPr>
          <w:rFonts w:ascii="Candara" w:hAnsi="Candara"/>
          <w:bCs/>
          <w:sz w:val="20"/>
          <w:szCs w:val="20"/>
        </w:rPr>
      </w:pPr>
    </w:p>
    <w:p w:rsidR="009B181F" w:rsidRPr="009B181F" w:rsidRDefault="006B13CF" w:rsidP="009B181F">
      <w:pPr>
        <w:spacing w:after="0"/>
        <w:jc w:val="both"/>
        <w:rPr>
          <w:rFonts w:ascii="Candara" w:hAnsi="Candara"/>
          <w:bCs/>
          <w:sz w:val="20"/>
          <w:szCs w:val="20"/>
        </w:rPr>
      </w:pPr>
      <w:r>
        <w:rPr>
          <w:rFonts w:ascii="Candara" w:hAnsi="Candara"/>
          <w:b/>
          <w:bCs/>
          <w:sz w:val="20"/>
          <w:szCs w:val="20"/>
        </w:rPr>
        <w:lastRenderedPageBreak/>
        <w:t>16</w:t>
      </w:r>
      <w:r w:rsidR="006F02E3" w:rsidRPr="009B181F">
        <w:rPr>
          <w:rFonts w:ascii="Candara" w:hAnsi="Candara"/>
          <w:b/>
          <w:bCs/>
          <w:sz w:val="20"/>
          <w:szCs w:val="20"/>
        </w:rPr>
        <w:t xml:space="preserve">- </w:t>
      </w:r>
      <w:r w:rsidR="009B181F" w:rsidRPr="009B181F">
        <w:rPr>
          <w:rFonts w:ascii="Candara" w:hAnsi="Candara"/>
          <w:bCs/>
          <w:sz w:val="20"/>
          <w:szCs w:val="20"/>
        </w:rPr>
        <w:t>“Ey iman edenler! Adaleti titizlikte ayakta tutan, kendiniz, ana - babanız ve akrabanız aleyhinde de olsa Allah için şahitlik eden kimseler olun. (Haklarında şahitlik ettikleriniz) zengin olsunlar, fakir ol</w:t>
      </w:r>
      <w:r w:rsidR="009B181F">
        <w:rPr>
          <w:rFonts w:ascii="Candara" w:hAnsi="Candara"/>
          <w:bCs/>
          <w:sz w:val="20"/>
          <w:szCs w:val="20"/>
        </w:rPr>
        <w:t>sunlar, Allah onlara daha yakın</w:t>
      </w:r>
      <w:r w:rsidR="009B181F" w:rsidRPr="009B181F">
        <w:rPr>
          <w:rFonts w:ascii="Candara" w:hAnsi="Candara"/>
          <w:bCs/>
          <w:sz w:val="20"/>
          <w:szCs w:val="20"/>
        </w:rPr>
        <w:t xml:space="preserve">dır. Hislerinize uyup adaletten sapmayın. Şahitliği eğer, büker doğru şahitlik </w:t>
      </w:r>
      <w:proofErr w:type="gramStart"/>
      <w:r w:rsidR="009B181F" w:rsidRPr="009B181F">
        <w:rPr>
          <w:rFonts w:ascii="Candara" w:hAnsi="Candara"/>
          <w:bCs/>
          <w:sz w:val="20"/>
          <w:szCs w:val="20"/>
        </w:rPr>
        <w:t>etmez,</w:t>
      </w:r>
      <w:proofErr w:type="gramEnd"/>
      <w:r w:rsidR="009B181F" w:rsidRPr="009B181F">
        <w:rPr>
          <w:rFonts w:ascii="Candara" w:hAnsi="Candara"/>
          <w:bCs/>
          <w:sz w:val="20"/>
          <w:szCs w:val="20"/>
        </w:rPr>
        <w:t xml:space="preserve"> yahut şahitli</w:t>
      </w:r>
      <w:r w:rsidR="009B181F">
        <w:rPr>
          <w:rFonts w:ascii="Candara" w:hAnsi="Candara"/>
          <w:bCs/>
          <w:sz w:val="20"/>
          <w:szCs w:val="20"/>
        </w:rPr>
        <w:t>k etmekten kaçınır</w:t>
      </w:r>
      <w:r w:rsidR="009B181F" w:rsidRPr="009B181F">
        <w:rPr>
          <w:rFonts w:ascii="Candara" w:hAnsi="Candara"/>
          <w:bCs/>
          <w:sz w:val="20"/>
          <w:szCs w:val="20"/>
        </w:rPr>
        <w:t>sanız (biliniz ki) Allah yaptıklarınızdan haberdardır.”</w:t>
      </w:r>
    </w:p>
    <w:p w:rsidR="009B181F" w:rsidRPr="009B181F" w:rsidRDefault="009B181F" w:rsidP="009B181F">
      <w:pPr>
        <w:spacing w:after="0"/>
        <w:jc w:val="right"/>
        <w:rPr>
          <w:rFonts w:ascii="Candara" w:hAnsi="Candara"/>
          <w:bCs/>
          <w:sz w:val="20"/>
          <w:szCs w:val="20"/>
        </w:rPr>
      </w:pPr>
      <w:r w:rsidRPr="009B181F">
        <w:rPr>
          <w:rFonts w:ascii="Candara" w:hAnsi="Candara"/>
          <w:bCs/>
          <w:sz w:val="20"/>
          <w:szCs w:val="20"/>
        </w:rPr>
        <w:tab/>
        <w:t xml:space="preserve">(Nisa suresi, 135. ayet) </w:t>
      </w:r>
    </w:p>
    <w:p w:rsidR="009B181F" w:rsidRPr="009B181F" w:rsidRDefault="009B181F" w:rsidP="009B181F">
      <w:pPr>
        <w:spacing w:after="0"/>
        <w:rPr>
          <w:rFonts w:ascii="Candara" w:hAnsi="Candara"/>
          <w:b/>
          <w:bCs/>
          <w:sz w:val="20"/>
          <w:szCs w:val="20"/>
        </w:rPr>
      </w:pPr>
    </w:p>
    <w:p w:rsidR="009B181F" w:rsidRPr="009B181F" w:rsidRDefault="009B181F" w:rsidP="009B181F">
      <w:pPr>
        <w:spacing w:after="0"/>
        <w:jc w:val="both"/>
        <w:rPr>
          <w:rFonts w:ascii="Candara" w:hAnsi="Candara"/>
          <w:b/>
          <w:bCs/>
          <w:sz w:val="20"/>
          <w:szCs w:val="20"/>
        </w:rPr>
      </w:pPr>
      <w:r w:rsidRPr="009B181F">
        <w:rPr>
          <w:rFonts w:ascii="Candara" w:hAnsi="Candara"/>
          <w:b/>
          <w:bCs/>
          <w:sz w:val="20"/>
          <w:szCs w:val="20"/>
        </w:rPr>
        <w:t>Yukarıdaki verilen ayette aşağıdakilerden hangisi vurgulanmıştır?</w:t>
      </w:r>
    </w:p>
    <w:p w:rsidR="009B181F" w:rsidRPr="009B181F" w:rsidRDefault="009B181F" w:rsidP="009B181F">
      <w:pPr>
        <w:spacing w:after="0"/>
        <w:jc w:val="both"/>
        <w:rPr>
          <w:rFonts w:ascii="Candara" w:hAnsi="Candara"/>
          <w:b/>
          <w:bCs/>
          <w:sz w:val="20"/>
          <w:szCs w:val="20"/>
        </w:rPr>
      </w:pPr>
    </w:p>
    <w:p w:rsidR="009B181F" w:rsidRPr="009B181F" w:rsidRDefault="009B181F" w:rsidP="009B181F">
      <w:pPr>
        <w:spacing w:after="0"/>
        <w:jc w:val="both"/>
        <w:rPr>
          <w:rFonts w:ascii="Candara" w:hAnsi="Candara"/>
          <w:bCs/>
          <w:sz w:val="20"/>
          <w:szCs w:val="20"/>
        </w:rPr>
      </w:pPr>
      <w:r w:rsidRPr="009B181F">
        <w:rPr>
          <w:rFonts w:ascii="Candara" w:hAnsi="Candara"/>
          <w:b/>
          <w:bCs/>
          <w:sz w:val="20"/>
          <w:szCs w:val="20"/>
        </w:rPr>
        <w:t>A)</w:t>
      </w:r>
      <w:r>
        <w:rPr>
          <w:rFonts w:ascii="Candara" w:hAnsi="Candara"/>
          <w:bCs/>
          <w:sz w:val="20"/>
          <w:szCs w:val="20"/>
        </w:rPr>
        <w:t xml:space="preserve"> </w:t>
      </w:r>
      <w:r w:rsidR="00E53172">
        <w:rPr>
          <w:rFonts w:ascii="Candara" w:hAnsi="Candara"/>
          <w:bCs/>
          <w:sz w:val="20"/>
          <w:szCs w:val="20"/>
        </w:rPr>
        <w:t>Adaleti uygularken kişinin durumunu göz önünde bulundurmamız gereki</w:t>
      </w:r>
      <w:r w:rsidRPr="009B181F">
        <w:rPr>
          <w:rFonts w:ascii="Candara" w:hAnsi="Candara"/>
          <w:bCs/>
          <w:sz w:val="20"/>
          <w:szCs w:val="20"/>
        </w:rPr>
        <w:t>r.</w:t>
      </w:r>
    </w:p>
    <w:p w:rsidR="009B181F" w:rsidRPr="009B181F" w:rsidRDefault="009B181F" w:rsidP="009B181F">
      <w:pPr>
        <w:spacing w:after="0"/>
        <w:jc w:val="both"/>
        <w:rPr>
          <w:rFonts w:ascii="Candara" w:hAnsi="Candara"/>
          <w:bCs/>
          <w:sz w:val="20"/>
          <w:szCs w:val="20"/>
        </w:rPr>
      </w:pPr>
      <w:r w:rsidRPr="009B181F">
        <w:rPr>
          <w:rFonts w:ascii="Candara" w:hAnsi="Candara"/>
          <w:b/>
          <w:bCs/>
          <w:sz w:val="20"/>
          <w:szCs w:val="20"/>
        </w:rPr>
        <w:t>B)</w:t>
      </w:r>
      <w:r>
        <w:rPr>
          <w:rFonts w:ascii="Candara" w:hAnsi="Candara"/>
          <w:bCs/>
          <w:sz w:val="20"/>
          <w:szCs w:val="20"/>
        </w:rPr>
        <w:t xml:space="preserve"> </w:t>
      </w:r>
      <w:r w:rsidRPr="009B181F">
        <w:rPr>
          <w:rFonts w:ascii="Candara" w:hAnsi="Candara"/>
          <w:bCs/>
          <w:sz w:val="20"/>
          <w:szCs w:val="20"/>
        </w:rPr>
        <w:t>Aley</w:t>
      </w:r>
      <w:r w:rsidR="00B2089D">
        <w:rPr>
          <w:rFonts w:ascii="Candara" w:hAnsi="Candara"/>
          <w:bCs/>
          <w:sz w:val="20"/>
          <w:szCs w:val="20"/>
        </w:rPr>
        <w:t>himiz</w:t>
      </w:r>
      <w:r w:rsidRPr="009B181F">
        <w:rPr>
          <w:rFonts w:ascii="Candara" w:hAnsi="Candara"/>
          <w:bCs/>
          <w:sz w:val="20"/>
          <w:szCs w:val="20"/>
        </w:rPr>
        <w:t xml:space="preserve">e </w:t>
      </w:r>
      <w:r w:rsidR="00E53172">
        <w:rPr>
          <w:rFonts w:ascii="Candara" w:hAnsi="Candara"/>
          <w:bCs/>
          <w:sz w:val="20"/>
          <w:szCs w:val="20"/>
        </w:rPr>
        <w:t xml:space="preserve">de </w:t>
      </w:r>
      <w:r w:rsidRPr="009B181F">
        <w:rPr>
          <w:rFonts w:ascii="Candara" w:hAnsi="Candara"/>
          <w:bCs/>
          <w:sz w:val="20"/>
          <w:szCs w:val="20"/>
        </w:rPr>
        <w:t>olsa dahi adaletli olmamız gerekir.</w:t>
      </w:r>
    </w:p>
    <w:p w:rsidR="009B181F" w:rsidRPr="009B181F" w:rsidRDefault="009B181F" w:rsidP="009B181F">
      <w:pPr>
        <w:spacing w:after="0"/>
        <w:jc w:val="both"/>
        <w:rPr>
          <w:rFonts w:ascii="Candara" w:hAnsi="Candara"/>
          <w:bCs/>
          <w:sz w:val="20"/>
          <w:szCs w:val="20"/>
        </w:rPr>
      </w:pPr>
      <w:r w:rsidRPr="009B181F">
        <w:rPr>
          <w:rFonts w:ascii="Candara" w:hAnsi="Candara"/>
          <w:b/>
          <w:bCs/>
          <w:sz w:val="20"/>
          <w:szCs w:val="20"/>
        </w:rPr>
        <w:t>C)</w:t>
      </w:r>
      <w:r w:rsidR="00E53172">
        <w:rPr>
          <w:rFonts w:ascii="Candara" w:hAnsi="Candara"/>
          <w:bCs/>
          <w:sz w:val="20"/>
          <w:szCs w:val="20"/>
        </w:rPr>
        <w:t xml:space="preserve"> </w:t>
      </w:r>
      <w:r w:rsidR="00B2089D">
        <w:rPr>
          <w:rFonts w:ascii="Candara" w:hAnsi="Candara"/>
          <w:bCs/>
          <w:sz w:val="20"/>
          <w:szCs w:val="20"/>
        </w:rPr>
        <w:t>Zengin de fakir de Allah’ın kullarıdır.</w:t>
      </w:r>
    </w:p>
    <w:p w:rsidR="008C410F" w:rsidRDefault="009B181F" w:rsidP="008C410F">
      <w:pPr>
        <w:spacing w:after="0"/>
        <w:jc w:val="both"/>
        <w:rPr>
          <w:rFonts w:ascii="Candara" w:hAnsi="Candara"/>
          <w:bCs/>
          <w:sz w:val="20"/>
          <w:szCs w:val="20"/>
        </w:rPr>
      </w:pPr>
      <w:r w:rsidRPr="009B181F">
        <w:rPr>
          <w:rFonts w:ascii="Candara" w:hAnsi="Candara"/>
          <w:b/>
          <w:bCs/>
          <w:sz w:val="20"/>
          <w:szCs w:val="20"/>
        </w:rPr>
        <w:t>D)</w:t>
      </w:r>
      <w:r>
        <w:rPr>
          <w:rFonts w:ascii="Candara" w:hAnsi="Candara"/>
          <w:bCs/>
          <w:sz w:val="20"/>
          <w:szCs w:val="20"/>
        </w:rPr>
        <w:t xml:space="preserve"> </w:t>
      </w:r>
      <w:r w:rsidRPr="009B181F">
        <w:rPr>
          <w:rFonts w:ascii="Candara" w:hAnsi="Candara"/>
          <w:bCs/>
          <w:sz w:val="20"/>
          <w:szCs w:val="20"/>
        </w:rPr>
        <w:t>Bazen kötü olmamak için şahitlik yapmamalıyız.</w:t>
      </w:r>
    </w:p>
    <w:p w:rsidR="008C410F" w:rsidRDefault="008C410F" w:rsidP="008C410F">
      <w:pPr>
        <w:spacing w:after="0"/>
        <w:jc w:val="both"/>
        <w:rPr>
          <w:rFonts w:ascii="Candara" w:hAnsi="Candara"/>
          <w:bCs/>
          <w:sz w:val="20"/>
          <w:szCs w:val="20"/>
        </w:rPr>
      </w:pPr>
    </w:p>
    <w:p w:rsidR="006B13CF" w:rsidRDefault="006B13CF" w:rsidP="008C410F">
      <w:pPr>
        <w:spacing w:after="0"/>
        <w:jc w:val="both"/>
        <w:rPr>
          <w:rFonts w:ascii="Candara" w:hAnsi="Candara"/>
          <w:bCs/>
          <w:sz w:val="20"/>
          <w:szCs w:val="20"/>
        </w:rPr>
      </w:pPr>
    </w:p>
    <w:p w:rsidR="008C410F" w:rsidRPr="008C410F" w:rsidRDefault="004B3D38" w:rsidP="008C410F">
      <w:pPr>
        <w:spacing w:after="0"/>
        <w:jc w:val="both"/>
        <w:rPr>
          <w:rFonts w:ascii="Candara" w:hAnsi="Candara"/>
          <w:bCs/>
          <w:sz w:val="20"/>
          <w:szCs w:val="20"/>
        </w:rPr>
      </w:pPr>
      <w:r w:rsidRPr="008C410F">
        <w:rPr>
          <w:rFonts w:ascii="Candara" w:hAnsi="Candara"/>
          <w:b/>
          <w:sz w:val="20"/>
          <w:szCs w:val="20"/>
        </w:rPr>
        <w:t>1</w:t>
      </w:r>
      <w:r w:rsidR="006B13CF">
        <w:rPr>
          <w:rFonts w:ascii="Candara" w:hAnsi="Candara"/>
          <w:b/>
          <w:sz w:val="20"/>
          <w:szCs w:val="20"/>
        </w:rPr>
        <w:t>7</w:t>
      </w:r>
      <w:r w:rsidRPr="008C410F">
        <w:rPr>
          <w:rFonts w:ascii="Candara" w:hAnsi="Candara"/>
          <w:b/>
          <w:sz w:val="20"/>
          <w:szCs w:val="20"/>
        </w:rPr>
        <w:t xml:space="preserve">- </w:t>
      </w:r>
      <w:r w:rsidR="00600F94">
        <w:rPr>
          <w:rFonts w:ascii="Candara" w:hAnsi="Candara"/>
          <w:sz w:val="20"/>
          <w:szCs w:val="20"/>
        </w:rPr>
        <w:t>Çiftçilikle uğraşan Kasım</w:t>
      </w:r>
      <w:r w:rsidR="008C410F" w:rsidRPr="008C410F">
        <w:rPr>
          <w:rFonts w:ascii="Candara" w:hAnsi="Candara"/>
          <w:sz w:val="20"/>
          <w:szCs w:val="20"/>
        </w:rPr>
        <w:t xml:space="preserve"> amca tarlasından daha iyi verim alabilmek için gerekli bakımı yapmaktadır. Hasat zamanı geldiğinde birkaç işçi tutup ürünlerini toplamakta ve kiralamış olduğu motorlarla </w:t>
      </w:r>
      <w:r w:rsidR="00600F94">
        <w:rPr>
          <w:rFonts w:ascii="Candara" w:hAnsi="Candara"/>
          <w:sz w:val="20"/>
          <w:szCs w:val="20"/>
        </w:rPr>
        <w:t>şehre götürüp satmaktadır. Kasım</w:t>
      </w:r>
      <w:r w:rsidR="008C410F" w:rsidRPr="008C410F">
        <w:rPr>
          <w:rFonts w:ascii="Candara" w:hAnsi="Candara"/>
          <w:sz w:val="20"/>
          <w:szCs w:val="20"/>
        </w:rPr>
        <w:t xml:space="preserve"> amca elde etmiş olduğu gelirin zekâtını vermek </w:t>
      </w:r>
      <w:r w:rsidR="00600F94">
        <w:rPr>
          <w:rFonts w:ascii="Candara" w:hAnsi="Candara"/>
          <w:sz w:val="20"/>
          <w:szCs w:val="20"/>
        </w:rPr>
        <w:t>istemektedir. Dinimize göre Kası</w:t>
      </w:r>
      <w:r w:rsidR="008C410F" w:rsidRPr="008C410F">
        <w:rPr>
          <w:rFonts w:ascii="Candara" w:hAnsi="Candara"/>
          <w:sz w:val="20"/>
          <w:szCs w:val="20"/>
        </w:rPr>
        <w:t>m amcanın vermesi gereken oran kaçtır?</w:t>
      </w:r>
      <w:r w:rsidR="008C410F" w:rsidRPr="008C410F">
        <w:rPr>
          <w:rFonts w:ascii="Candara" w:hAnsi="Candara"/>
          <w:b/>
          <w:sz w:val="20"/>
          <w:szCs w:val="20"/>
        </w:rPr>
        <w:t xml:space="preserve">     </w:t>
      </w:r>
    </w:p>
    <w:p w:rsidR="008C410F" w:rsidRPr="008C410F" w:rsidRDefault="008C410F" w:rsidP="008C410F">
      <w:pPr>
        <w:pStyle w:val="AralkYok"/>
        <w:jc w:val="both"/>
        <w:rPr>
          <w:rFonts w:ascii="Candara" w:hAnsi="Candara"/>
          <w:b/>
          <w:sz w:val="20"/>
          <w:szCs w:val="20"/>
        </w:rPr>
      </w:pPr>
    </w:p>
    <w:p w:rsidR="008C410F" w:rsidRPr="008C410F" w:rsidRDefault="008C410F" w:rsidP="008C410F">
      <w:pPr>
        <w:pStyle w:val="AralkYok"/>
        <w:jc w:val="both"/>
        <w:rPr>
          <w:rFonts w:ascii="Candara" w:hAnsi="Candara"/>
          <w:b/>
          <w:sz w:val="20"/>
          <w:szCs w:val="20"/>
        </w:rPr>
      </w:pPr>
      <w:r w:rsidRPr="008C410F">
        <w:rPr>
          <w:rFonts w:ascii="Candara" w:hAnsi="Candara"/>
          <w:b/>
          <w:sz w:val="20"/>
          <w:szCs w:val="20"/>
        </w:rPr>
        <w:t xml:space="preserve">A)  </w:t>
      </w:r>
      <w:r w:rsidRPr="008C410F">
        <w:rPr>
          <w:rFonts w:ascii="Candara" w:hAnsi="Candara"/>
          <w:sz w:val="20"/>
          <w:szCs w:val="20"/>
        </w:rPr>
        <w:t>1/10</w:t>
      </w:r>
      <w:r w:rsidRPr="008C410F">
        <w:rPr>
          <w:rFonts w:ascii="Candara" w:hAnsi="Candara"/>
          <w:sz w:val="20"/>
          <w:szCs w:val="20"/>
        </w:rPr>
        <w:tab/>
      </w:r>
      <w:r w:rsidRPr="008C410F">
        <w:rPr>
          <w:rFonts w:ascii="Candara" w:hAnsi="Candara"/>
          <w:b/>
          <w:sz w:val="20"/>
          <w:szCs w:val="20"/>
        </w:rPr>
        <w:tab/>
      </w:r>
      <w:r w:rsidRPr="008C410F">
        <w:rPr>
          <w:rFonts w:ascii="Candara" w:hAnsi="Candara"/>
          <w:b/>
          <w:sz w:val="20"/>
          <w:szCs w:val="20"/>
        </w:rPr>
        <w:tab/>
        <w:t xml:space="preserve">B)  </w:t>
      </w:r>
      <w:r w:rsidRPr="008C410F">
        <w:rPr>
          <w:rFonts w:ascii="Candara" w:hAnsi="Candara"/>
          <w:sz w:val="20"/>
          <w:szCs w:val="20"/>
        </w:rPr>
        <w:t>1/20</w:t>
      </w:r>
      <w:r w:rsidRPr="008C410F">
        <w:rPr>
          <w:rFonts w:ascii="Candara" w:hAnsi="Candara"/>
          <w:b/>
          <w:sz w:val="20"/>
          <w:szCs w:val="20"/>
        </w:rPr>
        <w:tab/>
      </w:r>
      <w:r w:rsidRPr="008C410F">
        <w:rPr>
          <w:rFonts w:ascii="Candara" w:hAnsi="Candara"/>
          <w:b/>
          <w:sz w:val="20"/>
          <w:szCs w:val="20"/>
        </w:rPr>
        <w:tab/>
      </w:r>
    </w:p>
    <w:p w:rsidR="00547C92" w:rsidRDefault="008C410F" w:rsidP="00547C92">
      <w:pPr>
        <w:pStyle w:val="AralkYok"/>
        <w:jc w:val="both"/>
        <w:rPr>
          <w:rFonts w:ascii="Candara" w:hAnsi="Candara"/>
          <w:sz w:val="20"/>
          <w:szCs w:val="20"/>
        </w:rPr>
      </w:pPr>
      <w:r w:rsidRPr="008C410F">
        <w:rPr>
          <w:rFonts w:ascii="Candara" w:hAnsi="Candara"/>
          <w:b/>
          <w:sz w:val="20"/>
          <w:szCs w:val="20"/>
        </w:rPr>
        <w:t xml:space="preserve">C)  </w:t>
      </w:r>
      <w:r w:rsidRPr="008C410F">
        <w:rPr>
          <w:rFonts w:ascii="Candara" w:hAnsi="Candara"/>
          <w:sz w:val="20"/>
          <w:szCs w:val="20"/>
        </w:rPr>
        <w:t>1/30</w:t>
      </w:r>
      <w:r w:rsidRPr="008C410F">
        <w:rPr>
          <w:rFonts w:ascii="Candara" w:hAnsi="Candara"/>
          <w:b/>
          <w:sz w:val="20"/>
          <w:szCs w:val="20"/>
        </w:rPr>
        <w:tab/>
      </w:r>
      <w:r w:rsidRPr="008C410F">
        <w:rPr>
          <w:rFonts w:ascii="Candara" w:hAnsi="Candara"/>
          <w:b/>
          <w:sz w:val="20"/>
          <w:szCs w:val="20"/>
        </w:rPr>
        <w:tab/>
      </w:r>
      <w:r w:rsidRPr="008C410F">
        <w:rPr>
          <w:rFonts w:ascii="Candara" w:hAnsi="Candara"/>
          <w:b/>
          <w:sz w:val="20"/>
          <w:szCs w:val="20"/>
        </w:rPr>
        <w:tab/>
        <w:t xml:space="preserve">D)  </w:t>
      </w:r>
      <w:r w:rsidRPr="008C410F">
        <w:rPr>
          <w:rFonts w:ascii="Candara" w:hAnsi="Candara"/>
          <w:sz w:val="20"/>
          <w:szCs w:val="20"/>
        </w:rPr>
        <w:t>1/40</w:t>
      </w:r>
    </w:p>
    <w:p w:rsidR="00547C92" w:rsidRDefault="00547C92" w:rsidP="00547C92">
      <w:pPr>
        <w:pStyle w:val="AralkYok"/>
        <w:jc w:val="both"/>
        <w:rPr>
          <w:rFonts w:ascii="Candara" w:hAnsi="Candara"/>
          <w:sz w:val="20"/>
          <w:szCs w:val="20"/>
        </w:rPr>
      </w:pPr>
    </w:p>
    <w:p w:rsidR="006B13CF" w:rsidRDefault="006B13CF" w:rsidP="00547C92">
      <w:pPr>
        <w:pStyle w:val="AralkYok"/>
        <w:jc w:val="both"/>
        <w:rPr>
          <w:rFonts w:ascii="Candara" w:hAnsi="Candara"/>
          <w:sz w:val="20"/>
          <w:szCs w:val="20"/>
        </w:rPr>
      </w:pPr>
    </w:p>
    <w:p w:rsidR="00547C92" w:rsidRDefault="00547C92" w:rsidP="00547C92">
      <w:pPr>
        <w:pStyle w:val="AralkYok"/>
        <w:jc w:val="both"/>
        <w:rPr>
          <w:rFonts w:ascii="Candara" w:hAnsi="Candara"/>
          <w:sz w:val="20"/>
          <w:szCs w:val="20"/>
        </w:rPr>
      </w:pPr>
    </w:p>
    <w:p w:rsidR="00547C92" w:rsidRPr="00547C92" w:rsidRDefault="004B3D38" w:rsidP="00547C92">
      <w:pPr>
        <w:pStyle w:val="AralkYok"/>
        <w:jc w:val="both"/>
        <w:rPr>
          <w:rFonts w:ascii="Candara" w:hAnsi="Candara"/>
          <w:sz w:val="20"/>
          <w:szCs w:val="20"/>
        </w:rPr>
      </w:pPr>
      <w:r w:rsidRPr="00547C92">
        <w:rPr>
          <w:rFonts w:ascii="Candara" w:hAnsi="Candara"/>
          <w:b/>
          <w:sz w:val="20"/>
          <w:szCs w:val="20"/>
        </w:rPr>
        <w:t>1</w:t>
      </w:r>
      <w:r w:rsidR="006B13CF">
        <w:rPr>
          <w:rFonts w:ascii="Candara" w:hAnsi="Candara"/>
          <w:b/>
          <w:sz w:val="20"/>
          <w:szCs w:val="20"/>
        </w:rPr>
        <w:t>8</w:t>
      </w:r>
      <w:r w:rsidRPr="00547C92">
        <w:rPr>
          <w:rFonts w:ascii="Candara" w:hAnsi="Candara"/>
          <w:b/>
          <w:sz w:val="20"/>
          <w:szCs w:val="20"/>
        </w:rPr>
        <w:t xml:space="preserve">- </w:t>
      </w:r>
      <w:proofErr w:type="gramStart"/>
      <w:r w:rsidR="00547C92" w:rsidRPr="00547C92">
        <w:rPr>
          <w:rFonts w:ascii="Candara" w:eastAsia="Calibri" w:hAnsi="Candara"/>
          <w:sz w:val="20"/>
          <w:szCs w:val="20"/>
          <w:lang w:eastAsia="en-US"/>
        </w:rPr>
        <w:t>Kabe’</w:t>
      </w:r>
      <w:r w:rsidR="00547C92">
        <w:rPr>
          <w:rFonts w:ascii="Candara" w:eastAsia="Calibri" w:hAnsi="Candara"/>
          <w:sz w:val="20"/>
          <w:szCs w:val="20"/>
          <w:lang w:eastAsia="en-US"/>
        </w:rPr>
        <w:t>nin</w:t>
      </w:r>
      <w:proofErr w:type="gramEnd"/>
      <w:r w:rsidR="00547C92">
        <w:rPr>
          <w:rFonts w:ascii="Candara" w:eastAsia="Calibri" w:hAnsi="Candara"/>
          <w:sz w:val="20"/>
          <w:szCs w:val="20"/>
          <w:lang w:eastAsia="en-US"/>
        </w:rPr>
        <w:t xml:space="preserve"> yapımı sırasında </w:t>
      </w:r>
      <w:proofErr w:type="spellStart"/>
      <w:r w:rsidR="00547C92">
        <w:rPr>
          <w:rFonts w:ascii="Candara" w:eastAsia="Calibri" w:hAnsi="Candara"/>
          <w:sz w:val="20"/>
          <w:szCs w:val="20"/>
          <w:lang w:eastAsia="en-US"/>
        </w:rPr>
        <w:t>Hacerü’l</w:t>
      </w:r>
      <w:proofErr w:type="spellEnd"/>
      <w:r w:rsidR="00547C92">
        <w:rPr>
          <w:rFonts w:ascii="Candara" w:eastAsia="Calibri" w:hAnsi="Candara"/>
          <w:sz w:val="20"/>
          <w:szCs w:val="20"/>
          <w:lang w:eastAsia="en-US"/>
        </w:rPr>
        <w:t>–</w:t>
      </w:r>
      <w:proofErr w:type="spellStart"/>
      <w:r w:rsidR="00547C92" w:rsidRPr="00547C92">
        <w:rPr>
          <w:rFonts w:ascii="Candara" w:eastAsia="Calibri" w:hAnsi="Candara"/>
          <w:sz w:val="20"/>
          <w:szCs w:val="20"/>
          <w:lang w:eastAsia="en-US"/>
        </w:rPr>
        <w:t>Esved’in</w:t>
      </w:r>
      <w:proofErr w:type="spellEnd"/>
      <w:r w:rsidR="00547C92">
        <w:rPr>
          <w:rFonts w:ascii="Candara" w:eastAsia="Calibri" w:hAnsi="Candara"/>
          <w:sz w:val="20"/>
          <w:szCs w:val="20"/>
          <w:lang w:eastAsia="en-US"/>
        </w:rPr>
        <w:t xml:space="preserve"> kim tarafından yerine konula</w:t>
      </w:r>
      <w:r w:rsidR="00547C92" w:rsidRPr="00547C92">
        <w:rPr>
          <w:rFonts w:ascii="Candara" w:eastAsia="Calibri" w:hAnsi="Candara"/>
          <w:sz w:val="20"/>
          <w:szCs w:val="20"/>
          <w:lang w:eastAsia="en-US"/>
        </w:rPr>
        <w:t>cağı konusunda anlaşmazlık çıkmıştı. Taşı yerine koyma şerefini hiçbir kabile</w:t>
      </w:r>
      <w:r w:rsidR="00547C92">
        <w:rPr>
          <w:rFonts w:ascii="Candara" w:eastAsia="Calibri" w:hAnsi="Candara"/>
          <w:sz w:val="20"/>
          <w:szCs w:val="20"/>
          <w:lang w:eastAsia="en-US"/>
        </w:rPr>
        <w:t xml:space="preserve"> diğerle-</w:t>
      </w:r>
      <w:proofErr w:type="spellStart"/>
      <w:r w:rsidR="00547C92">
        <w:rPr>
          <w:rFonts w:ascii="Candara" w:eastAsia="Calibri" w:hAnsi="Candara"/>
          <w:sz w:val="20"/>
          <w:szCs w:val="20"/>
          <w:lang w:eastAsia="en-US"/>
        </w:rPr>
        <w:t>rine</w:t>
      </w:r>
      <w:proofErr w:type="spellEnd"/>
      <w:r w:rsidR="00547C92">
        <w:rPr>
          <w:rFonts w:ascii="Candara" w:eastAsia="Calibri" w:hAnsi="Candara"/>
          <w:sz w:val="20"/>
          <w:szCs w:val="20"/>
          <w:lang w:eastAsia="en-US"/>
        </w:rPr>
        <w:t xml:space="preserve"> </w:t>
      </w:r>
      <w:r w:rsidR="00547C92" w:rsidRPr="00547C92">
        <w:rPr>
          <w:rFonts w:ascii="Candara" w:eastAsia="Calibri" w:hAnsi="Candara"/>
          <w:sz w:val="20"/>
          <w:szCs w:val="20"/>
          <w:lang w:eastAsia="en-US"/>
        </w:rPr>
        <w:t>kaptırmak istemiyordu.</w:t>
      </w:r>
      <w:r w:rsidR="00547C92">
        <w:rPr>
          <w:rFonts w:ascii="Candara" w:eastAsia="Calibri" w:hAnsi="Candara"/>
          <w:sz w:val="20"/>
          <w:szCs w:val="20"/>
          <w:lang w:eastAsia="en-US"/>
        </w:rPr>
        <w:t xml:space="preserve"> Ne</w:t>
      </w:r>
      <w:r w:rsidR="00547C92" w:rsidRPr="00547C92">
        <w:rPr>
          <w:rFonts w:ascii="Candara" w:eastAsia="Calibri" w:hAnsi="Candara"/>
          <w:sz w:val="20"/>
          <w:szCs w:val="20"/>
          <w:lang w:eastAsia="en-US"/>
        </w:rPr>
        <w:t>redeyse birbirleriyle savaş etme</w:t>
      </w:r>
      <w:r w:rsidR="00547C92">
        <w:rPr>
          <w:rFonts w:ascii="Candara" w:eastAsia="Calibri" w:hAnsi="Candara"/>
          <w:sz w:val="20"/>
          <w:szCs w:val="20"/>
          <w:lang w:eastAsia="en-US"/>
        </w:rPr>
        <w:t xml:space="preserve"> nokta</w:t>
      </w:r>
      <w:r w:rsidR="00547C92" w:rsidRPr="00547C92">
        <w:rPr>
          <w:rFonts w:ascii="Candara" w:eastAsia="Calibri" w:hAnsi="Candara"/>
          <w:sz w:val="20"/>
          <w:szCs w:val="20"/>
          <w:lang w:eastAsia="en-US"/>
        </w:rPr>
        <w:t>sına gelmişlerdi. “Bekleyelim şu</w:t>
      </w:r>
      <w:r w:rsidR="00547C92">
        <w:rPr>
          <w:rFonts w:ascii="Candara" w:eastAsia="Calibri" w:hAnsi="Candara"/>
          <w:sz w:val="20"/>
          <w:szCs w:val="20"/>
          <w:lang w:eastAsia="en-US"/>
        </w:rPr>
        <w:t xml:space="preserve"> kapı</w:t>
      </w:r>
      <w:r w:rsidR="00547C92" w:rsidRPr="00547C92">
        <w:rPr>
          <w:rFonts w:ascii="Candara" w:eastAsia="Calibri" w:hAnsi="Candara"/>
          <w:sz w:val="20"/>
          <w:szCs w:val="20"/>
          <w:lang w:eastAsia="en-US"/>
        </w:rPr>
        <w:t xml:space="preserve">dan kim girerse hakemliğine razı </w:t>
      </w:r>
      <w:r w:rsidR="00547C92">
        <w:rPr>
          <w:rFonts w:ascii="Candara" w:eastAsia="Calibri" w:hAnsi="Candara"/>
          <w:sz w:val="20"/>
          <w:szCs w:val="20"/>
          <w:lang w:eastAsia="en-US"/>
        </w:rPr>
        <w:t>ola</w:t>
      </w:r>
      <w:r w:rsidR="00547C92" w:rsidRPr="00547C92">
        <w:rPr>
          <w:rFonts w:ascii="Candara" w:eastAsia="Calibri" w:hAnsi="Candara"/>
          <w:sz w:val="20"/>
          <w:szCs w:val="20"/>
          <w:lang w:eastAsia="en-US"/>
        </w:rPr>
        <w:t>lım!”</w:t>
      </w:r>
      <w:r w:rsidR="00547C92">
        <w:rPr>
          <w:rFonts w:ascii="Candara" w:eastAsia="Calibri" w:hAnsi="Candara"/>
          <w:sz w:val="20"/>
          <w:szCs w:val="20"/>
          <w:lang w:eastAsia="en-US"/>
        </w:rPr>
        <w:t xml:space="preserve"> diye anlaştılar.</w:t>
      </w:r>
      <w:r w:rsidR="00547C92" w:rsidRPr="00547C92">
        <w:rPr>
          <w:rFonts w:ascii="Candara" w:eastAsia="Calibri" w:hAnsi="Candara"/>
          <w:sz w:val="20"/>
          <w:szCs w:val="20"/>
          <w:lang w:eastAsia="en-US"/>
        </w:rPr>
        <w:t xml:space="preserve"> Bir süre sonra bekledikleri kapıda Hz.</w:t>
      </w:r>
      <w:r w:rsidR="00547C92">
        <w:rPr>
          <w:rFonts w:ascii="Candara" w:eastAsia="Calibri" w:hAnsi="Candara"/>
          <w:sz w:val="20"/>
          <w:szCs w:val="20"/>
          <w:lang w:eastAsia="en-US"/>
        </w:rPr>
        <w:t xml:space="preserve"> </w:t>
      </w:r>
      <w:proofErr w:type="spellStart"/>
      <w:r w:rsidR="00547C92">
        <w:rPr>
          <w:rFonts w:ascii="Candara" w:eastAsia="Calibri" w:hAnsi="Candara"/>
          <w:sz w:val="20"/>
          <w:szCs w:val="20"/>
          <w:lang w:eastAsia="en-US"/>
        </w:rPr>
        <w:t>Muham</w:t>
      </w:r>
      <w:proofErr w:type="spellEnd"/>
      <w:r w:rsidR="00547C92">
        <w:rPr>
          <w:rFonts w:ascii="Candara" w:eastAsia="Calibri" w:hAnsi="Candara"/>
          <w:sz w:val="20"/>
          <w:szCs w:val="20"/>
          <w:lang w:eastAsia="en-US"/>
        </w:rPr>
        <w:t>-</w:t>
      </w:r>
      <w:proofErr w:type="spellStart"/>
      <w:r w:rsidR="00547C92">
        <w:rPr>
          <w:rFonts w:ascii="Candara" w:eastAsia="Calibri" w:hAnsi="Candara"/>
          <w:sz w:val="20"/>
          <w:szCs w:val="20"/>
          <w:lang w:eastAsia="en-US"/>
        </w:rPr>
        <w:t>med</w:t>
      </w:r>
      <w:proofErr w:type="spellEnd"/>
      <w:r w:rsidR="00547C92">
        <w:rPr>
          <w:rFonts w:ascii="Candara" w:eastAsia="Calibri" w:hAnsi="Candara"/>
          <w:sz w:val="20"/>
          <w:szCs w:val="20"/>
          <w:lang w:eastAsia="en-US"/>
        </w:rPr>
        <w:t xml:space="preserve"> </w:t>
      </w:r>
      <w:r w:rsidR="00547C92" w:rsidRPr="00547C92">
        <w:rPr>
          <w:rFonts w:ascii="Candara" w:eastAsia="Calibri" w:hAnsi="Candara"/>
          <w:sz w:val="20"/>
          <w:szCs w:val="20"/>
          <w:lang w:eastAsia="en-US"/>
        </w:rPr>
        <w:t xml:space="preserve">geldi. Bu herkesi sevindirmişti. Hz. Muhammed, </w:t>
      </w:r>
      <w:proofErr w:type="gramStart"/>
      <w:r w:rsidR="00547C92" w:rsidRPr="00547C92">
        <w:rPr>
          <w:rFonts w:ascii="Candara" w:eastAsia="Calibri" w:hAnsi="Candara"/>
          <w:sz w:val="20"/>
          <w:szCs w:val="20"/>
          <w:lang w:eastAsia="en-US"/>
        </w:rPr>
        <w:t xml:space="preserve">yere </w:t>
      </w:r>
      <w:r w:rsidR="00547C92">
        <w:rPr>
          <w:rFonts w:ascii="Candara" w:eastAsia="Calibri" w:hAnsi="Candara"/>
          <w:sz w:val="20"/>
          <w:szCs w:val="20"/>
          <w:lang w:eastAsia="en-US"/>
        </w:rPr>
        <w:t xml:space="preserve"> hırkasını</w:t>
      </w:r>
      <w:proofErr w:type="gramEnd"/>
      <w:r w:rsidR="00547C92">
        <w:rPr>
          <w:rFonts w:ascii="Candara" w:eastAsia="Calibri" w:hAnsi="Candara"/>
          <w:sz w:val="20"/>
          <w:szCs w:val="20"/>
          <w:lang w:eastAsia="en-US"/>
        </w:rPr>
        <w:t xml:space="preserve"> serdi. </w:t>
      </w:r>
      <w:proofErr w:type="spellStart"/>
      <w:r w:rsidR="00547C92">
        <w:rPr>
          <w:rFonts w:ascii="Candara" w:eastAsia="Calibri" w:hAnsi="Candara"/>
          <w:sz w:val="20"/>
          <w:szCs w:val="20"/>
          <w:lang w:eastAsia="en-US"/>
        </w:rPr>
        <w:t>Hacerü’l</w:t>
      </w:r>
      <w:proofErr w:type="spellEnd"/>
      <w:r w:rsidR="00547C92">
        <w:rPr>
          <w:rFonts w:ascii="Candara" w:eastAsia="Calibri" w:hAnsi="Candara"/>
          <w:sz w:val="20"/>
          <w:szCs w:val="20"/>
          <w:lang w:eastAsia="en-US"/>
        </w:rPr>
        <w:t>–</w:t>
      </w:r>
      <w:proofErr w:type="spellStart"/>
      <w:r w:rsidR="00547C92" w:rsidRPr="00547C92">
        <w:rPr>
          <w:rFonts w:ascii="Candara" w:eastAsia="Calibri" w:hAnsi="Candara"/>
          <w:sz w:val="20"/>
          <w:szCs w:val="20"/>
          <w:lang w:eastAsia="en-US"/>
        </w:rPr>
        <w:t>Esved</w:t>
      </w:r>
      <w:proofErr w:type="spellEnd"/>
      <w:r w:rsidR="00547C92" w:rsidRPr="00547C92">
        <w:rPr>
          <w:rFonts w:ascii="Candara" w:eastAsia="Calibri" w:hAnsi="Candara"/>
          <w:sz w:val="20"/>
          <w:szCs w:val="20"/>
          <w:lang w:eastAsia="en-US"/>
        </w:rPr>
        <w:t xml:space="preserve"> taşını üzerine</w:t>
      </w:r>
      <w:r w:rsidR="00547C92">
        <w:rPr>
          <w:rFonts w:ascii="Candara" w:eastAsia="Calibri" w:hAnsi="Candara"/>
          <w:sz w:val="20"/>
          <w:szCs w:val="20"/>
          <w:lang w:eastAsia="en-US"/>
        </w:rPr>
        <w:t xml:space="preserve"> koy-</w:t>
      </w:r>
      <w:proofErr w:type="spellStart"/>
      <w:r w:rsidR="00547C92">
        <w:rPr>
          <w:rFonts w:ascii="Candara" w:eastAsia="Calibri" w:hAnsi="Candara"/>
          <w:sz w:val="20"/>
          <w:szCs w:val="20"/>
          <w:lang w:eastAsia="en-US"/>
        </w:rPr>
        <w:t>du</w:t>
      </w:r>
      <w:proofErr w:type="spellEnd"/>
      <w:r w:rsidR="00547C92" w:rsidRPr="00547C92">
        <w:rPr>
          <w:rFonts w:ascii="Candara" w:eastAsia="Calibri" w:hAnsi="Candara"/>
          <w:sz w:val="20"/>
          <w:szCs w:val="20"/>
          <w:lang w:eastAsia="en-US"/>
        </w:rPr>
        <w:t>. Kabile temsilcilerinden, hırkanın kenarlarından</w:t>
      </w:r>
      <w:r w:rsidR="00547C92">
        <w:rPr>
          <w:rFonts w:ascii="Candara" w:eastAsia="Calibri" w:hAnsi="Candara"/>
          <w:sz w:val="20"/>
          <w:szCs w:val="20"/>
          <w:lang w:eastAsia="en-US"/>
        </w:rPr>
        <w:t xml:space="preserve"> tut-</w:t>
      </w:r>
      <w:proofErr w:type="spellStart"/>
      <w:r w:rsidR="00547C92">
        <w:rPr>
          <w:rFonts w:ascii="Candara" w:eastAsia="Calibri" w:hAnsi="Candara"/>
          <w:sz w:val="20"/>
          <w:szCs w:val="20"/>
          <w:lang w:eastAsia="en-US"/>
        </w:rPr>
        <w:t>mal</w:t>
      </w:r>
      <w:r w:rsidR="00547C92" w:rsidRPr="00547C92">
        <w:rPr>
          <w:rFonts w:ascii="Candara" w:eastAsia="Calibri" w:hAnsi="Candara"/>
          <w:sz w:val="20"/>
          <w:szCs w:val="20"/>
          <w:lang w:eastAsia="en-US"/>
        </w:rPr>
        <w:t>arını</w:t>
      </w:r>
      <w:proofErr w:type="spellEnd"/>
      <w:r w:rsidR="00547C92" w:rsidRPr="00547C92">
        <w:rPr>
          <w:rFonts w:ascii="Candara" w:eastAsia="Calibri" w:hAnsi="Candara"/>
          <w:sz w:val="20"/>
          <w:szCs w:val="20"/>
          <w:lang w:eastAsia="en-US"/>
        </w:rPr>
        <w:t xml:space="preserve"> ve taşın, konulacağı yere bu şekilde geti</w:t>
      </w:r>
      <w:r w:rsidR="00547C92">
        <w:rPr>
          <w:rFonts w:ascii="Candara" w:eastAsia="Calibri" w:hAnsi="Candara"/>
          <w:sz w:val="20"/>
          <w:szCs w:val="20"/>
          <w:lang w:eastAsia="en-US"/>
        </w:rPr>
        <w:t>rilme-</w:t>
      </w:r>
      <w:r w:rsidR="00547C92" w:rsidRPr="00547C92">
        <w:rPr>
          <w:rFonts w:ascii="Candara" w:eastAsia="Calibri" w:hAnsi="Candara"/>
          <w:sz w:val="20"/>
          <w:szCs w:val="20"/>
          <w:lang w:eastAsia="en-US"/>
        </w:rPr>
        <w:t>sini istedi. Taş, yerine</w:t>
      </w:r>
      <w:r w:rsidR="00547C92">
        <w:rPr>
          <w:rFonts w:ascii="Candara" w:eastAsia="Calibri" w:hAnsi="Candara"/>
          <w:sz w:val="20"/>
          <w:szCs w:val="20"/>
          <w:lang w:eastAsia="en-US"/>
        </w:rPr>
        <w:t xml:space="preserve"> getirildiğin</w:t>
      </w:r>
      <w:r w:rsidR="00547C92" w:rsidRPr="00547C92">
        <w:rPr>
          <w:rFonts w:ascii="Candara" w:eastAsia="Calibri" w:hAnsi="Candara"/>
          <w:sz w:val="20"/>
          <w:szCs w:val="20"/>
          <w:lang w:eastAsia="en-US"/>
        </w:rPr>
        <w:t>de ise Peygamberimiz, taşı kendi eliyle yerine y</w:t>
      </w:r>
      <w:r w:rsidR="00547C92">
        <w:rPr>
          <w:rFonts w:ascii="Candara" w:eastAsia="Calibri" w:hAnsi="Candara"/>
          <w:sz w:val="20"/>
          <w:szCs w:val="20"/>
          <w:lang w:eastAsia="en-US"/>
        </w:rPr>
        <w:t>erleştirdi. Böylece sorun çözül</w:t>
      </w:r>
      <w:r w:rsidR="00547C92" w:rsidRPr="00547C92">
        <w:rPr>
          <w:rFonts w:ascii="Candara" w:eastAsia="Calibri" w:hAnsi="Candara"/>
          <w:sz w:val="20"/>
          <w:szCs w:val="20"/>
          <w:lang w:eastAsia="en-US"/>
        </w:rPr>
        <w:t>müş oldu.</w:t>
      </w:r>
    </w:p>
    <w:p w:rsidR="00547C92" w:rsidRDefault="00547C92" w:rsidP="00547C92">
      <w:pPr>
        <w:tabs>
          <w:tab w:val="left" w:pos="6825"/>
        </w:tabs>
        <w:spacing w:after="80" w:line="240" w:lineRule="auto"/>
        <w:jc w:val="both"/>
        <w:rPr>
          <w:rFonts w:ascii="Candara" w:hAnsi="Candara"/>
          <w:b/>
          <w:sz w:val="20"/>
          <w:szCs w:val="20"/>
        </w:rPr>
      </w:pPr>
    </w:p>
    <w:p w:rsidR="00547C92" w:rsidRDefault="00547C92" w:rsidP="00547C92">
      <w:pPr>
        <w:tabs>
          <w:tab w:val="left" w:pos="6825"/>
        </w:tabs>
        <w:spacing w:after="80" w:line="240" w:lineRule="auto"/>
        <w:jc w:val="both"/>
        <w:rPr>
          <w:rFonts w:ascii="Candara" w:hAnsi="Candara"/>
          <w:b/>
          <w:sz w:val="20"/>
          <w:szCs w:val="20"/>
        </w:rPr>
      </w:pPr>
      <w:r w:rsidRPr="00547C92">
        <w:rPr>
          <w:rFonts w:ascii="Candara" w:hAnsi="Candara"/>
          <w:b/>
          <w:sz w:val="20"/>
          <w:szCs w:val="20"/>
        </w:rPr>
        <w:t>Yu</w:t>
      </w:r>
      <w:r>
        <w:rPr>
          <w:rFonts w:ascii="Candara" w:hAnsi="Candara"/>
          <w:b/>
          <w:sz w:val="20"/>
          <w:szCs w:val="20"/>
        </w:rPr>
        <w:t xml:space="preserve">karıda verilen olayda Hz. Muhammed ile ilgili aşağıdakilerden hangisine </w:t>
      </w:r>
      <w:r w:rsidRPr="00547C92">
        <w:rPr>
          <w:rFonts w:ascii="Candara" w:hAnsi="Candara"/>
          <w:b/>
          <w:sz w:val="20"/>
          <w:szCs w:val="20"/>
          <w:u w:val="single"/>
        </w:rPr>
        <w:t>ulaşılamaz</w:t>
      </w:r>
      <w:r>
        <w:rPr>
          <w:rFonts w:ascii="Candara" w:hAnsi="Candara"/>
          <w:b/>
          <w:sz w:val="20"/>
          <w:szCs w:val="20"/>
        </w:rPr>
        <w:t>?</w:t>
      </w:r>
      <w:r w:rsidRPr="00547C92">
        <w:rPr>
          <w:rFonts w:ascii="Candara" w:hAnsi="Candara"/>
          <w:b/>
          <w:sz w:val="20"/>
          <w:szCs w:val="20"/>
        </w:rPr>
        <w:tab/>
      </w:r>
      <w:proofErr w:type="spellStart"/>
      <w:r w:rsidRPr="00547C92">
        <w:rPr>
          <w:rFonts w:ascii="Candara" w:hAnsi="Candara"/>
          <w:b/>
          <w:sz w:val="20"/>
          <w:szCs w:val="20"/>
        </w:rPr>
        <w:t>med</w:t>
      </w:r>
      <w:proofErr w:type="spellEnd"/>
      <w:r w:rsidRPr="00547C92">
        <w:rPr>
          <w:rFonts w:ascii="Candara" w:hAnsi="Candara"/>
          <w:b/>
          <w:sz w:val="20"/>
          <w:szCs w:val="20"/>
        </w:rPr>
        <w:t xml:space="preserve"> ile ilgili aşağıdakilerden hangi-</w:t>
      </w:r>
      <w:r w:rsidRPr="00547C92">
        <w:rPr>
          <w:rFonts w:ascii="Candara" w:hAnsi="Candara"/>
          <w:b/>
          <w:sz w:val="20"/>
          <w:szCs w:val="20"/>
        </w:rPr>
        <w:tab/>
        <w:t xml:space="preserve">sine </w:t>
      </w:r>
      <w:r w:rsidRPr="00547C92">
        <w:rPr>
          <w:rFonts w:ascii="Candara" w:hAnsi="Candara"/>
          <w:b/>
          <w:sz w:val="20"/>
          <w:szCs w:val="20"/>
          <w:u w:val="single"/>
        </w:rPr>
        <w:t>ulaşılamaz</w:t>
      </w:r>
      <w:r w:rsidRPr="00547C92">
        <w:rPr>
          <w:rFonts w:ascii="Candara" w:hAnsi="Candara"/>
          <w:b/>
          <w:sz w:val="20"/>
          <w:szCs w:val="20"/>
        </w:rPr>
        <w:t>?</w:t>
      </w:r>
    </w:p>
    <w:p w:rsidR="00547C92" w:rsidRDefault="00547C92" w:rsidP="00547C92">
      <w:pPr>
        <w:tabs>
          <w:tab w:val="left" w:pos="6825"/>
        </w:tabs>
        <w:spacing w:after="80" w:line="240" w:lineRule="auto"/>
        <w:jc w:val="both"/>
        <w:rPr>
          <w:rFonts w:ascii="Candara" w:hAnsi="Candara"/>
          <w:b/>
          <w:sz w:val="20"/>
          <w:szCs w:val="20"/>
        </w:rPr>
      </w:pPr>
      <w:r>
        <w:rPr>
          <w:rFonts w:ascii="Candara" w:hAnsi="Candara"/>
          <w:b/>
          <w:sz w:val="20"/>
          <w:szCs w:val="20"/>
        </w:rPr>
        <w:t xml:space="preserve">A) </w:t>
      </w:r>
      <w:r w:rsidRPr="00547C92">
        <w:rPr>
          <w:rFonts w:ascii="Candara" w:hAnsi="Candara"/>
          <w:sz w:val="20"/>
          <w:szCs w:val="20"/>
        </w:rPr>
        <w:t>Kişiler arasında ayrım yapmadan herkesin hakkını gözetmiştir.</w:t>
      </w:r>
    </w:p>
    <w:p w:rsidR="00547C92" w:rsidRPr="00547C92" w:rsidRDefault="00547C92" w:rsidP="00547C92">
      <w:pPr>
        <w:tabs>
          <w:tab w:val="left" w:pos="6825"/>
        </w:tabs>
        <w:spacing w:after="80" w:line="240" w:lineRule="auto"/>
        <w:jc w:val="both"/>
        <w:rPr>
          <w:rFonts w:ascii="Candara" w:hAnsi="Candara"/>
          <w:sz w:val="20"/>
          <w:szCs w:val="20"/>
        </w:rPr>
      </w:pPr>
      <w:r>
        <w:rPr>
          <w:rFonts w:ascii="Candara" w:hAnsi="Candara"/>
          <w:b/>
          <w:sz w:val="20"/>
          <w:szCs w:val="20"/>
        </w:rPr>
        <w:t xml:space="preserve">B) </w:t>
      </w:r>
      <w:r w:rsidRPr="00547C92">
        <w:rPr>
          <w:rFonts w:ascii="Candara" w:hAnsi="Candara"/>
          <w:sz w:val="20"/>
          <w:szCs w:val="20"/>
        </w:rPr>
        <w:t>Adaletli bir insan olmuştur.</w:t>
      </w:r>
    </w:p>
    <w:p w:rsidR="00547C92" w:rsidRPr="00547C92" w:rsidRDefault="00547C92" w:rsidP="00547C92">
      <w:pPr>
        <w:tabs>
          <w:tab w:val="left" w:pos="6825"/>
        </w:tabs>
        <w:spacing w:after="80" w:line="240" w:lineRule="auto"/>
        <w:jc w:val="both"/>
        <w:rPr>
          <w:rFonts w:ascii="Candara" w:hAnsi="Candara"/>
          <w:sz w:val="20"/>
          <w:szCs w:val="20"/>
        </w:rPr>
      </w:pPr>
      <w:r>
        <w:rPr>
          <w:rFonts w:ascii="Candara" w:hAnsi="Candara"/>
          <w:b/>
          <w:sz w:val="20"/>
          <w:szCs w:val="20"/>
        </w:rPr>
        <w:t xml:space="preserve">C) </w:t>
      </w:r>
      <w:r w:rsidRPr="00547C92">
        <w:rPr>
          <w:rFonts w:ascii="Candara" w:hAnsi="Candara"/>
          <w:sz w:val="20"/>
          <w:szCs w:val="20"/>
        </w:rPr>
        <w:t>Taşı yerine koyma şerefini kendisi kazanmak</w:t>
      </w:r>
      <w:r>
        <w:rPr>
          <w:rFonts w:ascii="Candara" w:hAnsi="Candara"/>
          <w:sz w:val="20"/>
          <w:szCs w:val="20"/>
        </w:rPr>
        <w:t xml:space="preserve"> istemiş-</w:t>
      </w:r>
      <w:proofErr w:type="gramStart"/>
      <w:r>
        <w:rPr>
          <w:rFonts w:ascii="Candara" w:hAnsi="Candara"/>
          <w:sz w:val="20"/>
          <w:szCs w:val="20"/>
        </w:rPr>
        <w:t>tir</w:t>
      </w:r>
      <w:proofErr w:type="gramEnd"/>
      <w:r>
        <w:rPr>
          <w:rFonts w:ascii="Candara" w:hAnsi="Candara"/>
          <w:sz w:val="20"/>
          <w:szCs w:val="20"/>
        </w:rPr>
        <w:t xml:space="preserve">. </w:t>
      </w:r>
    </w:p>
    <w:p w:rsidR="00547C92" w:rsidRPr="00547C92" w:rsidRDefault="00547C92" w:rsidP="00547C92">
      <w:pPr>
        <w:tabs>
          <w:tab w:val="left" w:pos="6825"/>
        </w:tabs>
        <w:spacing w:after="80" w:line="240" w:lineRule="auto"/>
        <w:jc w:val="both"/>
        <w:rPr>
          <w:rFonts w:ascii="Candara" w:hAnsi="Candara"/>
          <w:sz w:val="20"/>
          <w:szCs w:val="20"/>
        </w:rPr>
      </w:pPr>
      <w:r>
        <w:rPr>
          <w:rFonts w:ascii="Candara" w:hAnsi="Candara"/>
          <w:b/>
          <w:sz w:val="20"/>
          <w:szCs w:val="20"/>
        </w:rPr>
        <w:t xml:space="preserve">D) </w:t>
      </w:r>
      <w:r w:rsidRPr="00547C92">
        <w:rPr>
          <w:rFonts w:ascii="Candara" w:hAnsi="Candara"/>
          <w:sz w:val="20"/>
          <w:szCs w:val="20"/>
        </w:rPr>
        <w:t>B</w:t>
      </w:r>
      <w:r>
        <w:rPr>
          <w:rFonts w:ascii="Candara" w:hAnsi="Candara"/>
          <w:sz w:val="20"/>
          <w:szCs w:val="20"/>
        </w:rPr>
        <w:t>arış ve huzurun güvencesi olmuş</w:t>
      </w:r>
      <w:r w:rsidRPr="00547C92">
        <w:rPr>
          <w:rFonts w:ascii="Candara" w:hAnsi="Candara"/>
          <w:sz w:val="20"/>
          <w:szCs w:val="20"/>
        </w:rPr>
        <w:t>tur.</w:t>
      </w:r>
    </w:p>
    <w:p w:rsidR="000B7305" w:rsidRDefault="000B7305" w:rsidP="005B4A2B">
      <w:pPr>
        <w:tabs>
          <w:tab w:val="left" w:pos="6825"/>
        </w:tabs>
        <w:spacing w:after="80" w:line="240" w:lineRule="auto"/>
        <w:rPr>
          <w:rFonts w:ascii="Times New Roman" w:hAnsi="Times New Roman"/>
          <w:b/>
          <w:sz w:val="20"/>
          <w:szCs w:val="20"/>
        </w:rPr>
      </w:pPr>
    </w:p>
    <w:p w:rsidR="00140C46" w:rsidRDefault="00547C92" w:rsidP="005B4A2B">
      <w:pPr>
        <w:tabs>
          <w:tab w:val="left" w:pos="6825"/>
        </w:tabs>
        <w:spacing w:after="80" w:line="240" w:lineRule="auto"/>
        <w:rPr>
          <w:rFonts w:ascii="Times New Roman" w:hAnsi="Times New Roman"/>
          <w:b/>
          <w:sz w:val="20"/>
          <w:szCs w:val="20"/>
        </w:rPr>
      </w:pPr>
      <w:r w:rsidRPr="00547C92">
        <w:rPr>
          <w:rFonts w:ascii="Times New Roman" w:hAnsi="Times New Roman"/>
          <w:b/>
          <w:sz w:val="20"/>
          <w:szCs w:val="20"/>
        </w:rPr>
        <w:tab/>
        <w:t xml:space="preserve">Yukarıda verilen olayda Hz. </w:t>
      </w:r>
      <w:proofErr w:type="spellStart"/>
      <w:r w:rsidRPr="00547C92">
        <w:rPr>
          <w:rFonts w:ascii="Times New Roman" w:hAnsi="Times New Roman"/>
          <w:b/>
          <w:sz w:val="20"/>
          <w:szCs w:val="20"/>
        </w:rPr>
        <w:t>Muham</w:t>
      </w:r>
      <w:proofErr w:type="spellEnd"/>
      <w:r w:rsidRPr="00547C92">
        <w:rPr>
          <w:rFonts w:ascii="Times New Roman" w:hAnsi="Times New Roman"/>
          <w:b/>
          <w:sz w:val="20"/>
          <w:szCs w:val="20"/>
        </w:rPr>
        <w:t>-</w:t>
      </w:r>
      <w:r w:rsidRPr="00547C92">
        <w:rPr>
          <w:rFonts w:ascii="Times New Roman" w:hAnsi="Times New Roman"/>
          <w:b/>
          <w:sz w:val="20"/>
          <w:szCs w:val="20"/>
        </w:rPr>
        <w:tab/>
      </w:r>
      <w:proofErr w:type="spellStart"/>
      <w:r w:rsidRPr="00547C92">
        <w:rPr>
          <w:rFonts w:ascii="Times New Roman" w:hAnsi="Times New Roman"/>
          <w:b/>
          <w:sz w:val="20"/>
          <w:szCs w:val="20"/>
        </w:rPr>
        <w:t>med</w:t>
      </w:r>
      <w:proofErr w:type="spellEnd"/>
      <w:r w:rsidRPr="00547C92">
        <w:rPr>
          <w:rFonts w:ascii="Times New Roman" w:hAnsi="Times New Roman"/>
          <w:b/>
          <w:sz w:val="20"/>
          <w:szCs w:val="20"/>
        </w:rPr>
        <w:t xml:space="preserve"> ile ilgili aşağıdakilerden hangi-</w:t>
      </w:r>
      <w:r w:rsidRPr="00547C92">
        <w:rPr>
          <w:rFonts w:ascii="Times New Roman" w:hAnsi="Times New Roman"/>
          <w:b/>
          <w:sz w:val="20"/>
          <w:szCs w:val="20"/>
        </w:rPr>
        <w:tab/>
        <w:t xml:space="preserve">sine </w:t>
      </w:r>
      <w:r w:rsidRPr="00547C92">
        <w:rPr>
          <w:rFonts w:ascii="Times New Roman" w:hAnsi="Times New Roman"/>
          <w:b/>
          <w:sz w:val="20"/>
          <w:szCs w:val="20"/>
          <w:u w:val="single"/>
        </w:rPr>
        <w:t>ulaşılamaz</w:t>
      </w:r>
    </w:p>
    <w:p w:rsidR="005B4A2B" w:rsidRPr="005B4A2B" w:rsidRDefault="006470AC" w:rsidP="005B4A2B">
      <w:pPr>
        <w:tabs>
          <w:tab w:val="left" w:pos="6825"/>
        </w:tabs>
        <w:spacing w:after="80" w:line="240" w:lineRule="auto"/>
        <w:rPr>
          <w:rFonts w:ascii="Times New Roman" w:hAnsi="Times New Roman"/>
          <w:b/>
          <w:sz w:val="20"/>
          <w:szCs w:val="20"/>
        </w:rPr>
      </w:pPr>
      <w:r w:rsidRPr="005B4A2B">
        <w:rPr>
          <w:rFonts w:ascii="Candara" w:hAnsi="Candara"/>
          <w:b/>
          <w:sz w:val="20"/>
          <w:szCs w:val="20"/>
        </w:rPr>
        <w:t>1</w:t>
      </w:r>
      <w:r w:rsidR="005B4A2B">
        <w:rPr>
          <w:rFonts w:ascii="Candara" w:hAnsi="Candara"/>
          <w:b/>
          <w:sz w:val="20"/>
          <w:szCs w:val="20"/>
        </w:rPr>
        <w:t>9</w:t>
      </w:r>
      <w:r w:rsidRPr="005B4A2B">
        <w:rPr>
          <w:rFonts w:ascii="Candara" w:hAnsi="Candara"/>
          <w:b/>
          <w:sz w:val="20"/>
          <w:szCs w:val="20"/>
        </w:rPr>
        <w:t>-</w:t>
      </w:r>
      <w:r w:rsidR="005B4A2B" w:rsidRPr="005B4A2B">
        <w:rPr>
          <w:rFonts w:ascii="Candara" w:hAnsi="Candara"/>
          <w:b/>
          <w:sz w:val="20"/>
          <w:szCs w:val="20"/>
        </w:rPr>
        <w:t xml:space="preserve"> </w:t>
      </w:r>
      <w:r w:rsidRPr="005B4A2B">
        <w:rPr>
          <w:rFonts w:ascii="Candara" w:hAnsi="Candara"/>
          <w:sz w:val="20"/>
          <w:szCs w:val="20"/>
        </w:rPr>
        <w:t xml:space="preserve"> </w:t>
      </w:r>
      <w:r w:rsidR="005B4A2B" w:rsidRPr="005B4A2B">
        <w:rPr>
          <w:rFonts w:ascii="Candara" w:hAnsi="Candara"/>
          <w:sz w:val="20"/>
          <w:szCs w:val="20"/>
        </w:rPr>
        <w:t>Bir yanımdan şafak sökerken bir baştan bir başa</w:t>
      </w:r>
    </w:p>
    <w:p w:rsidR="005B4A2B" w:rsidRPr="005B4A2B" w:rsidRDefault="005B4A2B" w:rsidP="005B4A2B">
      <w:pPr>
        <w:pStyle w:val="ListeParagraf"/>
        <w:spacing w:after="160" w:line="259" w:lineRule="auto"/>
        <w:ind w:left="0"/>
        <w:jc w:val="center"/>
        <w:rPr>
          <w:rFonts w:ascii="Candara" w:hAnsi="Candara"/>
          <w:sz w:val="20"/>
          <w:szCs w:val="20"/>
        </w:rPr>
      </w:pPr>
      <w:r w:rsidRPr="005B4A2B">
        <w:rPr>
          <w:rFonts w:ascii="Candara" w:hAnsi="Candara"/>
          <w:sz w:val="20"/>
          <w:szCs w:val="20"/>
        </w:rPr>
        <w:t>Her gün selam veriyor güneş kurda kuşa.</w:t>
      </w:r>
    </w:p>
    <w:p w:rsidR="005B4A2B" w:rsidRPr="005B4A2B" w:rsidRDefault="005B4A2B" w:rsidP="005B4A2B">
      <w:pPr>
        <w:pStyle w:val="ListeParagraf"/>
        <w:spacing w:after="160" w:line="259" w:lineRule="auto"/>
        <w:ind w:left="0"/>
        <w:jc w:val="center"/>
        <w:rPr>
          <w:rFonts w:ascii="Candara" w:hAnsi="Candara"/>
          <w:sz w:val="20"/>
          <w:szCs w:val="20"/>
        </w:rPr>
      </w:pPr>
      <w:r w:rsidRPr="005B4A2B">
        <w:rPr>
          <w:rFonts w:ascii="Candara" w:hAnsi="Candara"/>
          <w:sz w:val="20"/>
          <w:szCs w:val="20"/>
        </w:rPr>
        <w:t xml:space="preserve">Dört mevsim bir yaşarım, yok cihanda böyle eş, </w:t>
      </w:r>
      <w:proofErr w:type="gramStart"/>
      <w:r w:rsidRPr="005B4A2B">
        <w:rPr>
          <w:rFonts w:ascii="Candara" w:hAnsi="Candara"/>
          <w:sz w:val="20"/>
          <w:szCs w:val="20"/>
        </w:rPr>
        <w:t>akşam sefasından</w:t>
      </w:r>
      <w:proofErr w:type="gramEnd"/>
      <w:r w:rsidRPr="005B4A2B">
        <w:rPr>
          <w:rFonts w:ascii="Candara" w:hAnsi="Candara"/>
          <w:sz w:val="20"/>
          <w:szCs w:val="20"/>
        </w:rPr>
        <w:t xml:space="preserve"> ufuklardan</w:t>
      </w:r>
    </w:p>
    <w:p w:rsidR="005B4A2B" w:rsidRDefault="005B4A2B" w:rsidP="005B4A2B">
      <w:pPr>
        <w:pStyle w:val="ListeParagraf"/>
        <w:spacing w:after="160" w:line="259" w:lineRule="auto"/>
        <w:ind w:left="0"/>
        <w:jc w:val="center"/>
        <w:rPr>
          <w:rFonts w:ascii="Candara" w:hAnsi="Candara"/>
          <w:sz w:val="20"/>
          <w:szCs w:val="20"/>
        </w:rPr>
      </w:pPr>
      <w:proofErr w:type="gramStart"/>
      <w:r w:rsidRPr="005B4A2B">
        <w:rPr>
          <w:rFonts w:ascii="Candara" w:hAnsi="Candara"/>
          <w:sz w:val="20"/>
          <w:szCs w:val="20"/>
        </w:rPr>
        <w:t>batıyor</w:t>
      </w:r>
      <w:proofErr w:type="gramEnd"/>
      <w:r w:rsidRPr="005B4A2B">
        <w:rPr>
          <w:rFonts w:ascii="Candara" w:hAnsi="Candara"/>
          <w:sz w:val="20"/>
          <w:szCs w:val="20"/>
        </w:rPr>
        <w:t xml:space="preserve"> güneş.</w:t>
      </w:r>
    </w:p>
    <w:p w:rsidR="005B4A2B" w:rsidRDefault="005B4A2B" w:rsidP="005B4A2B">
      <w:pPr>
        <w:pStyle w:val="ListeParagraf"/>
        <w:spacing w:after="160" w:line="259" w:lineRule="auto"/>
        <w:ind w:left="0"/>
        <w:jc w:val="center"/>
        <w:rPr>
          <w:rFonts w:ascii="Candara" w:hAnsi="Candara"/>
          <w:sz w:val="20"/>
          <w:szCs w:val="20"/>
        </w:rPr>
      </w:pPr>
      <w:r w:rsidRPr="005B4A2B">
        <w:rPr>
          <w:rFonts w:ascii="Candara" w:hAnsi="Candara"/>
          <w:b/>
          <w:sz w:val="20"/>
          <w:szCs w:val="20"/>
        </w:rPr>
        <w:br/>
        <w:t>*************</w:t>
      </w:r>
      <w:r w:rsidRPr="005B4A2B">
        <w:rPr>
          <w:rFonts w:ascii="Candara" w:hAnsi="Candara"/>
          <w:b/>
          <w:sz w:val="20"/>
          <w:szCs w:val="20"/>
        </w:rPr>
        <w:br/>
      </w:r>
    </w:p>
    <w:p w:rsidR="005B4A2B" w:rsidRPr="005B4A2B" w:rsidRDefault="005B4A2B" w:rsidP="005B4A2B">
      <w:pPr>
        <w:pStyle w:val="ListeParagraf"/>
        <w:spacing w:after="160" w:line="259" w:lineRule="auto"/>
        <w:ind w:left="0"/>
        <w:jc w:val="center"/>
        <w:rPr>
          <w:rFonts w:ascii="Candara" w:hAnsi="Candara"/>
          <w:sz w:val="20"/>
          <w:szCs w:val="20"/>
        </w:rPr>
      </w:pPr>
      <w:r w:rsidRPr="005B4A2B">
        <w:rPr>
          <w:rFonts w:ascii="Candara" w:hAnsi="Candara"/>
          <w:sz w:val="20"/>
          <w:szCs w:val="20"/>
        </w:rPr>
        <w:t>Memleket isterim</w:t>
      </w:r>
    </w:p>
    <w:p w:rsidR="005B4A2B" w:rsidRPr="005B4A2B" w:rsidRDefault="005B4A2B" w:rsidP="005B4A2B">
      <w:pPr>
        <w:pStyle w:val="ListeParagraf"/>
        <w:spacing w:after="160" w:line="259" w:lineRule="auto"/>
        <w:ind w:left="0"/>
        <w:jc w:val="center"/>
        <w:rPr>
          <w:rFonts w:ascii="Candara" w:hAnsi="Candara"/>
          <w:sz w:val="20"/>
          <w:szCs w:val="20"/>
        </w:rPr>
      </w:pPr>
      <w:r w:rsidRPr="005B4A2B">
        <w:rPr>
          <w:rFonts w:ascii="Candara" w:hAnsi="Candara"/>
          <w:sz w:val="20"/>
          <w:szCs w:val="20"/>
        </w:rPr>
        <w:t>Gök mavi, dal yeşil, tarla sarı olsun;</w:t>
      </w:r>
    </w:p>
    <w:p w:rsidR="005B4A2B" w:rsidRPr="005B4A2B" w:rsidRDefault="005B4A2B" w:rsidP="005B4A2B">
      <w:pPr>
        <w:pStyle w:val="ListeParagraf"/>
        <w:spacing w:after="160" w:line="259" w:lineRule="auto"/>
        <w:ind w:left="0"/>
        <w:jc w:val="center"/>
        <w:rPr>
          <w:rFonts w:ascii="Candara" w:hAnsi="Candara"/>
          <w:sz w:val="20"/>
          <w:szCs w:val="20"/>
        </w:rPr>
      </w:pPr>
      <w:r w:rsidRPr="005B4A2B">
        <w:rPr>
          <w:rFonts w:ascii="Candara" w:hAnsi="Candara"/>
          <w:sz w:val="20"/>
          <w:szCs w:val="20"/>
        </w:rPr>
        <w:t>Kuşların çiçeklerin diyarı olsun.</w:t>
      </w:r>
    </w:p>
    <w:p w:rsidR="005B4A2B" w:rsidRPr="005B4A2B" w:rsidRDefault="005B4A2B" w:rsidP="005B4A2B">
      <w:pPr>
        <w:pStyle w:val="ListeParagraf"/>
        <w:spacing w:after="160" w:line="259" w:lineRule="auto"/>
        <w:ind w:left="0"/>
        <w:rPr>
          <w:rFonts w:ascii="Candara" w:hAnsi="Candara"/>
          <w:b/>
          <w:sz w:val="20"/>
          <w:szCs w:val="20"/>
        </w:rPr>
      </w:pPr>
    </w:p>
    <w:p w:rsidR="005B4A2B" w:rsidRPr="005B4A2B" w:rsidRDefault="005B4A2B" w:rsidP="005B4A2B">
      <w:pPr>
        <w:pStyle w:val="ListeParagraf"/>
        <w:spacing w:after="160" w:line="259" w:lineRule="auto"/>
        <w:ind w:left="0"/>
        <w:rPr>
          <w:rFonts w:ascii="Candara" w:hAnsi="Candara"/>
          <w:b/>
          <w:sz w:val="20"/>
          <w:szCs w:val="20"/>
        </w:rPr>
      </w:pPr>
      <w:r w:rsidRPr="005B4A2B">
        <w:rPr>
          <w:rFonts w:ascii="Candara" w:hAnsi="Candara"/>
          <w:b/>
          <w:sz w:val="20"/>
          <w:szCs w:val="20"/>
        </w:rPr>
        <w:t>Yukarıda verilen şiirlerde</w:t>
      </w:r>
    </w:p>
    <w:p w:rsidR="005B4A2B" w:rsidRPr="005B4A2B" w:rsidRDefault="005B4A2B" w:rsidP="005B4A2B">
      <w:pPr>
        <w:pStyle w:val="ListeParagraf"/>
        <w:spacing w:after="160" w:line="259" w:lineRule="auto"/>
        <w:ind w:left="0"/>
        <w:rPr>
          <w:rFonts w:ascii="Candara" w:hAnsi="Candara"/>
          <w:b/>
          <w:sz w:val="20"/>
          <w:szCs w:val="20"/>
        </w:rPr>
      </w:pPr>
    </w:p>
    <w:p w:rsidR="005B4A2B" w:rsidRPr="005B4A2B" w:rsidRDefault="005B4A2B" w:rsidP="005B4A2B">
      <w:pPr>
        <w:pStyle w:val="ListeParagraf"/>
        <w:numPr>
          <w:ilvl w:val="0"/>
          <w:numId w:val="32"/>
        </w:numPr>
        <w:spacing w:after="160" w:line="259" w:lineRule="auto"/>
        <w:ind w:left="567" w:hanging="425"/>
        <w:rPr>
          <w:rFonts w:ascii="Candara" w:hAnsi="Candara"/>
          <w:sz w:val="20"/>
          <w:szCs w:val="20"/>
        </w:rPr>
      </w:pPr>
      <w:r w:rsidRPr="005B4A2B">
        <w:rPr>
          <w:rFonts w:ascii="Candara" w:hAnsi="Candara"/>
          <w:sz w:val="20"/>
          <w:szCs w:val="20"/>
        </w:rPr>
        <w:t>Fiziksel</w:t>
      </w:r>
    </w:p>
    <w:p w:rsidR="005B4A2B" w:rsidRPr="005B4A2B" w:rsidRDefault="005B4A2B" w:rsidP="005B4A2B">
      <w:pPr>
        <w:pStyle w:val="ListeParagraf"/>
        <w:numPr>
          <w:ilvl w:val="0"/>
          <w:numId w:val="32"/>
        </w:numPr>
        <w:tabs>
          <w:tab w:val="left" w:pos="567"/>
        </w:tabs>
        <w:spacing w:after="160" w:line="259" w:lineRule="auto"/>
        <w:ind w:left="284" w:hanging="142"/>
        <w:rPr>
          <w:rFonts w:ascii="Candara" w:hAnsi="Candara"/>
          <w:sz w:val="20"/>
          <w:szCs w:val="20"/>
        </w:rPr>
      </w:pPr>
      <w:r w:rsidRPr="005B4A2B">
        <w:rPr>
          <w:rFonts w:ascii="Candara" w:hAnsi="Candara"/>
          <w:sz w:val="20"/>
          <w:szCs w:val="20"/>
        </w:rPr>
        <w:t>Biyolojik</w:t>
      </w:r>
    </w:p>
    <w:p w:rsidR="005B4A2B" w:rsidRDefault="005B4A2B" w:rsidP="005B4A2B">
      <w:pPr>
        <w:pStyle w:val="ListeParagraf"/>
        <w:numPr>
          <w:ilvl w:val="0"/>
          <w:numId w:val="32"/>
        </w:numPr>
        <w:spacing w:after="160" w:line="259" w:lineRule="auto"/>
        <w:ind w:left="567" w:hanging="425"/>
        <w:rPr>
          <w:rFonts w:ascii="Candara" w:hAnsi="Candara"/>
          <w:sz w:val="20"/>
          <w:szCs w:val="20"/>
        </w:rPr>
      </w:pPr>
      <w:r w:rsidRPr="005B4A2B">
        <w:rPr>
          <w:rFonts w:ascii="Candara" w:hAnsi="Candara"/>
          <w:sz w:val="20"/>
          <w:szCs w:val="20"/>
        </w:rPr>
        <w:t>Toplumsal</w:t>
      </w:r>
    </w:p>
    <w:p w:rsidR="005B4A2B" w:rsidRPr="005B4A2B" w:rsidRDefault="005B4A2B" w:rsidP="005B4A2B">
      <w:pPr>
        <w:pStyle w:val="ListeParagraf"/>
        <w:spacing w:after="160" w:line="259" w:lineRule="auto"/>
        <w:ind w:left="567"/>
        <w:rPr>
          <w:rFonts w:ascii="Candara" w:hAnsi="Candara"/>
          <w:sz w:val="20"/>
          <w:szCs w:val="20"/>
        </w:rPr>
      </w:pPr>
    </w:p>
    <w:p w:rsidR="005B4A2B" w:rsidRDefault="005B4A2B" w:rsidP="005B4A2B">
      <w:pPr>
        <w:pStyle w:val="ListeParagraf"/>
        <w:spacing w:after="160" w:line="259" w:lineRule="auto"/>
        <w:ind w:left="0"/>
        <w:rPr>
          <w:rFonts w:ascii="Candara" w:hAnsi="Candara"/>
          <w:b/>
          <w:sz w:val="20"/>
          <w:szCs w:val="20"/>
        </w:rPr>
      </w:pPr>
      <w:proofErr w:type="gramStart"/>
      <w:r w:rsidRPr="005B4A2B">
        <w:rPr>
          <w:rFonts w:ascii="Candara" w:hAnsi="Candara"/>
          <w:b/>
          <w:sz w:val="20"/>
          <w:szCs w:val="20"/>
        </w:rPr>
        <w:t>numaralanmış</w:t>
      </w:r>
      <w:proofErr w:type="gramEnd"/>
      <w:r w:rsidRPr="005B4A2B">
        <w:rPr>
          <w:rFonts w:ascii="Candara" w:hAnsi="Candara"/>
          <w:b/>
          <w:sz w:val="20"/>
          <w:szCs w:val="20"/>
        </w:rPr>
        <w:t xml:space="preserve"> yasalardan hangileri örneklendirilmiştir?</w:t>
      </w:r>
    </w:p>
    <w:p w:rsidR="005B4A2B" w:rsidRDefault="005B4A2B" w:rsidP="005B4A2B">
      <w:pPr>
        <w:pStyle w:val="ListeParagraf"/>
        <w:spacing w:after="160" w:line="259" w:lineRule="auto"/>
        <w:ind w:left="0"/>
        <w:rPr>
          <w:rFonts w:ascii="Candara" w:hAnsi="Candara"/>
          <w:b/>
          <w:sz w:val="20"/>
          <w:szCs w:val="20"/>
        </w:rPr>
      </w:pPr>
    </w:p>
    <w:p w:rsidR="005B4A2B" w:rsidRDefault="005B4A2B" w:rsidP="005B4A2B">
      <w:pPr>
        <w:pStyle w:val="ListeParagraf"/>
        <w:spacing w:after="160" w:line="259" w:lineRule="auto"/>
        <w:ind w:left="0"/>
        <w:rPr>
          <w:rFonts w:ascii="Candara" w:hAnsi="Candara"/>
          <w:b/>
          <w:sz w:val="20"/>
          <w:szCs w:val="20"/>
        </w:rPr>
      </w:pPr>
      <w:r w:rsidRPr="005B4A2B">
        <w:rPr>
          <w:rFonts w:ascii="Candara" w:hAnsi="Candara"/>
          <w:b/>
          <w:sz w:val="20"/>
          <w:szCs w:val="20"/>
        </w:rPr>
        <w:t xml:space="preserve">A)  </w:t>
      </w:r>
      <w:r w:rsidRPr="005B4A2B">
        <w:rPr>
          <w:rFonts w:ascii="Candara" w:hAnsi="Candara"/>
          <w:sz w:val="20"/>
          <w:szCs w:val="20"/>
        </w:rPr>
        <w:t>I ve II</w:t>
      </w:r>
      <w:r w:rsidRPr="005B4A2B">
        <w:rPr>
          <w:rFonts w:ascii="Candara" w:hAnsi="Candara"/>
          <w:sz w:val="20"/>
          <w:szCs w:val="20"/>
        </w:rPr>
        <w:tab/>
      </w:r>
      <w:r w:rsidRPr="005B4A2B">
        <w:rPr>
          <w:rFonts w:ascii="Candara" w:hAnsi="Candara"/>
          <w:sz w:val="20"/>
          <w:szCs w:val="20"/>
        </w:rPr>
        <w:tab/>
      </w:r>
      <w:r w:rsidRPr="005B4A2B">
        <w:rPr>
          <w:rFonts w:ascii="Candara" w:hAnsi="Candara"/>
          <w:b/>
          <w:sz w:val="20"/>
          <w:szCs w:val="20"/>
        </w:rPr>
        <w:t>B)</w:t>
      </w:r>
      <w:r w:rsidRPr="005B4A2B">
        <w:rPr>
          <w:rFonts w:ascii="Candara" w:hAnsi="Candara"/>
          <w:sz w:val="20"/>
          <w:szCs w:val="20"/>
        </w:rPr>
        <w:t xml:space="preserve">  II ve III</w:t>
      </w:r>
    </w:p>
    <w:p w:rsidR="00140C46" w:rsidRDefault="005B4A2B" w:rsidP="00140C46">
      <w:pPr>
        <w:pStyle w:val="ListeParagraf"/>
        <w:spacing w:after="160" w:line="259" w:lineRule="auto"/>
        <w:ind w:left="0"/>
        <w:rPr>
          <w:rFonts w:ascii="Candara" w:hAnsi="Candara"/>
          <w:sz w:val="20"/>
          <w:szCs w:val="20"/>
        </w:rPr>
      </w:pPr>
      <w:r w:rsidRPr="005B4A2B">
        <w:rPr>
          <w:rFonts w:ascii="Candara" w:hAnsi="Candara"/>
          <w:b/>
          <w:sz w:val="20"/>
          <w:szCs w:val="20"/>
        </w:rPr>
        <w:t>C)</w:t>
      </w:r>
      <w:r w:rsidRPr="005B4A2B">
        <w:rPr>
          <w:rFonts w:ascii="Candara" w:hAnsi="Candara"/>
          <w:sz w:val="20"/>
          <w:szCs w:val="20"/>
        </w:rPr>
        <w:t xml:space="preserve">  I ve III</w:t>
      </w:r>
      <w:r w:rsidRPr="005B4A2B">
        <w:rPr>
          <w:rFonts w:ascii="Candara" w:hAnsi="Candara"/>
          <w:sz w:val="20"/>
          <w:szCs w:val="20"/>
        </w:rPr>
        <w:tab/>
        <w:t xml:space="preserve">          </w:t>
      </w:r>
      <w:r>
        <w:rPr>
          <w:rFonts w:ascii="Candara" w:hAnsi="Candara"/>
          <w:sz w:val="20"/>
          <w:szCs w:val="20"/>
        </w:rPr>
        <w:t xml:space="preserve">     </w:t>
      </w:r>
      <w:r w:rsidRPr="005B4A2B">
        <w:rPr>
          <w:rFonts w:ascii="Candara" w:hAnsi="Candara"/>
          <w:sz w:val="20"/>
          <w:szCs w:val="20"/>
        </w:rPr>
        <w:t xml:space="preserve">  </w:t>
      </w:r>
      <w:r w:rsidRPr="005B4A2B">
        <w:rPr>
          <w:rFonts w:ascii="Candara" w:hAnsi="Candara"/>
          <w:b/>
          <w:sz w:val="20"/>
          <w:szCs w:val="20"/>
        </w:rPr>
        <w:t>D)</w:t>
      </w:r>
      <w:r w:rsidRPr="005B4A2B">
        <w:rPr>
          <w:rFonts w:ascii="Candara" w:hAnsi="Candara"/>
          <w:sz w:val="20"/>
          <w:szCs w:val="20"/>
        </w:rPr>
        <w:t xml:space="preserve">  I, II ve III</w:t>
      </w:r>
    </w:p>
    <w:p w:rsidR="00140C46" w:rsidRDefault="00140C46" w:rsidP="00140C46">
      <w:pPr>
        <w:pStyle w:val="ListeParagraf"/>
        <w:spacing w:after="160" w:line="259" w:lineRule="auto"/>
        <w:ind w:left="0"/>
        <w:rPr>
          <w:rFonts w:ascii="Candara" w:hAnsi="Candara"/>
          <w:sz w:val="20"/>
          <w:szCs w:val="20"/>
        </w:rPr>
      </w:pPr>
    </w:p>
    <w:p w:rsidR="00140C46" w:rsidRDefault="00140C46" w:rsidP="00140C46">
      <w:pPr>
        <w:pStyle w:val="ListeParagraf"/>
        <w:spacing w:after="160" w:line="259" w:lineRule="auto"/>
        <w:ind w:left="0"/>
        <w:rPr>
          <w:rFonts w:ascii="Candara" w:hAnsi="Candara"/>
          <w:sz w:val="20"/>
          <w:szCs w:val="20"/>
        </w:rPr>
      </w:pPr>
    </w:p>
    <w:p w:rsidR="00140C46" w:rsidRDefault="00140C46" w:rsidP="00140C46">
      <w:pPr>
        <w:pStyle w:val="ListeParagraf"/>
        <w:spacing w:after="160" w:line="259" w:lineRule="auto"/>
        <w:ind w:left="0"/>
        <w:rPr>
          <w:rFonts w:ascii="Candara" w:hAnsi="Candara"/>
          <w:sz w:val="20"/>
          <w:szCs w:val="20"/>
        </w:rPr>
      </w:pPr>
    </w:p>
    <w:p w:rsidR="00140C46" w:rsidRPr="00140C46" w:rsidRDefault="005B4A2B" w:rsidP="00140C46">
      <w:pPr>
        <w:pStyle w:val="ListeParagraf"/>
        <w:spacing w:after="160" w:line="259" w:lineRule="auto"/>
        <w:ind w:left="0"/>
        <w:jc w:val="both"/>
        <w:rPr>
          <w:rFonts w:ascii="Candara" w:hAnsi="Candara"/>
          <w:sz w:val="20"/>
          <w:szCs w:val="20"/>
        </w:rPr>
      </w:pPr>
      <w:r w:rsidRPr="00140C46">
        <w:rPr>
          <w:rFonts w:ascii="Candara" w:hAnsi="Candara"/>
          <w:b/>
          <w:sz w:val="20"/>
          <w:szCs w:val="20"/>
        </w:rPr>
        <w:t>20</w:t>
      </w:r>
      <w:r w:rsidR="006470AC" w:rsidRPr="00140C46">
        <w:rPr>
          <w:rFonts w:ascii="Candara" w:hAnsi="Candara"/>
          <w:b/>
          <w:sz w:val="20"/>
          <w:szCs w:val="20"/>
        </w:rPr>
        <w:t>-</w:t>
      </w:r>
      <w:r w:rsidR="00140C46" w:rsidRPr="00140C46">
        <w:rPr>
          <w:rFonts w:ascii="Candara" w:hAnsi="Candara"/>
          <w:b/>
          <w:sz w:val="20"/>
          <w:szCs w:val="20"/>
        </w:rPr>
        <w:t xml:space="preserve"> </w:t>
      </w:r>
      <w:r w:rsidR="00140C46" w:rsidRPr="00140C46">
        <w:rPr>
          <w:rFonts w:ascii="Candara" w:hAnsi="Candara"/>
          <w:sz w:val="20"/>
          <w:szCs w:val="20"/>
        </w:rPr>
        <w:t>“Yerde</w:t>
      </w:r>
      <w:r w:rsidR="00600F94">
        <w:rPr>
          <w:rFonts w:ascii="Candara" w:hAnsi="Candara"/>
          <w:sz w:val="20"/>
          <w:szCs w:val="20"/>
        </w:rPr>
        <w:t>kilere merhamet edin ki gökteki</w:t>
      </w:r>
      <w:r w:rsidR="00140C46" w:rsidRPr="00140C46">
        <w:rPr>
          <w:rFonts w:ascii="Candara" w:hAnsi="Candara"/>
          <w:sz w:val="20"/>
          <w:szCs w:val="20"/>
        </w:rPr>
        <w:t>ler de size merhamet etsin.”</w:t>
      </w:r>
    </w:p>
    <w:p w:rsidR="00140C46" w:rsidRPr="00140C46" w:rsidRDefault="00140C46" w:rsidP="00140C46">
      <w:pPr>
        <w:pStyle w:val="ListeParagraf"/>
        <w:spacing w:after="160" w:line="259" w:lineRule="auto"/>
        <w:ind w:left="0"/>
        <w:jc w:val="right"/>
        <w:rPr>
          <w:rFonts w:ascii="Candara" w:hAnsi="Candara"/>
          <w:sz w:val="20"/>
          <w:szCs w:val="20"/>
        </w:rPr>
      </w:pPr>
      <w:r w:rsidRPr="00140C46">
        <w:rPr>
          <w:rFonts w:ascii="Candara" w:hAnsi="Candara"/>
          <w:sz w:val="20"/>
          <w:szCs w:val="20"/>
        </w:rPr>
        <w:t>(Hadis-i Şerif)</w:t>
      </w:r>
    </w:p>
    <w:p w:rsidR="00140C46" w:rsidRPr="00140C46" w:rsidRDefault="00140C46" w:rsidP="00140C46">
      <w:pPr>
        <w:pStyle w:val="ListeParagraf"/>
        <w:spacing w:after="160" w:line="259" w:lineRule="auto"/>
        <w:ind w:left="0"/>
        <w:jc w:val="both"/>
        <w:rPr>
          <w:rFonts w:ascii="Candara" w:hAnsi="Candara"/>
          <w:b/>
          <w:sz w:val="20"/>
          <w:szCs w:val="20"/>
        </w:rPr>
      </w:pPr>
    </w:p>
    <w:p w:rsidR="00140C46" w:rsidRPr="00140C46" w:rsidRDefault="00140C46" w:rsidP="00140C46">
      <w:pPr>
        <w:pStyle w:val="ListeParagraf"/>
        <w:spacing w:after="160" w:line="259" w:lineRule="auto"/>
        <w:ind w:left="0"/>
        <w:jc w:val="both"/>
        <w:rPr>
          <w:rFonts w:ascii="Candara" w:hAnsi="Candara"/>
          <w:b/>
          <w:sz w:val="20"/>
          <w:szCs w:val="20"/>
        </w:rPr>
      </w:pPr>
      <w:r w:rsidRPr="00140C46">
        <w:rPr>
          <w:rFonts w:ascii="Candara" w:hAnsi="Candara"/>
          <w:b/>
          <w:sz w:val="20"/>
          <w:szCs w:val="20"/>
        </w:rPr>
        <w:t xml:space="preserve">Aşağıda verilen örnekler yukarıdaki hadisi destekler nitelikte </w:t>
      </w:r>
      <w:r w:rsidRPr="00600F94">
        <w:rPr>
          <w:rFonts w:ascii="Candara" w:hAnsi="Candara"/>
          <w:b/>
          <w:sz w:val="20"/>
          <w:szCs w:val="20"/>
          <w:u w:val="single"/>
        </w:rPr>
        <w:t>değildir</w:t>
      </w:r>
      <w:r w:rsidRPr="00140C46">
        <w:rPr>
          <w:rFonts w:ascii="Candara" w:hAnsi="Candara"/>
          <w:b/>
          <w:sz w:val="20"/>
          <w:szCs w:val="20"/>
        </w:rPr>
        <w:t>?</w:t>
      </w:r>
    </w:p>
    <w:p w:rsidR="00140C46" w:rsidRPr="00140C46" w:rsidRDefault="00140C46" w:rsidP="00140C46">
      <w:pPr>
        <w:pStyle w:val="ListeParagraf"/>
        <w:spacing w:after="160" w:line="259" w:lineRule="auto"/>
        <w:ind w:left="0"/>
        <w:jc w:val="both"/>
        <w:rPr>
          <w:rFonts w:ascii="Candara" w:hAnsi="Candara"/>
          <w:b/>
          <w:sz w:val="20"/>
          <w:szCs w:val="20"/>
        </w:rPr>
      </w:pPr>
    </w:p>
    <w:p w:rsidR="00140C46" w:rsidRPr="00140C46" w:rsidRDefault="00140C46" w:rsidP="00140C46">
      <w:pPr>
        <w:pStyle w:val="ListeParagraf"/>
        <w:spacing w:after="160" w:line="259" w:lineRule="auto"/>
        <w:ind w:left="0"/>
        <w:jc w:val="both"/>
        <w:rPr>
          <w:rFonts w:ascii="Candara" w:hAnsi="Candara"/>
          <w:sz w:val="20"/>
          <w:szCs w:val="20"/>
        </w:rPr>
      </w:pPr>
      <w:r w:rsidRPr="00140C46">
        <w:rPr>
          <w:rFonts w:ascii="Candara" w:hAnsi="Candara"/>
          <w:b/>
          <w:sz w:val="20"/>
          <w:szCs w:val="20"/>
        </w:rPr>
        <w:t>A)</w:t>
      </w:r>
      <w:r>
        <w:rPr>
          <w:rFonts w:ascii="Candara" w:hAnsi="Candara"/>
          <w:sz w:val="20"/>
          <w:szCs w:val="20"/>
        </w:rPr>
        <w:t xml:space="preserve"> </w:t>
      </w:r>
      <w:r w:rsidRPr="00140C46">
        <w:rPr>
          <w:rFonts w:ascii="Candara" w:hAnsi="Candara"/>
          <w:sz w:val="20"/>
          <w:szCs w:val="20"/>
        </w:rPr>
        <w:t>Peygamberimizin Mekke’ye giderken geç</w:t>
      </w:r>
      <w:r>
        <w:rPr>
          <w:rFonts w:ascii="Candara" w:hAnsi="Candara"/>
          <w:sz w:val="20"/>
          <w:szCs w:val="20"/>
        </w:rPr>
        <w:t>tiği bölgede uyuyan ceylanın te</w:t>
      </w:r>
      <w:r w:rsidRPr="00140C46">
        <w:rPr>
          <w:rFonts w:ascii="Candara" w:hAnsi="Candara"/>
          <w:sz w:val="20"/>
          <w:szCs w:val="20"/>
        </w:rPr>
        <w:t>dirgin olmaması için başında birini bekletmesi</w:t>
      </w:r>
    </w:p>
    <w:p w:rsidR="00140C46" w:rsidRPr="00140C46" w:rsidRDefault="00140C46" w:rsidP="00140C46">
      <w:pPr>
        <w:pStyle w:val="ListeParagraf"/>
        <w:spacing w:after="160" w:line="259" w:lineRule="auto"/>
        <w:ind w:left="0"/>
        <w:jc w:val="both"/>
        <w:rPr>
          <w:rFonts w:ascii="Candara" w:hAnsi="Candara"/>
          <w:sz w:val="20"/>
          <w:szCs w:val="20"/>
        </w:rPr>
      </w:pPr>
      <w:r w:rsidRPr="00140C46">
        <w:rPr>
          <w:rFonts w:ascii="Candara" w:hAnsi="Candara"/>
          <w:b/>
          <w:sz w:val="20"/>
          <w:szCs w:val="20"/>
        </w:rPr>
        <w:t>B)</w:t>
      </w:r>
      <w:r>
        <w:rPr>
          <w:rFonts w:ascii="Candara" w:hAnsi="Candara"/>
          <w:sz w:val="20"/>
          <w:szCs w:val="20"/>
        </w:rPr>
        <w:t xml:space="preserve"> </w:t>
      </w:r>
      <w:r w:rsidRPr="00140C46">
        <w:rPr>
          <w:rFonts w:ascii="Candara" w:hAnsi="Candara"/>
          <w:sz w:val="20"/>
          <w:szCs w:val="20"/>
        </w:rPr>
        <w:t>Pey</w:t>
      </w:r>
      <w:r>
        <w:rPr>
          <w:rFonts w:ascii="Candara" w:hAnsi="Candara"/>
          <w:sz w:val="20"/>
          <w:szCs w:val="20"/>
        </w:rPr>
        <w:t>gamberimizin kim bir ağaç diker</w:t>
      </w:r>
      <w:r w:rsidRPr="00140C46">
        <w:rPr>
          <w:rFonts w:ascii="Candara" w:hAnsi="Candara"/>
          <w:sz w:val="20"/>
          <w:szCs w:val="20"/>
        </w:rPr>
        <w:t xml:space="preserve">se o ağaç meyve </w:t>
      </w:r>
      <w:proofErr w:type="gramStart"/>
      <w:r w:rsidRPr="00140C46">
        <w:rPr>
          <w:rFonts w:ascii="Candara" w:hAnsi="Candara"/>
          <w:sz w:val="20"/>
          <w:szCs w:val="20"/>
        </w:rPr>
        <w:t>verdikçe</w:t>
      </w:r>
      <w:proofErr w:type="gramEnd"/>
      <w:r w:rsidRPr="00140C46">
        <w:rPr>
          <w:rFonts w:ascii="Candara" w:hAnsi="Candara"/>
          <w:sz w:val="20"/>
          <w:szCs w:val="20"/>
        </w:rPr>
        <w:t xml:space="preserve"> dikene sevabı yazılacağını bildirmesi</w:t>
      </w:r>
    </w:p>
    <w:p w:rsidR="00140C46" w:rsidRPr="00140C46" w:rsidRDefault="00140C46" w:rsidP="00140C46">
      <w:pPr>
        <w:pStyle w:val="ListeParagraf"/>
        <w:spacing w:after="160" w:line="259" w:lineRule="auto"/>
        <w:ind w:left="0"/>
        <w:jc w:val="both"/>
        <w:rPr>
          <w:rFonts w:ascii="Candara" w:hAnsi="Candara"/>
          <w:sz w:val="20"/>
          <w:szCs w:val="20"/>
        </w:rPr>
      </w:pPr>
      <w:r w:rsidRPr="00140C46">
        <w:rPr>
          <w:rFonts w:ascii="Candara" w:hAnsi="Candara"/>
          <w:b/>
          <w:sz w:val="20"/>
          <w:szCs w:val="20"/>
        </w:rPr>
        <w:t>C)</w:t>
      </w:r>
      <w:r>
        <w:rPr>
          <w:rFonts w:ascii="Candara" w:hAnsi="Candara"/>
          <w:sz w:val="20"/>
          <w:szCs w:val="20"/>
        </w:rPr>
        <w:t xml:space="preserve"> Peygamberimizin koyun kesen ada</w:t>
      </w:r>
      <w:r w:rsidRPr="00140C46">
        <w:rPr>
          <w:rFonts w:ascii="Candara" w:hAnsi="Candara"/>
          <w:sz w:val="20"/>
          <w:szCs w:val="20"/>
        </w:rPr>
        <w:t>ma bıçağını bilemeden koyunu yatırınca ona kızması</w:t>
      </w:r>
    </w:p>
    <w:p w:rsidR="00140C46" w:rsidRPr="00140C46" w:rsidRDefault="00140C46" w:rsidP="00140C46">
      <w:pPr>
        <w:pStyle w:val="ListeParagraf"/>
        <w:spacing w:after="160" w:line="259" w:lineRule="auto"/>
        <w:ind w:left="0"/>
        <w:jc w:val="both"/>
        <w:rPr>
          <w:rFonts w:ascii="Candara" w:hAnsi="Candara"/>
          <w:sz w:val="20"/>
          <w:szCs w:val="20"/>
        </w:rPr>
      </w:pPr>
      <w:r w:rsidRPr="00140C46">
        <w:rPr>
          <w:rFonts w:ascii="Candara" w:hAnsi="Candara"/>
          <w:b/>
          <w:sz w:val="20"/>
          <w:szCs w:val="20"/>
        </w:rPr>
        <w:t>D)</w:t>
      </w:r>
      <w:r>
        <w:rPr>
          <w:rFonts w:ascii="Candara" w:hAnsi="Candara"/>
          <w:sz w:val="20"/>
          <w:szCs w:val="20"/>
        </w:rPr>
        <w:t xml:space="preserve"> </w:t>
      </w:r>
      <w:r w:rsidRPr="00140C46">
        <w:rPr>
          <w:rFonts w:ascii="Candara" w:hAnsi="Candara"/>
          <w:sz w:val="20"/>
          <w:szCs w:val="20"/>
        </w:rPr>
        <w:t xml:space="preserve">Peygamberimizin </w:t>
      </w:r>
      <w:proofErr w:type="gramStart"/>
      <w:r w:rsidRPr="00140C46">
        <w:rPr>
          <w:rFonts w:ascii="Candara" w:hAnsi="Candara"/>
          <w:sz w:val="20"/>
          <w:szCs w:val="20"/>
        </w:rPr>
        <w:t>günahkar</w:t>
      </w:r>
      <w:proofErr w:type="gramEnd"/>
      <w:r w:rsidRPr="00140C46">
        <w:rPr>
          <w:rFonts w:ascii="Candara" w:hAnsi="Candara"/>
          <w:sz w:val="20"/>
          <w:szCs w:val="20"/>
        </w:rPr>
        <w:t xml:space="preserve"> bir</w:t>
      </w:r>
      <w:r>
        <w:rPr>
          <w:rFonts w:ascii="Candara" w:hAnsi="Candara"/>
          <w:sz w:val="20"/>
          <w:szCs w:val="20"/>
        </w:rPr>
        <w:t xml:space="preserve"> kadı</w:t>
      </w:r>
      <w:r w:rsidRPr="00140C46">
        <w:rPr>
          <w:rFonts w:ascii="Candara" w:hAnsi="Candara"/>
          <w:sz w:val="20"/>
          <w:szCs w:val="20"/>
        </w:rPr>
        <w:t>nın çölde susamış bir köpeğe su verdiği için bağışlandığını bildirmesi</w:t>
      </w:r>
    </w:p>
    <w:p w:rsidR="00140C46" w:rsidRDefault="00140C46" w:rsidP="00140C46">
      <w:pPr>
        <w:pStyle w:val="ListeParagraf"/>
        <w:spacing w:after="160" w:line="259" w:lineRule="auto"/>
        <w:rPr>
          <w:rFonts w:ascii="Times New Roman" w:hAnsi="Times New Roman"/>
          <w:b/>
          <w:sz w:val="20"/>
          <w:szCs w:val="20"/>
        </w:rPr>
      </w:pPr>
    </w:p>
    <w:p w:rsidR="000B7305" w:rsidRDefault="000B7305" w:rsidP="00140C46">
      <w:pPr>
        <w:pStyle w:val="ListeParagraf"/>
        <w:spacing w:after="160" w:line="259" w:lineRule="auto"/>
        <w:rPr>
          <w:rFonts w:ascii="Times New Roman" w:hAnsi="Times New Roman"/>
          <w:b/>
          <w:sz w:val="20"/>
          <w:szCs w:val="20"/>
        </w:rPr>
      </w:pPr>
    </w:p>
    <w:p w:rsidR="000B7305" w:rsidRDefault="000B7305" w:rsidP="00140C46">
      <w:pPr>
        <w:pStyle w:val="ListeParagraf"/>
        <w:spacing w:after="160" w:line="259" w:lineRule="auto"/>
        <w:rPr>
          <w:rFonts w:ascii="Times New Roman" w:hAnsi="Times New Roman"/>
          <w:b/>
          <w:sz w:val="20"/>
          <w:szCs w:val="20"/>
        </w:rPr>
      </w:pPr>
    </w:p>
    <w:p w:rsidR="000B7305" w:rsidRDefault="000B7305" w:rsidP="00140C46">
      <w:pPr>
        <w:pStyle w:val="ListeParagraf"/>
        <w:spacing w:after="160" w:line="259" w:lineRule="auto"/>
        <w:rPr>
          <w:rFonts w:ascii="Times New Roman" w:hAnsi="Times New Roman"/>
          <w:b/>
          <w:sz w:val="20"/>
          <w:szCs w:val="20"/>
        </w:rPr>
      </w:pPr>
    </w:p>
    <w:p w:rsidR="000B7305" w:rsidRDefault="001C437B" w:rsidP="00140C46">
      <w:pPr>
        <w:pStyle w:val="ListeParagraf"/>
        <w:spacing w:after="160" w:line="259" w:lineRule="auto"/>
        <w:rPr>
          <w:rFonts w:ascii="Times New Roman" w:hAnsi="Times New Roman"/>
          <w:b/>
          <w:sz w:val="20"/>
          <w:szCs w:val="20"/>
        </w:rPr>
      </w:pPr>
      <w:hyperlink r:id="rId17" w:history="1">
        <w:r w:rsidRPr="00BB19E2">
          <w:rPr>
            <w:rStyle w:val="Kpr"/>
            <w:rFonts w:ascii="Verdana" w:hAnsi="Verdana"/>
          </w:rPr>
          <w:t>www.sorubak.com</w:t>
        </w:r>
      </w:hyperlink>
      <w:r>
        <w:rPr>
          <w:rFonts w:ascii="Verdana" w:hAnsi="Verdana"/>
        </w:rPr>
        <w:t xml:space="preserve"> </w:t>
      </w:r>
    </w:p>
    <w:p w:rsidR="000B7305" w:rsidRDefault="000B7305" w:rsidP="00140C46">
      <w:pPr>
        <w:pStyle w:val="ListeParagraf"/>
        <w:spacing w:after="160" w:line="259" w:lineRule="auto"/>
        <w:rPr>
          <w:rFonts w:ascii="Times New Roman" w:hAnsi="Times New Roman"/>
          <w:b/>
          <w:sz w:val="20"/>
          <w:szCs w:val="20"/>
        </w:rPr>
      </w:pPr>
    </w:p>
    <w:p w:rsidR="000B7305" w:rsidRPr="00140C46" w:rsidRDefault="000B7305" w:rsidP="00140C46">
      <w:pPr>
        <w:pStyle w:val="ListeParagraf"/>
        <w:spacing w:after="160" w:line="259" w:lineRule="auto"/>
        <w:rPr>
          <w:rFonts w:ascii="Times New Roman" w:hAnsi="Times New Roman"/>
          <w:b/>
          <w:sz w:val="20"/>
          <w:szCs w:val="20"/>
        </w:rPr>
      </w:pPr>
    </w:p>
    <w:p w:rsidR="003A0F5B" w:rsidRPr="000B7305" w:rsidRDefault="000B7305" w:rsidP="000B7305">
      <w:pPr>
        <w:pStyle w:val="ListeParagraf"/>
        <w:spacing w:after="160" w:line="259" w:lineRule="auto"/>
        <w:ind w:left="0"/>
        <w:jc w:val="right"/>
        <w:rPr>
          <w:rFonts w:ascii="Candara" w:hAnsi="Candara"/>
          <w:b/>
          <w:sz w:val="20"/>
          <w:szCs w:val="20"/>
        </w:rPr>
      </w:pPr>
      <w:r w:rsidRPr="000B7305">
        <w:rPr>
          <w:rFonts w:ascii="Candara" w:hAnsi="Candara"/>
          <w:b/>
          <w:sz w:val="20"/>
          <w:szCs w:val="20"/>
        </w:rPr>
        <w:t>İLYAS TURAN</w:t>
      </w:r>
    </w:p>
    <w:p w:rsidR="009A40C8" w:rsidRDefault="000B7305" w:rsidP="000B7305">
      <w:pPr>
        <w:pStyle w:val="ListeParagraf"/>
        <w:spacing w:after="160" w:line="259" w:lineRule="auto"/>
        <w:ind w:left="1080"/>
        <w:jc w:val="right"/>
        <w:rPr>
          <w:rFonts w:ascii="Candara" w:hAnsi="Candara"/>
          <w:b/>
          <w:sz w:val="20"/>
          <w:szCs w:val="20"/>
        </w:rPr>
      </w:pPr>
      <w:r>
        <w:rPr>
          <w:rFonts w:ascii="Candara" w:hAnsi="Candara"/>
          <w:b/>
          <w:sz w:val="20"/>
          <w:szCs w:val="20"/>
        </w:rPr>
        <w:t>Din Kültürü ve Ahlak Bilgisi Öğretmeni</w:t>
      </w:r>
    </w:p>
    <w:p w:rsidR="000B7305" w:rsidRDefault="000B7305" w:rsidP="000B7305">
      <w:pPr>
        <w:pStyle w:val="ListeParagraf"/>
        <w:spacing w:after="160" w:line="259" w:lineRule="auto"/>
        <w:ind w:left="1080"/>
        <w:jc w:val="right"/>
        <w:rPr>
          <w:rFonts w:ascii="Candara" w:hAnsi="Candara"/>
          <w:b/>
          <w:sz w:val="20"/>
          <w:szCs w:val="20"/>
        </w:rPr>
      </w:pPr>
    </w:p>
    <w:p w:rsidR="000B7305" w:rsidRPr="000B7305" w:rsidRDefault="000B7305" w:rsidP="000B7305">
      <w:pPr>
        <w:pStyle w:val="ListeParagraf"/>
        <w:spacing w:after="160" w:line="259" w:lineRule="auto"/>
        <w:ind w:left="1080"/>
        <w:jc w:val="right"/>
        <w:rPr>
          <w:rFonts w:ascii="Candara" w:hAnsi="Candara"/>
          <w:b/>
          <w:sz w:val="20"/>
          <w:szCs w:val="20"/>
        </w:rPr>
      </w:pPr>
      <w:r>
        <w:rPr>
          <w:rFonts w:ascii="Candara" w:hAnsi="Candara"/>
          <w:b/>
          <w:sz w:val="20"/>
          <w:szCs w:val="20"/>
        </w:rPr>
        <w:t>Başarılar Dilerim…</w:t>
      </w:r>
    </w:p>
    <w:p w:rsidR="00340CF1" w:rsidRPr="00140C46" w:rsidRDefault="00605050" w:rsidP="00FD6051">
      <w:pPr>
        <w:pStyle w:val="ListeParagraf"/>
        <w:spacing w:after="160" w:line="259" w:lineRule="auto"/>
        <w:ind w:left="0"/>
        <w:rPr>
          <w:rFonts w:ascii="Times New Roman" w:hAnsi="Times New Roman"/>
          <w:i/>
          <w:sz w:val="20"/>
          <w:szCs w:val="20"/>
        </w:rPr>
      </w:pPr>
      <w:r>
        <w:rPr>
          <w:rFonts w:ascii="Times New Roman" w:hAnsi="Times New Roman"/>
          <w:i/>
          <w:sz w:val="20"/>
          <w:szCs w:val="20"/>
        </w:rPr>
        <w:t xml:space="preserve">    </w:t>
      </w:r>
    </w:p>
    <w:p w:rsidR="00340CF1" w:rsidRDefault="00340CF1" w:rsidP="00FD6051">
      <w:pPr>
        <w:pStyle w:val="ListeParagraf"/>
        <w:spacing w:after="160" w:line="259" w:lineRule="auto"/>
        <w:ind w:left="0"/>
        <w:rPr>
          <w:rFonts w:ascii="Times New Roman" w:hAnsi="Times New Roman"/>
          <w:b/>
          <w:sz w:val="20"/>
          <w:szCs w:val="20"/>
        </w:rPr>
      </w:pPr>
      <w:bookmarkStart w:id="0" w:name="_GoBack"/>
      <w:bookmarkEnd w:id="0"/>
    </w:p>
    <w:p w:rsidR="00C12B23" w:rsidRPr="00496D0B" w:rsidRDefault="00C12B23" w:rsidP="00A1106F">
      <w:pPr>
        <w:spacing w:after="0" w:line="240" w:lineRule="auto"/>
        <w:rPr>
          <w:rFonts w:ascii="Times New Roman" w:hAnsi="Times New Roman"/>
          <w:sz w:val="20"/>
          <w:szCs w:val="20"/>
        </w:rPr>
        <w:sectPr w:rsidR="00C12B23" w:rsidRPr="00496D0B" w:rsidSect="006B13CF">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ep="1" w:space="709"/>
          <w:docGrid w:linePitch="360"/>
        </w:sectPr>
      </w:pPr>
    </w:p>
    <w:p w:rsidR="00857FF8" w:rsidRDefault="00857FF8" w:rsidP="00617AF4">
      <w:pPr>
        <w:spacing w:after="0" w:line="240" w:lineRule="auto"/>
        <w:jc w:val="both"/>
      </w:pPr>
    </w:p>
    <w:sectPr w:rsidR="00857FF8" w:rsidSect="00857FF8">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3705"/>
    <w:multiLevelType w:val="hybridMultilevel"/>
    <w:tmpl w:val="71E61438"/>
    <w:lvl w:ilvl="0" w:tplc="630AEF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C81DFF"/>
    <w:multiLevelType w:val="hybridMultilevel"/>
    <w:tmpl w:val="DAEE608C"/>
    <w:lvl w:ilvl="0" w:tplc="BFFCD06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F6A0CEF"/>
    <w:multiLevelType w:val="hybridMultilevel"/>
    <w:tmpl w:val="CDF6FC5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877A24"/>
    <w:multiLevelType w:val="hybridMultilevel"/>
    <w:tmpl w:val="81168A1C"/>
    <w:lvl w:ilvl="0" w:tplc="F83CD6AA">
      <w:start w:val="1"/>
      <w:numFmt w:val="upperLetter"/>
      <w:lvlText w:val="%1)"/>
      <w:lvlJc w:val="left"/>
      <w:pPr>
        <w:ind w:left="1425" w:hanging="360"/>
      </w:pPr>
      <w:rPr>
        <w:rFonts w:hint="default"/>
        <w:b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4">
    <w:nsid w:val="19743DFC"/>
    <w:multiLevelType w:val="hybridMultilevel"/>
    <w:tmpl w:val="3514B010"/>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5">
    <w:nsid w:val="19BB61DE"/>
    <w:multiLevelType w:val="hybridMultilevel"/>
    <w:tmpl w:val="A0905A7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65264F"/>
    <w:multiLevelType w:val="hybridMultilevel"/>
    <w:tmpl w:val="D45C8EB8"/>
    <w:lvl w:ilvl="0" w:tplc="EF54F178">
      <w:start w:val="1"/>
      <w:numFmt w:val="upperLetter"/>
      <w:lvlText w:val="%1)"/>
      <w:lvlJc w:val="left"/>
      <w:pPr>
        <w:ind w:left="1425" w:hanging="360"/>
      </w:pPr>
      <w:rPr>
        <w:rFonts w:hint="default"/>
        <w:b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7">
    <w:nsid w:val="1B734C27"/>
    <w:multiLevelType w:val="hybridMultilevel"/>
    <w:tmpl w:val="22A0A7CE"/>
    <w:lvl w:ilvl="0" w:tplc="0838952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D002F2"/>
    <w:multiLevelType w:val="hybridMultilevel"/>
    <w:tmpl w:val="6FFC95F2"/>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9">
    <w:nsid w:val="216F591D"/>
    <w:multiLevelType w:val="hybridMultilevel"/>
    <w:tmpl w:val="8F3ECEBE"/>
    <w:lvl w:ilvl="0" w:tplc="110419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21777A6"/>
    <w:multiLevelType w:val="hybridMultilevel"/>
    <w:tmpl w:val="2564F832"/>
    <w:lvl w:ilvl="0" w:tplc="020AA3C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46B538E"/>
    <w:multiLevelType w:val="hybridMultilevel"/>
    <w:tmpl w:val="AED25EF4"/>
    <w:lvl w:ilvl="0" w:tplc="23802C36">
      <w:start w:val="1"/>
      <w:numFmt w:val="upperLetter"/>
      <w:lvlText w:val="%1)"/>
      <w:lvlJc w:val="left"/>
      <w:pPr>
        <w:ind w:left="1425" w:hanging="360"/>
      </w:pPr>
      <w:rPr>
        <w:rFonts w:hint="default"/>
        <w:b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2">
    <w:nsid w:val="255C713F"/>
    <w:multiLevelType w:val="hybridMultilevel"/>
    <w:tmpl w:val="9EF22978"/>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3">
    <w:nsid w:val="277E54C1"/>
    <w:multiLevelType w:val="hybridMultilevel"/>
    <w:tmpl w:val="76FC1F6A"/>
    <w:lvl w:ilvl="0" w:tplc="925ECA5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96D0375"/>
    <w:multiLevelType w:val="hybridMultilevel"/>
    <w:tmpl w:val="7B7232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33184F"/>
    <w:multiLevelType w:val="hybridMultilevel"/>
    <w:tmpl w:val="510219D6"/>
    <w:lvl w:ilvl="0" w:tplc="7E306AE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8123B37"/>
    <w:multiLevelType w:val="hybridMultilevel"/>
    <w:tmpl w:val="1E02B0D4"/>
    <w:lvl w:ilvl="0" w:tplc="EEEEE0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86F3937"/>
    <w:multiLevelType w:val="hybridMultilevel"/>
    <w:tmpl w:val="88DE453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E4638C8"/>
    <w:multiLevelType w:val="hybridMultilevel"/>
    <w:tmpl w:val="0CEE5ADA"/>
    <w:lvl w:ilvl="0" w:tplc="2EF85054">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3E480554"/>
    <w:multiLevelType w:val="hybridMultilevel"/>
    <w:tmpl w:val="2AEC2E9A"/>
    <w:lvl w:ilvl="0" w:tplc="BFFCD06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3F5F5390"/>
    <w:multiLevelType w:val="hybridMultilevel"/>
    <w:tmpl w:val="7722DD4C"/>
    <w:lvl w:ilvl="0" w:tplc="48402A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FA0126A"/>
    <w:multiLevelType w:val="hybridMultilevel"/>
    <w:tmpl w:val="9086D7A0"/>
    <w:lvl w:ilvl="0" w:tplc="901AE2F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044380D"/>
    <w:multiLevelType w:val="hybridMultilevel"/>
    <w:tmpl w:val="BF546CA0"/>
    <w:lvl w:ilvl="0" w:tplc="10807D7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3210EDE"/>
    <w:multiLevelType w:val="hybridMultilevel"/>
    <w:tmpl w:val="B45800F2"/>
    <w:lvl w:ilvl="0" w:tplc="925ECA5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90F1755"/>
    <w:multiLevelType w:val="hybridMultilevel"/>
    <w:tmpl w:val="E9784356"/>
    <w:lvl w:ilvl="0" w:tplc="C02C0140">
      <w:start w:val="1"/>
      <w:numFmt w:val="upperLetter"/>
      <w:lvlText w:val="%1)"/>
      <w:lvlJc w:val="left"/>
      <w:pPr>
        <w:ind w:left="1545" w:hanging="360"/>
      </w:pPr>
      <w:rPr>
        <w:rFonts w:hint="default"/>
        <w:b w:val="0"/>
      </w:rPr>
    </w:lvl>
    <w:lvl w:ilvl="1" w:tplc="041F0019" w:tentative="1">
      <w:start w:val="1"/>
      <w:numFmt w:val="lowerLetter"/>
      <w:lvlText w:val="%2."/>
      <w:lvlJc w:val="left"/>
      <w:pPr>
        <w:ind w:left="2265" w:hanging="360"/>
      </w:pPr>
    </w:lvl>
    <w:lvl w:ilvl="2" w:tplc="041F001B" w:tentative="1">
      <w:start w:val="1"/>
      <w:numFmt w:val="lowerRoman"/>
      <w:lvlText w:val="%3."/>
      <w:lvlJc w:val="right"/>
      <w:pPr>
        <w:ind w:left="2985" w:hanging="180"/>
      </w:pPr>
    </w:lvl>
    <w:lvl w:ilvl="3" w:tplc="041F000F" w:tentative="1">
      <w:start w:val="1"/>
      <w:numFmt w:val="decimal"/>
      <w:lvlText w:val="%4."/>
      <w:lvlJc w:val="left"/>
      <w:pPr>
        <w:ind w:left="3705" w:hanging="360"/>
      </w:pPr>
    </w:lvl>
    <w:lvl w:ilvl="4" w:tplc="041F0019" w:tentative="1">
      <w:start w:val="1"/>
      <w:numFmt w:val="lowerLetter"/>
      <w:lvlText w:val="%5."/>
      <w:lvlJc w:val="left"/>
      <w:pPr>
        <w:ind w:left="4425" w:hanging="360"/>
      </w:pPr>
    </w:lvl>
    <w:lvl w:ilvl="5" w:tplc="041F001B" w:tentative="1">
      <w:start w:val="1"/>
      <w:numFmt w:val="lowerRoman"/>
      <w:lvlText w:val="%6."/>
      <w:lvlJc w:val="right"/>
      <w:pPr>
        <w:ind w:left="5145" w:hanging="180"/>
      </w:pPr>
    </w:lvl>
    <w:lvl w:ilvl="6" w:tplc="041F000F" w:tentative="1">
      <w:start w:val="1"/>
      <w:numFmt w:val="decimal"/>
      <w:lvlText w:val="%7."/>
      <w:lvlJc w:val="left"/>
      <w:pPr>
        <w:ind w:left="5865" w:hanging="360"/>
      </w:pPr>
    </w:lvl>
    <w:lvl w:ilvl="7" w:tplc="041F0019" w:tentative="1">
      <w:start w:val="1"/>
      <w:numFmt w:val="lowerLetter"/>
      <w:lvlText w:val="%8."/>
      <w:lvlJc w:val="left"/>
      <w:pPr>
        <w:ind w:left="6585" w:hanging="360"/>
      </w:pPr>
    </w:lvl>
    <w:lvl w:ilvl="8" w:tplc="041F001B" w:tentative="1">
      <w:start w:val="1"/>
      <w:numFmt w:val="lowerRoman"/>
      <w:lvlText w:val="%9."/>
      <w:lvlJc w:val="right"/>
      <w:pPr>
        <w:ind w:left="7305" w:hanging="180"/>
      </w:pPr>
    </w:lvl>
  </w:abstractNum>
  <w:abstractNum w:abstractNumId="25">
    <w:nsid w:val="493D74A4"/>
    <w:multiLevelType w:val="hybridMultilevel"/>
    <w:tmpl w:val="1CF67730"/>
    <w:lvl w:ilvl="0" w:tplc="E47855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50ED5761"/>
    <w:multiLevelType w:val="hybridMultilevel"/>
    <w:tmpl w:val="3028DE92"/>
    <w:lvl w:ilvl="0" w:tplc="BC162BF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nsid w:val="57B4619F"/>
    <w:multiLevelType w:val="hybridMultilevel"/>
    <w:tmpl w:val="8F2894CC"/>
    <w:lvl w:ilvl="0" w:tplc="4BFA1E18">
      <w:start w:val="1"/>
      <w:numFmt w:val="decimal"/>
      <w:lvlText w:val="%1."/>
      <w:lvlJc w:val="left"/>
      <w:pPr>
        <w:ind w:left="644"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8E87D5E"/>
    <w:multiLevelType w:val="hybridMultilevel"/>
    <w:tmpl w:val="1700D8C8"/>
    <w:lvl w:ilvl="0" w:tplc="0A744C82">
      <w:start w:val="1"/>
      <w:numFmt w:val="upperRoman"/>
      <w:lvlText w:val="%1."/>
      <w:lvlJc w:val="left"/>
      <w:pPr>
        <w:ind w:left="1364" w:hanging="72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9">
    <w:nsid w:val="5F72588D"/>
    <w:multiLevelType w:val="hybridMultilevel"/>
    <w:tmpl w:val="E7CC31D8"/>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30">
    <w:nsid w:val="64E57BFF"/>
    <w:multiLevelType w:val="hybridMultilevel"/>
    <w:tmpl w:val="55B447BC"/>
    <w:lvl w:ilvl="0" w:tplc="97BA653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D9C55BA"/>
    <w:multiLevelType w:val="hybridMultilevel"/>
    <w:tmpl w:val="2310790A"/>
    <w:lvl w:ilvl="0" w:tplc="DA8E26F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F282E17"/>
    <w:multiLevelType w:val="hybridMultilevel"/>
    <w:tmpl w:val="8384D428"/>
    <w:lvl w:ilvl="0" w:tplc="8CE6D4A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F5730E0"/>
    <w:multiLevelType w:val="hybridMultilevel"/>
    <w:tmpl w:val="850EFBC0"/>
    <w:lvl w:ilvl="0" w:tplc="5EF08BD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7"/>
  </w:num>
  <w:num w:numId="3">
    <w:abstractNumId w:val="7"/>
  </w:num>
  <w:num w:numId="4">
    <w:abstractNumId w:val="20"/>
  </w:num>
  <w:num w:numId="5">
    <w:abstractNumId w:val="31"/>
  </w:num>
  <w:num w:numId="6">
    <w:abstractNumId w:val="32"/>
  </w:num>
  <w:num w:numId="7">
    <w:abstractNumId w:val="16"/>
  </w:num>
  <w:num w:numId="8">
    <w:abstractNumId w:val="10"/>
  </w:num>
  <w:num w:numId="9">
    <w:abstractNumId w:val="25"/>
  </w:num>
  <w:num w:numId="10">
    <w:abstractNumId w:val="21"/>
  </w:num>
  <w:num w:numId="11">
    <w:abstractNumId w:val="8"/>
  </w:num>
  <w:num w:numId="12">
    <w:abstractNumId w:val="9"/>
  </w:num>
  <w:num w:numId="13">
    <w:abstractNumId w:val="26"/>
  </w:num>
  <w:num w:numId="14">
    <w:abstractNumId w:val="33"/>
  </w:num>
  <w:num w:numId="15">
    <w:abstractNumId w:val="12"/>
  </w:num>
  <w:num w:numId="16">
    <w:abstractNumId w:val="5"/>
  </w:num>
  <w:num w:numId="17">
    <w:abstractNumId w:val="23"/>
  </w:num>
  <w:num w:numId="18">
    <w:abstractNumId w:val="1"/>
  </w:num>
  <w:num w:numId="19">
    <w:abstractNumId w:val="29"/>
  </w:num>
  <w:num w:numId="20">
    <w:abstractNumId w:val="3"/>
  </w:num>
  <w:num w:numId="21">
    <w:abstractNumId w:val="30"/>
  </w:num>
  <w:num w:numId="22">
    <w:abstractNumId w:val="4"/>
  </w:num>
  <w:num w:numId="23">
    <w:abstractNumId w:val="18"/>
  </w:num>
  <w:num w:numId="24">
    <w:abstractNumId w:val="2"/>
  </w:num>
  <w:num w:numId="25">
    <w:abstractNumId w:val="14"/>
  </w:num>
  <w:num w:numId="26">
    <w:abstractNumId w:val="22"/>
  </w:num>
  <w:num w:numId="27">
    <w:abstractNumId w:val="24"/>
  </w:num>
  <w:num w:numId="28">
    <w:abstractNumId w:val="6"/>
  </w:num>
  <w:num w:numId="29">
    <w:abstractNumId w:val="15"/>
  </w:num>
  <w:num w:numId="30">
    <w:abstractNumId w:val="11"/>
  </w:num>
  <w:num w:numId="31">
    <w:abstractNumId w:val="27"/>
  </w:num>
  <w:num w:numId="32">
    <w:abstractNumId w:val="28"/>
  </w:num>
  <w:num w:numId="33">
    <w:abstractNumId w:val="13"/>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0129E5"/>
    <w:rsid w:val="000129E5"/>
    <w:rsid w:val="00017CF5"/>
    <w:rsid w:val="00024103"/>
    <w:rsid w:val="00026423"/>
    <w:rsid w:val="00084280"/>
    <w:rsid w:val="000869B8"/>
    <w:rsid w:val="000B7305"/>
    <w:rsid w:val="000C5D67"/>
    <w:rsid w:val="000F59E2"/>
    <w:rsid w:val="001033E0"/>
    <w:rsid w:val="00140C46"/>
    <w:rsid w:val="00162BFE"/>
    <w:rsid w:val="001C437B"/>
    <w:rsid w:val="001F4406"/>
    <w:rsid w:val="002D3468"/>
    <w:rsid w:val="002E044E"/>
    <w:rsid w:val="002F560B"/>
    <w:rsid w:val="002F60FE"/>
    <w:rsid w:val="002F755E"/>
    <w:rsid w:val="00325B84"/>
    <w:rsid w:val="0032617D"/>
    <w:rsid w:val="00340CF1"/>
    <w:rsid w:val="00340FC0"/>
    <w:rsid w:val="0034462E"/>
    <w:rsid w:val="0035028C"/>
    <w:rsid w:val="00394CFD"/>
    <w:rsid w:val="003A0F5B"/>
    <w:rsid w:val="00424A68"/>
    <w:rsid w:val="00431164"/>
    <w:rsid w:val="004366A4"/>
    <w:rsid w:val="00444F40"/>
    <w:rsid w:val="00452BF0"/>
    <w:rsid w:val="00473B2C"/>
    <w:rsid w:val="00480DDF"/>
    <w:rsid w:val="00487480"/>
    <w:rsid w:val="00496D0B"/>
    <w:rsid w:val="004B3D38"/>
    <w:rsid w:val="004B3F2E"/>
    <w:rsid w:val="00514B21"/>
    <w:rsid w:val="00547C92"/>
    <w:rsid w:val="00552151"/>
    <w:rsid w:val="005A0787"/>
    <w:rsid w:val="005B049C"/>
    <w:rsid w:val="005B4A2B"/>
    <w:rsid w:val="00600F94"/>
    <w:rsid w:val="00605050"/>
    <w:rsid w:val="00611C55"/>
    <w:rsid w:val="00617AF4"/>
    <w:rsid w:val="00627180"/>
    <w:rsid w:val="00633C7C"/>
    <w:rsid w:val="006470AC"/>
    <w:rsid w:val="006743EB"/>
    <w:rsid w:val="00683104"/>
    <w:rsid w:val="006A2FAF"/>
    <w:rsid w:val="006B13CF"/>
    <w:rsid w:val="006D068D"/>
    <w:rsid w:val="006E6AE6"/>
    <w:rsid w:val="006F02E3"/>
    <w:rsid w:val="006F0947"/>
    <w:rsid w:val="006F0C1D"/>
    <w:rsid w:val="00713269"/>
    <w:rsid w:val="00745593"/>
    <w:rsid w:val="00766A0C"/>
    <w:rsid w:val="0077051B"/>
    <w:rsid w:val="00777EFD"/>
    <w:rsid w:val="007B082D"/>
    <w:rsid w:val="007D2111"/>
    <w:rsid w:val="007F2BB9"/>
    <w:rsid w:val="00815F7B"/>
    <w:rsid w:val="00857FF8"/>
    <w:rsid w:val="00875DCC"/>
    <w:rsid w:val="00886631"/>
    <w:rsid w:val="008B4D60"/>
    <w:rsid w:val="008C410F"/>
    <w:rsid w:val="008E122C"/>
    <w:rsid w:val="008F19DB"/>
    <w:rsid w:val="00932D23"/>
    <w:rsid w:val="00945B3F"/>
    <w:rsid w:val="00953BB3"/>
    <w:rsid w:val="00953F94"/>
    <w:rsid w:val="0095510E"/>
    <w:rsid w:val="009A40C8"/>
    <w:rsid w:val="009B181F"/>
    <w:rsid w:val="009C53AE"/>
    <w:rsid w:val="009D2F48"/>
    <w:rsid w:val="00A1106F"/>
    <w:rsid w:val="00A15957"/>
    <w:rsid w:val="00A45407"/>
    <w:rsid w:val="00A755C9"/>
    <w:rsid w:val="00A96303"/>
    <w:rsid w:val="00AD5D5A"/>
    <w:rsid w:val="00AE2BBA"/>
    <w:rsid w:val="00AE41C5"/>
    <w:rsid w:val="00AF5579"/>
    <w:rsid w:val="00B2089D"/>
    <w:rsid w:val="00B30A78"/>
    <w:rsid w:val="00B71ADA"/>
    <w:rsid w:val="00B72F11"/>
    <w:rsid w:val="00B756A0"/>
    <w:rsid w:val="00B92CD3"/>
    <w:rsid w:val="00BC1383"/>
    <w:rsid w:val="00BC6776"/>
    <w:rsid w:val="00C12B23"/>
    <w:rsid w:val="00C5085F"/>
    <w:rsid w:val="00C710ED"/>
    <w:rsid w:val="00C7256B"/>
    <w:rsid w:val="00C8234C"/>
    <w:rsid w:val="00CA1479"/>
    <w:rsid w:val="00CA255F"/>
    <w:rsid w:val="00CC202E"/>
    <w:rsid w:val="00CC20BC"/>
    <w:rsid w:val="00D12ADD"/>
    <w:rsid w:val="00D53312"/>
    <w:rsid w:val="00D55252"/>
    <w:rsid w:val="00D57B63"/>
    <w:rsid w:val="00DA3322"/>
    <w:rsid w:val="00DA6741"/>
    <w:rsid w:val="00DB5592"/>
    <w:rsid w:val="00DD448D"/>
    <w:rsid w:val="00E00491"/>
    <w:rsid w:val="00E53172"/>
    <w:rsid w:val="00E579BB"/>
    <w:rsid w:val="00E70B0A"/>
    <w:rsid w:val="00E769FF"/>
    <w:rsid w:val="00E95AFA"/>
    <w:rsid w:val="00EA74CD"/>
    <w:rsid w:val="00EC6DA4"/>
    <w:rsid w:val="00EE099A"/>
    <w:rsid w:val="00F14E73"/>
    <w:rsid w:val="00F408C2"/>
    <w:rsid w:val="00F674F3"/>
    <w:rsid w:val="00F81C02"/>
    <w:rsid w:val="00FB74C9"/>
    <w:rsid w:val="00FD60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F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366A4"/>
    <w:rPr>
      <w:rFonts w:eastAsia="Times New Roman"/>
      <w:sz w:val="22"/>
      <w:szCs w:val="22"/>
    </w:rPr>
  </w:style>
  <w:style w:type="paragraph" w:styleId="ListeParagraf">
    <w:name w:val="List Paragraph"/>
    <w:basedOn w:val="Normal"/>
    <w:qFormat/>
    <w:rsid w:val="00D12ADD"/>
    <w:pPr>
      <w:ind w:left="720"/>
      <w:contextualSpacing/>
    </w:pPr>
  </w:style>
  <w:style w:type="table" w:customStyle="1" w:styleId="KlavuzuTablo41">
    <w:name w:val="Kılavuzu Tablo 41"/>
    <w:basedOn w:val="NormalTablo"/>
    <w:uiPriority w:val="49"/>
    <w:rsid w:val="00953BB3"/>
    <w:rPr>
      <w:sz w:val="22"/>
      <w:szCs w:val="22"/>
      <w:lang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alonMetni">
    <w:name w:val="Balloon Text"/>
    <w:basedOn w:val="Normal"/>
    <w:link w:val="BalonMetniChar"/>
    <w:uiPriority w:val="99"/>
    <w:semiHidden/>
    <w:unhideWhenUsed/>
    <w:rsid w:val="000842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4280"/>
    <w:rPr>
      <w:rFonts w:ascii="Tahoma" w:hAnsi="Tahoma" w:cs="Tahoma"/>
      <w:sz w:val="16"/>
      <w:szCs w:val="16"/>
      <w:lang w:eastAsia="en-US"/>
    </w:rPr>
  </w:style>
  <w:style w:type="table" w:styleId="TabloKlavuzu">
    <w:name w:val="Table Grid"/>
    <w:basedOn w:val="NormalTablo"/>
    <w:uiPriority w:val="39"/>
    <w:rsid w:val="008F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C437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34067325">
      <w:bodyDiv w:val="1"/>
      <w:marLeft w:val="0"/>
      <w:marRight w:val="0"/>
      <w:marTop w:val="0"/>
      <w:marBottom w:val="0"/>
      <w:divBdr>
        <w:top w:val="none" w:sz="0" w:space="0" w:color="auto"/>
        <w:left w:val="none" w:sz="0" w:space="0" w:color="auto"/>
        <w:bottom w:val="none" w:sz="0" w:space="0" w:color="auto"/>
        <w:right w:val="none" w:sz="0" w:space="0" w:color="auto"/>
      </w:divBdr>
    </w:div>
    <w:div w:id="880245174">
      <w:bodyDiv w:val="1"/>
      <w:marLeft w:val="0"/>
      <w:marRight w:val="0"/>
      <w:marTop w:val="0"/>
      <w:marBottom w:val="0"/>
      <w:divBdr>
        <w:top w:val="none" w:sz="0" w:space="0" w:color="auto"/>
        <w:left w:val="none" w:sz="0" w:space="0" w:color="auto"/>
        <w:bottom w:val="none" w:sz="0" w:space="0" w:color="auto"/>
        <w:right w:val="none" w:sz="0" w:space="0" w:color="auto"/>
      </w:divBdr>
    </w:div>
    <w:div w:id="200704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diagramColors" Target="diagrams/colors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zet\Desktop\2013-2014%202.%20D&#246;nem%201.%20yaz&#305;l&#305;\7.%20S&#305;n&#305;f%202.%20D&#246;nem%201.%20Yaz&#305;l&#305;%20izzeteker.com.dot"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D0F243B-0BB6-4B21-9510-8333FAC4332F}" type="doc">
      <dgm:prSet loTypeId="urn:microsoft.com/office/officeart/2005/8/layout/venn1" loCatId="relationship" qsTypeId="urn:microsoft.com/office/officeart/2005/8/quickstyle/3d4" qsCatId="3D" csTypeId="urn:microsoft.com/office/officeart/2005/8/colors/colorful1#1" csCatId="colorful" phldr="1"/>
      <dgm:spPr/>
    </dgm:pt>
    <dgm:pt modelId="{16598C61-A812-4FF5-A530-F4209A63804B}">
      <dgm:prSet phldrT="[Metin]" custT="1"/>
      <dgm:spPr/>
      <dgm:t>
        <a:bodyPr/>
        <a:lstStyle/>
        <a:p>
          <a:r>
            <a:rPr lang="tr-TR" sz="1000" b="1">
              <a:latin typeface="Candara" pitchFamily="34" charset="0"/>
              <a:cs typeface="Arial" pitchFamily="34" charset="0"/>
            </a:rPr>
            <a:t>Hac İbadeti</a:t>
          </a:r>
        </a:p>
      </dgm:t>
    </dgm:pt>
    <dgm:pt modelId="{D14809EA-3DB4-4287-B67E-D99E5786BFF9}" type="parTrans" cxnId="{D00128AE-5225-4069-B2E8-8A4E29950840}">
      <dgm:prSet/>
      <dgm:spPr/>
      <dgm:t>
        <a:bodyPr/>
        <a:lstStyle/>
        <a:p>
          <a:endParaRPr lang="tr-TR"/>
        </a:p>
      </dgm:t>
    </dgm:pt>
    <dgm:pt modelId="{F92F2EDF-1F2F-4CEB-8D32-0AB75E3105B3}" type="sibTrans" cxnId="{D00128AE-5225-4069-B2E8-8A4E29950840}">
      <dgm:prSet/>
      <dgm:spPr/>
      <dgm:t>
        <a:bodyPr/>
        <a:lstStyle/>
        <a:p>
          <a:endParaRPr lang="tr-TR"/>
        </a:p>
      </dgm:t>
    </dgm:pt>
    <dgm:pt modelId="{F323D7EC-BBE5-4525-A5EE-70E83925CD89}">
      <dgm:prSet phldrT="[Metin]" custT="1"/>
      <dgm:spPr/>
      <dgm:t>
        <a:bodyPr/>
        <a:lstStyle/>
        <a:p>
          <a:r>
            <a:rPr lang="tr-TR" sz="1000" b="1">
              <a:latin typeface="Candara" pitchFamily="34" charset="0"/>
              <a:cs typeface="Arial" pitchFamily="34" charset="0"/>
            </a:rPr>
            <a:t>Umre İbadeti</a:t>
          </a:r>
        </a:p>
      </dgm:t>
    </dgm:pt>
    <dgm:pt modelId="{A42C984A-2895-47AC-85B3-8D3F38131304}" type="parTrans" cxnId="{A0ACD4EE-55DC-4556-BA38-262EB7102E8C}">
      <dgm:prSet/>
      <dgm:spPr/>
      <dgm:t>
        <a:bodyPr/>
        <a:lstStyle/>
        <a:p>
          <a:endParaRPr lang="tr-TR"/>
        </a:p>
      </dgm:t>
    </dgm:pt>
    <dgm:pt modelId="{AF9F4774-6B05-451E-A542-11C0B1DC786F}" type="sibTrans" cxnId="{A0ACD4EE-55DC-4556-BA38-262EB7102E8C}">
      <dgm:prSet/>
      <dgm:spPr/>
      <dgm:t>
        <a:bodyPr/>
        <a:lstStyle/>
        <a:p>
          <a:endParaRPr lang="tr-TR"/>
        </a:p>
      </dgm:t>
    </dgm:pt>
    <dgm:pt modelId="{4730F108-8A99-4D29-9FC3-3C326E6544A7}" type="pres">
      <dgm:prSet presAssocID="{9D0F243B-0BB6-4B21-9510-8333FAC4332F}" presName="compositeShape" presStyleCnt="0">
        <dgm:presLayoutVars>
          <dgm:chMax val="7"/>
          <dgm:dir/>
          <dgm:resizeHandles val="exact"/>
        </dgm:presLayoutVars>
      </dgm:prSet>
      <dgm:spPr/>
    </dgm:pt>
    <dgm:pt modelId="{2161523A-B967-446A-8A96-26A1F7475245}" type="pres">
      <dgm:prSet presAssocID="{16598C61-A812-4FF5-A530-F4209A63804B}" presName="circ1" presStyleLbl="vennNode1" presStyleIdx="0" presStyleCnt="2" custLinFactNeighborX="-4762" custLinFactNeighborY="610"/>
      <dgm:spPr/>
      <dgm:t>
        <a:bodyPr/>
        <a:lstStyle/>
        <a:p>
          <a:endParaRPr lang="tr-TR"/>
        </a:p>
      </dgm:t>
    </dgm:pt>
    <dgm:pt modelId="{20A1E6A3-C745-430A-B5E1-41B67E6F36A0}" type="pres">
      <dgm:prSet presAssocID="{16598C61-A812-4FF5-A530-F4209A63804B}" presName="circ1Tx" presStyleLbl="revTx" presStyleIdx="0" presStyleCnt="0">
        <dgm:presLayoutVars>
          <dgm:chMax val="0"/>
          <dgm:chPref val="0"/>
          <dgm:bulletEnabled val="1"/>
        </dgm:presLayoutVars>
      </dgm:prSet>
      <dgm:spPr/>
      <dgm:t>
        <a:bodyPr/>
        <a:lstStyle/>
        <a:p>
          <a:endParaRPr lang="tr-TR"/>
        </a:p>
      </dgm:t>
    </dgm:pt>
    <dgm:pt modelId="{13C17F45-B19B-4392-8AC8-29EC8558398C}" type="pres">
      <dgm:prSet presAssocID="{F323D7EC-BBE5-4525-A5EE-70E83925CD89}" presName="circ2" presStyleLbl="vennNode1" presStyleIdx="1" presStyleCnt="2"/>
      <dgm:spPr/>
      <dgm:t>
        <a:bodyPr/>
        <a:lstStyle/>
        <a:p>
          <a:endParaRPr lang="tr-TR"/>
        </a:p>
      </dgm:t>
    </dgm:pt>
    <dgm:pt modelId="{8E1838FC-1299-498D-B2F8-D81B779EC4CE}" type="pres">
      <dgm:prSet presAssocID="{F323D7EC-BBE5-4525-A5EE-70E83925CD89}" presName="circ2Tx" presStyleLbl="revTx" presStyleIdx="0" presStyleCnt="0">
        <dgm:presLayoutVars>
          <dgm:chMax val="0"/>
          <dgm:chPref val="0"/>
          <dgm:bulletEnabled val="1"/>
        </dgm:presLayoutVars>
      </dgm:prSet>
      <dgm:spPr/>
      <dgm:t>
        <a:bodyPr/>
        <a:lstStyle/>
        <a:p>
          <a:endParaRPr lang="tr-TR"/>
        </a:p>
      </dgm:t>
    </dgm:pt>
  </dgm:ptLst>
  <dgm:cxnLst>
    <dgm:cxn modelId="{A0ACD4EE-55DC-4556-BA38-262EB7102E8C}" srcId="{9D0F243B-0BB6-4B21-9510-8333FAC4332F}" destId="{F323D7EC-BBE5-4525-A5EE-70E83925CD89}" srcOrd="1" destOrd="0" parTransId="{A42C984A-2895-47AC-85B3-8D3F38131304}" sibTransId="{AF9F4774-6B05-451E-A542-11C0B1DC786F}"/>
    <dgm:cxn modelId="{FB8F11DA-34EA-4DA8-B868-27CA20697397}" type="presOf" srcId="{F323D7EC-BBE5-4525-A5EE-70E83925CD89}" destId="{8E1838FC-1299-498D-B2F8-D81B779EC4CE}" srcOrd="1" destOrd="0" presId="urn:microsoft.com/office/officeart/2005/8/layout/venn1"/>
    <dgm:cxn modelId="{D00128AE-5225-4069-B2E8-8A4E29950840}" srcId="{9D0F243B-0BB6-4B21-9510-8333FAC4332F}" destId="{16598C61-A812-4FF5-A530-F4209A63804B}" srcOrd="0" destOrd="0" parTransId="{D14809EA-3DB4-4287-B67E-D99E5786BFF9}" sibTransId="{F92F2EDF-1F2F-4CEB-8D32-0AB75E3105B3}"/>
    <dgm:cxn modelId="{AAEB030C-8EB5-4F97-8AC9-F5982DDF8A8F}" type="presOf" srcId="{16598C61-A812-4FF5-A530-F4209A63804B}" destId="{20A1E6A3-C745-430A-B5E1-41B67E6F36A0}" srcOrd="1" destOrd="0" presId="urn:microsoft.com/office/officeart/2005/8/layout/venn1"/>
    <dgm:cxn modelId="{3C0B4C72-36E0-4551-8F72-67EC2BC70A4E}" type="presOf" srcId="{16598C61-A812-4FF5-A530-F4209A63804B}" destId="{2161523A-B967-446A-8A96-26A1F7475245}" srcOrd="0" destOrd="0" presId="urn:microsoft.com/office/officeart/2005/8/layout/venn1"/>
    <dgm:cxn modelId="{7109C330-BD17-40FF-A33A-2494FDC68823}" type="presOf" srcId="{9D0F243B-0BB6-4B21-9510-8333FAC4332F}" destId="{4730F108-8A99-4D29-9FC3-3C326E6544A7}" srcOrd="0" destOrd="0" presId="urn:microsoft.com/office/officeart/2005/8/layout/venn1"/>
    <dgm:cxn modelId="{9C784B5D-027A-4673-A01F-F1423C668A23}" type="presOf" srcId="{F323D7EC-BBE5-4525-A5EE-70E83925CD89}" destId="{13C17F45-B19B-4392-8AC8-29EC8558398C}" srcOrd="0" destOrd="0" presId="urn:microsoft.com/office/officeart/2005/8/layout/venn1"/>
    <dgm:cxn modelId="{153E151F-3BD5-4B9D-9B05-664688E06DFF}" type="presParOf" srcId="{4730F108-8A99-4D29-9FC3-3C326E6544A7}" destId="{2161523A-B967-446A-8A96-26A1F7475245}" srcOrd="0" destOrd="0" presId="urn:microsoft.com/office/officeart/2005/8/layout/venn1"/>
    <dgm:cxn modelId="{B4C454AA-75E9-4200-8BD9-5DD5B726529A}" type="presParOf" srcId="{4730F108-8A99-4D29-9FC3-3C326E6544A7}" destId="{20A1E6A3-C745-430A-B5E1-41B67E6F36A0}" srcOrd="1" destOrd="0" presId="urn:microsoft.com/office/officeart/2005/8/layout/venn1"/>
    <dgm:cxn modelId="{F91CECC5-888F-4B30-BD53-73E918708592}" type="presParOf" srcId="{4730F108-8A99-4D29-9FC3-3C326E6544A7}" destId="{13C17F45-B19B-4392-8AC8-29EC8558398C}" srcOrd="2" destOrd="0" presId="urn:microsoft.com/office/officeart/2005/8/layout/venn1"/>
    <dgm:cxn modelId="{DFE50B50-5F6D-4821-AD44-03C60AEC7800}" type="presParOf" srcId="{4730F108-8A99-4D29-9FC3-3C326E6544A7}" destId="{8E1838FC-1299-498D-B2F8-D81B779EC4CE}" srcOrd="3" destOrd="0" presId="urn:microsoft.com/office/officeart/2005/8/layout/venn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A7780D7-FB55-417C-A5CD-5C8260B29CB0}" type="doc">
      <dgm:prSet loTypeId="urn:microsoft.com/office/officeart/2005/8/layout/process1" loCatId="process" qsTypeId="urn:microsoft.com/office/officeart/2005/8/quickstyle/simple1" qsCatId="simple" csTypeId="urn:microsoft.com/office/officeart/2005/8/colors/colorful4" csCatId="colorful" phldr="1"/>
      <dgm:spPr/>
    </dgm:pt>
    <dgm:pt modelId="{F100CDF3-E3C7-4C7B-B6FB-FDD8A58E73E7}">
      <dgm:prSet phldrT="[Metin]"/>
      <dgm:spPr/>
      <dgm:t>
        <a:bodyPr/>
        <a:lstStyle/>
        <a:p>
          <a:r>
            <a:rPr lang="tr-TR" b="1">
              <a:solidFill>
                <a:sysClr val="windowText" lastClr="000000"/>
              </a:solidFill>
              <a:latin typeface="Candara" pitchFamily="34" charset="0"/>
            </a:rPr>
            <a:t>?</a:t>
          </a:r>
        </a:p>
      </dgm:t>
    </dgm:pt>
    <dgm:pt modelId="{2E85D06E-547F-44CF-9390-7F170AD7EC9E}" type="parTrans" cxnId="{E7C5D2EB-17C1-47F9-9CEC-EC6E7E2277BB}">
      <dgm:prSet/>
      <dgm:spPr/>
      <dgm:t>
        <a:bodyPr/>
        <a:lstStyle/>
        <a:p>
          <a:endParaRPr lang="tr-TR"/>
        </a:p>
      </dgm:t>
    </dgm:pt>
    <dgm:pt modelId="{0F78BD0C-44D4-46DC-8E77-F0E73CF8FBFB}" type="sibTrans" cxnId="{E7C5D2EB-17C1-47F9-9CEC-EC6E7E2277BB}">
      <dgm:prSet/>
      <dgm:spPr/>
      <dgm:t>
        <a:bodyPr/>
        <a:lstStyle/>
        <a:p>
          <a:endParaRPr lang="tr-TR"/>
        </a:p>
      </dgm:t>
    </dgm:pt>
    <dgm:pt modelId="{C60FEDEE-FEF8-4E44-95B1-47F6C64F2F04}">
      <dgm:prSet phldrT="[Metin]"/>
      <dgm:spPr/>
      <dgm:t>
        <a:bodyPr/>
        <a:lstStyle/>
        <a:p>
          <a:r>
            <a:rPr lang="tr-TR" b="1">
              <a:solidFill>
                <a:sysClr val="windowText" lastClr="000000"/>
              </a:solidFill>
              <a:latin typeface="Candara" pitchFamily="34" charset="0"/>
            </a:rPr>
            <a:t>?</a:t>
          </a:r>
        </a:p>
      </dgm:t>
    </dgm:pt>
    <dgm:pt modelId="{005CE93B-4CA8-4E42-8CE7-84430BA3FB5C}" type="parTrans" cxnId="{A26EBB8A-9196-4500-8AF7-BAD4A6630861}">
      <dgm:prSet/>
      <dgm:spPr/>
      <dgm:t>
        <a:bodyPr/>
        <a:lstStyle/>
        <a:p>
          <a:endParaRPr lang="tr-TR"/>
        </a:p>
      </dgm:t>
    </dgm:pt>
    <dgm:pt modelId="{889EE6E8-4547-4A40-B243-4144C9AEC894}" type="sibTrans" cxnId="{A26EBB8A-9196-4500-8AF7-BAD4A6630861}">
      <dgm:prSet/>
      <dgm:spPr/>
      <dgm:t>
        <a:bodyPr/>
        <a:lstStyle/>
        <a:p>
          <a:endParaRPr lang="tr-TR"/>
        </a:p>
      </dgm:t>
    </dgm:pt>
    <dgm:pt modelId="{3ED4C35D-8766-4E5B-A775-A74317A2657D}">
      <dgm:prSet phldrT="[Metin]"/>
      <dgm:spPr/>
      <dgm:t>
        <a:bodyPr/>
        <a:lstStyle/>
        <a:p>
          <a:r>
            <a:rPr lang="tr-TR" b="1">
              <a:solidFill>
                <a:sysClr val="windowText" lastClr="000000"/>
              </a:solidFill>
              <a:latin typeface="Candara" pitchFamily="34" charset="0"/>
            </a:rPr>
            <a:t>?</a:t>
          </a:r>
        </a:p>
      </dgm:t>
    </dgm:pt>
    <dgm:pt modelId="{511D5EAA-A56D-46E2-A6F4-AF48F6D3F67E}" type="parTrans" cxnId="{17819CC3-280A-4C95-8F98-2B1CA54A44F0}">
      <dgm:prSet/>
      <dgm:spPr/>
      <dgm:t>
        <a:bodyPr/>
        <a:lstStyle/>
        <a:p>
          <a:endParaRPr lang="tr-TR"/>
        </a:p>
      </dgm:t>
    </dgm:pt>
    <dgm:pt modelId="{938E4ECA-EDE8-42C7-831B-821EFA940977}" type="sibTrans" cxnId="{17819CC3-280A-4C95-8F98-2B1CA54A44F0}">
      <dgm:prSet/>
      <dgm:spPr/>
      <dgm:t>
        <a:bodyPr/>
        <a:lstStyle/>
        <a:p>
          <a:endParaRPr lang="tr-TR"/>
        </a:p>
      </dgm:t>
    </dgm:pt>
    <dgm:pt modelId="{55D0268D-7D1C-4080-8A2A-69E037A8925E}" type="pres">
      <dgm:prSet presAssocID="{3A7780D7-FB55-417C-A5CD-5C8260B29CB0}" presName="Name0" presStyleCnt="0">
        <dgm:presLayoutVars>
          <dgm:dir/>
          <dgm:resizeHandles val="exact"/>
        </dgm:presLayoutVars>
      </dgm:prSet>
      <dgm:spPr/>
    </dgm:pt>
    <dgm:pt modelId="{25BB9CDB-E9AB-45D8-8012-68165B061629}" type="pres">
      <dgm:prSet presAssocID="{F100CDF3-E3C7-4C7B-B6FB-FDD8A58E73E7}" presName="node" presStyleLbl="node1" presStyleIdx="0" presStyleCnt="3">
        <dgm:presLayoutVars>
          <dgm:bulletEnabled val="1"/>
        </dgm:presLayoutVars>
      </dgm:prSet>
      <dgm:spPr/>
      <dgm:t>
        <a:bodyPr/>
        <a:lstStyle/>
        <a:p>
          <a:endParaRPr lang="tr-TR"/>
        </a:p>
      </dgm:t>
    </dgm:pt>
    <dgm:pt modelId="{9586FDF9-7636-42E6-8377-2D8F3C8C57E8}" type="pres">
      <dgm:prSet presAssocID="{0F78BD0C-44D4-46DC-8E77-F0E73CF8FBFB}" presName="sibTrans" presStyleLbl="sibTrans2D1" presStyleIdx="0" presStyleCnt="2"/>
      <dgm:spPr/>
      <dgm:t>
        <a:bodyPr/>
        <a:lstStyle/>
        <a:p>
          <a:endParaRPr lang="tr-TR"/>
        </a:p>
      </dgm:t>
    </dgm:pt>
    <dgm:pt modelId="{BC728588-C81B-421D-81EE-D99E66E2D6EA}" type="pres">
      <dgm:prSet presAssocID="{0F78BD0C-44D4-46DC-8E77-F0E73CF8FBFB}" presName="connectorText" presStyleLbl="sibTrans2D1" presStyleIdx="0" presStyleCnt="2"/>
      <dgm:spPr/>
      <dgm:t>
        <a:bodyPr/>
        <a:lstStyle/>
        <a:p>
          <a:endParaRPr lang="tr-TR"/>
        </a:p>
      </dgm:t>
    </dgm:pt>
    <dgm:pt modelId="{88F69B61-970D-4D6D-AE29-2B60E82C9268}" type="pres">
      <dgm:prSet presAssocID="{C60FEDEE-FEF8-4E44-95B1-47F6C64F2F04}" presName="node" presStyleLbl="node1" presStyleIdx="1" presStyleCnt="3">
        <dgm:presLayoutVars>
          <dgm:bulletEnabled val="1"/>
        </dgm:presLayoutVars>
      </dgm:prSet>
      <dgm:spPr/>
      <dgm:t>
        <a:bodyPr/>
        <a:lstStyle/>
        <a:p>
          <a:endParaRPr lang="tr-TR"/>
        </a:p>
      </dgm:t>
    </dgm:pt>
    <dgm:pt modelId="{7ACBAAD0-4F74-4D4B-872E-98FF649A30A2}" type="pres">
      <dgm:prSet presAssocID="{889EE6E8-4547-4A40-B243-4144C9AEC894}" presName="sibTrans" presStyleLbl="sibTrans2D1" presStyleIdx="1" presStyleCnt="2"/>
      <dgm:spPr/>
      <dgm:t>
        <a:bodyPr/>
        <a:lstStyle/>
        <a:p>
          <a:endParaRPr lang="tr-TR"/>
        </a:p>
      </dgm:t>
    </dgm:pt>
    <dgm:pt modelId="{2FA40FBD-5B00-49AD-BDBE-00EF985E43A3}" type="pres">
      <dgm:prSet presAssocID="{889EE6E8-4547-4A40-B243-4144C9AEC894}" presName="connectorText" presStyleLbl="sibTrans2D1" presStyleIdx="1" presStyleCnt="2"/>
      <dgm:spPr/>
      <dgm:t>
        <a:bodyPr/>
        <a:lstStyle/>
        <a:p>
          <a:endParaRPr lang="tr-TR"/>
        </a:p>
      </dgm:t>
    </dgm:pt>
    <dgm:pt modelId="{1C7F95C3-B4DF-40F8-A5E2-36FE39CC4DA0}" type="pres">
      <dgm:prSet presAssocID="{3ED4C35D-8766-4E5B-A775-A74317A2657D}" presName="node" presStyleLbl="node1" presStyleIdx="2" presStyleCnt="3">
        <dgm:presLayoutVars>
          <dgm:bulletEnabled val="1"/>
        </dgm:presLayoutVars>
      </dgm:prSet>
      <dgm:spPr/>
      <dgm:t>
        <a:bodyPr/>
        <a:lstStyle/>
        <a:p>
          <a:endParaRPr lang="tr-TR"/>
        </a:p>
      </dgm:t>
    </dgm:pt>
  </dgm:ptLst>
  <dgm:cxnLst>
    <dgm:cxn modelId="{91B37976-09B1-4F28-8551-855F1788DC58}" type="presOf" srcId="{C60FEDEE-FEF8-4E44-95B1-47F6C64F2F04}" destId="{88F69B61-970D-4D6D-AE29-2B60E82C9268}" srcOrd="0" destOrd="0" presId="urn:microsoft.com/office/officeart/2005/8/layout/process1"/>
    <dgm:cxn modelId="{17819CC3-280A-4C95-8F98-2B1CA54A44F0}" srcId="{3A7780D7-FB55-417C-A5CD-5C8260B29CB0}" destId="{3ED4C35D-8766-4E5B-A775-A74317A2657D}" srcOrd="2" destOrd="0" parTransId="{511D5EAA-A56D-46E2-A6F4-AF48F6D3F67E}" sibTransId="{938E4ECA-EDE8-42C7-831B-821EFA940977}"/>
    <dgm:cxn modelId="{9E7316CF-12C0-4819-B585-A5D39272308A}" type="presOf" srcId="{0F78BD0C-44D4-46DC-8E77-F0E73CF8FBFB}" destId="{9586FDF9-7636-42E6-8377-2D8F3C8C57E8}" srcOrd="0" destOrd="0" presId="urn:microsoft.com/office/officeart/2005/8/layout/process1"/>
    <dgm:cxn modelId="{E11CCA2C-516F-4EA2-AEBB-DA1D1E077252}" type="presOf" srcId="{3ED4C35D-8766-4E5B-A775-A74317A2657D}" destId="{1C7F95C3-B4DF-40F8-A5E2-36FE39CC4DA0}" srcOrd="0" destOrd="0" presId="urn:microsoft.com/office/officeart/2005/8/layout/process1"/>
    <dgm:cxn modelId="{913DF8FB-8945-42DB-9A6C-88258A5E3035}" type="presOf" srcId="{889EE6E8-4547-4A40-B243-4144C9AEC894}" destId="{7ACBAAD0-4F74-4D4B-872E-98FF649A30A2}" srcOrd="0" destOrd="0" presId="urn:microsoft.com/office/officeart/2005/8/layout/process1"/>
    <dgm:cxn modelId="{467FE5E2-4FD3-4608-B4F9-F2B7DD6C9689}" type="presOf" srcId="{0F78BD0C-44D4-46DC-8E77-F0E73CF8FBFB}" destId="{BC728588-C81B-421D-81EE-D99E66E2D6EA}" srcOrd="1" destOrd="0" presId="urn:microsoft.com/office/officeart/2005/8/layout/process1"/>
    <dgm:cxn modelId="{A26EBB8A-9196-4500-8AF7-BAD4A6630861}" srcId="{3A7780D7-FB55-417C-A5CD-5C8260B29CB0}" destId="{C60FEDEE-FEF8-4E44-95B1-47F6C64F2F04}" srcOrd="1" destOrd="0" parTransId="{005CE93B-4CA8-4E42-8CE7-84430BA3FB5C}" sibTransId="{889EE6E8-4547-4A40-B243-4144C9AEC894}"/>
    <dgm:cxn modelId="{15DA6ACF-B16A-4575-AF2C-C7AD04A0B210}" type="presOf" srcId="{F100CDF3-E3C7-4C7B-B6FB-FDD8A58E73E7}" destId="{25BB9CDB-E9AB-45D8-8012-68165B061629}" srcOrd="0" destOrd="0" presId="urn:microsoft.com/office/officeart/2005/8/layout/process1"/>
    <dgm:cxn modelId="{E7C5D2EB-17C1-47F9-9CEC-EC6E7E2277BB}" srcId="{3A7780D7-FB55-417C-A5CD-5C8260B29CB0}" destId="{F100CDF3-E3C7-4C7B-B6FB-FDD8A58E73E7}" srcOrd="0" destOrd="0" parTransId="{2E85D06E-547F-44CF-9390-7F170AD7EC9E}" sibTransId="{0F78BD0C-44D4-46DC-8E77-F0E73CF8FBFB}"/>
    <dgm:cxn modelId="{5234ED93-79E0-4684-8A16-C39745D8AF42}" type="presOf" srcId="{889EE6E8-4547-4A40-B243-4144C9AEC894}" destId="{2FA40FBD-5B00-49AD-BDBE-00EF985E43A3}" srcOrd="1" destOrd="0" presId="urn:microsoft.com/office/officeart/2005/8/layout/process1"/>
    <dgm:cxn modelId="{AF2F6CFE-0DCA-47BC-A05F-18299264DC08}" type="presOf" srcId="{3A7780D7-FB55-417C-A5CD-5C8260B29CB0}" destId="{55D0268D-7D1C-4080-8A2A-69E037A8925E}" srcOrd="0" destOrd="0" presId="urn:microsoft.com/office/officeart/2005/8/layout/process1"/>
    <dgm:cxn modelId="{1E159DB6-0FB6-4993-95C6-4C6CB7F4854E}" type="presParOf" srcId="{55D0268D-7D1C-4080-8A2A-69E037A8925E}" destId="{25BB9CDB-E9AB-45D8-8012-68165B061629}" srcOrd="0" destOrd="0" presId="urn:microsoft.com/office/officeart/2005/8/layout/process1"/>
    <dgm:cxn modelId="{782B6516-E5BE-4C3B-AC66-D3B080AAA46E}" type="presParOf" srcId="{55D0268D-7D1C-4080-8A2A-69E037A8925E}" destId="{9586FDF9-7636-42E6-8377-2D8F3C8C57E8}" srcOrd="1" destOrd="0" presId="urn:microsoft.com/office/officeart/2005/8/layout/process1"/>
    <dgm:cxn modelId="{43843002-FC54-402D-B50A-C38792769411}" type="presParOf" srcId="{9586FDF9-7636-42E6-8377-2D8F3C8C57E8}" destId="{BC728588-C81B-421D-81EE-D99E66E2D6EA}" srcOrd="0" destOrd="0" presId="urn:microsoft.com/office/officeart/2005/8/layout/process1"/>
    <dgm:cxn modelId="{9F6DEAE1-7715-4CE3-AE7C-46CA1FB0AEF4}" type="presParOf" srcId="{55D0268D-7D1C-4080-8A2A-69E037A8925E}" destId="{88F69B61-970D-4D6D-AE29-2B60E82C9268}" srcOrd="2" destOrd="0" presId="urn:microsoft.com/office/officeart/2005/8/layout/process1"/>
    <dgm:cxn modelId="{DFEC074F-9385-4DEA-85C0-44F8B0626B88}" type="presParOf" srcId="{55D0268D-7D1C-4080-8A2A-69E037A8925E}" destId="{7ACBAAD0-4F74-4D4B-872E-98FF649A30A2}" srcOrd="3" destOrd="0" presId="urn:microsoft.com/office/officeart/2005/8/layout/process1"/>
    <dgm:cxn modelId="{E7BEDAC3-67CA-4CEB-8329-41BD0398B3BE}" type="presParOf" srcId="{7ACBAAD0-4F74-4D4B-872E-98FF649A30A2}" destId="{2FA40FBD-5B00-49AD-BDBE-00EF985E43A3}" srcOrd="0" destOrd="0" presId="urn:microsoft.com/office/officeart/2005/8/layout/process1"/>
    <dgm:cxn modelId="{B4A4CBC2-15D0-4723-AB4B-194D91C6C987}" type="presParOf" srcId="{55D0268D-7D1C-4080-8A2A-69E037A8925E}" destId="{1C7F95C3-B4DF-40F8-A5E2-36FE39CC4DA0}" srcOrd="4" destOrd="0" presId="urn:microsoft.com/office/officeart/2005/8/layout/process1"/>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161523A-B967-446A-8A96-26A1F7475245}">
      <dsp:nvSpPr>
        <dsp:cNvPr id="0" name=""/>
        <dsp:cNvSpPr/>
      </dsp:nvSpPr>
      <dsp:spPr>
        <a:xfrm>
          <a:off x="2210" y="6269"/>
          <a:ext cx="1146255" cy="1146255"/>
        </a:xfrm>
        <a:prstGeom prst="ellipse">
          <a:avLst/>
        </a:prstGeom>
        <a:solidFill>
          <a:schemeClr val="accent2">
            <a:alpha val="50000"/>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tr-TR" sz="1000" b="1" kern="1200">
              <a:latin typeface="Candara" pitchFamily="34" charset="0"/>
              <a:cs typeface="Arial" pitchFamily="34" charset="0"/>
            </a:rPr>
            <a:t>Hac İbadeti</a:t>
          </a:r>
        </a:p>
      </dsp:txBody>
      <dsp:txXfrm>
        <a:off x="162272" y="141437"/>
        <a:ext cx="660903" cy="875919"/>
      </dsp:txXfrm>
    </dsp:sp>
    <dsp:sp modelId="{13C17F45-B19B-4392-8AC8-29EC8558398C}">
      <dsp:nvSpPr>
        <dsp:cNvPr id="0" name=""/>
        <dsp:cNvSpPr/>
      </dsp:nvSpPr>
      <dsp:spPr>
        <a:xfrm>
          <a:off x="882924" y="3134"/>
          <a:ext cx="1146255" cy="1146255"/>
        </a:xfrm>
        <a:prstGeom prst="ellipse">
          <a:avLst/>
        </a:prstGeom>
        <a:solidFill>
          <a:schemeClr val="accent3">
            <a:alpha val="50000"/>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tr-TR" sz="1000" b="1" kern="1200">
              <a:latin typeface="Candara" pitchFamily="34" charset="0"/>
              <a:cs typeface="Arial" pitchFamily="34" charset="0"/>
            </a:rPr>
            <a:t>Umre İbadeti</a:t>
          </a:r>
        </a:p>
      </dsp:txBody>
      <dsp:txXfrm>
        <a:off x="1208213" y="138303"/>
        <a:ext cx="660903" cy="87591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5BB9CDB-E9AB-45D8-8012-68165B061629}">
      <dsp:nvSpPr>
        <dsp:cNvPr id="0" name=""/>
        <dsp:cNvSpPr/>
      </dsp:nvSpPr>
      <dsp:spPr>
        <a:xfrm>
          <a:off x="2603" y="0"/>
          <a:ext cx="778175" cy="314324"/>
        </a:xfrm>
        <a:prstGeom prst="roundRect">
          <a:avLst>
            <a:gd name="adj" fmla="val 1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tr-TR" sz="1300" b="1" kern="1200">
              <a:solidFill>
                <a:sysClr val="windowText" lastClr="000000"/>
              </a:solidFill>
              <a:latin typeface="Candara" pitchFamily="34" charset="0"/>
            </a:rPr>
            <a:t>?</a:t>
          </a:r>
        </a:p>
      </dsp:txBody>
      <dsp:txXfrm>
        <a:off x="2603" y="0"/>
        <a:ext cx="778175" cy="314324"/>
      </dsp:txXfrm>
    </dsp:sp>
    <dsp:sp modelId="{9586FDF9-7636-42E6-8377-2D8F3C8C57E8}">
      <dsp:nvSpPr>
        <dsp:cNvPr id="0" name=""/>
        <dsp:cNvSpPr/>
      </dsp:nvSpPr>
      <dsp:spPr>
        <a:xfrm>
          <a:off x="858596" y="60668"/>
          <a:ext cx="164973" cy="192987"/>
        </a:xfrm>
        <a:prstGeom prst="righ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p>
      </dsp:txBody>
      <dsp:txXfrm>
        <a:off x="858596" y="60668"/>
        <a:ext cx="164973" cy="192987"/>
      </dsp:txXfrm>
    </dsp:sp>
    <dsp:sp modelId="{88F69B61-970D-4D6D-AE29-2B60E82C9268}">
      <dsp:nvSpPr>
        <dsp:cNvPr id="0" name=""/>
        <dsp:cNvSpPr/>
      </dsp:nvSpPr>
      <dsp:spPr>
        <a:xfrm>
          <a:off x="1092049" y="0"/>
          <a:ext cx="778175" cy="314324"/>
        </a:xfrm>
        <a:prstGeom prst="roundRect">
          <a:avLst>
            <a:gd name="adj" fmla="val 10000"/>
          </a:avLst>
        </a:prstGeom>
        <a:solidFill>
          <a:schemeClr val="accent4">
            <a:hueOff val="5197847"/>
            <a:satOff val="-23984"/>
            <a:lumOff val="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tr-TR" sz="1300" b="1" kern="1200">
              <a:solidFill>
                <a:sysClr val="windowText" lastClr="000000"/>
              </a:solidFill>
              <a:latin typeface="Candara" pitchFamily="34" charset="0"/>
            </a:rPr>
            <a:t>?</a:t>
          </a:r>
        </a:p>
      </dsp:txBody>
      <dsp:txXfrm>
        <a:off x="1092049" y="0"/>
        <a:ext cx="778175" cy="314324"/>
      </dsp:txXfrm>
    </dsp:sp>
    <dsp:sp modelId="{7ACBAAD0-4F74-4D4B-872E-98FF649A30A2}">
      <dsp:nvSpPr>
        <dsp:cNvPr id="0" name=""/>
        <dsp:cNvSpPr/>
      </dsp:nvSpPr>
      <dsp:spPr>
        <a:xfrm>
          <a:off x="1948042" y="60668"/>
          <a:ext cx="164973" cy="192987"/>
        </a:xfrm>
        <a:prstGeom prst="rightArrow">
          <a:avLst>
            <a:gd name="adj1" fmla="val 60000"/>
            <a:gd name="adj2" fmla="val 50000"/>
          </a:avLst>
        </a:prstGeom>
        <a:solidFill>
          <a:schemeClr val="accent4">
            <a:hueOff val="10395693"/>
            <a:satOff val="-47968"/>
            <a:lumOff val="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p>
      </dsp:txBody>
      <dsp:txXfrm>
        <a:off x="1948042" y="60668"/>
        <a:ext cx="164973" cy="192987"/>
      </dsp:txXfrm>
    </dsp:sp>
    <dsp:sp modelId="{1C7F95C3-B4DF-40F8-A5E2-36FE39CC4DA0}">
      <dsp:nvSpPr>
        <dsp:cNvPr id="0" name=""/>
        <dsp:cNvSpPr/>
      </dsp:nvSpPr>
      <dsp:spPr>
        <a:xfrm>
          <a:off x="2181495" y="0"/>
          <a:ext cx="778175" cy="314324"/>
        </a:xfrm>
        <a:prstGeom prst="roundRect">
          <a:avLst>
            <a:gd name="adj" fmla="val 10000"/>
          </a:avLst>
        </a:prstGeom>
        <a:solidFill>
          <a:schemeClr val="accent4">
            <a:hueOff val="10395693"/>
            <a:satOff val="-47968"/>
            <a:lumOff val="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tr-TR" sz="1300" b="1" kern="1200">
              <a:solidFill>
                <a:sysClr val="windowText" lastClr="000000"/>
              </a:solidFill>
              <a:latin typeface="Candara" pitchFamily="34" charset="0"/>
            </a:rPr>
            <a:t>?</a:t>
          </a:r>
        </a:p>
      </dsp:txBody>
      <dsp:txXfrm>
        <a:off x="2181495" y="0"/>
        <a:ext cx="778175" cy="314324"/>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32B91-64E9-4F70-A15D-5E520DC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 Sınıf 2. Dönem 1. Yazılı izzeteker.com</Template>
  <TotalTime>0</TotalTime>
  <Pages>4</Pages>
  <Words>2230</Words>
  <Characters>12717</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2018-03-26T15:03:00Z</dcterms:created>
  <dcterms:modified xsi:type="dcterms:W3CDTF">2018-03-26T15:03:00Z</dcterms:modified>
  <cp:category>www.sorubak.com</cp:category>
</cp:coreProperties>
</file>