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8E73C1" w:rsidP="00537D6D">
      <w:pPr>
        <w:spacing w:after="0"/>
        <w:ind w:firstLine="567"/>
        <w:jc w:val="center"/>
        <w:rPr>
          <w:b/>
          <w:bCs/>
          <w:sz w:val="24"/>
          <w:szCs w:val="24"/>
        </w:rPr>
      </w:pPr>
      <w:r>
        <w:rPr>
          <w:b/>
          <w:bCs/>
          <w:sz w:val="24"/>
          <w:szCs w:val="24"/>
        </w:rPr>
        <w:t>2017-2018</w:t>
      </w:r>
      <w:r w:rsidR="00CC0AAC"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537D6D" w:rsidTr="00C65936">
        <w:trPr>
          <w:cnfStyle w:val="100000000000"/>
        </w:trPr>
        <w:tc>
          <w:tcPr>
            <w:cnfStyle w:val="001000000000"/>
            <w:tcW w:w="5000" w:type="pct"/>
          </w:tcPr>
          <w:p w:rsidR="00537D6D" w:rsidRPr="000F3268" w:rsidRDefault="00537D6D" w:rsidP="00C65936">
            <w:pPr>
              <w:ind w:firstLine="567"/>
              <w:jc w:val="center"/>
              <w:rPr>
                <w:sz w:val="24"/>
                <w:szCs w:val="24"/>
              </w:rPr>
            </w:pPr>
            <w:r w:rsidRPr="00537D6D">
              <w:rPr>
                <w:sz w:val="24"/>
                <w:szCs w:val="24"/>
              </w:rPr>
              <w:t xml:space="preserve">İSLAM </w:t>
            </w:r>
            <w:r w:rsidR="00552039">
              <w:rPr>
                <w:sz w:val="24"/>
                <w:szCs w:val="24"/>
              </w:rPr>
              <w:t>KÜLTÜR VE MEDENİYETİ</w:t>
            </w:r>
            <w:r w:rsidRPr="00537D6D">
              <w:rPr>
                <w:sz w:val="24"/>
                <w:szCs w:val="24"/>
              </w:rPr>
              <w:t xml:space="preserve"> </w:t>
            </w:r>
            <w:r w:rsidRPr="000F3268">
              <w:rPr>
                <w:sz w:val="24"/>
                <w:szCs w:val="24"/>
              </w:rPr>
              <w:t>DERSİ</w:t>
            </w:r>
          </w:p>
          <w:p w:rsidR="00537D6D" w:rsidRPr="000F3268" w:rsidRDefault="00537D6D" w:rsidP="00C65936">
            <w:pPr>
              <w:ind w:firstLine="567"/>
              <w:jc w:val="center"/>
              <w:rPr>
                <w:sz w:val="24"/>
                <w:szCs w:val="24"/>
              </w:rPr>
            </w:pPr>
            <w:r w:rsidRPr="000F3268">
              <w:rPr>
                <w:sz w:val="24"/>
                <w:szCs w:val="24"/>
              </w:rPr>
              <w:t>SENEBAŞI ZÜMRE ÖĞRETMENLER TOPLANTI TUTANAĞI</w:t>
            </w:r>
          </w:p>
          <w:p w:rsidR="00537D6D" w:rsidRDefault="00537D6D" w:rsidP="00C65936">
            <w:pPr>
              <w:ind w:firstLine="567"/>
              <w:jc w:val="both"/>
            </w:pPr>
          </w:p>
          <w:p w:rsidR="00537D6D" w:rsidRDefault="00537D6D" w:rsidP="00C65936">
            <w:pPr>
              <w:ind w:firstLine="567"/>
              <w:jc w:val="both"/>
            </w:pPr>
            <w:r>
              <w:t>Toplantı No</w:t>
            </w:r>
            <w:r>
              <w:tab/>
              <w:t>: 1</w:t>
            </w:r>
          </w:p>
          <w:p w:rsidR="00537D6D" w:rsidRDefault="008E73C1" w:rsidP="00C65936">
            <w:pPr>
              <w:ind w:firstLine="567"/>
              <w:jc w:val="both"/>
            </w:pPr>
            <w:r>
              <w:t>Tarih</w:t>
            </w:r>
            <w:r>
              <w:tab/>
            </w:r>
            <w:r>
              <w:tab/>
              <w:t xml:space="preserve">: </w:t>
            </w:r>
            <w:proofErr w:type="gramStart"/>
            <w:r>
              <w:t>..…</w:t>
            </w:r>
            <w:proofErr w:type="gramEnd"/>
            <w:r>
              <w:t>/…../2017</w:t>
            </w:r>
          </w:p>
          <w:p w:rsidR="00537D6D" w:rsidRDefault="00537D6D" w:rsidP="00C65936">
            <w:pPr>
              <w:ind w:firstLine="567"/>
              <w:jc w:val="both"/>
            </w:pPr>
            <w:r>
              <w:t>Yer</w:t>
            </w:r>
            <w:r>
              <w:tab/>
            </w:r>
            <w:r>
              <w:tab/>
              <w:t xml:space="preserve">: </w:t>
            </w:r>
          </w:p>
          <w:p w:rsidR="00537D6D" w:rsidRDefault="00537D6D" w:rsidP="00C65936">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537D6D">
      <w:pPr>
        <w:spacing w:after="0"/>
        <w:ind w:firstLine="567"/>
        <w:jc w:val="both"/>
      </w:pPr>
      <w:r>
        <w:t>3</w:t>
      </w:r>
      <w:r w:rsidR="003772A0">
        <w:t>.</w:t>
      </w:r>
      <w:r w:rsidR="009B6646">
        <w:t xml:space="preserve"> </w:t>
      </w:r>
      <w:r w:rsidR="001F5D8D">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8D42DE">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8D42DE">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3565F8" w:rsidRPr="002A1337" w:rsidRDefault="003565F8" w:rsidP="003565F8">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3565F8" w:rsidP="00F57C86">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537D6D">
      <w:pPr>
        <w:spacing w:after="0"/>
        <w:ind w:firstLine="567"/>
        <w:jc w:val="both"/>
        <w:rPr>
          <w:rFonts w:ascii="Calibri" w:hAnsi="Calibri" w:cs="Arial"/>
          <w:color w:val="000000"/>
        </w:rPr>
      </w:pPr>
      <w:r>
        <w:t xml:space="preserve">1. </w:t>
      </w:r>
      <w:r w:rsidR="00537D6D" w:rsidRPr="00537D6D">
        <w:rPr>
          <w:rFonts w:ascii="Calibri" w:hAnsi="Calibri" w:cs="Arial"/>
          <w:color w:val="000000"/>
        </w:rPr>
        <w:t xml:space="preserve">Zümre başkanı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1F5D8D">
        <w:rPr>
          <w:rFonts w:ascii="Calibri" w:hAnsi="Calibri" w:cs="Arial"/>
          <w:color w:val="000000"/>
        </w:rPr>
        <w:t>yeni</w:t>
      </w:r>
      <w:proofErr w:type="gramEnd"/>
      <w:r w:rsidR="001F5D8D">
        <w:rPr>
          <w:rFonts w:ascii="Calibri" w:hAnsi="Calibri" w:cs="Arial"/>
          <w:color w:val="000000"/>
        </w:rPr>
        <w:t xml:space="preserve"> eğitim-ö</w:t>
      </w:r>
      <w:r w:rsidR="00537D6D" w:rsidRPr="00537D6D">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537D6D" w:rsidRDefault="00537D6D" w:rsidP="00537D6D">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Zümre toplantılarına ilişkin 11.8.1984 tarih ve 88808 sayılı genelge ile 2.11.1982 tarih ve 17856 sayılı Resmi Gazetede yayınlanan ve tebl</w:t>
      </w:r>
      <w:bookmarkStart w:id="0" w:name="_GoBack"/>
      <w:bookmarkEnd w:id="0"/>
      <w:r w:rsidR="00963D3D">
        <w:t xml:space="preserve">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537D6D">
      <w:pPr>
        <w:spacing w:after="0"/>
        <w:ind w:firstLine="567"/>
        <w:jc w:val="both"/>
      </w:pPr>
      <w:r>
        <w:lastRenderedPageBreak/>
        <w:t xml:space="preserve">3. </w:t>
      </w:r>
      <w:r w:rsidR="001F5D8D">
        <w:t xml:space="preserve">Geçen </w:t>
      </w:r>
      <w:r w:rsidRPr="00CC4D9C">
        <w:t>öğretim yılı</w:t>
      </w:r>
      <w:r w:rsidR="001F5D8D">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1F5D8D" w:rsidRDefault="00CC4D9C" w:rsidP="00A82109">
      <w:pPr>
        <w:spacing w:after="0"/>
        <w:ind w:firstLine="567"/>
        <w:jc w:val="both"/>
        <w:rPr>
          <w:bCs/>
        </w:rPr>
      </w:pPr>
      <w:r>
        <w:t xml:space="preserve">4. </w:t>
      </w:r>
      <w:r w:rsidR="00A82109">
        <w:rPr>
          <w:bCs/>
        </w:rPr>
        <w:t xml:space="preserve">İslam </w:t>
      </w:r>
      <w:r w:rsidR="001F5D8D">
        <w:rPr>
          <w:bCs/>
        </w:rPr>
        <w:t>Kültür ve Medeniyeti d</w:t>
      </w:r>
      <w:r>
        <w:rPr>
          <w:bCs/>
        </w:rPr>
        <w:t>ersinin genel a</w:t>
      </w:r>
      <w:r w:rsidR="001F5D8D">
        <w:rPr>
          <w:bCs/>
        </w:rPr>
        <w:t>maçları aşağıdaki şekliyle</w:t>
      </w:r>
      <w:proofErr w:type="gramStart"/>
      <w:r>
        <w:rPr>
          <w:bCs/>
        </w:rPr>
        <w:t>…………………………..</w:t>
      </w:r>
      <w:proofErr w:type="gramEnd"/>
      <w:r>
        <w:rPr>
          <w:bCs/>
        </w:rPr>
        <w:t xml:space="preserve"> </w:t>
      </w:r>
      <w:proofErr w:type="gramStart"/>
      <w:r>
        <w:rPr>
          <w:bCs/>
        </w:rPr>
        <w:t>tarafından</w:t>
      </w:r>
      <w:proofErr w:type="gramEnd"/>
      <w:r>
        <w:rPr>
          <w:bCs/>
        </w:rPr>
        <w:t xml:space="preserve"> okundu. </w:t>
      </w:r>
    </w:p>
    <w:p w:rsidR="00DA7F59" w:rsidRDefault="001F5D8D" w:rsidP="00A82109">
      <w:pPr>
        <w:spacing w:after="0"/>
        <w:ind w:firstLine="567"/>
        <w:jc w:val="both"/>
        <w:rPr>
          <w:bCs/>
        </w:rPr>
      </w:pPr>
      <w:r w:rsidRPr="001F5D8D">
        <w:rPr>
          <w:bCs/>
        </w:rPr>
        <w:t>İslam kültür ve medeniyeti Dersini alan öğrenciler;</w:t>
      </w:r>
    </w:p>
    <w:p w:rsidR="001F5D8D" w:rsidRPr="001F5D8D" w:rsidRDefault="001F5D8D" w:rsidP="001F5D8D">
      <w:pPr>
        <w:spacing w:after="0"/>
        <w:ind w:firstLine="567"/>
        <w:rPr>
          <w:bCs/>
        </w:rPr>
      </w:pPr>
      <w:r w:rsidRPr="001F5D8D">
        <w:rPr>
          <w:bCs/>
        </w:rPr>
        <w:t>1. İslam kültür ve medeniyetinin doğuşunu, gelişimini ve kaynaklarını bilir.</w:t>
      </w:r>
    </w:p>
    <w:p w:rsidR="001F5D8D" w:rsidRPr="001F5D8D" w:rsidRDefault="001F5D8D" w:rsidP="001F5D8D">
      <w:pPr>
        <w:spacing w:after="0"/>
        <w:ind w:firstLine="567"/>
        <w:rPr>
          <w:bCs/>
        </w:rPr>
      </w:pPr>
      <w:r w:rsidRPr="001F5D8D">
        <w:rPr>
          <w:bCs/>
        </w:rPr>
        <w:t>2. İslam kültür ve medeniyetinin temel esaslarını ve özelliklerini bilir.</w:t>
      </w:r>
    </w:p>
    <w:p w:rsidR="001F5D8D" w:rsidRPr="001F5D8D" w:rsidRDefault="001F5D8D" w:rsidP="001F5D8D">
      <w:pPr>
        <w:spacing w:after="0"/>
        <w:ind w:firstLine="567"/>
        <w:rPr>
          <w:bCs/>
        </w:rPr>
      </w:pPr>
      <w:r w:rsidRPr="001F5D8D">
        <w:rPr>
          <w:bCs/>
        </w:rPr>
        <w:t>3. İslam kültür ve medeniyetinde sosyal ve ekonomik hayatı yönlendiren ahlaki ilkeleri, değerleri ve kurumlan bilir.</w:t>
      </w:r>
    </w:p>
    <w:p w:rsidR="001F5D8D" w:rsidRPr="001F5D8D" w:rsidRDefault="001F5D8D" w:rsidP="001F5D8D">
      <w:pPr>
        <w:spacing w:after="0"/>
        <w:ind w:firstLine="567"/>
        <w:rPr>
          <w:bCs/>
        </w:rPr>
      </w:pPr>
      <w:r w:rsidRPr="001F5D8D">
        <w:rPr>
          <w:bCs/>
        </w:rPr>
        <w:t>4. İslam kültür ve medeniyetinde ilmin önemini, gelişen müesseseleri ve ilmi faaliyetleri açıklar.</w:t>
      </w:r>
    </w:p>
    <w:p w:rsidR="001F5D8D" w:rsidRPr="001F5D8D" w:rsidRDefault="001F5D8D" w:rsidP="001F5D8D">
      <w:pPr>
        <w:spacing w:after="0"/>
        <w:ind w:firstLine="567"/>
        <w:rPr>
          <w:bCs/>
        </w:rPr>
      </w:pPr>
      <w:r w:rsidRPr="001F5D8D">
        <w:rPr>
          <w:bCs/>
        </w:rPr>
        <w:t>5. İslam kültür ve medeniyetinde sanatı yönlendiren temel unsurları açıklar.</w:t>
      </w:r>
    </w:p>
    <w:p w:rsidR="001F5D8D" w:rsidRPr="001F5D8D" w:rsidRDefault="001F5D8D" w:rsidP="001F5D8D">
      <w:pPr>
        <w:spacing w:after="0"/>
        <w:ind w:firstLine="567"/>
        <w:rPr>
          <w:bCs/>
        </w:rPr>
      </w:pPr>
      <w:r w:rsidRPr="001F5D8D">
        <w:rPr>
          <w:bCs/>
        </w:rPr>
        <w:t>6. İslam kültür ve medeniyetinde şehir ve şehrin kimliğini oluşturan unsurları açıklar.</w:t>
      </w:r>
    </w:p>
    <w:p w:rsidR="001F5D8D" w:rsidRPr="001F5D8D" w:rsidRDefault="001F5D8D" w:rsidP="001F5D8D">
      <w:pPr>
        <w:spacing w:after="0"/>
        <w:ind w:firstLine="567"/>
        <w:rPr>
          <w:bCs/>
        </w:rPr>
      </w:pPr>
      <w:r w:rsidRPr="001F5D8D">
        <w:rPr>
          <w:bCs/>
        </w:rPr>
        <w:t>7. İslam kültür ve medeniyetinin mevcut durumunu ve yeniden güçlendirilmesi için yapılan çalışmaları fark eder.</w:t>
      </w:r>
    </w:p>
    <w:p w:rsidR="00CC4D9C" w:rsidRDefault="001F5D8D" w:rsidP="001F5D8D">
      <w:pPr>
        <w:spacing w:after="0"/>
        <w:ind w:firstLine="567"/>
        <w:jc w:val="both"/>
      </w:pPr>
      <w:r w:rsidRPr="001F5D8D">
        <w:t xml:space="preserve">İslam Kültür ve Medeniyeti </w:t>
      </w:r>
      <w:r w:rsidR="00A35CFE">
        <w:t xml:space="preserve">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r w:rsidR="00537D6D" w:rsidRPr="00537D6D">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537D6D">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8D42DE">
        <w:t xml:space="preserve">mantığı </w:t>
      </w:r>
      <w:r w:rsidR="008A346E" w:rsidRPr="008A346E">
        <w:t xml:space="preserve">göz önünde bulundurularak öğrencinin öğrenmeye aktif olarak katılmasının gerekliliği üzerinde durdu ve </w:t>
      </w:r>
      <w:proofErr w:type="gramStart"/>
      <w:r w:rsidR="008A346E" w:rsidRPr="008A346E">
        <w:t>yapılandırmacı</w:t>
      </w:r>
      <w:proofErr w:type="gramEnd"/>
      <w:r w:rsidR="008A346E" w:rsidRPr="008A346E">
        <w:t xml:space="preserve"> yaklaşımın </w:t>
      </w:r>
      <w:r w:rsidR="008A346E">
        <w:t>d</w:t>
      </w:r>
      <w:r w:rsidR="008A346E" w:rsidRPr="008A346E">
        <w:t>ers</w:t>
      </w:r>
      <w:r w:rsidR="00537D6D">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381593" w:rsidRPr="00381593">
        <w:rPr>
          <w:bCs/>
        </w:rPr>
        <w:t>…………………….</w:t>
      </w:r>
      <w:proofErr w:type="gramEnd"/>
      <w:r w:rsidR="00381593" w:rsidRPr="00381593">
        <w:rPr>
          <w:bCs/>
        </w:rPr>
        <w:t xml:space="preserve"> </w:t>
      </w:r>
      <w:proofErr w:type="gramStart"/>
      <w:r w:rsidR="00381593" w:rsidRPr="00381593">
        <w:rPr>
          <w:bCs/>
        </w:rPr>
        <w:t>ünite</w:t>
      </w:r>
      <w:proofErr w:type="gramEnd"/>
      <w:r w:rsidR="00381593" w:rsidRPr="00381593">
        <w:rPr>
          <w:bCs/>
        </w:rPr>
        <w:t xml:space="preserve"> sonlarında ünite değerlendirmeleri, yaprak testler, bilgi yarışmaları şeklinde vb. yöntemlerle yapılmalı</w:t>
      </w:r>
      <w:r w:rsidR="008D42DE">
        <w:rPr>
          <w:bCs/>
        </w:rPr>
        <w:t>,</w:t>
      </w:r>
      <w:r w:rsidR="00381593" w:rsidRPr="00381593">
        <w:rPr>
          <w:bCs/>
        </w:rPr>
        <w:t xml:space="preserve"> </w:t>
      </w:r>
      <w:r w:rsidR="008D42DE">
        <w:rPr>
          <w:bCs/>
        </w:rPr>
        <w:t>e</w:t>
      </w:r>
      <w:r w:rsidR="00381593" w:rsidRPr="00381593">
        <w:rPr>
          <w:bCs/>
        </w:rPr>
        <w:t>ksiklikler bu şekilde kontrol edilip tamamlanmalı</w:t>
      </w:r>
      <w:r w:rsidR="008D42DE">
        <w:rPr>
          <w:bCs/>
        </w:rPr>
        <w:t>,</w:t>
      </w:r>
      <w:r w:rsidR="00381593" w:rsidRPr="00381593">
        <w:rPr>
          <w:bCs/>
        </w:rPr>
        <w:t xml:space="preserve"> </w:t>
      </w:r>
      <w:r w:rsidR="008D42DE">
        <w:rPr>
          <w:bCs/>
        </w:rPr>
        <w:t>b</w:t>
      </w:r>
      <w:r w:rsidR="00381593" w:rsidRPr="00381593">
        <w:rPr>
          <w:bCs/>
        </w:rPr>
        <w:t>u yöntemler hem öğrenciyi ölçmekte hem de öğretici olmakta</w:t>
      </w:r>
      <w:r w:rsidR="008D42DE">
        <w:rPr>
          <w:bCs/>
        </w:rPr>
        <w:t>,</w:t>
      </w:r>
      <w:r w:rsidR="00381593" w:rsidRPr="00381593">
        <w:rPr>
          <w:bCs/>
        </w:rPr>
        <w:t xml:space="preserve"> </w:t>
      </w:r>
      <w:r w:rsidR="008D42DE">
        <w:rPr>
          <w:bCs/>
        </w:rPr>
        <w:t>a</w:t>
      </w:r>
      <w:r w:rsidR="00381593" w:rsidRPr="00381593">
        <w:rPr>
          <w:bCs/>
        </w:rPr>
        <w:t>yrıca öğrencileri rekabete yönlendirmekte</w:t>
      </w:r>
      <w:r w:rsidR="008D42DE">
        <w:rPr>
          <w:bCs/>
        </w:rPr>
        <w:t>,</w:t>
      </w:r>
      <w:r w:rsidR="00381593" w:rsidRPr="00381593">
        <w:rPr>
          <w:bCs/>
        </w:rPr>
        <w:t xml:space="preserve"> </w:t>
      </w:r>
      <w:r w:rsidR="008D42DE">
        <w:rPr>
          <w:bCs/>
        </w:rPr>
        <w:t>b</w:t>
      </w:r>
      <w:r w:rsidR="00381593" w:rsidRPr="00381593">
        <w:rPr>
          <w:bCs/>
        </w:rPr>
        <w:t xml:space="preserve">u şekilde kazanımları </w:t>
      </w:r>
      <w:r w:rsidR="00381593" w:rsidRPr="00381593">
        <w:rPr>
          <w:bCs/>
        </w:rPr>
        <w:lastRenderedPageBreak/>
        <w:t>gerçekleştirebilir, öğrencilerin ilg</w:t>
      </w:r>
      <w:r w:rsidR="008D42DE">
        <w:rPr>
          <w:bCs/>
        </w:rPr>
        <w:t>i ve isteklerini arttırabiliriz, dedi.</w:t>
      </w:r>
      <w:r w:rsidR="00381593" w:rsidRPr="00381593">
        <w:rPr>
          <w:bCs/>
        </w:rPr>
        <w:t xml:space="preserve"> Bu önerinin uygulanmasına karar verildi.</w:t>
      </w:r>
    </w:p>
    <w:p w:rsidR="008A346E" w:rsidRDefault="008A346E" w:rsidP="008A346E">
      <w:pPr>
        <w:spacing w:after="0"/>
        <w:ind w:firstLine="567"/>
        <w:jc w:val="both"/>
        <w:rPr>
          <w:bCs/>
        </w:rPr>
      </w:pPr>
    </w:p>
    <w:p w:rsidR="008A346E" w:rsidRDefault="008A346E" w:rsidP="00537D6D">
      <w:pPr>
        <w:spacing w:after="0"/>
        <w:ind w:firstLine="567"/>
        <w:jc w:val="both"/>
        <w:rPr>
          <w:bCs/>
        </w:rPr>
      </w:pPr>
      <w:r>
        <w:rPr>
          <w:bCs/>
        </w:rPr>
        <w:t xml:space="preserve">6. </w:t>
      </w:r>
      <w:r w:rsidR="001F5D8D" w:rsidRPr="001F5D8D">
        <w:rPr>
          <w:bCs/>
        </w:rPr>
        <w:t>İsl</w:t>
      </w:r>
      <w:r w:rsidR="001F5D8D">
        <w:rPr>
          <w:bCs/>
        </w:rPr>
        <w:t xml:space="preserve">am Kültür ve Medeniyeti </w:t>
      </w:r>
      <w:r>
        <w:rPr>
          <w:bCs/>
        </w:rPr>
        <w:t xml:space="preserve">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1F5D8D">
        <w:rPr>
          <w:bCs/>
        </w:rPr>
        <w:t xml:space="preserve">zümre </w:t>
      </w:r>
      <w:r w:rsidR="00C831C7">
        <w:rPr>
          <w:bCs/>
        </w:rPr>
        <w:t>öğretmen</w:t>
      </w:r>
      <w:r w:rsidR="001F5D8D">
        <w:rPr>
          <w:bCs/>
        </w:rPr>
        <w:t>ler</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1F5D8D">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537D6D">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537D6D">
      <w:pPr>
        <w:spacing w:after="0"/>
        <w:ind w:firstLine="567"/>
        <w:jc w:val="both"/>
      </w:pPr>
      <w:r>
        <w:t xml:space="preserve">9. </w:t>
      </w:r>
      <w:r w:rsidR="00537D6D" w:rsidRPr="00537D6D">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537D6D">
      <w:pPr>
        <w:spacing w:after="0"/>
        <w:ind w:firstLine="567"/>
        <w:jc w:val="both"/>
      </w:pPr>
      <w:r>
        <w:t xml:space="preserve">10. </w:t>
      </w:r>
      <w:proofErr w:type="gramStart"/>
      <w:r w:rsidR="008C15E9">
        <w:t>……………</w:t>
      </w:r>
      <w:proofErr w:type="gramEnd"/>
      <w:r w:rsidR="008C15E9">
        <w:t xml:space="preserve"> bu derste haritanın kullanıldığı etkinliklere bolca yer vermeli, </w:t>
      </w:r>
      <w:proofErr w:type="spellStart"/>
      <w:r w:rsidR="00FB5697">
        <w:t>İsslam</w:t>
      </w:r>
      <w:proofErr w:type="spellEnd"/>
      <w:r w:rsidR="00FB5697">
        <w:t xml:space="preserve"> medeniyetinin üzerine bina edildiği temeller ve değerler öğrencilere iyi kavratılmalı, </w:t>
      </w:r>
      <w:r w:rsidR="008C15E9">
        <w:t>dedi</w:t>
      </w:r>
      <w:proofErr w:type="gramStart"/>
      <w:r w:rsidR="008C15E9">
        <w:t>..</w:t>
      </w:r>
      <w:proofErr w:type="gramEnd"/>
      <w:r w:rsidR="008C15E9">
        <w:t xml:space="preserve"> </w:t>
      </w:r>
      <w:proofErr w:type="gramStart"/>
      <w:r w:rsidR="008C15E9">
        <w:t>………….</w:t>
      </w:r>
      <w:proofErr w:type="gramEnd"/>
      <w:r w:rsidR="008C15E9">
        <w:t xml:space="preserve"> </w:t>
      </w:r>
      <w:proofErr w:type="gramStart"/>
      <w:r w:rsidR="008C15E9">
        <w:t>derslerde</w:t>
      </w:r>
      <w:proofErr w:type="gramEnd"/>
      <w:r w:rsidR="008C15E9">
        <w:t xml:space="preserve"> sunu kullanarak dersi monotonluktan kurtarabiliriz, bu sunuları öğrencilere hazırlatarak onlara etkinlik de yaptırmış oluruz, dedi. </w:t>
      </w:r>
      <w:proofErr w:type="gramStart"/>
      <w:r w:rsidR="008C15E9">
        <w:t>…………..</w:t>
      </w:r>
      <w:proofErr w:type="gramEnd"/>
      <w:r w:rsidR="008C15E9">
        <w:t xml:space="preserve"> </w:t>
      </w:r>
      <w:proofErr w:type="gramStart"/>
      <w:r w:rsidR="008C15E9">
        <w:t>film</w:t>
      </w:r>
      <w:proofErr w:type="gramEnd"/>
      <w:r w:rsidR="008C15E9">
        <w:t xml:space="preserve"> izletme etkinliklerinin yapılabileceğini söyledi. </w:t>
      </w:r>
      <w:proofErr w:type="gramStart"/>
      <w:r w:rsidR="008C15E9">
        <w:t>……………</w:t>
      </w:r>
      <w:proofErr w:type="gramEnd"/>
      <w:r w:rsidR="008C15E9">
        <w:t xml:space="preserve"> </w:t>
      </w:r>
      <w:proofErr w:type="gramStart"/>
      <w:r w:rsidR="008C15E9">
        <w:t>bu</w:t>
      </w:r>
      <w:proofErr w:type="gramEnd"/>
      <w:r w:rsidR="008C15E9">
        <w:t xml:space="preserve"> derste </w:t>
      </w:r>
      <w:proofErr w:type="spellStart"/>
      <w:r w:rsidR="008C15E9">
        <w:t>dramayı</w:t>
      </w:r>
      <w:proofErr w:type="spellEnd"/>
      <w:r w:rsidR="008C15E9">
        <w:t xml:space="preserve"> kullanalım, hatta öğrencilere ibret alınacak tarihi olayları senaryolaştırıp verelim, küçük oyunlar sergilesinler</w:t>
      </w:r>
      <w:r w:rsidR="00537D6D" w:rsidRPr="00537D6D">
        <w:t xml:space="preserve"> bize</w:t>
      </w:r>
      <w:r w:rsidR="008C15E9">
        <w:t xml:space="preserve">, özellikle can alıcı konuları, mesela Hz. Ömer’in adaletini anlatan bir piyes yaptırabiliriz, dedi. Bu önerilerin mümkün mertebe uygulanması </w:t>
      </w:r>
      <w:r w:rsidR="00537D6D">
        <w:t>kararlaştırıldı</w:t>
      </w:r>
      <w:r w:rsidR="008C15E9">
        <w:t>.</w:t>
      </w:r>
      <w:r w:rsidR="00FB5697">
        <w:t xml:space="preserve"> Son ünite kapsamında </w:t>
      </w:r>
      <w:proofErr w:type="gramStart"/>
      <w:r w:rsidR="00FB5697">
        <w:t>selatin</w:t>
      </w:r>
      <w:proofErr w:type="gramEnd"/>
      <w:r w:rsidR="00FB5697">
        <w:t xml:space="preserve"> camilere, saraylara, han ve hamam, medrese vb. yerlere geziler düzenlenebilir. Bu yapılamazsa sanal geziler, resim ve </w:t>
      </w:r>
      <w:proofErr w:type="gramStart"/>
      <w:r w:rsidR="00FB5697">
        <w:t>slaytlar</w:t>
      </w:r>
      <w:proofErr w:type="gramEnd"/>
      <w:r w:rsidR="00FB5697">
        <w:t xml:space="preserve"> kullanılabilir.</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w:t>
      </w:r>
      <w:r w:rsidRPr="00F74338">
        <w:lastRenderedPageBreak/>
        <w:t>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A82109">
      <w:pPr>
        <w:spacing w:after="0"/>
        <w:ind w:firstLine="567"/>
        <w:jc w:val="both"/>
        <w:rPr>
          <w:b/>
        </w:rPr>
      </w:pPr>
      <w:proofErr w:type="gramStart"/>
      <w:r>
        <w:t>………………………….</w:t>
      </w:r>
      <w:proofErr w:type="gramEnd"/>
      <w:r>
        <w:t xml:space="preserve"> </w:t>
      </w:r>
      <w:r w:rsidR="00A82109">
        <w:t xml:space="preserve">İslam </w:t>
      </w:r>
      <w:r w:rsidR="00FB5697">
        <w:t>Kültür ve Medeniyeti</w:t>
      </w:r>
      <w:r>
        <w:t xml:space="preserve"> dersinde </w:t>
      </w:r>
      <w:r w:rsidR="00FB5697">
        <w:t xml:space="preserve">medeniyetimizin temellerini oluşturan dinamiklere/değerlere </w:t>
      </w:r>
      <w:r>
        <w:t xml:space="preserve">dikkat çekti. </w:t>
      </w:r>
      <w:proofErr w:type="gramStart"/>
      <w:r>
        <w:t>…………………..</w:t>
      </w:r>
      <w:proofErr w:type="gramEnd"/>
      <w:r>
        <w:t xml:space="preserve"> </w:t>
      </w:r>
      <w:proofErr w:type="gramStart"/>
      <w:r>
        <w:t>bu</w:t>
      </w:r>
      <w:proofErr w:type="gramEnd"/>
      <w:r>
        <w:t xml:space="preserve"> derste öğrencilere </w:t>
      </w:r>
      <w:r w:rsidR="00FB5697">
        <w:t>medeniyetimizin ürünlerini</w:t>
      </w:r>
      <w:r w:rsidR="00A82109">
        <w:t xml:space="preserve"> anlatan f</w:t>
      </w:r>
      <w:r w:rsidR="00C1099F">
        <w:t xml:space="preserve">ilmler izlettirilebilir, </w:t>
      </w:r>
      <w:r w:rsidR="00FB5697">
        <w:t xml:space="preserve">özellikle TRT’nin hazırladığı Batıya Doğru Akan Nehir adlı belgesel öğrencilere parça </w:t>
      </w:r>
      <w:proofErr w:type="spellStart"/>
      <w:r w:rsidR="00FB5697">
        <w:t>parça</w:t>
      </w:r>
      <w:proofErr w:type="spellEnd"/>
      <w:r w:rsidR="00FB5697">
        <w:t xml:space="preserve"> izlettirilebilir, </w:t>
      </w:r>
      <w:r w:rsidR="00C1099F">
        <w:t>dedi.</w:t>
      </w:r>
      <w:r w:rsidR="00FB5697">
        <w:t xml:space="preserve"> İslam medeniyetine katkı sunan edebiyatçılar, sanatkârlar, mimarlar, ilim adamlarının biyografileri öğrencilere ödev olarak verilebilir, onların sunum yapmaları istenebilir.</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3565F8" w:rsidRDefault="003565F8" w:rsidP="003565F8">
      <w:pPr>
        <w:spacing w:after="0"/>
        <w:ind w:firstLine="567"/>
        <w:jc w:val="both"/>
        <w:rPr>
          <w:rFonts w:ascii="Calibri" w:eastAsia="Calibri" w:hAnsi="Calibri" w:cs="Arial"/>
          <w:color w:val="000000"/>
        </w:rPr>
      </w:pPr>
    </w:p>
    <w:p w:rsidR="003565F8" w:rsidRPr="00BA1DE6" w:rsidRDefault="003565F8" w:rsidP="003565F8">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w:t>
      </w:r>
      <w:r w:rsidRPr="00BA1DE6">
        <w:rPr>
          <w:rFonts w:ascii="Calibri" w:eastAsia="Calibri" w:hAnsi="Calibri" w:cs="Arial"/>
          <w:color w:val="000000"/>
        </w:rPr>
        <w:lastRenderedPageBreak/>
        <w:t>uygulanmasına karar verildi. Bu konuda gereken görev dağılımı ve işbirliği zümre başkanı tarafından sağlanacaktır.</w:t>
      </w:r>
    </w:p>
    <w:p w:rsidR="00F57C86" w:rsidRDefault="00F57C86" w:rsidP="00103E31">
      <w:pPr>
        <w:spacing w:after="0"/>
        <w:ind w:firstLine="567"/>
        <w:jc w:val="both"/>
        <w:rPr>
          <w:rFonts w:ascii="Calibri" w:hAnsi="Calibri" w:cs="Arial"/>
          <w:color w:val="000000"/>
        </w:rPr>
      </w:pPr>
    </w:p>
    <w:p w:rsidR="00103E31" w:rsidRDefault="00103E31" w:rsidP="00445184">
      <w:pPr>
        <w:spacing w:after="0"/>
        <w:ind w:firstLine="567"/>
        <w:jc w:val="both"/>
        <w:rPr>
          <w:rFonts w:ascii="Calibri" w:hAnsi="Calibri" w:cs="Arial"/>
          <w:color w:val="000000"/>
        </w:rPr>
      </w:pPr>
      <w:r>
        <w:rPr>
          <w:rFonts w:ascii="Calibri" w:hAnsi="Calibri" w:cs="Arial"/>
          <w:color w:val="000000"/>
        </w:rPr>
        <w:t>1</w:t>
      </w:r>
      <w:r w:rsidR="003565F8">
        <w:rPr>
          <w:rFonts w:ascii="Calibri" w:hAnsi="Calibri" w:cs="Arial"/>
          <w:color w:val="000000"/>
        </w:rPr>
        <w:t>6</w:t>
      </w:r>
      <w:r>
        <w:rPr>
          <w:rFonts w:ascii="Calibri" w:hAnsi="Calibri" w:cs="Arial"/>
          <w:color w:val="000000"/>
        </w:rPr>
        <w:t xml:space="preserve">. </w:t>
      </w:r>
      <w:r w:rsidR="00537D6D" w:rsidRPr="00537D6D">
        <w:rPr>
          <w:rFonts w:ascii="Calibri" w:hAnsi="Calibri" w:cs="Arial"/>
          <w:color w:val="000000"/>
        </w:rPr>
        <w:t xml:space="preserve">Dilek ve temenniler konusunda söz alan olmadığından başkan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537D6D" w:rsidRPr="00537D6D">
        <w:rPr>
          <w:rFonts w:ascii="Calibri" w:hAnsi="Calibri" w:cs="Arial"/>
          <w:color w:val="000000"/>
        </w:rPr>
        <w:t>toplantının</w:t>
      </w:r>
      <w:proofErr w:type="gramEnd"/>
      <w:r w:rsidR="00537D6D" w:rsidRPr="00537D6D">
        <w:rPr>
          <w:rFonts w:ascii="Calibri" w:hAnsi="Calibri" w:cs="Arial"/>
          <w:color w:val="000000"/>
        </w:rPr>
        <w:t xml:space="preserve"> ve </w:t>
      </w:r>
      <w:r w:rsidR="00552039">
        <w:rPr>
          <w:rFonts w:ascii="Calibri" w:hAnsi="Calibri" w:cs="Arial"/>
          <w:color w:val="000000"/>
        </w:rPr>
        <w:t>yeni</w:t>
      </w:r>
      <w:r w:rsidR="00537D6D" w:rsidRPr="00537D6D">
        <w:rPr>
          <w:rFonts w:ascii="Calibri" w:hAnsi="Calibri" w:cs="Arial"/>
          <w:color w:val="000000"/>
        </w:rPr>
        <w:t xml:space="preserve"> eğitim öğretim yılının 1. Döneminin eğitim camiamız açısından sağlıklı ve başarılı geçmesi dilekleriyle toplantıyı kapattı. Zümre öğretmenleri yukarıdaki görüş ve ifadeleri oy birliğiyle karar ve imza altına almışlardır.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537D6D" w:rsidRDefault="00537D6D" w:rsidP="00537D6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537D6D" w:rsidRDefault="00537D6D" w:rsidP="00537D6D">
      <w:pPr>
        <w:spacing w:after="0"/>
        <w:ind w:firstLine="567"/>
        <w:jc w:val="both"/>
        <w:rPr>
          <w:rFonts w:ascii="Calibri" w:hAnsi="Calibri" w:cs="Arial"/>
          <w:color w:val="000000"/>
        </w:rPr>
      </w:pPr>
    </w:p>
    <w:p w:rsidR="00537D6D" w:rsidRPr="00C74CF0" w:rsidRDefault="00537D6D" w:rsidP="00552039">
      <w:pPr>
        <w:spacing w:after="0"/>
        <w:ind w:firstLine="567"/>
        <w:jc w:val="both"/>
        <w:rPr>
          <w:rFonts w:ascii="Calibri" w:hAnsi="Calibri" w:cs="Arial"/>
          <w:i/>
          <w:iCs/>
          <w:color w:val="000000"/>
        </w:rPr>
      </w:pPr>
      <w:r>
        <w:rPr>
          <w:rFonts w:ascii="Calibri" w:hAnsi="Calibri" w:cs="Arial"/>
          <w:color w:val="000000"/>
        </w:rPr>
        <w:t xml:space="preserve">6. Dönemde 2 olmak üzere iki dönemde toplam 4 sınav yapılacak. </w:t>
      </w:r>
      <w:r w:rsidR="00552039">
        <w:rPr>
          <w:rFonts w:ascii="Calibri" w:hAnsi="Calibri" w:cs="Arial"/>
          <w:color w:val="000000"/>
        </w:rPr>
        <w:t>Zümre ö</w:t>
      </w:r>
      <w:r>
        <w:rPr>
          <w:rFonts w:ascii="Calibri" w:hAnsi="Calibri" w:cs="Arial"/>
          <w:color w:val="000000"/>
        </w:rPr>
        <w:t>ğretmen</w:t>
      </w:r>
      <w:r w:rsidR="00552039">
        <w:rPr>
          <w:rFonts w:ascii="Calibri" w:hAnsi="Calibri" w:cs="Arial"/>
          <w:color w:val="000000"/>
        </w:rPr>
        <w:t>ler</w:t>
      </w:r>
      <w:r>
        <w:rPr>
          <w:rFonts w:ascii="Calibri" w:hAnsi="Calibri" w:cs="Arial"/>
          <w:color w:val="000000"/>
        </w:rPr>
        <w:t xml:space="preserve"> konuların durumuna göre test, karma veya klasik sınav yapabilir. </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7. Verilen sözlü notları anında öğrenciye bildirilecek. Verilen sözlü notları her dönem en az </w:t>
      </w:r>
      <w:r w:rsidR="00552039">
        <w:rPr>
          <w:bCs/>
        </w:rPr>
        <w:t>2</w:t>
      </w:r>
      <w:r>
        <w:rPr>
          <w:bCs/>
        </w:rPr>
        <w:t xml:space="preserve"> olacaktır. Sözlü sayısı hususunda sınıfta birlik sağlanacak. Öğrencilere karşı adil ve tutarlı davranılacaktır.</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537D6D" w:rsidRDefault="00537D6D" w:rsidP="00537D6D">
      <w:pPr>
        <w:spacing w:after="0"/>
        <w:ind w:firstLine="567"/>
        <w:jc w:val="both"/>
        <w:rPr>
          <w:b/>
        </w:rPr>
      </w:pPr>
    </w:p>
    <w:p w:rsidR="00537D6D" w:rsidRPr="007E16CD" w:rsidRDefault="00537D6D" w:rsidP="00537D6D">
      <w:pPr>
        <w:spacing w:after="0"/>
        <w:ind w:firstLine="567"/>
        <w:jc w:val="both"/>
        <w:rPr>
          <w:b/>
        </w:rPr>
      </w:pPr>
      <w:r w:rsidRPr="007E16CD">
        <w:rPr>
          <w:b/>
        </w:rPr>
        <w:t>Konular:</w:t>
      </w:r>
    </w:p>
    <w:p w:rsidR="00537D6D" w:rsidRPr="00A82109" w:rsidRDefault="00552039" w:rsidP="00537D6D">
      <w:pPr>
        <w:pStyle w:val="ListeParagraf"/>
        <w:numPr>
          <w:ilvl w:val="0"/>
          <w:numId w:val="6"/>
        </w:numPr>
        <w:spacing w:after="0"/>
        <w:ind w:left="993" w:hanging="426"/>
        <w:jc w:val="both"/>
      </w:pPr>
      <w:r>
        <w:t>İslam Kültür ve Medeniyetinin Kaynakları</w:t>
      </w:r>
    </w:p>
    <w:p w:rsidR="00537D6D" w:rsidRPr="00A82109" w:rsidRDefault="00552039" w:rsidP="00537D6D">
      <w:pPr>
        <w:numPr>
          <w:ilvl w:val="0"/>
          <w:numId w:val="6"/>
        </w:numPr>
        <w:spacing w:after="0"/>
        <w:ind w:left="993" w:hanging="426"/>
        <w:jc w:val="both"/>
      </w:pPr>
      <w:r>
        <w:t>İslam Kültür ve Medeniyetinin Esasları</w:t>
      </w:r>
    </w:p>
    <w:p w:rsidR="00537D6D" w:rsidRPr="00A82109" w:rsidRDefault="00552039" w:rsidP="00537D6D">
      <w:pPr>
        <w:numPr>
          <w:ilvl w:val="0"/>
          <w:numId w:val="6"/>
        </w:numPr>
        <w:spacing w:after="0"/>
        <w:ind w:left="993" w:hanging="426"/>
        <w:jc w:val="both"/>
      </w:pPr>
      <w:r>
        <w:t>İslam Toplumunu Yönlendiren İlkeler</w:t>
      </w:r>
    </w:p>
    <w:p w:rsidR="00537D6D" w:rsidRPr="00A82109" w:rsidRDefault="00552039" w:rsidP="00537D6D">
      <w:pPr>
        <w:numPr>
          <w:ilvl w:val="0"/>
          <w:numId w:val="6"/>
        </w:numPr>
        <w:spacing w:after="0"/>
        <w:ind w:left="993" w:hanging="426"/>
        <w:jc w:val="both"/>
      </w:pPr>
      <w:r>
        <w:t>Şehir ve Medeniyet İlişkisi</w:t>
      </w:r>
    </w:p>
    <w:p w:rsidR="00537D6D" w:rsidRPr="00A82109" w:rsidRDefault="00537D6D" w:rsidP="00537D6D">
      <w:pPr>
        <w:numPr>
          <w:ilvl w:val="0"/>
          <w:numId w:val="6"/>
        </w:numPr>
        <w:spacing w:after="0"/>
        <w:ind w:left="993" w:hanging="426"/>
        <w:jc w:val="both"/>
      </w:pPr>
      <w:r w:rsidRPr="00A82109">
        <w:t xml:space="preserve">İslam </w:t>
      </w:r>
      <w:r w:rsidR="00552039">
        <w:t>Kültür ve Medeniyetinde Sanat</w:t>
      </w:r>
    </w:p>
    <w:p w:rsidR="00537D6D" w:rsidRDefault="00537D6D" w:rsidP="00537D6D">
      <w:pPr>
        <w:spacing w:after="0"/>
        <w:ind w:firstLine="567"/>
        <w:jc w:val="both"/>
        <w:rPr>
          <w:b/>
          <w:bCs/>
        </w:rPr>
      </w:pPr>
    </w:p>
    <w:p w:rsidR="00537D6D" w:rsidRPr="007E16CD" w:rsidRDefault="00537D6D" w:rsidP="00537D6D">
      <w:pPr>
        <w:spacing w:after="0"/>
        <w:ind w:firstLine="567"/>
        <w:jc w:val="both"/>
        <w:rPr>
          <w:b/>
          <w:bCs/>
        </w:rPr>
      </w:pPr>
      <w:r w:rsidRPr="007E16CD">
        <w:rPr>
          <w:b/>
          <w:bCs/>
        </w:rPr>
        <w:lastRenderedPageBreak/>
        <w:t>Kaynaklar:</w:t>
      </w:r>
    </w:p>
    <w:p w:rsidR="00537D6D" w:rsidRDefault="00537D6D" w:rsidP="00537D6D">
      <w:pPr>
        <w:pStyle w:val="ListeParagraf"/>
        <w:numPr>
          <w:ilvl w:val="0"/>
          <w:numId w:val="4"/>
        </w:numPr>
        <w:spacing w:after="0"/>
        <w:jc w:val="both"/>
      </w:pPr>
      <w:r>
        <w:t>DİA (İSAM)</w:t>
      </w:r>
    </w:p>
    <w:p w:rsidR="00537D6D" w:rsidRDefault="00537D6D" w:rsidP="00537D6D">
      <w:pPr>
        <w:pStyle w:val="ListeParagraf"/>
        <w:numPr>
          <w:ilvl w:val="0"/>
          <w:numId w:val="4"/>
        </w:numPr>
        <w:spacing w:after="0"/>
        <w:jc w:val="both"/>
      </w:pPr>
      <w:r>
        <w:t>İslam Tarihi (M. Asım Köksal)</w:t>
      </w:r>
    </w:p>
    <w:p w:rsidR="00537D6D" w:rsidRDefault="00537D6D" w:rsidP="00537D6D">
      <w:pPr>
        <w:pStyle w:val="ListeParagraf"/>
        <w:numPr>
          <w:ilvl w:val="0"/>
          <w:numId w:val="4"/>
        </w:numPr>
        <w:spacing w:after="0"/>
        <w:jc w:val="both"/>
      </w:pPr>
      <w:r>
        <w:t>İslam Tarihi (H. İbrahim Hasan)</w:t>
      </w:r>
    </w:p>
    <w:p w:rsidR="00537D6D" w:rsidRDefault="00537D6D" w:rsidP="00537D6D">
      <w:pPr>
        <w:pStyle w:val="ListeParagraf"/>
        <w:numPr>
          <w:ilvl w:val="0"/>
          <w:numId w:val="4"/>
        </w:numPr>
        <w:spacing w:after="0"/>
        <w:jc w:val="both"/>
      </w:pPr>
      <w:r>
        <w:t xml:space="preserve">İslam Peygamberi (M. </w:t>
      </w:r>
      <w:proofErr w:type="spellStart"/>
      <w:r>
        <w:t>Hamidullah</w:t>
      </w:r>
      <w:proofErr w:type="spellEnd"/>
      <w:r>
        <w:t>)</w:t>
      </w:r>
    </w:p>
    <w:p w:rsidR="00537D6D" w:rsidRDefault="00552039" w:rsidP="00537D6D">
      <w:pPr>
        <w:pStyle w:val="ListeParagraf"/>
        <w:numPr>
          <w:ilvl w:val="0"/>
          <w:numId w:val="4"/>
        </w:numPr>
        <w:spacing w:after="0"/>
        <w:jc w:val="both"/>
      </w:pPr>
      <w:r>
        <w:t>İslam Medeniyeti ve Müesseseleri Tarihi (Ziya Kazıcı)</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15. Öğrencilerin ahlaka </w:t>
      </w:r>
      <w:r w:rsidR="00F57C86">
        <w:rPr>
          <w:rFonts w:ascii="Calibri" w:hAnsi="Calibri" w:cs="Arial"/>
          <w:color w:val="000000"/>
        </w:rPr>
        <w:t>mugayir</w:t>
      </w:r>
      <w:r>
        <w:rPr>
          <w:rFonts w:ascii="Calibri" w:hAnsi="Calibri" w:cs="Arial"/>
          <w:color w:val="000000"/>
        </w:rPr>
        <w:t xml:space="preserve"> davranışlarına </w:t>
      </w:r>
      <w:r w:rsidR="00F57C86">
        <w:rPr>
          <w:rFonts w:ascii="Calibri" w:hAnsi="Calibri" w:cs="Arial"/>
          <w:color w:val="000000"/>
        </w:rPr>
        <w:t>zaman</w:t>
      </w:r>
      <w:r>
        <w:rPr>
          <w:rFonts w:ascii="Calibri" w:hAnsi="Calibri" w:cs="Arial"/>
          <w:color w:val="000000"/>
        </w:rPr>
        <w:t xml:space="preserve">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w:t>
      </w:r>
      <w:r w:rsidR="00F57C86">
        <w:rPr>
          <w:rFonts w:ascii="Calibri" w:hAnsi="Calibri" w:cs="Arial"/>
          <w:color w:val="000000"/>
        </w:rPr>
        <w:t xml:space="preserve">be hayatından örnekler verilerek bu davranışların </w:t>
      </w:r>
      <w:proofErr w:type="spellStart"/>
      <w:r w:rsidR="00F57C86">
        <w:rPr>
          <w:rFonts w:ascii="Calibri" w:hAnsi="Calibri" w:cs="Arial"/>
          <w:color w:val="000000"/>
        </w:rPr>
        <w:t>terkedilmesine</w:t>
      </w:r>
      <w:proofErr w:type="spellEnd"/>
      <w:r w:rsidR="00F57C86">
        <w:rPr>
          <w:rFonts w:ascii="Calibri" w:hAnsi="Calibri" w:cs="Arial"/>
          <w:color w:val="000000"/>
        </w:rPr>
        <w:t xml:space="preserve"> dönük çalışmalar yapılacak.</w:t>
      </w:r>
    </w:p>
    <w:p w:rsidR="00F57C86" w:rsidRDefault="00F57C86" w:rsidP="00537D6D">
      <w:pPr>
        <w:spacing w:after="0"/>
        <w:ind w:firstLine="567"/>
        <w:jc w:val="both"/>
        <w:rPr>
          <w:rFonts w:ascii="Calibri" w:hAnsi="Calibri" w:cs="Arial"/>
          <w:color w:val="000000"/>
        </w:rPr>
      </w:pPr>
    </w:p>
    <w:p w:rsidR="00F57C86" w:rsidRDefault="00F57C86"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6</w:t>
      </w:r>
      <w:r>
        <w:rPr>
          <w:rFonts w:ascii="Calibri" w:hAnsi="Calibri" w:cs="Arial"/>
          <w:color w:val="000000"/>
        </w:rPr>
        <w:t xml:space="preserve">. Derslerde monotonluğun giderilmesi için drama çalışmalarına ağırlık verilecek. Görsel materyallerden faydalanılacak. Özellikle </w:t>
      </w:r>
      <w:proofErr w:type="spellStart"/>
      <w:r>
        <w:rPr>
          <w:rFonts w:ascii="Calibri" w:hAnsi="Calibri" w:cs="Arial"/>
          <w:color w:val="000000"/>
        </w:rPr>
        <w:t>tiyatral</w:t>
      </w:r>
      <w:proofErr w:type="spellEnd"/>
      <w:r>
        <w:rPr>
          <w:rFonts w:ascii="Calibri" w:hAnsi="Calibri" w:cs="Arial"/>
          <w:color w:val="000000"/>
        </w:rPr>
        <w:t xml:space="preserve"> yeteneği olan öğrencilere görev verilecek. </w:t>
      </w:r>
      <w:r w:rsidR="003723C0">
        <w:rPr>
          <w:rFonts w:ascii="Calibri" w:hAnsi="Calibri" w:cs="Arial"/>
          <w:color w:val="000000"/>
        </w:rPr>
        <w:t>Film ve resim gibi materyallerle öğrencilerin dikkat canlılığı sağlanacaktır.</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552039" w:rsidRDefault="00552039" w:rsidP="00103E31">
      <w:pPr>
        <w:spacing w:after="0"/>
        <w:ind w:firstLine="567"/>
        <w:jc w:val="both"/>
        <w:rPr>
          <w:rFonts w:ascii="Calibri" w:hAnsi="Calibri" w:cs="Arial"/>
          <w:color w:val="000000"/>
        </w:rPr>
      </w:pPr>
    </w:p>
    <w:p w:rsidR="00552039" w:rsidRDefault="00552039" w:rsidP="00103E31">
      <w:pPr>
        <w:spacing w:after="0"/>
        <w:ind w:firstLine="567"/>
        <w:jc w:val="both"/>
        <w:rPr>
          <w:rFonts w:ascii="Calibri" w:hAnsi="Calibri" w:cs="Arial"/>
          <w:color w:val="000000"/>
        </w:rPr>
      </w:pPr>
    </w:p>
    <w:p w:rsidR="00552039" w:rsidRDefault="00552039" w:rsidP="00103E31">
      <w:pPr>
        <w:spacing w:after="0"/>
        <w:ind w:firstLine="567"/>
        <w:jc w:val="both"/>
        <w:rPr>
          <w:rFonts w:ascii="Calibri" w:hAnsi="Calibri" w:cs="Arial"/>
          <w:color w:val="000000"/>
        </w:rPr>
      </w:pPr>
    </w:p>
    <w:p w:rsidR="00552039" w:rsidRDefault="00552039" w:rsidP="00103E31">
      <w:pPr>
        <w:spacing w:after="0"/>
        <w:ind w:firstLine="567"/>
        <w:jc w:val="both"/>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lastRenderedPageBreak/>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103E31">
      <w:pPr>
        <w:spacing w:after="0"/>
        <w:ind w:firstLine="567"/>
        <w:jc w:val="center"/>
        <w:rPr>
          <w:rFonts w:ascii="Calibri" w:hAnsi="Calibri" w:cs="Arial"/>
          <w:color w:val="000000"/>
        </w:rPr>
      </w:pPr>
    </w:p>
    <w:p w:rsidR="003723C0" w:rsidRDefault="003723C0"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5208E8" w:rsidP="00103E31">
      <w:pPr>
        <w:spacing w:after="0"/>
        <w:ind w:firstLine="567"/>
        <w:jc w:val="center"/>
        <w:rPr>
          <w:rFonts w:ascii="Calibri" w:hAnsi="Calibri" w:cs="Arial"/>
          <w:color w:val="000000"/>
        </w:rPr>
      </w:pPr>
      <w:hyperlink r:id="rId8" w:history="1">
        <w:r w:rsidR="00C45958" w:rsidRPr="00354C2D">
          <w:rPr>
            <w:rStyle w:val="Kpr"/>
            <w:rFonts w:ascii="Calibri" w:hAnsi="Calibri" w:cs="Arial"/>
          </w:rPr>
          <w:t>www.sorubak.com</w:t>
        </w:r>
      </w:hyperlink>
      <w:r w:rsidR="00C45958">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2014B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2E7" w:rsidRDefault="002C42E7" w:rsidP="008D42DE">
      <w:pPr>
        <w:spacing w:after="0" w:line="240" w:lineRule="auto"/>
      </w:pPr>
      <w:r>
        <w:separator/>
      </w:r>
    </w:p>
  </w:endnote>
  <w:endnote w:type="continuationSeparator" w:id="0">
    <w:p w:rsidR="002C42E7" w:rsidRDefault="002C42E7" w:rsidP="008D4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2E7" w:rsidRDefault="002C42E7" w:rsidP="008D42DE">
      <w:pPr>
        <w:spacing w:after="0" w:line="240" w:lineRule="auto"/>
      </w:pPr>
      <w:r>
        <w:separator/>
      </w:r>
    </w:p>
  </w:footnote>
  <w:footnote w:type="continuationSeparator" w:id="0">
    <w:p w:rsidR="002C42E7" w:rsidRDefault="002C42E7" w:rsidP="008D42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B509E"/>
    <w:rsid w:val="000C0218"/>
    <w:rsid w:val="000D5AFF"/>
    <w:rsid w:val="001002DA"/>
    <w:rsid w:val="00103E31"/>
    <w:rsid w:val="001328F7"/>
    <w:rsid w:val="00154A13"/>
    <w:rsid w:val="00162228"/>
    <w:rsid w:val="00166EF8"/>
    <w:rsid w:val="00195AC5"/>
    <w:rsid w:val="0019639E"/>
    <w:rsid w:val="00196975"/>
    <w:rsid w:val="001E1BF7"/>
    <w:rsid w:val="001E2D88"/>
    <w:rsid w:val="001E3F49"/>
    <w:rsid w:val="001F5D8D"/>
    <w:rsid w:val="002014BB"/>
    <w:rsid w:val="00213C9F"/>
    <w:rsid w:val="00235FA2"/>
    <w:rsid w:val="002510E5"/>
    <w:rsid w:val="00251180"/>
    <w:rsid w:val="002523FA"/>
    <w:rsid w:val="0027037B"/>
    <w:rsid w:val="00270F82"/>
    <w:rsid w:val="00286BC4"/>
    <w:rsid w:val="002920A2"/>
    <w:rsid w:val="002A4EC9"/>
    <w:rsid w:val="002C22DB"/>
    <w:rsid w:val="002C42E7"/>
    <w:rsid w:val="002C6DCE"/>
    <w:rsid w:val="002E19A7"/>
    <w:rsid w:val="002F2647"/>
    <w:rsid w:val="002F2A7D"/>
    <w:rsid w:val="002F3582"/>
    <w:rsid w:val="00315B79"/>
    <w:rsid w:val="00317768"/>
    <w:rsid w:val="003565F8"/>
    <w:rsid w:val="00363946"/>
    <w:rsid w:val="00364F03"/>
    <w:rsid w:val="003723C0"/>
    <w:rsid w:val="003772A0"/>
    <w:rsid w:val="00381593"/>
    <w:rsid w:val="00385395"/>
    <w:rsid w:val="003B77CD"/>
    <w:rsid w:val="003B7D21"/>
    <w:rsid w:val="003C776A"/>
    <w:rsid w:val="003E1FCD"/>
    <w:rsid w:val="00404EE5"/>
    <w:rsid w:val="004116EA"/>
    <w:rsid w:val="004133E7"/>
    <w:rsid w:val="00421A0D"/>
    <w:rsid w:val="00444147"/>
    <w:rsid w:val="00445184"/>
    <w:rsid w:val="0044544A"/>
    <w:rsid w:val="00445AE6"/>
    <w:rsid w:val="00457104"/>
    <w:rsid w:val="00462957"/>
    <w:rsid w:val="00467F8A"/>
    <w:rsid w:val="004738DD"/>
    <w:rsid w:val="00473FB1"/>
    <w:rsid w:val="00483124"/>
    <w:rsid w:val="00486E4A"/>
    <w:rsid w:val="004A7956"/>
    <w:rsid w:val="004B1780"/>
    <w:rsid w:val="004C4E98"/>
    <w:rsid w:val="004D1317"/>
    <w:rsid w:val="0051295B"/>
    <w:rsid w:val="00512A73"/>
    <w:rsid w:val="00517FA8"/>
    <w:rsid w:val="005208E8"/>
    <w:rsid w:val="00537D6D"/>
    <w:rsid w:val="00540A1F"/>
    <w:rsid w:val="00552039"/>
    <w:rsid w:val="00560618"/>
    <w:rsid w:val="00570306"/>
    <w:rsid w:val="00594630"/>
    <w:rsid w:val="005A7A1A"/>
    <w:rsid w:val="005B5BCA"/>
    <w:rsid w:val="005C0A8C"/>
    <w:rsid w:val="005C2C55"/>
    <w:rsid w:val="005E1B2E"/>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3D88"/>
    <w:rsid w:val="0074499F"/>
    <w:rsid w:val="00744BB8"/>
    <w:rsid w:val="007607ED"/>
    <w:rsid w:val="007733B9"/>
    <w:rsid w:val="00773A2C"/>
    <w:rsid w:val="0079176B"/>
    <w:rsid w:val="00793D83"/>
    <w:rsid w:val="007A2A07"/>
    <w:rsid w:val="007C1E9F"/>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C15E9"/>
    <w:rsid w:val="008D42DE"/>
    <w:rsid w:val="008D5446"/>
    <w:rsid w:val="008E73C1"/>
    <w:rsid w:val="0090073C"/>
    <w:rsid w:val="00943948"/>
    <w:rsid w:val="00963D3D"/>
    <w:rsid w:val="009A08FF"/>
    <w:rsid w:val="009A26DA"/>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47E3"/>
    <w:rsid w:val="00B35B65"/>
    <w:rsid w:val="00B42305"/>
    <w:rsid w:val="00B506EF"/>
    <w:rsid w:val="00B907D5"/>
    <w:rsid w:val="00B97302"/>
    <w:rsid w:val="00BC03EA"/>
    <w:rsid w:val="00BC2214"/>
    <w:rsid w:val="00BC47AD"/>
    <w:rsid w:val="00BD7447"/>
    <w:rsid w:val="00BF5204"/>
    <w:rsid w:val="00C1099F"/>
    <w:rsid w:val="00C25839"/>
    <w:rsid w:val="00C33AD7"/>
    <w:rsid w:val="00C34C6B"/>
    <w:rsid w:val="00C34DF3"/>
    <w:rsid w:val="00C45958"/>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9D3"/>
    <w:rsid w:val="00D65C5D"/>
    <w:rsid w:val="00D66615"/>
    <w:rsid w:val="00D67C30"/>
    <w:rsid w:val="00D7396B"/>
    <w:rsid w:val="00D75E50"/>
    <w:rsid w:val="00D8076A"/>
    <w:rsid w:val="00D87C61"/>
    <w:rsid w:val="00D90A7B"/>
    <w:rsid w:val="00DA7F59"/>
    <w:rsid w:val="00DB498E"/>
    <w:rsid w:val="00DC06FF"/>
    <w:rsid w:val="00DE2CF2"/>
    <w:rsid w:val="00DF02E4"/>
    <w:rsid w:val="00DF658A"/>
    <w:rsid w:val="00DF7117"/>
    <w:rsid w:val="00E30C21"/>
    <w:rsid w:val="00E32B31"/>
    <w:rsid w:val="00E63593"/>
    <w:rsid w:val="00E65A25"/>
    <w:rsid w:val="00E7518F"/>
    <w:rsid w:val="00E807B8"/>
    <w:rsid w:val="00E953A1"/>
    <w:rsid w:val="00EB26ED"/>
    <w:rsid w:val="00ED4D34"/>
    <w:rsid w:val="00EE42F1"/>
    <w:rsid w:val="00EE7D39"/>
    <w:rsid w:val="00EF2528"/>
    <w:rsid w:val="00EF5301"/>
    <w:rsid w:val="00F0134B"/>
    <w:rsid w:val="00F03CAB"/>
    <w:rsid w:val="00F1747D"/>
    <w:rsid w:val="00F24687"/>
    <w:rsid w:val="00F259FE"/>
    <w:rsid w:val="00F370F5"/>
    <w:rsid w:val="00F45AD5"/>
    <w:rsid w:val="00F57C86"/>
    <w:rsid w:val="00F629D5"/>
    <w:rsid w:val="00F65967"/>
    <w:rsid w:val="00F74338"/>
    <w:rsid w:val="00F85F90"/>
    <w:rsid w:val="00F979A5"/>
    <w:rsid w:val="00FA2E2C"/>
    <w:rsid w:val="00FA6945"/>
    <w:rsid w:val="00FB17F5"/>
    <w:rsid w:val="00FB5697"/>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4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C4595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343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2544</Words>
  <Characters>14506</Characters>
  <Application>Microsoft Office Word</Application>
  <DocSecurity>0</DocSecurity>
  <Lines>120</Lines>
  <Paragraphs>34</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Manager>www.sorubak.com</Manager>
  <Company/>
  <LinksUpToDate>false</LinksUpToDate>
  <CharactersWithSpaces>17016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2016-09-10T04:57:00Z</dcterms:created>
  <dcterms:modified xsi:type="dcterms:W3CDTF">2017-08-31T12:03:00Z</dcterms:modified>
  <cp:category>www.sorubak.com</cp:category>
</cp:coreProperties>
</file>