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99"/>
        <w:gridCol w:w="1261"/>
        <w:gridCol w:w="1016"/>
        <w:gridCol w:w="2266"/>
        <w:gridCol w:w="2674"/>
        <w:gridCol w:w="5162"/>
        <w:gridCol w:w="2010"/>
      </w:tblGrid>
      <w:tr w:rsidR="00B6458F" w:rsidRPr="000A1D28" w:rsidTr="000A1D28">
        <w:trPr>
          <w:trHeight w:val="586"/>
        </w:trPr>
        <w:tc>
          <w:tcPr>
            <w:tcW w:w="15388" w:type="dxa"/>
            <w:gridSpan w:val="7"/>
            <w:vAlign w:val="center"/>
          </w:tcPr>
          <w:p w:rsidR="00B6458F" w:rsidRPr="000A1D28" w:rsidRDefault="00B6458F" w:rsidP="00B645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2020-2021 EĞİTİM ÖĞRETİM YILI </w:t>
            </w:r>
            <w:r w:rsidR="00F76DF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İSTİKLAL ORTAOKULU </w:t>
            </w: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8.SINIFLAR MATEMATİK DERSİ DESTEKLEME VE YETİŞTİRME KURSLARI YILLIK PLANI</w:t>
            </w:r>
          </w:p>
        </w:tc>
      </w:tr>
      <w:tr w:rsidR="00896143" w:rsidRPr="000A1D28" w:rsidTr="000A1D28">
        <w:trPr>
          <w:trHeight w:val="586"/>
        </w:trPr>
        <w:tc>
          <w:tcPr>
            <w:tcW w:w="999" w:type="dxa"/>
            <w:vMerge w:val="restart"/>
            <w:vAlign w:val="center"/>
          </w:tcPr>
          <w:p w:rsidR="00896143" w:rsidRPr="000A1D28" w:rsidRDefault="00896143" w:rsidP="00B458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896143" w:rsidRPr="000A1D28" w:rsidRDefault="00896143" w:rsidP="00B458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21-27 EYLÜL</w:t>
            </w:r>
          </w:p>
        </w:tc>
        <w:tc>
          <w:tcPr>
            <w:tcW w:w="1016" w:type="dxa"/>
            <w:vAlign w:val="center"/>
          </w:tcPr>
          <w:p w:rsidR="00896143" w:rsidRPr="000A1D28" w:rsidRDefault="00253A95" w:rsidP="00B458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 w:val="restart"/>
            <w:vAlign w:val="center"/>
          </w:tcPr>
          <w:p w:rsidR="00896143" w:rsidRPr="000A1D28" w:rsidRDefault="00896143" w:rsidP="00B4582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 8.1. SAYILAR VE İŞLEMLER</w:t>
            </w:r>
          </w:p>
        </w:tc>
        <w:tc>
          <w:tcPr>
            <w:tcW w:w="2674" w:type="dxa"/>
            <w:vAlign w:val="center"/>
          </w:tcPr>
          <w:p w:rsidR="00896143" w:rsidRPr="000A1D28" w:rsidRDefault="00896143" w:rsidP="00B4582A">
            <w:pPr>
              <w:ind w:left="3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M.8.1.1. Çarpanlar ve Katlar</w:t>
            </w:r>
          </w:p>
          <w:p w:rsidR="00896143" w:rsidRPr="000A1D28" w:rsidRDefault="00896143" w:rsidP="00B458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2" w:type="dxa"/>
            <w:vAlign w:val="center"/>
          </w:tcPr>
          <w:p w:rsidR="00896143" w:rsidRPr="000A1D28" w:rsidRDefault="00896143" w:rsidP="00B4582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M.8.1.1.1. Verilen pozitif tam sayıların pozitif tam sayı çarpanlarını bulur, pozitif tam sayıların pozitif tam sayı çarpanlarını üslü ifadelerin çarpımı şeklinde yazar.</w:t>
            </w:r>
          </w:p>
          <w:p w:rsidR="00896143" w:rsidRPr="000A1D28" w:rsidRDefault="00896143" w:rsidP="00B4582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M.8.1.1.2. İki doğal sayının en büyük ortak bölenini (EBOB) ve en küçük ortak katını (EKOK) hesaplar, ilgili problemleri çözer.</w:t>
            </w:r>
          </w:p>
        </w:tc>
        <w:tc>
          <w:tcPr>
            <w:tcW w:w="2010" w:type="dxa"/>
            <w:vAlign w:val="center"/>
          </w:tcPr>
          <w:p w:rsidR="00896143" w:rsidRPr="000A1D28" w:rsidRDefault="00896143" w:rsidP="00B458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14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28 EYLÜL-4 EKİM</w:t>
            </w:r>
          </w:p>
        </w:tc>
        <w:tc>
          <w:tcPr>
            <w:tcW w:w="1016" w:type="dxa"/>
            <w:vAlign w:val="center"/>
          </w:tcPr>
          <w:p w:rsidR="00896143" w:rsidRPr="000A1D28" w:rsidRDefault="00253A95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/>
            <w:vAlign w:val="center"/>
          </w:tcPr>
          <w:p w:rsidR="00896143" w:rsidRPr="000A1D28" w:rsidRDefault="00896143" w:rsidP="008961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896143" w:rsidRPr="000A1D28" w:rsidRDefault="00896143" w:rsidP="00896143">
            <w:pPr>
              <w:ind w:left="3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M.8.1.2. Üslü İfadeler</w:t>
            </w:r>
          </w:p>
        </w:tc>
        <w:tc>
          <w:tcPr>
            <w:tcW w:w="5162" w:type="dxa"/>
            <w:vAlign w:val="center"/>
          </w:tcPr>
          <w:p w:rsidR="00896143" w:rsidRPr="000A1D28" w:rsidRDefault="00896143" w:rsidP="0089614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M.8.1.2.1. Tam sayıların, tam sayı kuvvetlerini hesaplar.</w:t>
            </w:r>
          </w:p>
        </w:tc>
        <w:tc>
          <w:tcPr>
            <w:tcW w:w="2010" w:type="dxa"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143" w:rsidRPr="000A1D28" w:rsidTr="000A1D28">
        <w:trPr>
          <w:trHeight w:val="586"/>
        </w:trPr>
        <w:tc>
          <w:tcPr>
            <w:tcW w:w="999" w:type="dxa"/>
            <w:vMerge w:val="restart"/>
            <w:textDirection w:val="btLr"/>
            <w:vAlign w:val="center"/>
          </w:tcPr>
          <w:p w:rsidR="00896143" w:rsidRPr="000A1D28" w:rsidRDefault="00896143" w:rsidP="0089614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EKİM</w:t>
            </w:r>
          </w:p>
        </w:tc>
        <w:tc>
          <w:tcPr>
            <w:tcW w:w="1261" w:type="dxa"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5-11 EKİM</w:t>
            </w:r>
          </w:p>
        </w:tc>
        <w:tc>
          <w:tcPr>
            <w:tcW w:w="1016" w:type="dxa"/>
            <w:vAlign w:val="center"/>
          </w:tcPr>
          <w:p w:rsidR="00896143" w:rsidRPr="000A1D28" w:rsidRDefault="00253A95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/>
            <w:vAlign w:val="center"/>
          </w:tcPr>
          <w:p w:rsidR="00896143" w:rsidRPr="000A1D28" w:rsidRDefault="00896143" w:rsidP="008961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896143" w:rsidRPr="000A1D28" w:rsidRDefault="00896143" w:rsidP="0089614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M.8.1.2. Üslü İfadeler</w:t>
            </w:r>
          </w:p>
        </w:tc>
        <w:tc>
          <w:tcPr>
            <w:tcW w:w="5162" w:type="dxa"/>
            <w:vAlign w:val="center"/>
          </w:tcPr>
          <w:p w:rsidR="00896143" w:rsidRPr="000A1D28" w:rsidRDefault="00896143" w:rsidP="008961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M.8.1.2.2. Üslü ifadelerle ilgili temel kuralları anlar, birbirine denk ifadeler oluşturur.</w:t>
            </w:r>
          </w:p>
        </w:tc>
        <w:tc>
          <w:tcPr>
            <w:tcW w:w="2010" w:type="dxa"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14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12-18 EKİM</w:t>
            </w:r>
          </w:p>
        </w:tc>
        <w:tc>
          <w:tcPr>
            <w:tcW w:w="1016" w:type="dxa"/>
            <w:vAlign w:val="center"/>
          </w:tcPr>
          <w:p w:rsidR="00896143" w:rsidRPr="000A1D28" w:rsidRDefault="00253A95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/>
            <w:vAlign w:val="center"/>
          </w:tcPr>
          <w:p w:rsidR="00896143" w:rsidRPr="000A1D28" w:rsidRDefault="00896143" w:rsidP="008961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896143" w:rsidRPr="000A1D28" w:rsidRDefault="00896143" w:rsidP="0089614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M.8.1.2. Üslü İfadeler</w:t>
            </w:r>
          </w:p>
        </w:tc>
        <w:tc>
          <w:tcPr>
            <w:tcW w:w="5162" w:type="dxa"/>
            <w:vAlign w:val="center"/>
          </w:tcPr>
          <w:p w:rsidR="00896143" w:rsidRPr="000A1D28" w:rsidRDefault="00896143" w:rsidP="008961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M.8.1.2.3. Sayıların ondalık gösterimlerini 10’un tam sayı kuvvetlerini kullanarak çözümler.</w:t>
            </w:r>
          </w:p>
          <w:p w:rsidR="00896143" w:rsidRPr="000A1D28" w:rsidRDefault="00896143" w:rsidP="008961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M.8.1.2.4. Verilen bir sayıyı 10’un farklı tam sayı kuvvetlerini kullanarak ifade eder.</w:t>
            </w:r>
          </w:p>
          <w:p w:rsidR="00896143" w:rsidRPr="000A1D28" w:rsidRDefault="00896143" w:rsidP="008961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14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19-25 EKİM</w:t>
            </w:r>
          </w:p>
        </w:tc>
        <w:tc>
          <w:tcPr>
            <w:tcW w:w="1016" w:type="dxa"/>
            <w:vAlign w:val="center"/>
          </w:tcPr>
          <w:p w:rsidR="00896143" w:rsidRPr="000A1D28" w:rsidRDefault="00253A95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/>
            <w:vAlign w:val="center"/>
          </w:tcPr>
          <w:p w:rsidR="00896143" w:rsidRPr="000A1D28" w:rsidRDefault="00896143" w:rsidP="008961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896143" w:rsidRPr="000A1D28" w:rsidRDefault="00896143" w:rsidP="0089614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M.8.1.2. Üslü İfadeler</w:t>
            </w:r>
          </w:p>
        </w:tc>
        <w:tc>
          <w:tcPr>
            <w:tcW w:w="5162" w:type="dxa"/>
            <w:vAlign w:val="center"/>
          </w:tcPr>
          <w:p w:rsidR="00896143" w:rsidRPr="000A1D28" w:rsidRDefault="00896143" w:rsidP="008961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M.8.1.2.5. Çok büyük ve çok küçük sayıları bilimsel gösterimle ifade eder ve karşılaştırır.</w:t>
            </w:r>
          </w:p>
        </w:tc>
        <w:tc>
          <w:tcPr>
            <w:tcW w:w="2010" w:type="dxa"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26 EKİM - 1 KASIM</w:t>
            </w:r>
          </w:p>
        </w:tc>
        <w:tc>
          <w:tcPr>
            <w:tcW w:w="1016" w:type="dxa"/>
            <w:vAlign w:val="center"/>
          </w:tcPr>
          <w:p w:rsidR="002803E3" w:rsidRPr="000A1D28" w:rsidRDefault="00253A95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Align w:val="center"/>
          </w:tcPr>
          <w:p w:rsidR="002803E3" w:rsidRPr="000A1D28" w:rsidRDefault="002803E3" w:rsidP="008961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6" w:type="dxa"/>
            <w:gridSpan w:val="2"/>
            <w:vAlign w:val="center"/>
          </w:tcPr>
          <w:p w:rsidR="002803E3" w:rsidRPr="000A1D28" w:rsidRDefault="002803E3" w:rsidP="008961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KURS DEĞERLENDİRME SINAVI</w:t>
            </w:r>
          </w:p>
        </w:tc>
        <w:tc>
          <w:tcPr>
            <w:tcW w:w="2010" w:type="dxa"/>
            <w:vAlign w:val="center"/>
          </w:tcPr>
          <w:p w:rsidR="002803E3" w:rsidRPr="000A1D28" w:rsidRDefault="002803E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29 EKİM CUMHURİYET BAYRAMI</w:t>
            </w:r>
          </w:p>
        </w:tc>
      </w:tr>
      <w:tr w:rsidR="00A10C5A" w:rsidRPr="000A1D28" w:rsidTr="000A1D28">
        <w:trPr>
          <w:trHeight w:val="586"/>
        </w:trPr>
        <w:tc>
          <w:tcPr>
            <w:tcW w:w="999" w:type="dxa"/>
            <w:vMerge w:val="restart"/>
            <w:textDirection w:val="btLr"/>
            <w:vAlign w:val="center"/>
          </w:tcPr>
          <w:p w:rsidR="00A10C5A" w:rsidRPr="000A1D28" w:rsidRDefault="00A10C5A" w:rsidP="00A10C5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KASIM</w:t>
            </w:r>
          </w:p>
        </w:tc>
        <w:tc>
          <w:tcPr>
            <w:tcW w:w="1261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2-8 KASIM</w:t>
            </w:r>
          </w:p>
        </w:tc>
        <w:tc>
          <w:tcPr>
            <w:tcW w:w="1016" w:type="dxa"/>
            <w:vAlign w:val="center"/>
          </w:tcPr>
          <w:p w:rsidR="00A10C5A" w:rsidRPr="000A1D28" w:rsidRDefault="00253A95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 w:val="restart"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 8.1. SAYILAR VE İŞLEMLER</w:t>
            </w:r>
          </w:p>
        </w:tc>
        <w:tc>
          <w:tcPr>
            <w:tcW w:w="2674" w:type="dxa"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M.8.1.3. Kareköklü İfadeler</w:t>
            </w:r>
          </w:p>
        </w:tc>
        <w:tc>
          <w:tcPr>
            <w:tcW w:w="5162" w:type="dxa"/>
            <w:vAlign w:val="center"/>
          </w:tcPr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M.8.1.3.1. Tam kare pozitif tam sayılarla bu sayıların karekökleri arasındaki ilişkiyi belirler.</w:t>
            </w:r>
          </w:p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 xml:space="preserve">M.8.1.3.2. Tam kare olmayan kareköklü bir sayının hangi iki doğal sayı arasında olduğunu belirler. </w:t>
            </w:r>
          </w:p>
        </w:tc>
        <w:tc>
          <w:tcPr>
            <w:tcW w:w="2010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C5A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9-15 KASIM</w:t>
            </w:r>
          </w:p>
        </w:tc>
        <w:tc>
          <w:tcPr>
            <w:tcW w:w="1016" w:type="dxa"/>
            <w:vAlign w:val="center"/>
          </w:tcPr>
          <w:p w:rsidR="00A10C5A" w:rsidRPr="000A1D28" w:rsidRDefault="00253A95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 xml:space="preserve">M.8.1.3. </w:t>
            </w:r>
            <w:hyperlink r:id="rId7" w:history="1">
              <w:proofErr w:type="spellStart"/>
              <w:r w:rsidRPr="0034661C">
                <w:rPr>
                  <w:rStyle w:val="Kpr"/>
                  <w:rFonts w:ascii="Arial" w:hAnsi="Arial" w:cs="Arial"/>
                  <w:color w:val="000000" w:themeColor="text1"/>
                  <w:sz w:val="20"/>
                  <w:szCs w:val="20"/>
                </w:rPr>
                <w:t>Kareköklü</w:t>
              </w:r>
            </w:hyperlink>
            <w:r w:rsidRPr="000A1D28">
              <w:rPr>
                <w:rFonts w:ascii="Arial" w:hAnsi="Arial" w:cs="Arial"/>
                <w:sz w:val="20"/>
                <w:szCs w:val="20"/>
              </w:rPr>
              <w:t>İfadeler</w:t>
            </w:r>
            <w:proofErr w:type="spellEnd"/>
          </w:p>
        </w:tc>
        <w:tc>
          <w:tcPr>
            <w:tcW w:w="5162" w:type="dxa"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 xml:space="preserve">M.8.1.3.3. Kareköklü bir ifadeyi </w:t>
            </w:r>
            <w:r w:rsidRPr="000A1D28">
              <w:rPr>
                <w:rFonts w:ascii="Arial" w:eastAsia="Helvetica-LightOblique" w:hAnsi="Arial" w:cs="Arial"/>
                <w:i/>
                <w:iCs/>
                <w:sz w:val="20"/>
                <w:szCs w:val="20"/>
              </w:rPr>
              <w:t>a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Arial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Arial"/>
                      <w:sz w:val="20"/>
                      <w:szCs w:val="20"/>
                    </w:rPr>
                    <m:t>b</m:t>
                  </m:r>
                </m:e>
              </m:rad>
            </m:oMath>
            <w:r w:rsidRPr="000A1D28">
              <w:rPr>
                <w:rFonts w:ascii="Arial" w:hAnsi="Arial" w:cs="Arial"/>
                <w:sz w:val="20"/>
                <w:szCs w:val="20"/>
              </w:rPr>
              <w:t xml:space="preserve">şeklinde yazar ve </w:t>
            </w:r>
            <w:r w:rsidRPr="000A1D28">
              <w:rPr>
                <w:rFonts w:ascii="Arial" w:eastAsia="Helvetica-LightOblique" w:hAnsi="Arial" w:cs="Arial"/>
                <w:i/>
                <w:iCs/>
                <w:sz w:val="20"/>
                <w:szCs w:val="20"/>
              </w:rPr>
              <w:t>a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Arial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Arial"/>
                      <w:sz w:val="20"/>
                      <w:szCs w:val="20"/>
                    </w:rPr>
                    <m:t>b</m:t>
                  </m:r>
                </m:e>
              </m:rad>
            </m:oMath>
            <w:r w:rsidRPr="000A1D28">
              <w:rPr>
                <w:rFonts w:ascii="Arial" w:hAnsi="Arial" w:cs="Arial"/>
                <w:sz w:val="20"/>
                <w:szCs w:val="20"/>
              </w:rPr>
              <w:t>şeklindeki ifadede katsayıyı kök içine alır.</w:t>
            </w:r>
          </w:p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M.8.1.3.4. Kareköklü ifadelerde çarpma ve bölme işlemlerini yapar.</w:t>
            </w:r>
          </w:p>
        </w:tc>
        <w:tc>
          <w:tcPr>
            <w:tcW w:w="2010" w:type="dxa"/>
            <w:vAlign w:val="center"/>
          </w:tcPr>
          <w:p w:rsidR="00A10C5A" w:rsidRPr="000A1D28" w:rsidRDefault="002B5F61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10 KASIM ATATÜRK’Ü ANMA</w:t>
            </w:r>
          </w:p>
        </w:tc>
      </w:tr>
      <w:tr w:rsidR="00A10C5A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16-22 KASIM</w:t>
            </w:r>
          </w:p>
        </w:tc>
        <w:tc>
          <w:tcPr>
            <w:tcW w:w="13128" w:type="dxa"/>
            <w:gridSpan w:val="5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16 - 20 KASIM 2020- ARA TATİL</w:t>
            </w:r>
          </w:p>
        </w:tc>
      </w:tr>
      <w:tr w:rsidR="00A10C5A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23-29 KASIM</w:t>
            </w:r>
          </w:p>
        </w:tc>
        <w:tc>
          <w:tcPr>
            <w:tcW w:w="1016" w:type="dxa"/>
            <w:vAlign w:val="center"/>
          </w:tcPr>
          <w:p w:rsidR="00A10C5A" w:rsidRPr="000A1D28" w:rsidRDefault="00253A95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 8.1. SAYILAR VE İŞLEMLER</w:t>
            </w:r>
          </w:p>
        </w:tc>
        <w:tc>
          <w:tcPr>
            <w:tcW w:w="2674" w:type="dxa"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M.8.1.3. Kareköklü İfadeler</w:t>
            </w:r>
          </w:p>
        </w:tc>
        <w:tc>
          <w:tcPr>
            <w:tcW w:w="5162" w:type="dxa"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M.8.1.3.5. Kareköklü ifadelerde toplama ve çıkarma işlemlerini yapar.</w:t>
            </w:r>
            <w:r w:rsidRPr="000A1D28">
              <w:rPr>
                <w:rFonts w:ascii="Arial" w:hAnsi="Arial" w:cs="Arial"/>
                <w:sz w:val="20"/>
                <w:szCs w:val="20"/>
              </w:rPr>
              <w:br/>
              <w:t>M.8.1.3.6. Kareköklü bir ifade ile çarpıldığında, sonucu bir doğal sayı yapan çarpanlara örnek verir</w:t>
            </w:r>
          </w:p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M.8.1.3.7. Ondalık ifadelerin kareköklerini belirler.</w:t>
            </w:r>
          </w:p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M.8.1.3.8. Gerçek sayıları tanır, rasyonel ve irrasyonel sayılarla ilişkilendirir.</w:t>
            </w:r>
          </w:p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C5A" w:rsidRPr="000A1D28" w:rsidTr="000A1D28">
        <w:trPr>
          <w:trHeight w:val="586"/>
        </w:trPr>
        <w:tc>
          <w:tcPr>
            <w:tcW w:w="999" w:type="dxa"/>
            <w:vMerge w:val="restart"/>
            <w:textDirection w:val="btLr"/>
            <w:vAlign w:val="center"/>
          </w:tcPr>
          <w:p w:rsidR="00A10C5A" w:rsidRPr="000A1D28" w:rsidRDefault="00A10C5A" w:rsidP="00A10C5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lastRenderedPageBreak/>
              <w:t>ARALIK</w:t>
            </w:r>
          </w:p>
        </w:tc>
        <w:tc>
          <w:tcPr>
            <w:tcW w:w="1261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 xml:space="preserve">30 KASIM - 6 ARALIK </w:t>
            </w:r>
          </w:p>
        </w:tc>
        <w:tc>
          <w:tcPr>
            <w:tcW w:w="1016" w:type="dxa"/>
            <w:vAlign w:val="center"/>
          </w:tcPr>
          <w:p w:rsidR="00A10C5A" w:rsidRPr="000A1D28" w:rsidRDefault="00253A95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 w:val="restart"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M.8.4. VERİ İŞLEME</w:t>
            </w:r>
          </w:p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</w:p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 xml:space="preserve">M.8.5. OLASILIK </w:t>
            </w:r>
          </w:p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M.8.4.1. Veri Analizi</w:t>
            </w:r>
          </w:p>
        </w:tc>
        <w:tc>
          <w:tcPr>
            <w:tcW w:w="5162" w:type="dxa"/>
            <w:vAlign w:val="center"/>
          </w:tcPr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M.8.4.1.1. En fazla üç veri grubuna ait çizgi ve sütun grafiklerini yorumlar.</w:t>
            </w:r>
          </w:p>
        </w:tc>
        <w:tc>
          <w:tcPr>
            <w:tcW w:w="2010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C5A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7-13 ARALIK</w:t>
            </w:r>
          </w:p>
        </w:tc>
        <w:tc>
          <w:tcPr>
            <w:tcW w:w="1016" w:type="dxa"/>
            <w:vAlign w:val="center"/>
          </w:tcPr>
          <w:p w:rsidR="00A10C5A" w:rsidRPr="000A1D28" w:rsidRDefault="00253A95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M.8.4.1. Veri Analizi</w:t>
            </w:r>
          </w:p>
        </w:tc>
        <w:tc>
          <w:tcPr>
            <w:tcW w:w="5162" w:type="dxa"/>
            <w:vAlign w:val="center"/>
          </w:tcPr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M.8.4.1.2. Verileri sütun, daire veya çizgi grafiği ile gösterir ve bu gösterimler arasında uygun olan dönüşümleri yapar.</w:t>
            </w:r>
          </w:p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C5A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14-20 ARALIK</w:t>
            </w:r>
          </w:p>
        </w:tc>
        <w:tc>
          <w:tcPr>
            <w:tcW w:w="1016" w:type="dxa"/>
            <w:vAlign w:val="center"/>
          </w:tcPr>
          <w:p w:rsidR="00A10C5A" w:rsidRPr="000A1D28" w:rsidRDefault="00253A95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M.8.5.1. Basit Olayların Olma Olasılığı</w:t>
            </w:r>
          </w:p>
        </w:tc>
        <w:tc>
          <w:tcPr>
            <w:tcW w:w="5162" w:type="dxa"/>
            <w:vAlign w:val="center"/>
          </w:tcPr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M.8.5.1.1. Bir olaya ait olası durumları belirler.</w:t>
            </w:r>
          </w:p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eastAsia="Helvetica-LightOblique" w:hAnsi="Arial" w:cs="Arial"/>
                <w:i/>
                <w:iCs/>
                <w:sz w:val="20"/>
                <w:szCs w:val="20"/>
              </w:rPr>
            </w:pPr>
          </w:p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 xml:space="preserve">M.8.5.1.2. “Daha fazla”, “eşit”, “daha az” </w:t>
            </w:r>
            <w:r w:rsidRPr="00592792">
              <w:rPr>
                <w:rFonts w:ascii="Arial" w:hAnsi="Arial" w:cs="Arial"/>
                <w:sz w:val="20"/>
                <w:szCs w:val="20"/>
              </w:rPr>
              <w:t>olasılık</w:t>
            </w:r>
            <w:r w:rsidRPr="000A1D2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lı </w:t>
            </w:r>
            <w:r w:rsidRPr="000A1D28">
              <w:rPr>
                <w:rFonts w:ascii="Arial" w:hAnsi="Arial" w:cs="Arial"/>
                <w:sz w:val="20"/>
                <w:szCs w:val="20"/>
              </w:rPr>
              <w:t>olayları ayırt eder, örnek verir.</w:t>
            </w:r>
          </w:p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M.8.5.1.3. Eşit şansa sahip olan olaylarda her bir çıktının olasılık değerinin eşit olduğunu ve bu değerin 1/n olduğunu açıklar.</w:t>
            </w:r>
          </w:p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M.8.5.1.4. Olasılık değerinin 0 ile 1 arasında (0 ve 1 dâhil) olduğunu anlar.</w:t>
            </w:r>
          </w:p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M.8.5.1.5. Basit bir olayın olma olasılığını hesaplar.</w:t>
            </w:r>
          </w:p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C5A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21-27 ARALIK</w:t>
            </w:r>
          </w:p>
        </w:tc>
        <w:tc>
          <w:tcPr>
            <w:tcW w:w="1016" w:type="dxa"/>
            <w:vAlign w:val="center"/>
          </w:tcPr>
          <w:p w:rsidR="00A10C5A" w:rsidRPr="000A1D28" w:rsidRDefault="00253A95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6" w:type="dxa"/>
            <w:gridSpan w:val="2"/>
            <w:vAlign w:val="center"/>
          </w:tcPr>
          <w:p w:rsidR="00A10C5A" w:rsidRPr="000A1D28" w:rsidRDefault="00A10C5A" w:rsidP="00A10C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KURS DEĞERLENDİRME SINAVI</w:t>
            </w:r>
          </w:p>
        </w:tc>
        <w:tc>
          <w:tcPr>
            <w:tcW w:w="2010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 w:val="restart"/>
            <w:textDirection w:val="btLr"/>
            <w:vAlign w:val="center"/>
          </w:tcPr>
          <w:p w:rsidR="002803E3" w:rsidRPr="000A1D28" w:rsidRDefault="002803E3" w:rsidP="002803E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OCAK</w:t>
            </w: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28 ARALIK-3 OCAK</w:t>
            </w:r>
          </w:p>
        </w:tc>
        <w:tc>
          <w:tcPr>
            <w:tcW w:w="1016" w:type="dxa"/>
            <w:vAlign w:val="center"/>
          </w:tcPr>
          <w:p w:rsidR="002803E3" w:rsidRPr="000A1D28" w:rsidRDefault="00253A95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 w:val="restart"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 CEBİR</w:t>
            </w: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M.8.2.1. Cebirsel İfadeler ve Özdeşlikler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M.8.2.1.1. Basit cebirsel ifadeleri anlar ve farklı biçimlerde yazar.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M.8.2.1.2. Cebirsel ifadelerin çarpımını yapar.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 OCAK 2021 YILBAŞI TATİLİ</w:t>
            </w:r>
          </w:p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4-10 OCAK</w:t>
            </w:r>
          </w:p>
        </w:tc>
        <w:tc>
          <w:tcPr>
            <w:tcW w:w="1016" w:type="dxa"/>
            <w:vAlign w:val="center"/>
          </w:tcPr>
          <w:p w:rsidR="002803E3" w:rsidRPr="000A1D28" w:rsidRDefault="00253A95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M.8.2.1. Cebirsel İfadeler ve Özdeşlikler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M.8.2.1.3. Özdeşlikleri modellerle açıklar.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11-17 OCAK</w:t>
            </w:r>
          </w:p>
        </w:tc>
        <w:tc>
          <w:tcPr>
            <w:tcW w:w="1016" w:type="dxa"/>
            <w:vAlign w:val="center"/>
          </w:tcPr>
          <w:p w:rsidR="002803E3" w:rsidRPr="000A1D28" w:rsidRDefault="00253A95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M.8.2.1. Cebirsel İfadeler ve Özdeşlikler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M.8.2.1.4. Cebirsel ifadeleri çarpanlara ayırır.</w:t>
            </w: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18-24 OCAK</w:t>
            </w:r>
          </w:p>
        </w:tc>
        <w:tc>
          <w:tcPr>
            <w:tcW w:w="1016" w:type="dxa"/>
            <w:vAlign w:val="center"/>
          </w:tcPr>
          <w:p w:rsidR="002803E3" w:rsidRPr="000A1D28" w:rsidRDefault="00253A95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6" w:type="dxa"/>
            <w:gridSpan w:val="2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KURS DEĞERLENDİRME SINAVI</w:t>
            </w: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1182"/>
        </w:trPr>
        <w:tc>
          <w:tcPr>
            <w:tcW w:w="999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9" w:type="dxa"/>
            <w:gridSpan w:val="6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25 OCAK - 05 ŞUBAT 2021 -YARIYIL TATİLİ</w:t>
            </w: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 w:val="restart"/>
            <w:textDirection w:val="btLr"/>
            <w:vAlign w:val="center"/>
          </w:tcPr>
          <w:p w:rsidR="002803E3" w:rsidRPr="000A1D28" w:rsidRDefault="002803E3" w:rsidP="002803E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ŞUBAT</w:t>
            </w: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8-14 ŞUBAT</w:t>
            </w:r>
          </w:p>
        </w:tc>
        <w:tc>
          <w:tcPr>
            <w:tcW w:w="1016" w:type="dxa"/>
            <w:vAlign w:val="center"/>
          </w:tcPr>
          <w:p w:rsidR="002803E3" w:rsidRPr="000A1D28" w:rsidRDefault="00253A95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 w:val="restart"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 CEBİR</w:t>
            </w: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M.8.2.2. Doğrusal Denklemler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0A1D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M.8.2.2.1. Birinci dereceden bir bilinmeyenli denklemleri çözer.</w:t>
            </w: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15-21 ŞUBAT</w:t>
            </w:r>
          </w:p>
        </w:tc>
        <w:tc>
          <w:tcPr>
            <w:tcW w:w="1016" w:type="dxa"/>
            <w:vAlign w:val="center"/>
          </w:tcPr>
          <w:p w:rsidR="002803E3" w:rsidRPr="000A1D28" w:rsidRDefault="00253A95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M.8.2.2. Doğrusal Denklemler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M.8.2.2.2. Koordinat sistemini özellikleriyle tanır ve sıralı ikilileri gösterir.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22-28 ŞUBAT</w:t>
            </w:r>
          </w:p>
        </w:tc>
        <w:tc>
          <w:tcPr>
            <w:tcW w:w="1016" w:type="dxa"/>
            <w:vAlign w:val="center"/>
          </w:tcPr>
          <w:p w:rsidR="002803E3" w:rsidRPr="000A1D28" w:rsidRDefault="00253A95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M.8.2.2. Doğrusal Denklemler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M.8.2.2.3. Aralarında doğrusal ilişki bulunan iki değişkenden birinin diğerine bağlı olarak nasıl değiştiğini tablo ve denklem ile ifade eder.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M.8.2.2.4. Doğrusal denklemlerin grafiğini çizer.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 w:val="restart"/>
            <w:textDirection w:val="btLr"/>
            <w:vAlign w:val="center"/>
          </w:tcPr>
          <w:p w:rsidR="002803E3" w:rsidRPr="000A1D28" w:rsidRDefault="002803E3" w:rsidP="002803E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MART</w:t>
            </w: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1-7 MART</w:t>
            </w:r>
          </w:p>
        </w:tc>
        <w:tc>
          <w:tcPr>
            <w:tcW w:w="1016" w:type="dxa"/>
            <w:vAlign w:val="center"/>
          </w:tcPr>
          <w:p w:rsidR="002803E3" w:rsidRPr="000A1D28" w:rsidRDefault="00253A95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 w:val="restart"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 CEBİR</w:t>
            </w: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M.8.2.2. Doğrusal Denklemler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M.8.2.2.5. Doğrusal ilişki içeren gerçek hayat durumlarına ait denklem, tablo ve grafiği oluşturur ve yorumlar.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8-14 MART</w:t>
            </w:r>
          </w:p>
        </w:tc>
        <w:tc>
          <w:tcPr>
            <w:tcW w:w="1016" w:type="dxa"/>
            <w:vAlign w:val="center"/>
          </w:tcPr>
          <w:p w:rsidR="002803E3" w:rsidRPr="000A1D28" w:rsidRDefault="00253A95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M.8.2.2. Doğrusal Denklemler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M.8.2.2.6. Doğrunun eğimini modellerle açıklar, doğrusal denklemleri ve grafiklerini eğimle ilişkilendirir.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15-21 MART</w:t>
            </w:r>
          </w:p>
        </w:tc>
        <w:tc>
          <w:tcPr>
            <w:tcW w:w="1016" w:type="dxa"/>
            <w:vAlign w:val="center"/>
          </w:tcPr>
          <w:p w:rsidR="002803E3" w:rsidRPr="000A1D28" w:rsidRDefault="00253A95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M.8.2.3. Eşitsizlikler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M.8.2.3.1. Birinci dereceden bir bilinmeyenli eşitsizlik içeren günlük hayat durumlarına uygun matematik cümleleri yazar.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 xml:space="preserve">M.8.2.3.2. Birinci dereceden bir bilinmeyenli </w:t>
            </w:r>
            <w:r w:rsidRPr="00592792">
              <w:rPr>
                <w:rFonts w:ascii="Arial" w:hAnsi="Arial" w:cs="Arial"/>
                <w:sz w:val="20"/>
                <w:szCs w:val="20"/>
              </w:rPr>
              <w:t>eşitsizlikler</w:t>
            </w:r>
            <w:r w:rsidRPr="000A1D2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</w:t>
            </w:r>
            <w:r w:rsidRPr="000A1D28">
              <w:rPr>
                <w:rFonts w:ascii="Arial" w:hAnsi="Arial" w:cs="Arial"/>
                <w:sz w:val="20"/>
                <w:szCs w:val="20"/>
              </w:rPr>
              <w:t>sayı doğrusunda gösterir.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22-28 MART</w:t>
            </w:r>
          </w:p>
        </w:tc>
        <w:tc>
          <w:tcPr>
            <w:tcW w:w="1016" w:type="dxa"/>
            <w:vAlign w:val="center"/>
          </w:tcPr>
          <w:p w:rsidR="002803E3" w:rsidRPr="000A1D28" w:rsidRDefault="00253A95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M.8.2.3. Eşitsizlikler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M.8.2.3.3. Birinci dereceden bir bilinmeyenli eşitsizlikleri çözer.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 w:val="restart"/>
            <w:textDirection w:val="btLr"/>
            <w:vAlign w:val="center"/>
          </w:tcPr>
          <w:p w:rsidR="002803E3" w:rsidRPr="000A1D28" w:rsidRDefault="002803E3" w:rsidP="002803E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NİSAN</w:t>
            </w: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29 MART-4 NİSAN</w:t>
            </w:r>
          </w:p>
        </w:tc>
        <w:tc>
          <w:tcPr>
            <w:tcW w:w="1016" w:type="dxa"/>
            <w:vAlign w:val="center"/>
          </w:tcPr>
          <w:p w:rsidR="002803E3" w:rsidRPr="000A1D28" w:rsidRDefault="00253A95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 w:val="restart"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 GEOMETRİ VE ÖLÇME</w:t>
            </w: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M.8.3.1. Üçgenler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M.8.3.1.1. Üçgende kenarortay, açıortay ve yüksekliği inşa eder.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5-11 NİSAN</w:t>
            </w:r>
          </w:p>
        </w:tc>
        <w:tc>
          <w:tcPr>
            <w:tcW w:w="1016" w:type="dxa"/>
            <w:vAlign w:val="center"/>
          </w:tcPr>
          <w:p w:rsidR="002803E3" w:rsidRPr="000A1D28" w:rsidRDefault="00253A95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6" w:type="dxa"/>
            <w:gridSpan w:val="2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KURS DEĞERLENDİRME SINAVI</w:t>
            </w: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2D3F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152D3F" w:rsidRPr="000A1D28" w:rsidRDefault="00152D3F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152D3F" w:rsidRPr="000A1D28" w:rsidRDefault="00152D3F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12-18 NİSAN</w:t>
            </w:r>
          </w:p>
        </w:tc>
        <w:tc>
          <w:tcPr>
            <w:tcW w:w="13128" w:type="dxa"/>
            <w:gridSpan w:val="5"/>
            <w:vAlign w:val="center"/>
          </w:tcPr>
          <w:p w:rsidR="00152D3F" w:rsidRPr="000A1D28" w:rsidRDefault="00152D3F" w:rsidP="002803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12 - 16 NİSAN 2021 - ARA TATİL</w:t>
            </w: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19-25 NİSAN</w:t>
            </w:r>
          </w:p>
        </w:tc>
        <w:tc>
          <w:tcPr>
            <w:tcW w:w="1016" w:type="dxa"/>
            <w:vAlign w:val="center"/>
          </w:tcPr>
          <w:p w:rsidR="002803E3" w:rsidRPr="000A1D28" w:rsidRDefault="00253A95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 w:val="restart"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 GEOMETRİ VE ÖLÇME</w:t>
            </w: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M.8.3.1. Üçgenler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M.8.3.1.2. Üçgenin iki kenar uzunluğunun toplamı veya farkı ile üçüncü kenarının uzunluğunu ilişkilendirir.</w:t>
            </w:r>
          </w:p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M.8.3.1.3. Üçgenin kenar uzunlukları ile bu kenarların karşısındaki açıların ölçülerini ilişkilendirir.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M.8.3.1.4. Yeterli sayıda elemanının ölçüleri verilen bir üçgeni çizer.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23 NİSAN ULUSAL EGEMENLİK VE ÇOCUK BAYRAMI</w:t>
            </w: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26 NİSAN-2 MAYIS</w:t>
            </w:r>
          </w:p>
        </w:tc>
        <w:tc>
          <w:tcPr>
            <w:tcW w:w="1016" w:type="dxa"/>
            <w:vAlign w:val="center"/>
          </w:tcPr>
          <w:p w:rsidR="002803E3" w:rsidRPr="000A1D28" w:rsidRDefault="00253A95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M.8.3.3. Eşlik ve Benzerlik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M.8.3.3.1. Eşlik ve benzerliği ilişkilendirir, eş ve benzer şekillerin kenar ve açı ilişkilerini belirler.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 xml:space="preserve">M.8.3.3.2. Benzer çokgenlerin benzerlik oranını belirler, </w:t>
            </w:r>
            <w:r w:rsidRPr="000A1D28">
              <w:rPr>
                <w:rFonts w:ascii="Arial" w:hAnsi="Arial" w:cs="Arial"/>
                <w:sz w:val="20"/>
                <w:szCs w:val="20"/>
              </w:rPr>
              <w:lastRenderedPageBreak/>
              <w:t>bir çokgene eş ve benzer çokgenler oluşturur.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 w:val="restart"/>
            <w:textDirection w:val="btLr"/>
            <w:vAlign w:val="center"/>
          </w:tcPr>
          <w:p w:rsidR="002803E3" w:rsidRPr="000A1D28" w:rsidRDefault="002803E3" w:rsidP="002803E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lastRenderedPageBreak/>
              <w:t>MAYIS</w:t>
            </w: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3-9 MAYIS</w:t>
            </w:r>
          </w:p>
        </w:tc>
        <w:tc>
          <w:tcPr>
            <w:tcW w:w="1016" w:type="dxa"/>
            <w:vAlign w:val="center"/>
          </w:tcPr>
          <w:p w:rsidR="002803E3" w:rsidRPr="000A1D28" w:rsidRDefault="00253A95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 w:val="restart"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 GEOMETRİ VE ÖLÇME</w:t>
            </w: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M.8.3.2. Dönüşüm Geometrisi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M.8.3.2.3. Çokgenlerin öteleme ve yansımalar sonucunda ortaya çıkan görüntüsünü oluşturur.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10-16 MAYIS</w:t>
            </w:r>
          </w:p>
        </w:tc>
        <w:tc>
          <w:tcPr>
            <w:tcW w:w="1016" w:type="dxa"/>
            <w:vAlign w:val="center"/>
          </w:tcPr>
          <w:p w:rsidR="002803E3" w:rsidRPr="000A1D28" w:rsidRDefault="00253A95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M.8.3.4. Geometrik Cisimler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M.8.3.4.1. Dik prizmaları tanır, temel elemanlarını belirler, inşa eder ve açınımını çizer.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12, 13, 14, 15 Mayıs Ramazan Bayramı Tatili</w:t>
            </w: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17-23 MAYIS</w:t>
            </w:r>
          </w:p>
        </w:tc>
        <w:tc>
          <w:tcPr>
            <w:tcW w:w="1016" w:type="dxa"/>
            <w:vAlign w:val="center"/>
          </w:tcPr>
          <w:p w:rsidR="002803E3" w:rsidRPr="000A1D28" w:rsidRDefault="00253A95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M.8.3.4. Geometrik Cisimler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M.8.3.4.2. Dik dairesel silindirin temel elemanlarını belirler, inşa eder ve açınımını çizer.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19 MAYIS GENÇLİK VE SPOR BAYRAMI</w:t>
            </w:r>
          </w:p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24-30 MAYIS</w:t>
            </w:r>
          </w:p>
        </w:tc>
        <w:tc>
          <w:tcPr>
            <w:tcW w:w="1016" w:type="dxa"/>
            <w:vAlign w:val="center"/>
          </w:tcPr>
          <w:p w:rsidR="002803E3" w:rsidRPr="000A1D28" w:rsidRDefault="00253A95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M.8.3.4. Geometrik Cisimler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M.8.3.4.4. Dik dairesel silindirin hacim bağıntısını oluşturur; ilgili problemleri çözer.</w:t>
            </w: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cantSplit/>
          <w:trHeight w:val="1134"/>
        </w:trPr>
        <w:tc>
          <w:tcPr>
            <w:tcW w:w="999" w:type="dxa"/>
            <w:textDirection w:val="btLr"/>
            <w:vAlign w:val="center"/>
          </w:tcPr>
          <w:p w:rsidR="002803E3" w:rsidRPr="000A1D28" w:rsidRDefault="002803E3" w:rsidP="002803E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HAZİRAN</w:t>
            </w: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31 MAYIS-6 HAZİRAN</w:t>
            </w:r>
          </w:p>
        </w:tc>
        <w:tc>
          <w:tcPr>
            <w:tcW w:w="1016" w:type="dxa"/>
            <w:vAlign w:val="center"/>
          </w:tcPr>
          <w:p w:rsidR="002803E3" w:rsidRPr="000A1D28" w:rsidRDefault="00253A95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saat</w:t>
            </w:r>
          </w:p>
        </w:tc>
        <w:tc>
          <w:tcPr>
            <w:tcW w:w="2266" w:type="dxa"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6" w:type="dxa"/>
            <w:gridSpan w:val="2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KURS DEĞERLENDİRME SINAVI </w:t>
            </w: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96188" w:rsidRPr="000A1D28" w:rsidRDefault="0007071D">
      <w:pPr>
        <w:rPr>
          <w:rFonts w:ascii="Arial" w:hAnsi="Arial" w:cs="Arial"/>
        </w:rPr>
      </w:pPr>
      <w:hyperlink r:id="rId8" w:history="1">
        <w:r w:rsidRPr="004638AB">
          <w:rPr>
            <w:rStyle w:val="Kpr"/>
            <w:rFonts w:ascii="Arial" w:eastAsia="Batang" w:hAnsi="Arial" w:cs="Arial"/>
          </w:rPr>
          <w:t>https://www.sorubak.com</w:t>
        </w:r>
      </w:hyperlink>
      <w:r>
        <w:rPr>
          <w:rFonts w:ascii="Arial" w:eastAsia="Batang" w:hAnsi="Arial" w:cs="Arial"/>
        </w:rPr>
        <w:t xml:space="preserve"> </w:t>
      </w:r>
    </w:p>
    <w:tbl>
      <w:tblPr>
        <w:tblStyle w:val="TableNormal"/>
        <w:tblW w:w="0" w:type="auto"/>
        <w:tblInd w:w="749" w:type="dxa"/>
        <w:tblLayout w:type="fixed"/>
        <w:tblLook w:val="01E0"/>
      </w:tblPr>
      <w:tblGrid>
        <w:gridCol w:w="2072"/>
        <w:gridCol w:w="1967"/>
        <w:gridCol w:w="2206"/>
        <w:gridCol w:w="3320"/>
        <w:gridCol w:w="2614"/>
        <w:gridCol w:w="2227"/>
      </w:tblGrid>
      <w:tr w:rsidR="00F76DFE" w:rsidTr="008C66EA">
        <w:trPr>
          <w:trHeight w:val="600"/>
        </w:trPr>
        <w:tc>
          <w:tcPr>
            <w:tcW w:w="12179" w:type="dxa"/>
            <w:gridSpan w:val="5"/>
          </w:tcPr>
          <w:p w:rsidR="00F76DFE" w:rsidRDefault="00F76DFE" w:rsidP="008C66E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27" w:type="dxa"/>
          </w:tcPr>
          <w:p w:rsidR="00F76DFE" w:rsidRDefault="00F76DFE" w:rsidP="008C66EA">
            <w:pPr>
              <w:pStyle w:val="TableParagraph"/>
              <w:spacing w:line="285" w:lineRule="exact"/>
              <w:ind w:right="166"/>
              <w:jc w:val="right"/>
              <w:rPr>
                <w:sz w:val="28"/>
              </w:rPr>
            </w:pPr>
            <w:r>
              <w:rPr>
                <w:sz w:val="28"/>
              </w:rPr>
              <w:t>UYGUNDUR</w:t>
            </w:r>
          </w:p>
        </w:tc>
      </w:tr>
      <w:tr w:rsidR="00F76DFE" w:rsidTr="008C66EA">
        <w:trPr>
          <w:trHeight w:val="620"/>
        </w:trPr>
        <w:tc>
          <w:tcPr>
            <w:tcW w:w="2072" w:type="dxa"/>
          </w:tcPr>
          <w:p w:rsidR="00F76DFE" w:rsidRDefault="00F76DFE" w:rsidP="008C66EA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:rsidR="00F76DFE" w:rsidRDefault="00F76DFE" w:rsidP="008C66EA">
            <w:pPr>
              <w:pStyle w:val="TableParagraph"/>
              <w:ind w:left="50"/>
              <w:rPr>
                <w:sz w:val="28"/>
              </w:rPr>
            </w:pPr>
            <w:r>
              <w:rPr>
                <w:sz w:val="28"/>
              </w:rPr>
              <w:t>Mustafa ERGÜL</w:t>
            </w:r>
          </w:p>
        </w:tc>
        <w:tc>
          <w:tcPr>
            <w:tcW w:w="1967" w:type="dxa"/>
          </w:tcPr>
          <w:p w:rsidR="00F76DFE" w:rsidRDefault="00F76DFE" w:rsidP="008C66EA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:rsidR="00F76DFE" w:rsidRDefault="00F76DFE" w:rsidP="008C66EA">
            <w:pPr>
              <w:pStyle w:val="TableParagraph"/>
              <w:ind w:left="234" w:right="390"/>
              <w:jc w:val="center"/>
              <w:rPr>
                <w:sz w:val="28"/>
              </w:rPr>
            </w:pPr>
            <w:r>
              <w:rPr>
                <w:sz w:val="28"/>
              </w:rPr>
              <w:t>Bilal GÜLEÇ</w:t>
            </w:r>
          </w:p>
        </w:tc>
        <w:tc>
          <w:tcPr>
            <w:tcW w:w="2206" w:type="dxa"/>
          </w:tcPr>
          <w:p w:rsidR="00F76DFE" w:rsidRDefault="00F76DFE" w:rsidP="008C66EA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:rsidR="00F76DFE" w:rsidRDefault="00F76DFE" w:rsidP="008C66EA">
            <w:pPr>
              <w:pStyle w:val="TableParagraph"/>
              <w:ind w:right="504"/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Melek</w:t>
            </w:r>
            <w:proofErr w:type="spellEnd"/>
            <w:r>
              <w:rPr>
                <w:sz w:val="28"/>
              </w:rPr>
              <w:t xml:space="preserve"> KATI</w:t>
            </w:r>
          </w:p>
        </w:tc>
        <w:tc>
          <w:tcPr>
            <w:tcW w:w="3320" w:type="dxa"/>
          </w:tcPr>
          <w:p w:rsidR="00F76DFE" w:rsidRDefault="00F76DFE" w:rsidP="008C66EA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:rsidR="00F76DFE" w:rsidRDefault="00F76DFE" w:rsidP="008C66EA">
            <w:pPr>
              <w:pStyle w:val="TableParagraph"/>
              <w:ind w:left="506"/>
              <w:rPr>
                <w:sz w:val="28"/>
              </w:rPr>
            </w:pPr>
            <w:r>
              <w:rPr>
                <w:sz w:val="28"/>
              </w:rPr>
              <w:t>Recep KOCAARSLAN</w:t>
            </w:r>
          </w:p>
        </w:tc>
        <w:tc>
          <w:tcPr>
            <w:tcW w:w="2613" w:type="dxa"/>
          </w:tcPr>
          <w:p w:rsidR="00F76DFE" w:rsidRDefault="00F76DFE" w:rsidP="008C66EA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:rsidR="00F76DFE" w:rsidRDefault="00F76DFE" w:rsidP="008C66EA">
            <w:pPr>
              <w:pStyle w:val="TableParagraph"/>
              <w:ind w:right="617"/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Hüseyin</w:t>
            </w:r>
            <w:proofErr w:type="spellEnd"/>
            <w:r>
              <w:rPr>
                <w:sz w:val="28"/>
              </w:rPr>
              <w:t xml:space="preserve"> KATI</w:t>
            </w:r>
          </w:p>
        </w:tc>
        <w:tc>
          <w:tcPr>
            <w:tcW w:w="2227" w:type="dxa"/>
          </w:tcPr>
          <w:p w:rsidR="00F76DFE" w:rsidRDefault="00F76DFE" w:rsidP="008C66EA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:rsidR="00F76DFE" w:rsidRDefault="00F76DFE" w:rsidP="008C66EA">
            <w:pPr>
              <w:pStyle w:val="TableParagraph"/>
              <w:ind w:right="48"/>
              <w:jc w:val="right"/>
              <w:rPr>
                <w:sz w:val="28"/>
              </w:rPr>
            </w:pPr>
            <w:r>
              <w:rPr>
                <w:sz w:val="28"/>
              </w:rPr>
              <w:t>Mesut ERSOY</w:t>
            </w:r>
          </w:p>
        </w:tc>
      </w:tr>
      <w:tr w:rsidR="00F76DFE" w:rsidTr="008C66EA">
        <w:trPr>
          <w:trHeight w:val="300"/>
        </w:trPr>
        <w:tc>
          <w:tcPr>
            <w:tcW w:w="2072" w:type="dxa"/>
          </w:tcPr>
          <w:p w:rsidR="00F76DFE" w:rsidRDefault="00F76DFE" w:rsidP="008C66EA">
            <w:pPr>
              <w:pStyle w:val="TableParagraph"/>
              <w:spacing w:line="288" w:lineRule="exact"/>
              <w:ind w:left="303"/>
              <w:rPr>
                <w:sz w:val="28"/>
              </w:rPr>
            </w:pPr>
            <w:proofErr w:type="spellStart"/>
            <w:r>
              <w:rPr>
                <w:sz w:val="28"/>
              </w:rPr>
              <w:t>Mat.Öğr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967" w:type="dxa"/>
          </w:tcPr>
          <w:p w:rsidR="00F76DFE" w:rsidRDefault="00F76DFE" w:rsidP="008C66EA">
            <w:pPr>
              <w:pStyle w:val="TableParagraph"/>
              <w:spacing w:line="288" w:lineRule="exact"/>
              <w:ind w:left="234" w:right="314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Mat.Öğr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2206" w:type="dxa"/>
          </w:tcPr>
          <w:p w:rsidR="00F76DFE" w:rsidRDefault="00F76DFE" w:rsidP="008C66EA">
            <w:pPr>
              <w:pStyle w:val="TableParagraph"/>
              <w:spacing w:line="288" w:lineRule="exact"/>
              <w:ind w:right="554"/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Mat.Öğr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3320" w:type="dxa"/>
          </w:tcPr>
          <w:p w:rsidR="00F76DFE" w:rsidRDefault="00F76DFE" w:rsidP="008C66EA">
            <w:pPr>
              <w:pStyle w:val="TableParagraph"/>
              <w:spacing w:line="288" w:lineRule="exact"/>
              <w:ind w:left="708"/>
              <w:rPr>
                <w:sz w:val="28"/>
              </w:rPr>
            </w:pPr>
            <w:r>
              <w:rPr>
                <w:sz w:val="28"/>
              </w:rPr>
              <w:t xml:space="preserve">     </w:t>
            </w:r>
            <w:proofErr w:type="spellStart"/>
            <w:r>
              <w:rPr>
                <w:sz w:val="28"/>
              </w:rPr>
              <w:t>Mat.Öğr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2613" w:type="dxa"/>
          </w:tcPr>
          <w:p w:rsidR="00F76DFE" w:rsidRDefault="00F76DFE" w:rsidP="008C66EA">
            <w:pPr>
              <w:pStyle w:val="TableParagraph"/>
              <w:spacing w:line="288" w:lineRule="exact"/>
              <w:ind w:right="64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</w:t>
            </w:r>
            <w:proofErr w:type="spellStart"/>
            <w:r>
              <w:rPr>
                <w:sz w:val="28"/>
              </w:rPr>
              <w:t>Mat.Öğr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2227" w:type="dxa"/>
          </w:tcPr>
          <w:p w:rsidR="00F76DFE" w:rsidRDefault="00F76DFE" w:rsidP="008C66EA">
            <w:pPr>
              <w:pStyle w:val="TableParagraph"/>
              <w:spacing w:line="288" w:lineRule="exact"/>
              <w:ind w:right="92"/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Okul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Müdürü</w:t>
            </w:r>
            <w:proofErr w:type="spellEnd"/>
          </w:p>
        </w:tc>
      </w:tr>
    </w:tbl>
    <w:p w:rsidR="00F76DFE" w:rsidRDefault="00F76DFE" w:rsidP="00F76DFE"/>
    <w:p w:rsidR="000A1D28" w:rsidRPr="000A1D28" w:rsidRDefault="000A1D28">
      <w:pPr>
        <w:rPr>
          <w:rFonts w:ascii="Arial" w:hAnsi="Arial" w:cs="Arial"/>
        </w:rPr>
      </w:pPr>
    </w:p>
    <w:sectPr w:rsidR="000A1D28" w:rsidRPr="000A1D28" w:rsidSect="00B6458F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30F" w:rsidRDefault="003A230F" w:rsidP="00DC6B98">
      <w:pPr>
        <w:spacing w:after="0" w:line="240" w:lineRule="auto"/>
      </w:pPr>
      <w:r>
        <w:separator/>
      </w:r>
    </w:p>
  </w:endnote>
  <w:endnote w:type="continuationSeparator" w:id="0">
    <w:p w:rsidR="003A230F" w:rsidRDefault="003A230F" w:rsidP="00DC6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LightOblique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705079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4E38EC" w:rsidRPr="004E38EC" w:rsidRDefault="00EE74E4">
        <w:pPr>
          <w:pStyle w:val="Altbilgi"/>
          <w:jc w:val="center"/>
          <w:rPr>
            <w:rFonts w:ascii="Arial" w:hAnsi="Arial" w:cs="Arial"/>
            <w:sz w:val="20"/>
            <w:szCs w:val="20"/>
          </w:rPr>
        </w:pPr>
        <w:r w:rsidRPr="004E38EC">
          <w:rPr>
            <w:rFonts w:ascii="Arial" w:hAnsi="Arial" w:cs="Arial"/>
            <w:sz w:val="20"/>
            <w:szCs w:val="20"/>
          </w:rPr>
          <w:fldChar w:fldCharType="begin"/>
        </w:r>
        <w:r w:rsidR="004E38EC" w:rsidRPr="004E38EC">
          <w:rPr>
            <w:rFonts w:ascii="Arial" w:hAnsi="Arial" w:cs="Arial"/>
            <w:sz w:val="20"/>
            <w:szCs w:val="20"/>
          </w:rPr>
          <w:instrText>PAGE   \* MERGEFORMAT</w:instrText>
        </w:r>
        <w:r w:rsidRPr="004E38EC">
          <w:rPr>
            <w:rFonts w:ascii="Arial" w:hAnsi="Arial" w:cs="Arial"/>
            <w:sz w:val="20"/>
            <w:szCs w:val="20"/>
          </w:rPr>
          <w:fldChar w:fldCharType="separate"/>
        </w:r>
        <w:r w:rsidR="0007071D">
          <w:rPr>
            <w:rFonts w:ascii="Arial" w:hAnsi="Arial" w:cs="Arial"/>
            <w:noProof/>
            <w:sz w:val="20"/>
            <w:szCs w:val="20"/>
          </w:rPr>
          <w:t>4</w:t>
        </w:r>
        <w:r w:rsidRPr="004E38EC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DC6B98" w:rsidRDefault="00DC6B9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30F" w:rsidRDefault="003A230F" w:rsidP="00DC6B98">
      <w:pPr>
        <w:spacing w:after="0" w:line="240" w:lineRule="auto"/>
      </w:pPr>
      <w:r>
        <w:separator/>
      </w:r>
    </w:p>
  </w:footnote>
  <w:footnote w:type="continuationSeparator" w:id="0">
    <w:p w:rsidR="003A230F" w:rsidRDefault="003A230F" w:rsidP="00DC6B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58F"/>
    <w:rsid w:val="0007071D"/>
    <w:rsid w:val="000A1D28"/>
    <w:rsid w:val="00152D3F"/>
    <w:rsid w:val="00253A95"/>
    <w:rsid w:val="002803E3"/>
    <w:rsid w:val="002B5F61"/>
    <w:rsid w:val="002D3DCD"/>
    <w:rsid w:val="00336582"/>
    <w:rsid w:val="0034661C"/>
    <w:rsid w:val="003A230F"/>
    <w:rsid w:val="003A6009"/>
    <w:rsid w:val="003D721F"/>
    <w:rsid w:val="003E4F5E"/>
    <w:rsid w:val="003F522A"/>
    <w:rsid w:val="004B09A1"/>
    <w:rsid w:val="004E38EC"/>
    <w:rsid w:val="00592792"/>
    <w:rsid w:val="00592849"/>
    <w:rsid w:val="005F58C3"/>
    <w:rsid w:val="00747AC9"/>
    <w:rsid w:val="007666B8"/>
    <w:rsid w:val="00785557"/>
    <w:rsid w:val="00896143"/>
    <w:rsid w:val="009C2010"/>
    <w:rsid w:val="00A10C5A"/>
    <w:rsid w:val="00A3331A"/>
    <w:rsid w:val="00A37175"/>
    <w:rsid w:val="00A910AC"/>
    <w:rsid w:val="00AD0441"/>
    <w:rsid w:val="00B4582A"/>
    <w:rsid w:val="00B6458F"/>
    <w:rsid w:val="00B6712F"/>
    <w:rsid w:val="00BA4E05"/>
    <w:rsid w:val="00C839B6"/>
    <w:rsid w:val="00C96188"/>
    <w:rsid w:val="00CF00E7"/>
    <w:rsid w:val="00DC6B98"/>
    <w:rsid w:val="00DF34C8"/>
    <w:rsid w:val="00E12AF4"/>
    <w:rsid w:val="00EE61D4"/>
    <w:rsid w:val="00EE74E4"/>
    <w:rsid w:val="00F50CBF"/>
    <w:rsid w:val="00F76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5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645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4582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6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600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C6B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6B98"/>
  </w:style>
  <w:style w:type="paragraph" w:styleId="Altbilgi">
    <w:name w:val="footer"/>
    <w:basedOn w:val="Normal"/>
    <w:link w:val="AltbilgiChar"/>
    <w:uiPriority w:val="99"/>
    <w:unhideWhenUsed/>
    <w:rsid w:val="00DC6B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6B98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34661C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F76DF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76D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rtaokuldokuman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19281-1787-4626-971B-93F5177F4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997</Words>
  <Characters>5688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DYK Yıllık Plan 8.sınıf</vt:lpstr>
    </vt:vector>
  </TitlesOfParts>
  <Manager>https://www.sorubak.com</Manager>
  <Company/>
  <LinksUpToDate>false</LinksUpToDate>
  <CharactersWithSpaces>6672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2020-09-30T06:46:00Z</dcterms:created>
  <dcterms:modified xsi:type="dcterms:W3CDTF">2020-09-30T06:46:00Z</dcterms:modified>
  <cp:category>https://www.sorubak.com</cp:category>
</cp:coreProperties>
</file>