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919" w:rsidRDefault="008E0C1B" w:rsidP="002874EC">
      <w:pPr>
        <w:jc w:val="center"/>
        <w:rPr>
          <w:rFonts w:ascii="TTKB DikTemel Abece" w:hAnsi="TTKB DikTemel Abece"/>
          <w:b/>
          <w:color w:val="FF0000"/>
          <w:sz w:val="48"/>
        </w:rPr>
      </w:pPr>
      <w:r>
        <w:rPr>
          <w:rFonts w:ascii="TTKB DikTemel Abece" w:hAnsi="TTKB DikTemel Abece"/>
          <w:b/>
          <w:color w:val="FF0000"/>
          <w:sz w:val="48"/>
        </w:rPr>
        <w:t>ATASÖZLERİ</w:t>
      </w:r>
    </w:p>
    <w:p w:rsidR="00D21E70" w:rsidRDefault="00BD2F42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Aç ayı oynamaz: </w:t>
      </w:r>
      <w:r w:rsidRPr="00BD2F42">
        <w:rPr>
          <w:rFonts w:ascii="TTKB DikTemel Abece" w:hAnsi="TTKB DikTemel Abece"/>
          <w:b/>
          <w:color w:val="4F81BD" w:themeColor="accent1"/>
          <w:sz w:val="44"/>
        </w:rPr>
        <w:t>Aç olan kimse iş yapamayabilir.</w:t>
      </w:r>
    </w:p>
    <w:p w:rsidR="00BD2F42" w:rsidRDefault="00BD2F42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>
        <w:rPr>
          <w:rFonts w:ascii="TTKB DikTemel Abece" w:hAnsi="TTKB DikTemel Abece"/>
          <w:b/>
          <w:sz w:val="44"/>
        </w:rPr>
        <w:t xml:space="preserve">Acele işe şeytan karışır: </w:t>
      </w:r>
      <w:r w:rsidRPr="00BD2F42">
        <w:rPr>
          <w:rFonts w:ascii="TTKB DikTemel Abece" w:hAnsi="TTKB DikTemel Abece"/>
          <w:b/>
          <w:color w:val="4F81BD" w:themeColor="accent1"/>
          <w:sz w:val="44"/>
        </w:rPr>
        <w:t>Acele yapılan işler iyi olmaz.</w:t>
      </w:r>
    </w:p>
    <w:p w:rsidR="00BD2F42" w:rsidRDefault="00BD2F42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>
        <w:rPr>
          <w:rFonts w:ascii="TTKB DikTemel Abece" w:hAnsi="TTKB DikTemel Abece"/>
          <w:b/>
          <w:sz w:val="44"/>
        </w:rPr>
        <w:t xml:space="preserve">Ağaç yaşken eğilir: </w:t>
      </w:r>
      <w:r w:rsidRPr="00BD2F42">
        <w:rPr>
          <w:rFonts w:ascii="TTKB DikTemel Abece" w:hAnsi="TTKB DikTemel Abece"/>
          <w:b/>
          <w:color w:val="4F81BD" w:themeColor="accent1"/>
          <w:sz w:val="44"/>
        </w:rPr>
        <w:t>İnsan çocukken daha kolay öğrenir.</w:t>
      </w:r>
    </w:p>
    <w:p w:rsidR="00BD2F42" w:rsidRDefault="008650BC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>
        <w:rPr>
          <w:rFonts w:ascii="TTKB DikTemel Abece" w:hAnsi="TTKB DikTemel Abece"/>
          <w:b/>
          <w:sz w:val="44"/>
        </w:rPr>
        <w:t xml:space="preserve">Akıl akıldan üstündür: </w:t>
      </w:r>
      <w:r>
        <w:rPr>
          <w:rFonts w:ascii="TTKB DikTemel Abece" w:hAnsi="TTKB DikTemel Abece"/>
          <w:b/>
          <w:color w:val="4F81BD" w:themeColor="accent1"/>
          <w:sz w:val="44"/>
        </w:rPr>
        <w:t>Herkesin kafası başka şeye çalışır.</w:t>
      </w:r>
    </w:p>
    <w:p w:rsidR="008650BC" w:rsidRDefault="008650BC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>
        <w:rPr>
          <w:rFonts w:ascii="TTKB DikTemel Abece" w:hAnsi="TTKB DikTemel Abece"/>
          <w:b/>
          <w:sz w:val="44"/>
        </w:rPr>
        <w:t xml:space="preserve">Akıllı düşman, akılsız dosttan iyidir: </w:t>
      </w:r>
      <w:r>
        <w:rPr>
          <w:rFonts w:ascii="TTKB DikTemel Abece" w:hAnsi="TTKB DikTemel Abece"/>
          <w:b/>
          <w:color w:val="4F81BD" w:themeColor="accent1"/>
          <w:sz w:val="44"/>
        </w:rPr>
        <w:t>Akıllı kişilere saygı</w:t>
      </w:r>
    </w:p>
    <w:p w:rsidR="008650BC" w:rsidRDefault="008650BC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>
        <w:rPr>
          <w:rFonts w:ascii="TTKB DikTemel Abece" w:hAnsi="TTKB DikTemel Abece"/>
          <w:b/>
          <w:color w:val="4F81BD" w:themeColor="accent1"/>
          <w:sz w:val="44"/>
        </w:rPr>
        <w:t>duyulur, akılsız dost istenmez.</w:t>
      </w:r>
    </w:p>
    <w:p w:rsidR="008650BC" w:rsidRDefault="008650BC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>
        <w:rPr>
          <w:rFonts w:ascii="TTKB DikTemel Abece" w:hAnsi="TTKB DikTemel Abece"/>
          <w:b/>
          <w:sz w:val="44"/>
        </w:rPr>
        <w:t xml:space="preserve">Bakarsan bağ, bakmazsan dağ olur: </w:t>
      </w:r>
      <w:r>
        <w:rPr>
          <w:rFonts w:ascii="TTKB DikTemel Abece" w:hAnsi="TTKB DikTemel Abece"/>
          <w:b/>
          <w:color w:val="4F81BD" w:themeColor="accent1"/>
          <w:sz w:val="44"/>
        </w:rPr>
        <w:t xml:space="preserve">Tarlanı sularsan </w:t>
      </w:r>
    </w:p>
    <w:p w:rsidR="008650BC" w:rsidRDefault="008650BC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>
        <w:rPr>
          <w:rFonts w:ascii="TTKB DikTemel Abece" w:hAnsi="TTKB DikTemel Abece"/>
          <w:b/>
          <w:color w:val="4F81BD" w:themeColor="accent1"/>
          <w:sz w:val="44"/>
        </w:rPr>
        <w:t>güzel, bakmazsan kötü olur.</w:t>
      </w:r>
    </w:p>
    <w:p w:rsidR="008650BC" w:rsidRPr="00CF31CB" w:rsidRDefault="008650BC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>
        <w:rPr>
          <w:rFonts w:ascii="TTKB DikTemel Abece" w:hAnsi="TTKB DikTemel Abece"/>
          <w:b/>
          <w:sz w:val="44"/>
        </w:rPr>
        <w:t>Besle kargayı oysun gözünü:</w:t>
      </w:r>
      <w:r w:rsidR="00CF31CB" w:rsidRPr="00CF31CB">
        <w:rPr>
          <w:rFonts w:ascii="TTKB DikTemel Abece" w:hAnsi="TTKB DikTemel Abece"/>
          <w:b/>
          <w:color w:val="4F81BD" w:themeColor="accent1"/>
          <w:sz w:val="44"/>
        </w:rPr>
        <w:t xml:space="preserve">Kötü kişilerle arkadaş </w:t>
      </w:r>
    </w:p>
    <w:p w:rsidR="00CF31CB" w:rsidRDefault="00CF31CB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 w:rsidRPr="00CF31CB">
        <w:rPr>
          <w:rFonts w:ascii="TTKB DikTemel Abece" w:hAnsi="TTKB DikTemel Abece"/>
          <w:b/>
          <w:color w:val="4F81BD" w:themeColor="accent1"/>
          <w:sz w:val="44"/>
        </w:rPr>
        <w:t>olursak bize zarar verebilir.</w:t>
      </w:r>
    </w:p>
    <w:p w:rsidR="00CF31CB" w:rsidRPr="00CF31CB" w:rsidRDefault="00CF31CB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>
        <w:rPr>
          <w:rFonts w:ascii="TTKB DikTemel Abece" w:hAnsi="TTKB DikTemel Abece"/>
          <w:b/>
          <w:sz w:val="44"/>
        </w:rPr>
        <w:t xml:space="preserve">Bıçak yarası geçer, dil yarası geçmez: </w:t>
      </w:r>
      <w:r w:rsidRPr="00CF31CB">
        <w:rPr>
          <w:rFonts w:ascii="TTKB DikTemel Abece" w:hAnsi="TTKB DikTemel Abece"/>
          <w:b/>
          <w:color w:val="4F81BD" w:themeColor="accent1"/>
          <w:sz w:val="44"/>
        </w:rPr>
        <w:t>Söylediğimiz</w:t>
      </w:r>
    </w:p>
    <w:p w:rsidR="00CF31CB" w:rsidRDefault="00CF31CB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 w:rsidRPr="00CF31CB">
        <w:rPr>
          <w:rFonts w:ascii="TTKB DikTemel Abece" w:hAnsi="TTKB DikTemel Abece"/>
          <w:b/>
          <w:color w:val="4F81BD" w:themeColor="accent1"/>
          <w:sz w:val="44"/>
        </w:rPr>
        <w:lastRenderedPageBreak/>
        <w:t>sözler unutulmaz.</w:t>
      </w:r>
    </w:p>
    <w:p w:rsidR="00CF31CB" w:rsidRDefault="00CF31CB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>
        <w:rPr>
          <w:rFonts w:ascii="TTKB DikTemel Abece" w:hAnsi="TTKB DikTemel Abece"/>
          <w:b/>
          <w:sz w:val="44"/>
        </w:rPr>
        <w:t xml:space="preserve">Büyük lokma ye, büyük söz söyleme: </w:t>
      </w:r>
      <w:r>
        <w:rPr>
          <w:rFonts w:ascii="TTKB DikTemel Abece" w:hAnsi="TTKB DikTemel Abece"/>
          <w:b/>
          <w:color w:val="4F81BD" w:themeColor="accent1"/>
          <w:sz w:val="44"/>
        </w:rPr>
        <w:t>Yapamayacağın</w:t>
      </w:r>
    </w:p>
    <w:p w:rsidR="00CF31CB" w:rsidRDefault="00CF31CB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>
        <w:rPr>
          <w:rFonts w:ascii="TTKB DikTemel Abece" w:hAnsi="TTKB DikTemel Abece"/>
          <w:b/>
          <w:color w:val="4F81BD" w:themeColor="accent1"/>
          <w:sz w:val="44"/>
        </w:rPr>
        <w:t>sözler söyleme.</w:t>
      </w:r>
    </w:p>
    <w:p w:rsidR="00CF31CB" w:rsidRDefault="00CF31CB" w:rsidP="002874EC">
      <w:pPr>
        <w:rPr>
          <w:rFonts w:ascii="TTKB DikTemel Abece" w:hAnsi="TTKB DikTemel Abece"/>
          <w:b/>
          <w:color w:val="1F497D" w:themeColor="text2"/>
          <w:sz w:val="44"/>
        </w:rPr>
      </w:pPr>
      <w:r>
        <w:rPr>
          <w:rFonts w:ascii="TTKB DikTemel Abece" w:hAnsi="TTKB DikTemel Abece"/>
          <w:b/>
          <w:sz w:val="44"/>
        </w:rPr>
        <w:t xml:space="preserve">Cana gelecek, mala gelsin: </w:t>
      </w:r>
      <w:r>
        <w:rPr>
          <w:rFonts w:ascii="TTKB DikTemel Abece" w:hAnsi="TTKB DikTemel Abece"/>
          <w:b/>
          <w:color w:val="1F497D" w:themeColor="text2"/>
          <w:sz w:val="44"/>
        </w:rPr>
        <w:t xml:space="preserve">Kendi vücudumuz, bütün </w:t>
      </w:r>
    </w:p>
    <w:p w:rsidR="00CF31CB" w:rsidRDefault="00CF31CB" w:rsidP="002874EC">
      <w:pPr>
        <w:rPr>
          <w:rFonts w:ascii="TTKB DikTemel Abece" w:hAnsi="TTKB DikTemel Abece"/>
          <w:b/>
          <w:color w:val="1F497D" w:themeColor="text2"/>
          <w:sz w:val="44"/>
        </w:rPr>
      </w:pPr>
      <w:r>
        <w:rPr>
          <w:rFonts w:ascii="TTKB DikTemel Abece" w:hAnsi="TTKB DikTemel Abece"/>
          <w:b/>
          <w:color w:val="1F497D" w:themeColor="text2"/>
          <w:sz w:val="44"/>
        </w:rPr>
        <w:t>mallardan, eşyalardan daha değerlidir.</w:t>
      </w:r>
    </w:p>
    <w:p w:rsidR="00AB77A9" w:rsidRDefault="00AB77A9" w:rsidP="002874EC">
      <w:pPr>
        <w:rPr>
          <w:rFonts w:ascii="TTKB DikTemel Abece" w:hAnsi="TTKB DikTemel Abece"/>
          <w:b/>
          <w:color w:val="1F497D" w:themeColor="text2"/>
          <w:sz w:val="44"/>
        </w:rPr>
      </w:pPr>
      <w:r w:rsidRPr="00AB77A9">
        <w:rPr>
          <w:rFonts w:ascii="TTKB DikTemel Abece" w:hAnsi="TTKB DikTemel Abece"/>
          <w:b/>
          <w:sz w:val="44"/>
        </w:rPr>
        <w:t>Çocuk düşe kalka büyür</w:t>
      </w:r>
      <w:r>
        <w:rPr>
          <w:rFonts w:ascii="TTKB DikTemel Abece" w:hAnsi="TTKB DikTemel Abece"/>
          <w:b/>
          <w:color w:val="1F497D" w:themeColor="text2"/>
          <w:sz w:val="44"/>
        </w:rPr>
        <w:t>: İnsanlar hata yapa yapa öğrenir.</w:t>
      </w:r>
    </w:p>
    <w:p w:rsidR="00AB77A9" w:rsidRDefault="00AB77A9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>
        <w:rPr>
          <w:rFonts w:ascii="TTKB DikTemel Abece" w:hAnsi="TTKB DikTemel Abece"/>
          <w:b/>
          <w:sz w:val="44"/>
        </w:rPr>
        <w:t xml:space="preserve">Çok bilen çok yanılır: </w:t>
      </w:r>
      <w:r>
        <w:rPr>
          <w:rFonts w:ascii="TTKB DikTemel Abece" w:hAnsi="TTKB DikTemel Abece"/>
          <w:b/>
          <w:color w:val="4F81BD" w:themeColor="accent1"/>
          <w:sz w:val="44"/>
        </w:rPr>
        <w:t xml:space="preserve">Bir şeyi öğrenmek istediğimizde, </w:t>
      </w:r>
    </w:p>
    <w:p w:rsidR="00AB77A9" w:rsidRDefault="00AB77A9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>
        <w:rPr>
          <w:rFonts w:ascii="TTKB DikTemel Abece" w:hAnsi="TTKB DikTemel Abece"/>
          <w:b/>
          <w:color w:val="4F81BD" w:themeColor="accent1"/>
          <w:sz w:val="44"/>
        </w:rPr>
        <w:t>daha ço</w:t>
      </w:r>
      <w:r w:rsidR="00BE05D1">
        <w:rPr>
          <w:rFonts w:ascii="TTKB DikTemel Abece" w:hAnsi="TTKB DikTemel Abece"/>
          <w:b/>
          <w:color w:val="4F81BD" w:themeColor="accent1"/>
          <w:sz w:val="44"/>
        </w:rPr>
        <w:t>oooooo</w:t>
      </w:r>
      <w:r>
        <w:rPr>
          <w:rFonts w:ascii="TTKB DikTemel Abece" w:hAnsi="TTKB DikTemel Abece"/>
          <w:b/>
          <w:color w:val="4F81BD" w:themeColor="accent1"/>
          <w:sz w:val="44"/>
        </w:rPr>
        <w:t>k bilmediğimiz bilgi varmış, deriz.</w:t>
      </w:r>
    </w:p>
    <w:p w:rsidR="00AB77A9" w:rsidRDefault="00F77406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>
        <w:rPr>
          <w:rFonts w:ascii="TTKB DikTemel Abece" w:hAnsi="TTKB DikTemel Abece"/>
          <w:b/>
          <w:sz w:val="44"/>
        </w:rPr>
        <w:t xml:space="preserve">Denize düşen yılana sarılır: </w:t>
      </w:r>
      <w:r>
        <w:rPr>
          <w:rFonts w:ascii="TTKB DikTemel Abece" w:hAnsi="TTKB DikTemel Abece"/>
          <w:b/>
          <w:color w:val="4F81BD" w:themeColor="accent1"/>
          <w:sz w:val="44"/>
        </w:rPr>
        <w:t>İki kötü şeyden daha az</w:t>
      </w:r>
    </w:p>
    <w:p w:rsidR="00F77406" w:rsidRDefault="00F77406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>
        <w:rPr>
          <w:rFonts w:ascii="TTKB DikTemel Abece" w:hAnsi="TTKB DikTemel Abece"/>
          <w:b/>
          <w:color w:val="4F81BD" w:themeColor="accent1"/>
          <w:sz w:val="44"/>
        </w:rPr>
        <w:t>kötü olanı seçeriz.</w:t>
      </w:r>
    </w:p>
    <w:p w:rsidR="00F77406" w:rsidRDefault="00F77406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>
        <w:rPr>
          <w:rFonts w:ascii="TTKB DikTemel Abece" w:hAnsi="TTKB DikTemel Abece"/>
          <w:b/>
          <w:sz w:val="44"/>
        </w:rPr>
        <w:t xml:space="preserve">Dikensiz gül olmaz: </w:t>
      </w:r>
      <w:r>
        <w:rPr>
          <w:rFonts w:ascii="TTKB DikTemel Abece" w:hAnsi="TTKB DikTemel Abece"/>
          <w:b/>
          <w:color w:val="4F81BD" w:themeColor="accent1"/>
          <w:sz w:val="44"/>
        </w:rPr>
        <w:t>Hayalinize ulaşmak için, engelleri</w:t>
      </w:r>
    </w:p>
    <w:p w:rsidR="00F77406" w:rsidRDefault="00F77406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>
        <w:rPr>
          <w:rFonts w:ascii="TTKB DikTemel Abece" w:hAnsi="TTKB DikTemel Abece"/>
          <w:b/>
          <w:color w:val="4F81BD" w:themeColor="accent1"/>
          <w:sz w:val="44"/>
        </w:rPr>
        <w:t>geçmek gerekir.</w:t>
      </w:r>
    </w:p>
    <w:p w:rsidR="00F77406" w:rsidRDefault="00F77406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>
        <w:rPr>
          <w:rFonts w:ascii="TTKB DikTemel Abece" w:hAnsi="TTKB DikTemel Abece"/>
          <w:b/>
          <w:sz w:val="44"/>
        </w:rPr>
        <w:t xml:space="preserve">Dost acı söyler: </w:t>
      </w:r>
      <w:r>
        <w:rPr>
          <w:rFonts w:ascii="TTKB DikTemel Abece" w:hAnsi="TTKB DikTemel Abece"/>
          <w:b/>
          <w:color w:val="4F81BD" w:themeColor="accent1"/>
          <w:sz w:val="44"/>
        </w:rPr>
        <w:t>Dostlarımız yanlışlarımızı söyler.</w:t>
      </w:r>
    </w:p>
    <w:p w:rsidR="00F77406" w:rsidRPr="00821203" w:rsidRDefault="00821203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>
        <w:rPr>
          <w:rFonts w:ascii="TTKB DikTemel Abece" w:hAnsi="TTKB DikTemel Abece"/>
          <w:b/>
          <w:sz w:val="44"/>
        </w:rPr>
        <w:t xml:space="preserve">Dünya malı dünyada kalır: </w:t>
      </w:r>
      <w:r w:rsidRPr="00821203">
        <w:rPr>
          <w:rFonts w:ascii="TTKB DikTemel Abece" w:hAnsi="TTKB DikTemel Abece"/>
          <w:b/>
          <w:color w:val="4F81BD" w:themeColor="accent1"/>
          <w:sz w:val="44"/>
        </w:rPr>
        <w:t>İnsan bir gün ölecek ve</w:t>
      </w:r>
    </w:p>
    <w:p w:rsidR="00821203" w:rsidRDefault="00821203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 w:rsidRPr="00821203">
        <w:rPr>
          <w:rFonts w:ascii="TTKB DikTemel Abece" w:hAnsi="TTKB DikTemel Abece"/>
          <w:b/>
          <w:color w:val="4F81BD" w:themeColor="accent1"/>
          <w:sz w:val="44"/>
        </w:rPr>
        <w:t>yanında para götüremeyecek. Her şey geçici.</w:t>
      </w:r>
    </w:p>
    <w:p w:rsidR="00821203" w:rsidRDefault="00821203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>
        <w:rPr>
          <w:rFonts w:ascii="TTKB DikTemel Abece" w:hAnsi="TTKB DikTemel Abece"/>
          <w:b/>
          <w:sz w:val="44"/>
        </w:rPr>
        <w:t xml:space="preserve">Emek olmadan, yemek olmaz: </w:t>
      </w:r>
      <w:r w:rsidR="00BE05D1">
        <w:rPr>
          <w:rFonts w:ascii="TTKB DikTemel Abece" w:hAnsi="TTKB DikTemel Abece"/>
          <w:b/>
          <w:color w:val="4F81BD" w:themeColor="accent1"/>
          <w:sz w:val="44"/>
        </w:rPr>
        <w:t>Ç</w:t>
      </w:r>
      <w:r>
        <w:rPr>
          <w:rFonts w:ascii="TTKB DikTemel Abece" w:hAnsi="TTKB DikTemel Abece"/>
          <w:b/>
          <w:color w:val="4F81BD" w:themeColor="accent1"/>
          <w:sz w:val="44"/>
        </w:rPr>
        <w:t>alışırsak</w:t>
      </w:r>
      <w:r w:rsidR="00BE05D1">
        <w:rPr>
          <w:rFonts w:ascii="TTKB DikTemel Abece" w:hAnsi="TTKB DikTemel Abece"/>
          <w:b/>
          <w:color w:val="4F81BD" w:themeColor="accent1"/>
          <w:sz w:val="44"/>
        </w:rPr>
        <w:t xml:space="preserve"> karnımızı doyururuz, çalışmazsak olmaz</w:t>
      </w:r>
      <w:r>
        <w:rPr>
          <w:rFonts w:ascii="TTKB DikTemel Abece" w:hAnsi="TTKB DikTemel Abece"/>
          <w:b/>
          <w:color w:val="4F81BD" w:themeColor="accent1"/>
          <w:sz w:val="44"/>
        </w:rPr>
        <w:t>.</w:t>
      </w:r>
    </w:p>
    <w:p w:rsidR="00821203" w:rsidRDefault="00821203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>
        <w:rPr>
          <w:rFonts w:ascii="TTKB DikTemel Abece" w:hAnsi="TTKB DikTemel Abece"/>
          <w:b/>
          <w:sz w:val="44"/>
        </w:rPr>
        <w:t xml:space="preserve">Eşeğe altın semer vursalar, yine eşektir: </w:t>
      </w:r>
      <w:r w:rsidR="00966EF6">
        <w:rPr>
          <w:rFonts w:ascii="TTKB DikTemel Abece" w:hAnsi="TTKB DikTemel Abece"/>
          <w:b/>
          <w:color w:val="4F81BD" w:themeColor="accent1"/>
          <w:sz w:val="44"/>
        </w:rPr>
        <w:t xml:space="preserve">İnsanın ne </w:t>
      </w:r>
    </w:p>
    <w:p w:rsidR="00966EF6" w:rsidRDefault="00966EF6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>
        <w:rPr>
          <w:rFonts w:ascii="TTKB DikTemel Abece" w:hAnsi="TTKB DikTemel Abece"/>
          <w:b/>
          <w:color w:val="4F81BD" w:themeColor="accent1"/>
          <w:sz w:val="44"/>
        </w:rPr>
        <w:t>kadar zengin olduğu önemli değildir. Önemli olan</w:t>
      </w:r>
    </w:p>
    <w:p w:rsidR="00966EF6" w:rsidRDefault="00966EF6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>
        <w:rPr>
          <w:rFonts w:ascii="TTKB DikTemel Abece" w:hAnsi="TTKB DikTemel Abece"/>
          <w:b/>
          <w:color w:val="4F81BD" w:themeColor="accent1"/>
          <w:sz w:val="44"/>
        </w:rPr>
        <w:t>onun kalbidir.</w:t>
      </w:r>
    </w:p>
    <w:p w:rsidR="00966EF6" w:rsidRDefault="00966EF6" w:rsidP="002874EC">
      <w:pPr>
        <w:rPr>
          <w:rFonts w:ascii="TTKB DikTemel Abece" w:hAnsi="TTKB DikTemel Abece"/>
          <w:b/>
          <w:sz w:val="44"/>
        </w:rPr>
      </w:pPr>
    </w:p>
    <w:p w:rsidR="00966EF6" w:rsidRDefault="00966EF6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>
        <w:rPr>
          <w:rFonts w:ascii="TTKB DikTemel Abece" w:hAnsi="TTKB DikTemel Abece"/>
          <w:b/>
          <w:sz w:val="44"/>
        </w:rPr>
        <w:t>Fakirlik ayıp değil, tembellik ayıp:</w:t>
      </w:r>
      <w:r>
        <w:rPr>
          <w:rFonts w:ascii="TTKB DikTemel Abece" w:hAnsi="TTKB DikTemel Abece"/>
          <w:b/>
          <w:color w:val="4F81BD" w:themeColor="accent1"/>
          <w:sz w:val="44"/>
        </w:rPr>
        <w:t xml:space="preserve"> İnsanların hataları,</w:t>
      </w:r>
    </w:p>
    <w:p w:rsidR="00966EF6" w:rsidRDefault="00966EF6" w:rsidP="002874EC">
      <w:pPr>
        <w:rPr>
          <w:rFonts w:ascii="TTKB DikTemel Abece" w:hAnsi="TTKB DikTemel Abece"/>
          <w:b/>
          <w:color w:val="4F81BD" w:themeColor="accent1"/>
          <w:sz w:val="44"/>
        </w:rPr>
      </w:pPr>
      <w:r>
        <w:rPr>
          <w:rFonts w:ascii="TTKB DikTemel Abece" w:hAnsi="TTKB DikTemel Abece"/>
          <w:b/>
          <w:color w:val="4F81BD" w:themeColor="accent1"/>
          <w:sz w:val="44"/>
        </w:rPr>
        <w:t>kusurları olabilir. Ama ayıp olan çaba göstermemektir.</w:t>
      </w:r>
    </w:p>
    <w:p w:rsidR="00966EF6" w:rsidRDefault="002031E7" w:rsidP="002874EC">
      <w:pPr>
        <w:rPr>
          <w:rFonts w:ascii="TTKB DikTemel Abece" w:hAnsi="TTKB DikTemel Abece"/>
          <w:b/>
          <w:color w:val="1F497D" w:themeColor="text2"/>
          <w:sz w:val="44"/>
        </w:rPr>
      </w:pPr>
      <w:r>
        <w:rPr>
          <w:rFonts w:ascii="TTKB DikTemel Abece" w:hAnsi="TTKB DikTemel Abece"/>
          <w:b/>
          <w:sz w:val="44"/>
        </w:rPr>
        <w:t xml:space="preserve">Gezen kurt aç kalmaz: </w:t>
      </w:r>
      <w:r>
        <w:rPr>
          <w:rFonts w:ascii="TTKB DikTemel Abece" w:hAnsi="TTKB DikTemel Abece"/>
          <w:b/>
          <w:color w:val="1F497D" w:themeColor="text2"/>
          <w:sz w:val="44"/>
        </w:rPr>
        <w:t>Arayan, çabalayan istediğini</w:t>
      </w:r>
    </w:p>
    <w:p w:rsidR="002031E7" w:rsidRDefault="002031E7" w:rsidP="002874EC">
      <w:pPr>
        <w:rPr>
          <w:rFonts w:ascii="TTKB DikTemel Abece" w:hAnsi="TTKB DikTemel Abece"/>
          <w:b/>
          <w:color w:val="1F497D" w:themeColor="text2"/>
          <w:sz w:val="44"/>
        </w:rPr>
      </w:pPr>
      <w:r>
        <w:rPr>
          <w:rFonts w:ascii="TTKB DikTemel Abece" w:hAnsi="TTKB DikTemel Abece"/>
          <w:b/>
          <w:color w:val="1F497D" w:themeColor="text2"/>
          <w:sz w:val="44"/>
        </w:rPr>
        <w:t>bulur.</w:t>
      </w:r>
    </w:p>
    <w:p w:rsidR="002031E7" w:rsidRDefault="002031E7" w:rsidP="002874EC">
      <w:pPr>
        <w:rPr>
          <w:rFonts w:ascii="TTKB DikTemel Abece" w:hAnsi="TTKB DikTemel Abece"/>
          <w:b/>
          <w:color w:val="1F497D" w:themeColor="text2"/>
          <w:sz w:val="44"/>
        </w:rPr>
      </w:pPr>
      <w:r>
        <w:rPr>
          <w:rFonts w:ascii="TTKB DikTemel Abece" w:hAnsi="TTKB DikTemel Abece"/>
          <w:b/>
          <w:sz w:val="44"/>
        </w:rPr>
        <w:t xml:space="preserve">Gülme komşuna, gelir başına: </w:t>
      </w:r>
      <w:r>
        <w:rPr>
          <w:rFonts w:ascii="TTKB DikTemel Abece" w:hAnsi="TTKB DikTemel Abece"/>
          <w:b/>
          <w:color w:val="1F497D" w:themeColor="text2"/>
          <w:sz w:val="44"/>
        </w:rPr>
        <w:t>Başkasının başına kötü bir olay gelirse, bizim de başımıza gelebilir.</w:t>
      </w:r>
    </w:p>
    <w:p w:rsidR="002031E7" w:rsidRDefault="002031E7" w:rsidP="002874EC">
      <w:pPr>
        <w:rPr>
          <w:rFonts w:ascii="TTKB DikTemel Abece" w:hAnsi="TTKB DikTemel Abece"/>
          <w:b/>
          <w:color w:val="1F497D" w:themeColor="text2"/>
          <w:sz w:val="44"/>
        </w:rPr>
      </w:pPr>
      <w:r>
        <w:rPr>
          <w:rFonts w:ascii="TTKB DikTemel Abece" w:hAnsi="TTKB DikTemel Abece"/>
          <w:b/>
          <w:sz w:val="44"/>
        </w:rPr>
        <w:t xml:space="preserve">Güneş girmeyen eve doktor girer: </w:t>
      </w:r>
      <w:r>
        <w:rPr>
          <w:rFonts w:ascii="TTKB DikTemel Abece" w:hAnsi="TTKB DikTemel Abece"/>
          <w:b/>
          <w:color w:val="1F497D" w:themeColor="text2"/>
          <w:sz w:val="44"/>
        </w:rPr>
        <w:t>Güneş görmeyen insanlar hastalanabilir.</w:t>
      </w:r>
    </w:p>
    <w:p w:rsidR="002031E7" w:rsidRDefault="002031E7" w:rsidP="002874EC">
      <w:pPr>
        <w:rPr>
          <w:rFonts w:ascii="TTKB DikTemel Abece" w:hAnsi="TTKB DikTemel Abece"/>
          <w:b/>
          <w:color w:val="1F497D" w:themeColor="text2"/>
          <w:sz w:val="44"/>
        </w:rPr>
      </w:pPr>
      <w:r>
        <w:rPr>
          <w:rFonts w:ascii="TTKB DikTemel Abece" w:hAnsi="TTKB DikTemel Abece"/>
          <w:b/>
          <w:sz w:val="44"/>
        </w:rPr>
        <w:t xml:space="preserve">Güzele ne yakışmaz: </w:t>
      </w:r>
      <w:r w:rsidR="000F1EC3">
        <w:rPr>
          <w:rFonts w:ascii="TTKB DikTemel Abece" w:hAnsi="TTKB DikTemel Abece"/>
          <w:b/>
          <w:color w:val="1F497D" w:themeColor="text2"/>
          <w:sz w:val="44"/>
        </w:rPr>
        <w:t>Güzel insanların üstünde ne olursa olsun bizim için o güzel insandır.</w:t>
      </w:r>
    </w:p>
    <w:p w:rsidR="000F1EC3" w:rsidRDefault="000F1EC3" w:rsidP="002874EC">
      <w:pPr>
        <w:rPr>
          <w:rFonts w:ascii="TTKB DikTemel Abece" w:hAnsi="TTKB DikTemel Abece"/>
          <w:b/>
          <w:color w:val="1F497D" w:themeColor="text2"/>
          <w:sz w:val="44"/>
        </w:rPr>
      </w:pPr>
      <w:r>
        <w:rPr>
          <w:rFonts w:ascii="TTKB DikTemel Abece" w:hAnsi="TTKB DikTemel Abece"/>
          <w:b/>
          <w:sz w:val="44"/>
        </w:rPr>
        <w:t xml:space="preserve">Hatasız kul olmaz: </w:t>
      </w:r>
      <w:r>
        <w:rPr>
          <w:rFonts w:ascii="TTKB DikTemel Abece" w:hAnsi="TTKB DikTemel Abece"/>
          <w:b/>
          <w:color w:val="1F497D" w:themeColor="text2"/>
          <w:sz w:val="44"/>
        </w:rPr>
        <w:t>İnsanlar illa ki, yanlış yapabilir.</w:t>
      </w:r>
    </w:p>
    <w:p w:rsidR="000F1EC3" w:rsidRDefault="000F1EC3" w:rsidP="002874EC">
      <w:pPr>
        <w:rPr>
          <w:rFonts w:ascii="TTKB DikTemel Abece" w:hAnsi="TTKB DikTemel Abece"/>
          <w:b/>
          <w:color w:val="1F497D" w:themeColor="text2"/>
          <w:sz w:val="44"/>
        </w:rPr>
      </w:pPr>
      <w:r>
        <w:rPr>
          <w:rFonts w:ascii="TTKB DikTemel Abece" w:hAnsi="TTKB DikTemel Abece"/>
          <w:b/>
          <w:sz w:val="44"/>
        </w:rPr>
        <w:t xml:space="preserve">Her şeyin yenisi, dostun eskisi: </w:t>
      </w:r>
      <w:r>
        <w:rPr>
          <w:rFonts w:ascii="TTKB DikTemel Abece" w:hAnsi="TTKB DikTemel Abece"/>
          <w:b/>
          <w:color w:val="1F497D" w:themeColor="text2"/>
          <w:sz w:val="44"/>
        </w:rPr>
        <w:t>Yeni şeyler güzeldir, ama eski arkadaşlar yenilerden daha kıymetlidir.</w:t>
      </w:r>
    </w:p>
    <w:p w:rsidR="000F1EC3" w:rsidRDefault="00472668" w:rsidP="002874EC">
      <w:pPr>
        <w:rPr>
          <w:rFonts w:ascii="TTKB DikTemel Abece" w:hAnsi="TTKB DikTemel Abece"/>
          <w:b/>
          <w:color w:val="1F497D" w:themeColor="text2"/>
          <w:sz w:val="44"/>
        </w:rPr>
      </w:pPr>
      <w:r>
        <w:rPr>
          <w:rFonts w:ascii="TTKB DikTemel Abece" w:hAnsi="TTKB DikTemel Abece"/>
          <w:b/>
          <w:sz w:val="44"/>
        </w:rPr>
        <w:t xml:space="preserve">Isıramadığın eli öp: </w:t>
      </w:r>
      <w:r>
        <w:rPr>
          <w:rFonts w:ascii="TTKB DikTemel Abece" w:hAnsi="TTKB DikTemel Abece"/>
          <w:b/>
          <w:color w:val="1F497D" w:themeColor="text2"/>
          <w:sz w:val="44"/>
        </w:rPr>
        <w:t>Sürekli yenildiğin rakibi tebrik et.</w:t>
      </w:r>
    </w:p>
    <w:p w:rsidR="00472668" w:rsidRDefault="00472668" w:rsidP="002874EC">
      <w:pPr>
        <w:rPr>
          <w:rFonts w:ascii="TTKB DikTemel Abece" w:hAnsi="TTKB DikTemel Abece"/>
          <w:b/>
          <w:color w:val="1F497D" w:themeColor="text2"/>
          <w:sz w:val="44"/>
        </w:rPr>
      </w:pPr>
      <w:r>
        <w:rPr>
          <w:rFonts w:ascii="TTKB DikTemel Abece" w:hAnsi="TTKB DikTemel Abece"/>
          <w:b/>
          <w:sz w:val="44"/>
        </w:rPr>
        <w:t xml:space="preserve">İki kaptan bir gemiyi batırır: </w:t>
      </w:r>
      <w:r>
        <w:rPr>
          <w:rFonts w:ascii="TTKB DikTemel Abece" w:hAnsi="TTKB DikTemel Abece"/>
          <w:b/>
          <w:color w:val="1F497D" w:themeColor="text2"/>
          <w:sz w:val="44"/>
        </w:rPr>
        <w:t>Bir kişinin sözünü dinlemek iki kişinin sözünü dinlemekten iyidir.</w:t>
      </w:r>
    </w:p>
    <w:p w:rsidR="00FA6A4B" w:rsidRDefault="00FA6A4B" w:rsidP="002874EC">
      <w:pPr>
        <w:rPr>
          <w:rFonts w:ascii="TTKB DikTemel Abece" w:hAnsi="TTKB DikTemel Abece"/>
          <w:b/>
          <w:sz w:val="44"/>
        </w:rPr>
      </w:pPr>
    </w:p>
    <w:p w:rsidR="00FA6A4B" w:rsidRDefault="00FA6A4B" w:rsidP="002874EC">
      <w:pPr>
        <w:rPr>
          <w:rFonts w:ascii="TTKB DikTemel Abece" w:hAnsi="TTKB DikTemel Abece"/>
          <w:b/>
          <w:sz w:val="44"/>
        </w:rPr>
      </w:pPr>
    </w:p>
    <w:p w:rsidR="00472668" w:rsidRDefault="00FA6A4B" w:rsidP="002874EC">
      <w:pPr>
        <w:rPr>
          <w:rFonts w:ascii="TTKB DikTemel Abece" w:hAnsi="TTKB DikTemel Abece"/>
          <w:b/>
          <w:color w:val="1F497D" w:themeColor="text2"/>
          <w:sz w:val="44"/>
        </w:rPr>
      </w:pPr>
      <w:r>
        <w:rPr>
          <w:rFonts w:ascii="TTKB DikTemel Abece" w:hAnsi="TTKB DikTemel Abece"/>
          <w:b/>
          <w:sz w:val="44"/>
        </w:rPr>
        <w:t xml:space="preserve">İp inceldiği yerden kopar: </w:t>
      </w:r>
      <w:r>
        <w:rPr>
          <w:rFonts w:ascii="TTKB DikTemel Abece" w:hAnsi="TTKB DikTemel Abece"/>
          <w:b/>
          <w:color w:val="1F497D" w:themeColor="text2"/>
          <w:sz w:val="44"/>
        </w:rPr>
        <w:t>Arkadaşına karşı hata yapa yapa arkadaşlığınız sona erer.</w:t>
      </w:r>
    </w:p>
    <w:p w:rsidR="00FA6A4B" w:rsidRDefault="00FA6A4B" w:rsidP="002874EC">
      <w:pPr>
        <w:rPr>
          <w:rFonts w:ascii="TTKB DikTemel Abece" w:hAnsi="TTKB DikTemel Abece"/>
          <w:b/>
          <w:color w:val="1F497D" w:themeColor="text2"/>
          <w:sz w:val="44"/>
        </w:rPr>
      </w:pPr>
      <w:r>
        <w:rPr>
          <w:rFonts w:ascii="TTKB DikTemel Abece" w:hAnsi="TTKB DikTemel Abece"/>
          <w:b/>
          <w:sz w:val="44"/>
        </w:rPr>
        <w:t xml:space="preserve">İki karpuz bir koltuğa sığmaz: </w:t>
      </w:r>
      <w:r w:rsidR="00C820DB">
        <w:rPr>
          <w:rFonts w:ascii="TTKB DikTemel Abece" w:hAnsi="TTKB DikTemel Abece"/>
          <w:b/>
          <w:color w:val="1F497D" w:themeColor="text2"/>
          <w:sz w:val="44"/>
        </w:rPr>
        <w:t>İnsan sadece bir işe odaklanabilir, ikinci işi tam yapamaz.</w:t>
      </w:r>
    </w:p>
    <w:p w:rsidR="00C820DB" w:rsidRDefault="00C820DB" w:rsidP="002874EC">
      <w:pPr>
        <w:rPr>
          <w:rFonts w:ascii="TTKB DikTemel Abece" w:hAnsi="TTKB DikTemel Abece"/>
          <w:b/>
          <w:color w:val="1F497D" w:themeColor="text2"/>
          <w:sz w:val="44"/>
        </w:rPr>
      </w:pPr>
      <w:r>
        <w:rPr>
          <w:rFonts w:ascii="TTKB DikTemel Abece" w:hAnsi="TTKB DikTemel Abece"/>
          <w:b/>
          <w:sz w:val="44"/>
        </w:rPr>
        <w:t>Kendi düşen ağlamaz:</w:t>
      </w:r>
      <w:r>
        <w:rPr>
          <w:rFonts w:ascii="TTKB DikTemel Abece" w:hAnsi="TTKB DikTemel Abece"/>
          <w:b/>
          <w:color w:val="1F497D" w:themeColor="text2"/>
          <w:sz w:val="44"/>
        </w:rPr>
        <w:t xml:space="preserve"> Kendi yaptığımız hatalardan dolayı başkasını suçlayamayız.</w:t>
      </w:r>
    </w:p>
    <w:p w:rsidR="00C820DB" w:rsidRDefault="00C820DB" w:rsidP="002874EC">
      <w:pPr>
        <w:rPr>
          <w:rFonts w:ascii="TTKB DikTemel Abece" w:hAnsi="TTKB DikTemel Abece"/>
          <w:b/>
          <w:color w:val="1F497D" w:themeColor="text2"/>
          <w:sz w:val="44"/>
        </w:rPr>
      </w:pPr>
      <w:r>
        <w:rPr>
          <w:rFonts w:ascii="TTKB DikTemel Abece" w:hAnsi="TTKB DikTemel Abece"/>
          <w:b/>
          <w:sz w:val="44"/>
        </w:rPr>
        <w:t xml:space="preserve">Komşu komşunun külüne muhtaçtır: </w:t>
      </w:r>
      <w:r w:rsidR="00A6384B">
        <w:rPr>
          <w:rFonts w:ascii="TTKB DikTemel Abece" w:hAnsi="TTKB DikTemel Abece"/>
          <w:b/>
          <w:color w:val="1F497D" w:themeColor="text2"/>
          <w:sz w:val="44"/>
        </w:rPr>
        <w:t>İnsan insana muhtaçtır, sosyal bir canlıdır.</w:t>
      </w:r>
    </w:p>
    <w:p w:rsidR="00A6384B" w:rsidRDefault="00A6384B" w:rsidP="002874EC">
      <w:pPr>
        <w:rPr>
          <w:rFonts w:ascii="TTKB DikTemel Abece" w:hAnsi="TTKB DikTemel Abece"/>
          <w:b/>
          <w:color w:val="1F497D" w:themeColor="text2"/>
          <w:sz w:val="44"/>
        </w:rPr>
      </w:pPr>
      <w:r>
        <w:rPr>
          <w:rFonts w:ascii="TTKB DikTemel Abece" w:hAnsi="TTKB DikTemel Abece"/>
          <w:b/>
          <w:sz w:val="44"/>
        </w:rPr>
        <w:t xml:space="preserve">Lafla peynir gemisi yürümez: </w:t>
      </w:r>
      <w:r>
        <w:rPr>
          <w:rFonts w:ascii="TTKB DikTemel Abece" w:hAnsi="TTKB DikTemel Abece"/>
          <w:b/>
          <w:color w:val="1F497D" w:themeColor="text2"/>
          <w:sz w:val="44"/>
        </w:rPr>
        <w:t>Yaparım demekle iş yapılmaz, harekete geçmek lazım.</w:t>
      </w:r>
    </w:p>
    <w:p w:rsidR="00A6384B" w:rsidRDefault="00F32F30" w:rsidP="002874EC">
      <w:pPr>
        <w:rPr>
          <w:rFonts w:ascii="TTKB DikTemel Abece" w:hAnsi="TTKB DikTemel Abece"/>
          <w:b/>
          <w:color w:val="1F497D" w:themeColor="text2"/>
          <w:sz w:val="44"/>
        </w:rPr>
      </w:pPr>
      <w:r>
        <w:rPr>
          <w:rFonts w:ascii="TTKB DikTemel Abece" w:hAnsi="TTKB DikTemel Abece"/>
          <w:b/>
          <w:sz w:val="44"/>
        </w:rPr>
        <w:t xml:space="preserve">Körle yatan şaşı kalkar: </w:t>
      </w:r>
      <w:r>
        <w:rPr>
          <w:rFonts w:ascii="TTKB DikTemel Abece" w:hAnsi="TTKB DikTemel Abece"/>
          <w:b/>
          <w:color w:val="1F497D" w:themeColor="text2"/>
          <w:sz w:val="44"/>
        </w:rPr>
        <w:t>Kim ile yakınsanız, ona benzersiniz.</w:t>
      </w:r>
    </w:p>
    <w:p w:rsidR="00F32F30" w:rsidRDefault="002A4E04" w:rsidP="002874EC">
      <w:pPr>
        <w:rPr>
          <w:rFonts w:ascii="TTKB DikTemel Abece" w:hAnsi="TTKB DikTemel Abece"/>
          <w:b/>
          <w:color w:val="1F497D" w:themeColor="text2"/>
          <w:sz w:val="44"/>
        </w:rPr>
      </w:pPr>
      <w:r>
        <w:rPr>
          <w:rFonts w:ascii="TTKB DikTemel Abece" w:hAnsi="TTKB DikTemel Abece"/>
          <w:b/>
          <w:sz w:val="44"/>
        </w:rPr>
        <w:t xml:space="preserve">Meyveli ağacı taşlarlar: </w:t>
      </w:r>
      <w:r w:rsidR="00D34842">
        <w:rPr>
          <w:rFonts w:ascii="TTKB DikTemel Abece" w:hAnsi="TTKB DikTemel Abece"/>
          <w:b/>
          <w:color w:val="1F497D" w:themeColor="text2"/>
          <w:sz w:val="44"/>
        </w:rPr>
        <w:t>İyi insanlardan faydalanmak için, o insana zarar gelebilir.</w:t>
      </w:r>
    </w:p>
    <w:p w:rsidR="00D34842" w:rsidRDefault="00D34842" w:rsidP="002874EC">
      <w:pPr>
        <w:rPr>
          <w:rFonts w:ascii="TTKB DikTemel Abece" w:hAnsi="TTKB DikTemel Abece"/>
          <w:b/>
          <w:color w:val="1F497D" w:themeColor="text2"/>
          <w:sz w:val="44"/>
        </w:rPr>
      </w:pPr>
      <w:r>
        <w:rPr>
          <w:rFonts w:ascii="TTKB DikTemel Abece" w:hAnsi="TTKB DikTemel Abece"/>
          <w:b/>
          <w:sz w:val="44"/>
        </w:rPr>
        <w:t xml:space="preserve">Mum dibine ışık vermez: </w:t>
      </w:r>
      <w:r>
        <w:rPr>
          <w:rFonts w:ascii="TTKB DikTemel Abece" w:hAnsi="TTKB DikTemel Abece"/>
          <w:b/>
          <w:color w:val="1F497D" w:themeColor="text2"/>
          <w:sz w:val="44"/>
        </w:rPr>
        <w:t>Herkese faydalı olmak isteyen kişi, kendini bitirir.</w:t>
      </w:r>
    </w:p>
    <w:p w:rsidR="00D34842" w:rsidRDefault="00D34842" w:rsidP="002874EC">
      <w:pPr>
        <w:rPr>
          <w:rFonts w:ascii="TTKB DikTemel Abece" w:hAnsi="TTKB DikTemel Abece"/>
          <w:b/>
          <w:color w:val="1F497D" w:themeColor="text2"/>
          <w:sz w:val="44"/>
        </w:rPr>
      </w:pPr>
      <w:r>
        <w:rPr>
          <w:rFonts w:ascii="TTKB DikTemel Abece" w:hAnsi="TTKB DikTemel Abece"/>
          <w:b/>
          <w:sz w:val="44"/>
        </w:rPr>
        <w:t xml:space="preserve">Ne ekersen onu biçersin: </w:t>
      </w:r>
      <w:r>
        <w:rPr>
          <w:rFonts w:ascii="TTKB DikTemel Abece" w:hAnsi="TTKB DikTemel Abece"/>
          <w:b/>
          <w:color w:val="1F497D" w:themeColor="text2"/>
          <w:sz w:val="44"/>
        </w:rPr>
        <w:t>İyilik yapan iyilik bulur, kötülük yapan kötülük bulur.</w:t>
      </w:r>
    </w:p>
    <w:p w:rsidR="00FA6A4B" w:rsidRDefault="009217FE" w:rsidP="002874EC">
      <w:pPr>
        <w:rPr>
          <w:rFonts w:ascii="TTKB DikTemel Abece" w:hAnsi="TTKB DikTemel Abece"/>
          <w:b/>
          <w:color w:val="1F497D" w:themeColor="text2"/>
          <w:sz w:val="44"/>
        </w:rPr>
      </w:pPr>
      <w:r>
        <w:rPr>
          <w:rFonts w:ascii="TTKB DikTemel Abece" w:hAnsi="TTKB DikTemel Abece"/>
          <w:b/>
          <w:sz w:val="44"/>
        </w:rPr>
        <w:t xml:space="preserve">Nerede hareket, orada bereket: </w:t>
      </w:r>
      <w:r w:rsidR="000A7B79">
        <w:rPr>
          <w:rFonts w:ascii="TTKB DikTemel Abece" w:hAnsi="TTKB DikTemel Abece"/>
          <w:b/>
          <w:color w:val="1F497D" w:themeColor="text2"/>
          <w:sz w:val="44"/>
        </w:rPr>
        <w:t>Hareketli olan kişiler, daha sağlıklı ve daha güzel işler yapar.</w:t>
      </w:r>
    </w:p>
    <w:p w:rsidR="000A7B79" w:rsidRDefault="000A7B79" w:rsidP="002874EC">
      <w:pPr>
        <w:rPr>
          <w:rFonts w:ascii="TTKB DikTemel Abece" w:hAnsi="TTKB DikTemel Abece"/>
          <w:b/>
          <w:color w:val="C00000"/>
          <w:sz w:val="44"/>
        </w:rPr>
      </w:pPr>
      <w:r>
        <w:rPr>
          <w:rFonts w:ascii="TTKB DikTemel Abece" w:hAnsi="TTKB DikTemel Abece"/>
          <w:b/>
          <w:sz w:val="44"/>
        </w:rPr>
        <w:t>Oğlan dayıya, kız hala’ya:</w:t>
      </w:r>
      <w:r w:rsidR="00FE1502">
        <w:rPr>
          <w:rFonts w:ascii="TTKB DikTemel Abece" w:hAnsi="TTKB DikTemel Abece"/>
          <w:b/>
          <w:color w:val="C00000"/>
          <w:sz w:val="44"/>
        </w:rPr>
        <w:t>Genellikle kızlar halaya benzer, oğlanlar dayıya benzer.</w:t>
      </w:r>
    </w:p>
    <w:p w:rsidR="00FE1502" w:rsidRDefault="00FE1502" w:rsidP="002874EC">
      <w:pPr>
        <w:rPr>
          <w:rFonts w:ascii="TTKB DikTemel Abece" w:hAnsi="TTKB DikTemel Abece"/>
          <w:b/>
          <w:color w:val="C00000"/>
          <w:sz w:val="44"/>
        </w:rPr>
      </w:pPr>
      <w:r>
        <w:rPr>
          <w:rFonts w:ascii="TTKB DikTemel Abece" w:hAnsi="TTKB DikTemel Abece"/>
          <w:b/>
          <w:sz w:val="44"/>
        </w:rPr>
        <w:t xml:space="preserve">Öfke baldan tatlıdır: </w:t>
      </w:r>
      <w:r>
        <w:rPr>
          <w:rFonts w:ascii="TTKB DikTemel Abece" w:hAnsi="TTKB DikTemel Abece"/>
          <w:b/>
          <w:color w:val="C00000"/>
          <w:sz w:val="44"/>
        </w:rPr>
        <w:t>Sinirlenen kişiler zararlı olurlar, sadece kendilerine faydalı olurlar.</w:t>
      </w:r>
    </w:p>
    <w:p w:rsidR="00FE1502" w:rsidRDefault="00FE1502" w:rsidP="002874EC">
      <w:pPr>
        <w:rPr>
          <w:rFonts w:ascii="TTKB DikTemel Abece" w:hAnsi="TTKB DikTemel Abece"/>
          <w:b/>
          <w:color w:val="C00000"/>
          <w:sz w:val="44"/>
        </w:rPr>
      </w:pPr>
      <w:r>
        <w:rPr>
          <w:rFonts w:ascii="TTKB DikTemel Abece" w:hAnsi="TTKB DikTemel Abece"/>
          <w:b/>
          <w:sz w:val="44"/>
        </w:rPr>
        <w:t xml:space="preserve">Papaz her zaman pilav yemez: </w:t>
      </w:r>
      <w:r>
        <w:rPr>
          <w:rFonts w:ascii="TTKB DikTemel Abece" w:hAnsi="TTKB DikTemel Abece"/>
          <w:b/>
          <w:color w:val="C00000"/>
          <w:sz w:val="44"/>
        </w:rPr>
        <w:t>Her zaman aynı şey olmaz.</w:t>
      </w:r>
    </w:p>
    <w:p w:rsidR="00FE1502" w:rsidRDefault="00573AAA" w:rsidP="002874EC">
      <w:pPr>
        <w:rPr>
          <w:rFonts w:ascii="TTKB DikTemel Abece" w:hAnsi="TTKB DikTemel Abece"/>
          <w:b/>
          <w:color w:val="C00000"/>
          <w:sz w:val="44"/>
        </w:rPr>
      </w:pPr>
      <w:r>
        <w:rPr>
          <w:rFonts w:ascii="TTKB DikTemel Abece" w:hAnsi="TTKB DikTemel Abece"/>
          <w:b/>
          <w:sz w:val="44"/>
        </w:rPr>
        <w:t xml:space="preserve">Paralı adamdan dağlar bile korkar: </w:t>
      </w:r>
      <w:r>
        <w:rPr>
          <w:rFonts w:ascii="TTKB DikTemel Abece" w:hAnsi="TTKB DikTemel Abece"/>
          <w:b/>
          <w:color w:val="C00000"/>
          <w:sz w:val="44"/>
        </w:rPr>
        <w:t>Parası olan kimseden herkes korkar.</w:t>
      </w:r>
    </w:p>
    <w:p w:rsidR="00573AAA" w:rsidRDefault="00573AAA" w:rsidP="002874EC">
      <w:pPr>
        <w:rPr>
          <w:rFonts w:ascii="TTKB DikTemel Abece" w:hAnsi="TTKB DikTemel Abece"/>
          <w:b/>
          <w:color w:val="C00000"/>
          <w:sz w:val="44"/>
        </w:rPr>
      </w:pPr>
      <w:r>
        <w:rPr>
          <w:rFonts w:ascii="TTKB DikTemel Abece" w:hAnsi="TTKB DikTemel Abece"/>
          <w:b/>
          <w:sz w:val="44"/>
        </w:rPr>
        <w:t xml:space="preserve">Rüzgar eken fırtına biçer: </w:t>
      </w:r>
      <w:r>
        <w:rPr>
          <w:rFonts w:ascii="TTKB DikTemel Abece" w:hAnsi="TTKB DikTemel Abece"/>
          <w:b/>
          <w:color w:val="C00000"/>
          <w:sz w:val="44"/>
        </w:rPr>
        <w:t>Herkese kötülük yapan, herkesten kötülük görür.</w:t>
      </w:r>
    </w:p>
    <w:p w:rsidR="00573AAA" w:rsidRDefault="00573AAA" w:rsidP="002874EC">
      <w:pPr>
        <w:rPr>
          <w:rFonts w:ascii="TTKB DikTemel Abece" w:hAnsi="TTKB DikTemel Abece"/>
          <w:b/>
          <w:color w:val="C00000"/>
          <w:sz w:val="44"/>
        </w:rPr>
      </w:pPr>
      <w:r>
        <w:rPr>
          <w:rFonts w:ascii="TTKB DikTemel Abece" w:hAnsi="TTKB DikTemel Abece"/>
          <w:b/>
          <w:sz w:val="44"/>
        </w:rPr>
        <w:t>Sabır acıdır, meyvesi tatlıdır:</w:t>
      </w:r>
      <w:r>
        <w:rPr>
          <w:rFonts w:ascii="TTKB DikTemel Abece" w:hAnsi="TTKB DikTemel Abece"/>
          <w:b/>
          <w:color w:val="C00000"/>
          <w:sz w:val="44"/>
        </w:rPr>
        <w:t xml:space="preserve"> Sabır ile bekleyen, çalışan sonunda çok mutlu olur.</w:t>
      </w:r>
    </w:p>
    <w:p w:rsidR="00573AAA" w:rsidRDefault="00BF71B5" w:rsidP="002874EC">
      <w:pPr>
        <w:rPr>
          <w:rFonts w:ascii="TTKB DikTemel Abece" w:hAnsi="TTKB DikTemel Abece"/>
          <w:b/>
          <w:color w:val="C00000"/>
          <w:sz w:val="44"/>
        </w:rPr>
      </w:pPr>
      <w:r>
        <w:rPr>
          <w:rFonts w:ascii="TTKB DikTemel Abece" w:hAnsi="TTKB DikTemel Abece"/>
          <w:b/>
          <w:sz w:val="44"/>
        </w:rPr>
        <w:t xml:space="preserve">Sana taşla vurana sen aşla var: </w:t>
      </w:r>
      <w:r>
        <w:rPr>
          <w:rFonts w:ascii="TTKB DikTemel Abece" w:hAnsi="TTKB DikTemel Abece"/>
          <w:b/>
          <w:color w:val="C00000"/>
          <w:sz w:val="44"/>
        </w:rPr>
        <w:t>Kötülük yapana iyilik yaparsanız, kötülük sona erebilir.</w:t>
      </w:r>
    </w:p>
    <w:p w:rsidR="00346425" w:rsidRDefault="00346425" w:rsidP="002874EC">
      <w:pPr>
        <w:rPr>
          <w:rFonts w:ascii="TTKB DikTemel Abece" w:hAnsi="TTKB DikTemel Abece"/>
          <w:b/>
          <w:color w:val="C00000"/>
          <w:sz w:val="44"/>
        </w:rPr>
      </w:pPr>
      <w:r>
        <w:rPr>
          <w:rFonts w:ascii="TTKB DikTemel Abece" w:hAnsi="TTKB DikTemel Abece"/>
          <w:b/>
          <w:sz w:val="44"/>
        </w:rPr>
        <w:t xml:space="preserve">Soğanın acısını yiyen bilmez, doğrayan bilir: </w:t>
      </w:r>
      <w:r>
        <w:rPr>
          <w:rFonts w:ascii="TTKB DikTemel Abece" w:hAnsi="TTKB DikTemel Abece"/>
          <w:b/>
          <w:color w:val="C00000"/>
          <w:sz w:val="44"/>
        </w:rPr>
        <w:t>Siz yemeği yerken zorluk yaşamazsınız. Ancak yemek yapan için bu zor bir şeydir.</w:t>
      </w:r>
    </w:p>
    <w:p w:rsidR="00346425" w:rsidRDefault="000335A7" w:rsidP="002874EC">
      <w:pPr>
        <w:rPr>
          <w:rFonts w:ascii="TTKB DikTemel Abece" w:hAnsi="TTKB DikTemel Abece"/>
          <w:b/>
          <w:color w:val="C00000"/>
          <w:sz w:val="44"/>
        </w:rPr>
      </w:pPr>
      <w:r>
        <w:rPr>
          <w:rFonts w:ascii="TTKB DikTemel Abece" w:hAnsi="TTKB DikTemel Abece"/>
          <w:b/>
          <w:sz w:val="44"/>
        </w:rPr>
        <w:t xml:space="preserve">Şimşek çakmadan gök gürüldemez: </w:t>
      </w:r>
      <w:r>
        <w:rPr>
          <w:rFonts w:ascii="TTKB DikTemel Abece" w:hAnsi="TTKB DikTemel Abece"/>
          <w:b/>
          <w:color w:val="C00000"/>
          <w:sz w:val="44"/>
        </w:rPr>
        <w:t>Suçlu kişi suçu yaptığına dair belirtiler gösterir.</w:t>
      </w:r>
    </w:p>
    <w:p w:rsidR="000335A7" w:rsidRDefault="000335A7" w:rsidP="002874EC">
      <w:pPr>
        <w:rPr>
          <w:rFonts w:ascii="TTKB DikTemel Abece" w:hAnsi="TTKB DikTemel Abece"/>
          <w:b/>
          <w:color w:val="C00000"/>
          <w:sz w:val="44"/>
        </w:rPr>
      </w:pPr>
      <w:r>
        <w:rPr>
          <w:rFonts w:ascii="TTKB DikTemel Abece" w:hAnsi="TTKB DikTemel Abece"/>
          <w:b/>
          <w:sz w:val="44"/>
        </w:rPr>
        <w:t xml:space="preserve">Tatlı dil yılanı deliğinden çıkarır: </w:t>
      </w:r>
      <w:r>
        <w:rPr>
          <w:rFonts w:ascii="TTKB DikTemel Abece" w:hAnsi="TTKB DikTemel Abece"/>
          <w:b/>
          <w:color w:val="C00000"/>
          <w:sz w:val="44"/>
        </w:rPr>
        <w:t>Güzel davranışlar kötü insanları bile iyi yapabilir.</w:t>
      </w:r>
    </w:p>
    <w:p w:rsidR="000335A7" w:rsidRDefault="002A1A24" w:rsidP="002874EC">
      <w:pPr>
        <w:rPr>
          <w:rFonts w:ascii="TTKB DikTemel Abece" w:hAnsi="TTKB DikTemel Abece"/>
          <w:b/>
          <w:color w:val="C00000"/>
          <w:sz w:val="44"/>
        </w:rPr>
      </w:pPr>
      <w:r>
        <w:rPr>
          <w:rFonts w:ascii="TTKB DikTemel Abece" w:hAnsi="TTKB DikTemel Abece"/>
          <w:b/>
          <w:sz w:val="44"/>
        </w:rPr>
        <w:t xml:space="preserve">Tok, açın halinden anlamaz: </w:t>
      </w:r>
      <w:r w:rsidR="009B587A">
        <w:rPr>
          <w:rFonts w:ascii="TTKB DikTemel Abece" w:hAnsi="TTKB DikTemel Abece"/>
          <w:b/>
          <w:color w:val="C00000"/>
          <w:sz w:val="44"/>
        </w:rPr>
        <w:t>Karnı tok olan, aç insanların duygularını anlamaz.</w:t>
      </w:r>
    </w:p>
    <w:p w:rsidR="009B587A" w:rsidRDefault="009B587A" w:rsidP="002874EC">
      <w:pPr>
        <w:rPr>
          <w:rFonts w:ascii="TTKB DikTemel Abece" w:hAnsi="TTKB DikTemel Abece"/>
          <w:b/>
          <w:color w:val="C00000"/>
          <w:sz w:val="44"/>
        </w:rPr>
      </w:pPr>
      <w:r>
        <w:rPr>
          <w:rFonts w:ascii="TTKB DikTemel Abece" w:hAnsi="TTKB DikTemel Abece"/>
          <w:b/>
          <w:sz w:val="44"/>
        </w:rPr>
        <w:t xml:space="preserve">Türkün aklı sonradan çalışır: </w:t>
      </w:r>
      <w:r w:rsidR="005C569C">
        <w:rPr>
          <w:rFonts w:ascii="TTKB DikTemel Abece" w:hAnsi="TTKB DikTemel Abece"/>
          <w:b/>
          <w:color w:val="C00000"/>
          <w:sz w:val="44"/>
        </w:rPr>
        <w:t>Türkler kötü olaylar olduktan sonra önlem almıştır genellikle.</w:t>
      </w:r>
    </w:p>
    <w:p w:rsidR="005C569C" w:rsidRDefault="005C569C" w:rsidP="002874EC">
      <w:pPr>
        <w:rPr>
          <w:rFonts w:ascii="TTKB DikTemel Abece" w:hAnsi="TTKB DikTemel Abece"/>
          <w:b/>
          <w:color w:val="C00000"/>
          <w:sz w:val="44"/>
        </w:rPr>
      </w:pPr>
      <w:r>
        <w:rPr>
          <w:rFonts w:ascii="TTKB DikTemel Abece" w:hAnsi="TTKB DikTemel Abece"/>
          <w:b/>
          <w:sz w:val="44"/>
        </w:rPr>
        <w:t xml:space="preserve">Üzüm üzüme baka baka kararır: </w:t>
      </w:r>
      <w:r>
        <w:rPr>
          <w:rFonts w:ascii="TTKB DikTemel Abece" w:hAnsi="TTKB DikTemel Abece"/>
          <w:b/>
          <w:color w:val="C00000"/>
          <w:sz w:val="44"/>
        </w:rPr>
        <w:t>Birbiriyle arkadaş olan insanlar birbirine benzerler.</w:t>
      </w:r>
    </w:p>
    <w:p w:rsidR="005C569C" w:rsidRDefault="005C569C" w:rsidP="002874EC">
      <w:pPr>
        <w:rPr>
          <w:rFonts w:ascii="TTKB DikTemel Abece" w:hAnsi="TTKB DikTemel Abece"/>
          <w:b/>
          <w:color w:val="C00000"/>
          <w:sz w:val="44"/>
        </w:rPr>
      </w:pPr>
      <w:r>
        <w:rPr>
          <w:rFonts w:ascii="TTKB DikTemel Abece" w:hAnsi="TTKB DikTemel Abece"/>
          <w:b/>
          <w:sz w:val="44"/>
        </w:rPr>
        <w:t xml:space="preserve">Vakit nakittir: </w:t>
      </w:r>
      <w:r>
        <w:rPr>
          <w:rFonts w:ascii="TTKB DikTemel Abece" w:hAnsi="TTKB DikTemel Abece"/>
          <w:b/>
          <w:color w:val="C00000"/>
          <w:sz w:val="44"/>
        </w:rPr>
        <w:t>Dünyada zamandan daha değerli bir şey yoktur.</w:t>
      </w:r>
    </w:p>
    <w:p w:rsidR="005C569C" w:rsidRDefault="007419CC" w:rsidP="002874EC">
      <w:pPr>
        <w:rPr>
          <w:rFonts w:ascii="TTKB DikTemel Abece" w:hAnsi="TTKB DikTemel Abece"/>
          <w:b/>
          <w:color w:val="C00000"/>
          <w:sz w:val="44"/>
        </w:rPr>
      </w:pPr>
      <w:r>
        <w:rPr>
          <w:rFonts w:ascii="TTKB DikTemel Abece" w:hAnsi="TTKB DikTemel Abece"/>
          <w:b/>
          <w:sz w:val="44"/>
        </w:rPr>
        <w:t xml:space="preserve">Yaş yetmiş, iş bitmiş: </w:t>
      </w:r>
      <w:r>
        <w:rPr>
          <w:rFonts w:ascii="TTKB DikTemel Abece" w:hAnsi="TTKB DikTemel Abece"/>
          <w:b/>
          <w:color w:val="C00000"/>
          <w:sz w:val="44"/>
        </w:rPr>
        <w:t>Yaşlandığında kendi işini kendin yapamayabilirsin.</w:t>
      </w:r>
    </w:p>
    <w:p w:rsidR="007419CC" w:rsidRDefault="007419CC" w:rsidP="002874EC">
      <w:pPr>
        <w:rPr>
          <w:rFonts w:ascii="TTKB DikTemel Abece" w:hAnsi="TTKB DikTemel Abece"/>
          <w:b/>
          <w:color w:val="C00000"/>
          <w:sz w:val="44"/>
        </w:rPr>
      </w:pPr>
      <w:r>
        <w:rPr>
          <w:rFonts w:ascii="TTKB DikTemel Abece" w:hAnsi="TTKB DikTemel Abece"/>
          <w:b/>
          <w:sz w:val="44"/>
        </w:rPr>
        <w:t xml:space="preserve">Yüzü güzel olanın, huyu güzel olur: </w:t>
      </w:r>
      <w:r>
        <w:rPr>
          <w:rFonts w:ascii="TTKB DikTemel Abece" w:hAnsi="TTKB DikTemel Abece"/>
          <w:b/>
          <w:color w:val="C00000"/>
          <w:sz w:val="44"/>
        </w:rPr>
        <w:t>Genellikle yüzü güzel olan iyi insan olabilir.</w:t>
      </w:r>
    </w:p>
    <w:p w:rsidR="007419CC" w:rsidRPr="00AD515B" w:rsidRDefault="007419CC" w:rsidP="002874EC">
      <w:pPr>
        <w:rPr>
          <w:rFonts w:ascii="TTKB DikTemel Abece" w:hAnsi="TTKB DikTemel Abece"/>
          <w:b/>
          <w:color w:val="C00000"/>
          <w:sz w:val="44"/>
        </w:rPr>
      </w:pPr>
      <w:r>
        <w:rPr>
          <w:rFonts w:ascii="TTKB DikTemel Abece" w:hAnsi="TTKB DikTemel Abece"/>
          <w:b/>
          <w:sz w:val="44"/>
        </w:rPr>
        <w:t xml:space="preserve">Zenginin horozu bile yumurtlar: </w:t>
      </w:r>
      <w:r w:rsidR="00AD515B">
        <w:rPr>
          <w:rFonts w:ascii="TTKB DikTemel Abece" w:hAnsi="TTKB DikTemel Abece"/>
          <w:b/>
          <w:color w:val="C00000"/>
          <w:sz w:val="44"/>
        </w:rPr>
        <w:t>Zengin insanlar para kazanmayı iyi bilir. En ufak şeyden para kazanabilirler.</w:t>
      </w:r>
    </w:p>
    <w:p w:rsidR="00573AAA" w:rsidRDefault="00573AAA" w:rsidP="002874EC">
      <w:pPr>
        <w:rPr>
          <w:rFonts w:ascii="TTKB DikTemel Abece" w:hAnsi="TTKB DikTemel Abece"/>
          <w:b/>
          <w:color w:val="C00000"/>
          <w:sz w:val="44"/>
        </w:rPr>
      </w:pPr>
    </w:p>
    <w:p w:rsidR="00573AAA" w:rsidRPr="00573AAA" w:rsidRDefault="00573AAA" w:rsidP="002874EC">
      <w:pPr>
        <w:rPr>
          <w:rFonts w:ascii="TTKB DikTemel Abece" w:hAnsi="TTKB DikTemel Abece"/>
          <w:b/>
          <w:color w:val="C00000"/>
          <w:sz w:val="44"/>
        </w:rPr>
      </w:pPr>
    </w:p>
    <w:p w:rsidR="00FA6A4B" w:rsidRDefault="00FA6A4B" w:rsidP="002874EC">
      <w:pPr>
        <w:rPr>
          <w:rFonts w:ascii="TTKB DikTemel Abece" w:hAnsi="TTKB DikTemel Abece"/>
          <w:b/>
          <w:sz w:val="44"/>
        </w:rPr>
      </w:pPr>
    </w:p>
    <w:p w:rsidR="00821203" w:rsidRDefault="005A7F8E" w:rsidP="002874EC">
      <w:pPr>
        <w:rPr>
          <w:rFonts w:ascii="TTKB DikTemel Abece" w:hAnsi="TTKB DikTemel Abece"/>
          <w:b/>
          <w:sz w:val="44"/>
        </w:rPr>
      </w:pPr>
      <w:hyperlink r:id="rId5" w:history="1">
        <w:r w:rsidRPr="00170FAE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BD2F42" w:rsidRPr="008E0C1B" w:rsidRDefault="00BD2F42" w:rsidP="002874EC">
      <w:pPr>
        <w:rPr>
          <w:rFonts w:ascii="TTKB DikTemel Abece" w:hAnsi="TTKB DikTemel Abece"/>
          <w:b/>
          <w:sz w:val="44"/>
        </w:rPr>
      </w:pPr>
    </w:p>
    <w:sectPr w:rsidR="00BD2F42" w:rsidRPr="008E0C1B" w:rsidSect="00B974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Temel Abece">
    <w:altName w:val="Times New Roman"/>
    <w:charset w:val="00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savePreviewPicture/>
  <w:compat/>
  <w:rsids>
    <w:rsidRoot w:val="00BD3B26"/>
    <w:rsid w:val="00002853"/>
    <w:rsid w:val="00020DAA"/>
    <w:rsid w:val="000335A7"/>
    <w:rsid w:val="00036D7E"/>
    <w:rsid w:val="00070734"/>
    <w:rsid w:val="00073929"/>
    <w:rsid w:val="00077417"/>
    <w:rsid w:val="0008748B"/>
    <w:rsid w:val="000904A8"/>
    <w:rsid w:val="000A7B79"/>
    <w:rsid w:val="000C2A89"/>
    <w:rsid w:val="000C62AE"/>
    <w:rsid w:val="000F1EC3"/>
    <w:rsid w:val="00107EB2"/>
    <w:rsid w:val="00137D75"/>
    <w:rsid w:val="001467BC"/>
    <w:rsid w:val="00152050"/>
    <w:rsid w:val="00176A30"/>
    <w:rsid w:val="001E013D"/>
    <w:rsid w:val="001E7BD4"/>
    <w:rsid w:val="001F456F"/>
    <w:rsid w:val="002031E7"/>
    <w:rsid w:val="00263708"/>
    <w:rsid w:val="002701AF"/>
    <w:rsid w:val="002874EC"/>
    <w:rsid w:val="002A1A24"/>
    <w:rsid w:val="002A1F0D"/>
    <w:rsid w:val="002A4E04"/>
    <w:rsid w:val="002E4DD4"/>
    <w:rsid w:val="002F3D7E"/>
    <w:rsid w:val="00346425"/>
    <w:rsid w:val="003E1C73"/>
    <w:rsid w:val="003E3FD9"/>
    <w:rsid w:val="003F503F"/>
    <w:rsid w:val="003F5BCD"/>
    <w:rsid w:val="00415844"/>
    <w:rsid w:val="00416DE8"/>
    <w:rsid w:val="0043101F"/>
    <w:rsid w:val="00472668"/>
    <w:rsid w:val="004B7428"/>
    <w:rsid w:val="004E1501"/>
    <w:rsid w:val="00501242"/>
    <w:rsid w:val="00522620"/>
    <w:rsid w:val="005252CA"/>
    <w:rsid w:val="0052625A"/>
    <w:rsid w:val="00531BAB"/>
    <w:rsid w:val="00534668"/>
    <w:rsid w:val="00573AAA"/>
    <w:rsid w:val="005770AE"/>
    <w:rsid w:val="005A7F8E"/>
    <w:rsid w:val="005C569C"/>
    <w:rsid w:val="006173DC"/>
    <w:rsid w:val="00655329"/>
    <w:rsid w:val="006B659B"/>
    <w:rsid w:val="006E0FE6"/>
    <w:rsid w:val="00713FC8"/>
    <w:rsid w:val="007419CC"/>
    <w:rsid w:val="007472E3"/>
    <w:rsid w:val="007C615F"/>
    <w:rsid w:val="007D5B2C"/>
    <w:rsid w:val="007F0C14"/>
    <w:rsid w:val="00812ABF"/>
    <w:rsid w:val="008207E3"/>
    <w:rsid w:val="00821203"/>
    <w:rsid w:val="008505A3"/>
    <w:rsid w:val="00857BB3"/>
    <w:rsid w:val="008650BC"/>
    <w:rsid w:val="00871CBE"/>
    <w:rsid w:val="00883C41"/>
    <w:rsid w:val="008E0C1B"/>
    <w:rsid w:val="00920627"/>
    <w:rsid w:val="009217FE"/>
    <w:rsid w:val="00954544"/>
    <w:rsid w:val="00966EF6"/>
    <w:rsid w:val="0098403E"/>
    <w:rsid w:val="009B39EE"/>
    <w:rsid w:val="009B53C8"/>
    <w:rsid w:val="009B587A"/>
    <w:rsid w:val="009B7877"/>
    <w:rsid w:val="00A1203B"/>
    <w:rsid w:val="00A6384B"/>
    <w:rsid w:val="00A64A1C"/>
    <w:rsid w:val="00A73D71"/>
    <w:rsid w:val="00A95575"/>
    <w:rsid w:val="00A96091"/>
    <w:rsid w:val="00AA16C0"/>
    <w:rsid w:val="00AB77A9"/>
    <w:rsid w:val="00AD515B"/>
    <w:rsid w:val="00B01AB2"/>
    <w:rsid w:val="00B06489"/>
    <w:rsid w:val="00B41D5A"/>
    <w:rsid w:val="00B82AD1"/>
    <w:rsid w:val="00B97467"/>
    <w:rsid w:val="00BA668F"/>
    <w:rsid w:val="00BD2F42"/>
    <w:rsid w:val="00BD3B26"/>
    <w:rsid w:val="00BE0313"/>
    <w:rsid w:val="00BE05D1"/>
    <w:rsid w:val="00BE2EA6"/>
    <w:rsid w:val="00BF71B5"/>
    <w:rsid w:val="00C1501D"/>
    <w:rsid w:val="00C45AE6"/>
    <w:rsid w:val="00C53600"/>
    <w:rsid w:val="00C61C1B"/>
    <w:rsid w:val="00C65744"/>
    <w:rsid w:val="00C7303F"/>
    <w:rsid w:val="00C820DB"/>
    <w:rsid w:val="00CC2645"/>
    <w:rsid w:val="00CF31CB"/>
    <w:rsid w:val="00D040E5"/>
    <w:rsid w:val="00D21E70"/>
    <w:rsid w:val="00D25A7D"/>
    <w:rsid w:val="00D34842"/>
    <w:rsid w:val="00D4236D"/>
    <w:rsid w:val="00D45BAF"/>
    <w:rsid w:val="00D50919"/>
    <w:rsid w:val="00D539CE"/>
    <w:rsid w:val="00D60F05"/>
    <w:rsid w:val="00D60F20"/>
    <w:rsid w:val="00DB5784"/>
    <w:rsid w:val="00DB6A86"/>
    <w:rsid w:val="00DC7C2B"/>
    <w:rsid w:val="00DF28B9"/>
    <w:rsid w:val="00DF4383"/>
    <w:rsid w:val="00E02CF0"/>
    <w:rsid w:val="00E03E58"/>
    <w:rsid w:val="00E60530"/>
    <w:rsid w:val="00EA0601"/>
    <w:rsid w:val="00ED4B9A"/>
    <w:rsid w:val="00F32F30"/>
    <w:rsid w:val="00F416E7"/>
    <w:rsid w:val="00F77406"/>
    <w:rsid w:val="00FA6A4B"/>
    <w:rsid w:val="00FB387F"/>
    <w:rsid w:val="00FD5188"/>
    <w:rsid w:val="00FE1502"/>
    <w:rsid w:val="00FF1E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4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39C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467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39C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467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5C3BD-616E-4473-AB76-9290C92E6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661</Words>
  <Characters>3770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2019-12-19T11:33:00Z</dcterms:created>
  <dcterms:modified xsi:type="dcterms:W3CDTF">2019-12-19T11:33:00Z</dcterms:modified>
  <cp:category>https://www.sorubak.com</cp:category>
</cp:coreProperties>
</file>