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4" w:type="dxa"/>
        <w:tblInd w:w="-176" w:type="dxa"/>
        <w:tblLook w:val="04A0"/>
      </w:tblPr>
      <w:tblGrid>
        <w:gridCol w:w="1982"/>
        <w:gridCol w:w="7285"/>
        <w:gridCol w:w="797"/>
      </w:tblGrid>
      <w:tr w:rsidR="00326DF7" w:rsidTr="006E30DD">
        <w:trPr>
          <w:trHeight w:val="1200"/>
        </w:trPr>
        <w:tc>
          <w:tcPr>
            <w:tcW w:w="1982" w:type="dxa"/>
          </w:tcPr>
          <w:p w:rsidR="00326DF7" w:rsidRDefault="00326DF7" w:rsidP="00326DF7"/>
        </w:tc>
        <w:tc>
          <w:tcPr>
            <w:tcW w:w="0" w:type="auto"/>
          </w:tcPr>
          <w:p w:rsidR="00326DF7" w:rsidRPr="0090764B" w:rsidRDefault="00326DF7" w:rsidP="008C3192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 xml:space="preserve">MERSİN ANADOLU İMAM HATİP LİSESİ </w:t>
            </w:r>
            <w:r w:rsidR="009660C9">
              <w:rPr>
                <w:sz w:val="20"/>
                <w:szCs w:val="20"/>
              </w:rPr>
              <w:t>2013-2014</w:t>
            </w:r>
            <w:r w:rsidRPr="0090764B">
              <w:rPr>
                <w:sz w:val="20"/>
                <w:szCs w:val="20"/>
              </w:rPr>
              <w:t xml:space="preserve"> ÖĞRETİM YILI AÇIK LİSE YÜZ YÜZE EĞİTİM hadis 2 DERSİ </w:t>
            </w:r>
            <w:r w:rsidR="008C3192">
              <w:rPr>
                <w:sz w:val="20"/>
                <w:szCs w:val="20"/>
              </w:rPr>
              <w:t>2</w:t>
            </w:r>
            <w:r w:rsidRPr="0090764B">
              <w:rPr>
                <w:sz w:val="20"/>
                <w:szCs w:val="20"/>
              </w:rPr>
              <w:t>. YAZILI SINAVI</w:t>
            </w:r>
          </w:p>
          <w:p w:rsidR="00326DF7" w:rsidRPr="0090764B" w:rsidRDefault="00326DF7" w:rsidP="00625178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>ADI SOYADI</w:t>
            </w:r>
            <w:r w:rsidR="00625178">
              <w:rPr>
                <w:sz w:val="20"/>
                <w:szCs w:val="20"/>
              </w:rPr>
              <w:t xml:space="preserve">                              </w:t>
            </w:r>
            <w:r w:rsidRPr="0090764B">
              <w:rPr>
                <w:sz w:val="20"/>
                <w:szCs w:val="20"/>
              </w:rPr>
              <w:t xml:space="preserve"> </w:t>
            </w:r>
            <w:r w:rsidR="00625178" w:rsidRPr="00625178">
              <w:rPr>
                <w:sz w:val="20"/>
                <w:szCs w:val="20"/>
                <w:highlight w:val="yellow"/>
              </w:rPr>
              <w:t>CEVAP ANAHTARI</w:t>
            </w:r>
          </w:p>
          <w:p w:rsidR="00326DF7" w:rsidRDefault="00326DF7" w:rsidP="008C3192">
            <w:r w:rsidRPr="0090764B">
              <w:rPr>
                <w:sz w:val="20"/>
                <w:szCs w:val="20"/>
              </w:rPr>
              <w:t xml:space="preserve">SINIF: 12/A                 </w:t>
            </w:r>
            <w:r w:rsidR="008C3192">
              <w:rPr>
                <w:sz w:val="20"/>
                <w:szCs w:val="20"/>
              </w:rPr>
              <w:t xml:space="preserve">                                                                             </w:t>
            </w:r>
            <w:proofErr w:type="gramStart"/>
            <w:r w:rsidR="008C3192">
              <w:rPr>
                <w:sz w:val="20"/>
                <w:szCs w:val="20"/>
              </w:rPr>
              <w:t>…….</w:t>
            </w:r>
            <w:proofErr w:type="gramEnd"/>
            <w:r w:rsidR="008C3192">
              <w:rPr>
                <w:sz w:val="20"/>
                <w:szCs w:val="20"/>
              </w:rPr>
              <w:t>/……..</w:t>
            </w:r>
            <w:r w:rsidRPr="0090764B">
              <w:rPr>
                <w:sz w:val="20"/>
                <w:szCs w:val="20"/>
              </w:rPr>
              <w:t>/</w:t>
            </w:r>
            <w:r w:rsidR="008C3192">
              <w:rPr>
                <w:sz w:val="20"/>
                <w:szCs w:val="20"/>
              </w:rPr>
              <w:t>………..</w:t>
            </w:r>
          </w:p>
        </w:tc>
        <w:tc>
          <w:tcPr>
            <w:tcW w:w="0" w:type="auto"/>
          </w:tcPr>
          <w:p w:rsidR="00326DF7" w:rsidRPr="0090764B" w:rsidRDefault="00326DF7" w:rsidP="00326DF7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>PUANI:</w:t>
            </w:r>
          </w:p>
          <w:p w:rsidR="00326DF7" w:rsidRPr="0090764B" w:rsidRDefault="00326DF7" w:rsidP="00326DF7">
            <w:pPr>
              <w:rPr>
                <w:sz w:val="20"/>
                <w:szCs w:val="20"/>
              </w:rPr>
            </w:pPr>
          </w:p>
        </w:tc>
      </w:tr>
    </w:tbl>
    <w:p w:rsidR="00326DF7" w:rsidRDefault="00326DF7">
      <w:pPr>
        <w:sectPr w:rsidR="00326DF7" w:rsidSect="00326DF7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8C3192" w:rsidRPr="0090764B" w:rsidRDefault="008C3192" w:rsidP="008C3192">
      <w:pPr>
        <w:pStyle w:val="AralkYok"/>
        <w:rPr>
          <w:sz w:val="20"/>
          <w:szCs w:val="20"/>
        </w:rPr>
      </w:pPr>
      <w:r w:rsidRPr="0090764B">
        <w:rPr>
          <w:sz w:val="20"/>
          <w:szCs w:val="20"/>
        </w:rPr>
        <w:lastRenderedPageBreak/>
        <w:t>Aşağıdaki çoktan seçmeli soruların doğru seçeneklerini işaretleyiniz</w:t>
      </w:r>
      <w:r w:rsidR="00390644">
        <w:rPr>
          <w:sz w:val="20"/>
          <w:szCs w:val="20"/>
        </w:rPr>
        <w:t xml:space="preserve"> (60 PUAN)</w:t>
      </w:r>
    </w:p>
    <w:p w:rsidR="0024799A" w:rsidRDefault="008C3192" w:rsidP="008C3192">
      <w:pPr>
        <w:pStyle w:val="AralkYok"/>
      </w:pPr>
      <w:r>
        <w:t xml:space="preserve">1-Aşağıdakilerden hangisi adil bir </w:t>
      </w:r>
      <w:proofErr w:type="spellStart"/>
      <w:r>
        <w:t>ravide</w:t>
      </w:r>
      <w:proofErr w:type="spellEnd"/>
      <w:r>
        <w:t xml:space="preserve"> </w:t>
      </w:r>
      <w:proofErr w:type="gramStart"/>
      <w:r>
        <w:t>aranan   özelliklerden</w:t>
      </w:r>
      <w:proofErr w:type="gramEnd"/>
      <w:r>
        <w:t xml:space="preserve"> birisi </w:t>
      </w:r>
      <w:r w:rsidRPr="0057311C">
        <w:rPr>
          <w:u w:val="single"/>
        </w:rPr>
        <w:t>değildir?</w:t>
      </w:r>
    </w:p>
    <w:p w:rsidR="008C3192" w:rsidRDefault="008C3192" w:rsidP="008C3192">
      <w:pPr>
        <w:pStyle w:val="AralkYok"/>
      </w:pPr>
      <w:r>
        <w:t>a)</w:t>
      </w:r>
      <w:proofErr w:type="spellStart"/>
      <w:r>
        <w:t>Bülüğa</w:t>
      </w:r>
      <w:proofErr w:type="spellEnd"/>
      <w:r>
        <w:t xml:space="preserve"> ermiş </w:t>
      </w:r>
      <w:proofErr w:type="gramStart"/>
      <w:r>
        <w:t>olması   b</w:t>
      </w:r>
      <w:proofErr w:type="gramEnd"/>
      <w:r>
        <w:t>)Müslüman olması</w:t>
      </w:r>
    </w:p>
    <w:p w:rsidR="008C3192" w:rsidRDefault="008C3192" w:rsidP="008C3192">
      <w:pPr>
        <w:pStyle w:val="AralkYok"/>
      </w:pPr>
      <w:r>
        <w:t>c)Akıllı olması               d)Takva sahibi olması</w:t>
      </w:r>
    </w:p>
    <w:p w:rsidR="008C3192" w:rsidRDefault="008C3192" w:rsidP="008C3192">
      <w:pPr>
        <w:pStyle w:val="AralkYok"/>
        <w:pBdr>
          <w:bottom w:val="single" w:sz="6" w:space="1" w:color="auto"/>
        </w:pBdr>
      </w:pPr>
      <w:r w:rsidRPr="00625178">
        <w:rPr>
          <w:highlight w:val="green"/>
        </w:rPr>
        <w:t>e)Kuvvetli olması</w:t>
      </w:r>
    </w:p>
    <w:p w:rsidR="008C3192" w:rsidRDefault="008C3192" w:rsidP="008C3192">
      <w:pPr>
        <w:pStyle w:val="AralkYok"/>
      </w:pPr>
      <w:r>
        <w:t xml:space="preserve">2-aşağıdakilerden hangisi </w:t>
      </w:r>
      <w:proofErr w:type="spellStart"/>
      <w:r>
        <w:t>zabt</w:t>
      </w:r>
      <w:proofErr w:type="spellEnd"/>
      <w:r>
        <w:t xml:space="preserve"> sahibi bir </w:t>
      </w:r>
      <w:proofErr w:type="spellStart"/>
      <w:r>
        <w:t>ravide</w:t>
      </w:r>
      <w:proofErr w:type="spellEnd"/>
      <w:r>
        <w:t xml:space="preserve"> aranan bir özelliktir?</w:t>
      </w:r>
    </w:p>
    <w:p w:rsidR="008C3192" w:rsidRDefault="008C3192" w:rsidP="008C3192">
      <w:pPr>
        <w:pStyle w:val="AralkYok"/>
      </w:pPr>
      <w:r>
        <w:t>a)İyi giyinmesi                   b)Zengin olması</w:t>
      </w:r>
    </w:p>
    <w:p w:rsidR="008C3192" w:rsidRDefault="008C3192" w:rsidP="008C3192">
      <w:pPr>
        <w:pStyle w:val="AralkYok"/>
      </w:pPr>
      <w:r>
        <w:t>c)Şakacı olması                 d)Çok konuşması</w:t>
      </w:r>
    </w:p>
    <w:p w:rsidR="008C3192" w:rsidRDefault="008C3192" w:rsidP="008C3192">
      <w:pPr>
        <w:pStyle w:val="AralkYok"/>
        <w:pBdr>
          <w:bottom w:val="single" w:sz="6" w:space="1" w:color="auto"/>
        </w:pBdr>
      </w:pPr>
      <w:r w:rsidRPr="00625178">
        <w:rPr>
          <w:highlight w:val="green"/>
        </w:rPr>
        <w:t>e)Ezberinin kuvvetli olması</w:t>
      </w:r>
    </w:p>
    <w:p w:rsidR="0057311C" w:rsidRDefault="008C3192" w:rsidP="008C3192">
      <w:pPr>
        <w:pStyle w:val="AralkYok"/>
      </w:pPr>
      <w:r>
        <w:t>3-</w:t>
      </w:r>
      <w:r w:rsidR="0057311C">
        <w:t>Aşağıdakilerden hangisi hadis metninin “dilinin tutarlı olması “ilkesi ile çelişir?</w:t>
      </w:r>
    </w:p>
    <w:p w:rsidR="0057311C" w:rsidRDefault="0057311C" w:rsidP="008C3192">
      <w:pPr>
        <w:pStyle w:val="AralkYok"/>
      </w:pPr>
      <w:r>
        <w:t>a)Metnin anlaşılır olması</w:t>
      </w:r>
    </w:p>
    <w:p w:rsidR="0057311C" w:rsidRDefault="0057311C" w:rsidP="008C3192">
      <w:pPr>
        <w:pStyle w:val="AralkYok"/>
      </w:pPr>
      <w:r>
        <w:t>b)Metnin akla uygun olması</w:t>
      </w:r>
    </w:p>
    <w:p w:rsidR="0057311C" w:rsidRDefault="0057311C" w:rsidP="008C3192">
      <w:pPr>
        <w:pStyle w:val="AralkYok"/>
      </w:pPr>
      <w:r w:rsidRPr="00625178">
        <w:rPr>
          <w:highlight w:val="green"/>
        </w:rPr>
        <w:t>c)Metnin abartılı olması</w:t>
      </w:r>
    </w:p>
    <w:p w:rsidR="0057311C" w:rsidRDefault="0057311C" w:rsidP="008C3192">
      <w:pPr>
        <w:pStyle w:val="AralkYok"/>
      </w:pPr>
      <w:r>
        <w:t>d)Metnin kulağı tırmalaması</w:t>
      </w:r>
    </w:p>
    <w:p w:rsidR="0057311C" w:rsidRDefault="0057311C" w:rsidP="008C3192">
      <w:pPr>
        <w:pStyle w:val="AralkYok"/>
        <w:pBdr>
          <w:bottom w:val="single" w:sz="6" w:space="1" w:color="auto"/>
        </w:pBdr>
      </w:pPr>
      <w:r>
        <w:t>e)Metnin dil bilgisi kurallarına uyması</w:t>
      </w:r>
    </w:p>
    <w:p w:rsidR="0059307F" w:rsidRDefault="0057311C" w:rsidP="0059307F">
      <w:pPr>
        <w:pStyle w:val="AralkYok"/>
      </w:pPr>
      <w:r>
        <w:t>4-</w:t>
      </w:r>
      <w:r w:rsidR="0059307F">
        <w:t xml:space="preserve">Bir </w:t>
      </w:r>
      <w:proofErr w:type="spellStart"/>
      <w:r w:rsidR="0059307F">
        <w:t>ravinin</w:t>
      </w:r>
      <w:proofErr w:type="spellEnd"/>
      <w:r w:rsidR="0059307F">
        <w:t xml:space="preserve"> güvenilmez olduğunu gösteren on kusura ne denir.?</w:t>
      </w:r>
    </w:p>
    <w:p w:rsidR="0059307F" w:rsidRDefault="0059307F" w:rsidP="0059307F">
      <w:pPr>
        <w:pStyle w:val="AralkYok"/>
      </w:pPr>
      <w:r w:rsidRPr="00F1556A">
        <w:rPr>
          <w:highlight w:val="green"/>
        </w:rPr>
        <w:t>a)</w:t>
      </w:r>
      <w:proofErr w:type="spellStart"/>
      <w:r w:rsidRPr="00F1556A">
        <w:rPr>
          <w:highlight w:val="green"/>
        </w:rPr>
        <w:t>Metain</w:t>
      </w:r>
      <w:proofErr w:type="spellEnd"/>
      <w:r w:rsidRPr="00F1556A">
        <w:rPr>
          <w:highlight w:val="green"/>
        </w:rPr>
        <w:t>-i Aşara</w:t>
      </w:r>
      <w:r>
        <w:t xml:space="preserve">                 b)</w:t>
      </w:r>
      <w:proofErr w:type="spellStart"/>
      <w:r>
        <w:t>Fısku’r</w:t>
      </w:r>
      <w:proofErr w:type="spellEnd"/>
      <w:r>
        <w:t>-</w:t>
      </w:r>
      <w:proofErr w:type="spellStart"/>
      <w:r>
        <w:t>ravi</w:t>
      </w:r>
      <w:proofErr w:type="spellEnd"/>
    </w:p>
    <w:p w:rsidR="0059307F" w:rsidRDefault="0059307F" w:rsidP="0059307F">
      <w:pPr>
        <w:pStyle w:val="AralkYok"/>
      </w:pPr>
      <w:r>
        <w:t>c)</w:t>
      </w:r>
      <w:proofErr w:type="spellStart"/>
      <w:r>
        <w:t>Kizbü’r</w:t>
      </w:r>
      <w:proofErr w:type="spellEnd"/>
      <w:r>
        <w:t>-</w:t>
      </w:r>
      <w:proofErr w:type="spellStart"/>
      <w:r>
        <w:t>ravi</w:t>
      </w:r>
      <w:proofErr w:type="spellEnd"/>
      <w:r>
        <w:t xml:space="preserve">                      d) </w:t>
      </w:r>
      <w:proofErr w:type="spellStart"/>
      <w:r>
        <w:t>cahaletu’r</w:t>
      </w:r>
      <w:proofErr w:type="spellEnd"/>
      <w:r>
        <w:t>-</w:t>
      </w:r>
      <w:proofErr w:type="spellStart"/>
      <w:r>
        <w:t>ravi</w:t>
      </w:r>
      <w:proofErr w:type="spellEnd"/>
    </w:p>
    <w:p w:rsidR="0059307F" w:rsidRDefault="0059307F" w:rsidP="0059307F">
      <w:pPr>
        <w:pStyle w:val="AralkYok"/>
        <w:pBdr>
          <w:bottom w:val="single" w:sz="6" w:space="1" w:color="auto"/>
        </w:pBdr>
      </w:pPr>
      <w:r>
        <w:t>e)on yalan</w:t>
      </w:r>
    </w:p>
    <w:p w:rsidR="0057311C" w:rsidRDefault="000B26DD" w:rsidP="000B26DD">
      <w:pPr>
        <w:pStyle w:val="AralkYok"/>
        <w:rPr>
          <w:u w:val="single"/>
        </w:rPr>
      </w:pPr>
      <w:r>
        <w:t>5-</w:t>
      </w:r>
      <w:r w:rsidRPr="000B26DD">
        <w:t xml:space="preserve"> </w:t>
      </w:r>
      <w:r>
        <w:t xml:space="preserve">Aşağıdakilerden hangisi bir </w:t>
      </w:r>
      <w:proofErr w:type="spellStart"/>
      <w:r>
        <w:t>ravinin</w:t>
      </w:r>
      <w:proofErr w:type="spellEnd"/>
      <w:r>
        <w:t xml:space="preserve"> adaleti ile ilgili tenkit noktalarından biri </w:t>
      </w:r>
      <w:r w:rsidRPr="000B26DD">
        <w:rPr>
          <w:u w:val="single"/>
        </w:rPr>
        <w:t>değildir?</w:t>
      </w:r>
    </w:p>
    <w:p w:rsidR="000B26DD" w:rsidRDefault="000B26DD" w:rsidP="000B26DD">
      <w:pPr>
        <w:pStyle w:val="AralkYok"/>
      </w:pPr>
      <w:r w:rsidRPr="00F1556A">
        <w:rPr>
          <w:highlight w:val="green"/>
        </w:rPr>
        <w:t>a)</w:t>
      </w:r>
      <w:proofErr w:type="spellStart"/>
      <w:r w:rsidRPr="00F1556A">
        <w:rPr>
          <w:highlight w:val="green"/>
        </w:rPr>
        <w:t>Vehm</w:t>
      </w:r>
      <w:proofErr w:type="spellEnd"/>
      <w:r>
        <w:t xml:space="preserve">                              b)</w:t>
      </w:r>
      <w:proofErr w:type="spellStart"/>
      <w:r>
        <w:t>Fısku’r</w:t>
      </w:r>
      <w:proofErr w:type="spellEnd"/>
      <w:r>
        <w:t>-</w:t>
      </w:r>
      <w:proofErr w:type="spellStart"/>
      <w:r>
        <w:t>ravi</w:t>
      </w:r>
      <w:proofErr w:type="spellEnd"/>
    </w:p>
    <w:p w:rsidR="000B26DD" w:rsidRDefault="000B26DD" w:rsidP="000B26DD">
      <w:pPr>
        <w:pStyle w:val="AralkYok"/>
      </w:pPr>
      <w:r>
        <w:t>c)</w:t>
      </w:r>
      <w:proofErr w:type="spellStart"/>
      <w:r>
        <w:t>Kizbü’r</w:t>
      </w:r>
      <w:proofErr w:type="spellEnd"/>
      <w:r>
        <w:t>-</w:t>
      </w:r>
      <w:proofErr w:type="spellStart"/>
      <w:r>
        <w:t>ravi</w:t>
      </w:r>
      <w:proofErr w:type="spellEnd"/>
      <w:r>
        <w:t xml:space="preserve">                      d) </w:t>
      </w:r>
      <w:proofErr w:type="spellStart"/>
      <w:r>
        <w:t>cahaletu’r</w:t>
      </w:r>
      <w:proofErr w:type="spellEnd"/>
      <w:r>
        <w:t>-</w:t>
      </w:r>
      <w:proofErr w:type="spellStart"/>
      <w:r>
        <w:t>ravi</w:t>
      </w:r>
      <w:proofErr w:type="spellEnd"/>
    </w:p>
    <w:p w:rsidR="000B26DD" w:rsidRDefault="000B26DD" w:rsidP="000B26DD">
      <w:pPr>
        <w:pStyle w:val="AralkYok"/>
        <w:pBdr>
          <w:bottom w:val="single" w:sz="6" w:space="1" w:color="auto"/>
        </w:pBdr>
      </w:pPr>
      <w:r>
        <w:t>e)</w:t>
      </w:r>
      <w:proofErr w:type="spellStart"/>
      <w:r>
        <w:t>Bid’atu’r</w:t>
      </w:r>
      <w:proofErr w:type="spellEnd"/>
      <w:r>
        <w:t>-</w:t>
      </w:r>
      <w:proofErr w:type="spellStart"/>
      <w:r>
        <w:t>ravi</w:t>
      </w:r>
      <w:proofErr w:type="spellEnd"/>
    </w:p>
    <w:p w:rsidR="0078571A" w:rsidRDefault="0078571A" w:rsidP="0078571A">
      <w:pPr>
        <w:pStyle w:val="AralkYok"/>
      </w:pPr>
      <w:r>
        <w:t>6-</w:t>
      </w:r>
      <w:r w:rsidRPr="0078571A">
        <w:t xml:space="preserve"> </w:t>
      </w:r>
      <w:r>
        <w:t>Aşağıdakilerden hangisi hadis metinlerinin tenkit edildiği hususlardan biri değildir?</w:t>
      </w:r>
    </w:p>
    <w:p w:rsidR="0078571A" w:rsidRDefault="0078571A" w:rsidP="0078571A">
      <w:pPr>
        <w:pStyle w:val="AralkYok"/>
      </w:pPr>
      <w:r>
        <w:t xml:space="preserve">a)İfadelerdeki </w:t>
      </w:r>
      <w:proofErr w:type="gramStart"/>
      <w:r>
        <w:t>tutarlılık  b</w:t>
      </w:r>
      <w:proofErr w:type="gramEnd"/>
      <w:r>
        <w:t>)</w:t>
      </w:r>
      <w:proofErr w:type="spellStart"/>
      <w:r>
        <w:t>Kur’an’a</w:t>
      </w:r>
      <w:proofErr w:type="spellEnd"/>
      <w:r>
        <w:t xml:space="preserve"> uygunluk</w:t>
      </w:r>
    </w:p>
    <w:p w:rsidR="0078571A" w:rsidRDefault="0078571A" w:rsidP="0078571A">
      <w:pPr>
        <w:pStyle w:val="AralkYok"/>
      </w:pPr>
      <w:r>
        <w:t>c)Sahih sünnete uygunluk</w:t>
      </w:r>
    </w:p>
    <w:p w:rsidR="0078571A" w:rsidRDefault="0078571A" w:rsidP="0078571A">
      <w:pPr>
        <w:pStyle w:val="AralkYok"/>
      </w:pPr>
      <w:r>
        <w:t>d) Tarihi verilere uygunluk</w:t>
      </w:r>
    </w:p>
    <w:p w:rsidR="0078571A" w:rsidRDefault="0078571A" w:rsidP="0078571A">
      <w:pPr>
        <w:pStyle w:val="AralkYok"/>
        <w:pBdr>
          <w:bottom w:val="single" w:sz="6" w:space="1" w:color="auto"/>
        </w:pBdr>
      </w:pPr>
      <w:r w:rsidRPr="00F1556A">
        <w:rPr>
          <w:highlight w:val="green"/>
        </w:rPr>
        <w:t xml:space="preserve">e)İslam </w:t>
      </w:r>
      <w:proofErr w:type="gramStart"/>
      <w:r w:rsidRPr="00F1556A">
        <w:rPr>
          <w:highlight w:val="green"/>
        </w:rPr>
        <w:t>alimlerinin</w:t>
      </w:r>
      <w:proofErr w:type="gramEnd"/>
      <w:r w:rsidRPr="00F1556A">
        <w:rPr>
          <w:highlight w:val="green"/>
        </w:rPr>
        <w:t xml:space="preserve"> görüşlerine uygunluk</w:t>
      </w:r>
    </w:p>
    <w:p w:rsidR="006E30DD" w:rsidRDefault="00177698" w:rsidP="0078571A">
      <w:pPr>
        <w:pStyle w:val="AralkYok"/>
      </w:pPr>
      <w:r>
        <w:t>7-“Peygamberler yeraltında bin yılı tamamlamaz “ şeklinde rivayet edilen hadisin uydurma olduğu nasıl anlaşılır?</w:t>
      </w:r>
    </w:p>
    <w:p w:rsidR="00177698" w:rsidRDefault="00177698" w:rsidP="00177698">
      <w:pPr>
        <w:pStyle w:val="AralkYok"/>
      </w:pPr>
      <w:r>
        <w:t>A)Akılla çelişmesinden                                                 b)sahih sünnetle çelişmesinden</w:t>
      </w:r>
    </w:p>
    <w:p w:rsidR="0078571A" w:rsidRDefault="0078571A" w:rsidP="0078571A">
      <w:pPr>
        <w:pStyle w:val="AralkYok"/>
      </w:pPr>
      <w:r>
        <w:t xml:space="preserve"> </w:t>
      </w:r>
      <w:r w:rsidR="00177698" w:rsidRPr="00F1556A">
        <w:rPr>
          <w:highlight w:val="green"/>
        </w:rPr>
        <w:t>c)tarihi verilere uygun olmayışından</w:t>
      </w:r>
    </w:p>
    <w:p w:rsidR="00177698" w:rsidRDefault="00177698" w:rsidP="00177698">
      <w:pPr>
        <w:pStyle w:val="AralkYok"/>
      </w:pPr>
      <w:r>
        <w:t>d)Kuran a uygun olmayışından</w:t>
      </w:r>
    </w:p>
    <w:p w:rsidR="00FC6AE3" w:rsidRDefault="00177698" w:rsidP="00177698">
      <w:pPr>
        <w:pStyle w:val="AralkYok"/>
        <w:pBdr>
          <w:bottom w:val="single" w:sz="6" w:space="1" w:color="auto"/>
        </w:pBdr>
      </w:pPr>
      <w:r>
        <w:t>e) Abartılı oluşundan</w:t>
      </w:r>
    </w:p>
    <w:p w:rsidR="00DA3431" w:rsidRPr="00CC540B" w:rsidRDefault="00FC6AE3" w:rsidP="00CC540B">
      <w:pPr>
        <w:pStyle w:val="AralkYok"/>
        <w:rPr>
          <w:u w:val="single"/>
        </w:rPr>
      </w:pPr>
      <w:r>
        <w:t>8-</w:t>
      </w:r>
      <w:r w:rsidR="00177698">
        <w:t xml:space="preserve"> </w:t>
      </w:r>
      <w:r w:rsidR="00DA3431">
        <w:t xml:space="preserve">Aşağıdakilerden hangisi sünnet ve hadisin anlaşılmasını konu edinen hadis ilimlerinden </w:t>
      </w:r>
      <w:proofErr w:type="gramStart"/>
      <w:r w:rsidR="00DA3431">
        <w:rPr>
          <w:u w:val="single"/>
        </w:rPr>
        <w:t>değildir?</w:t>
      </w:r>
      <w:r w:rsidR="00DA3431">
        <w:t>a</w:t>
      </w:r>
      <w:proofErr w:type="gramEnd"/>
      <w:r w:rsidR="00DA3431">
        <w:t>)</w:t>
      </w:r>
      <w:proofErr w:type="spellStart"/>
      <w:r w:rsidR="00DA3431">
        <w:t>garibu’l</w:t>
      </w:r>
      <w:proofErr w:type="spellEnd"/>
      <w:r w:rsidR="00DA3431">
        <w:t>-hadis ilmi       b)</w:t>
      </w:r>
      <w:r w:rsidR="00DA3431" w:rsidRPr="00DA3431">
        <w:t xml:space="preserve"> </w:t>
      </w:r>
      <w:proofErr w:type="spellStart"/>
      <w:r w:rsidR="00DA3431">
        <w:t>muhtelifu’l</w:t>
      </w:r>
      <w:proofErr w:type="spellEnd"/>
      <w:r w:rsidR="00DA3431">
        <w:t>-hadis ilmi</w:t>
      </w:r>
    </w:p>
    <w:p w:rsidR="00DA3431" w:rsidRDefault="00DA3431" w:rsidP="00DA3431">
      <w:pPr>
        <w:pStyle w:val="AralkYok"/>
      </w:pPr>
      <w:r>
        <w:t>c</w:t>
      </w:r>
      <w:r w:rsidRPr="00F1556A">
        <w:rPr>
          <w:highlight w:val="green"/>
        </w:rPr>
        <w:t xml:space="preserve">)Mevzu hadis </w:t>
      </w:r>
      <w:proofErr w:type="gramStart"/>
      <w:r w:rsidRPr="00F1556A">
        <w:rPr>
          <w:highlight w:val="green"/>
        </w:rPr>
        <w:t>ilmi</w:t>
      </w:r>
      <w:r>
        <w:t xml:space="preserve">        d</w:t>
      </w:r>
      <w:proofErr w:type="gramEnd"/>
      <w:r>
        <w:t>)</w:t>
      </w:r>
      <w:r w:rsidRPr="00DA3431">
        <w:t xml:space="preserve"> </w:t>
      </w:r>
      <w:proofErr w:type="spellStart"/>
      <w:r>
        <w:t>fıkhu’l</w:t>
      </w:r>
      <w:proofErr w:type="spellEnd"/>
      <w:r>
        <w:t>-hadis ilmi</w:t>
      </w:r>
    </w:p>
    <w:p w:rsidR="00DA3431" w:rsidRDefault="00DA3431" w:rsidP="00DA3431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>-hadis ilmi</w:t>
      </w:r>
    </w:p>
    <w:p w:rsidR="00DA3431" w:rsidRDefault="00DA3431" w:rsidP="00DA3431">
      <w:pPr>
        <w:pStyle w:val="AralkYok"/>
      </w:pPr>
      <w:r>
        <w:lastRenderedPageBreak/>
        <w:t>9-hadis metinlerinde az kullanıldığı</w:t>
      </w:r>
      <w:r w:rsidR="000B746C">
        <w:t xml:space="preserve"> için anlaşılması  zor olan ve açıklamayı gerektiren kelime ve kavramları açıklayan ilim dalına</w:t>
      </w:r>
      <w:proofErr w:type="gramStart"/>
      <w:r w:rsidR="000B746C">
        <w:t>……………………</w:t>
      </w:r>
      <w:proofErr w:type="gramEnd"/>
      <w:r w:rsidR="000B746C">
        <w:t>denir.</w:t>
      </w:r>
    </w:p>
    <w:p w:rsidR="000B746C" w:rsidRDefault="000B746C" w:rsidP="000B746C">
      <w:pPr>
        <w:pStyle w:val="AralkYok"/>
      </w:pPr>
      <w:r>
        <w:t xml:space="preserve">a)Mevzu hadis </w:t>
      </w:r>
      <w:proofErr w:type="gramStart"/>
      <w:r>
        <w:t>ilmi        b</w:t>
      </w:r>
      <w:proofErr w:type="gramEnd"/>
      <w:r>
        <w:t>)</w:t>
      </w:r>
      <w:r w:rsidRPr="00DA3431">
        <w:t xml:space="preserve"> </w:t>
      </w:r>
      <w:proofErr w:type="spellStart"/>
      <w:r>
        <w:t>fıkhu’l</w:t>
      </w:r>
      <w:proofErr w:type="spellEnd"/>
      <w:r>
        <w:t>-hadis ilmi</w:t>
      </w:r>
    </w:p>
    <w:p w:rsidR="000B746C" w:rsidRDefault="000B746C" w:rsidP="000B746C">
      <w:pPr>
        <w:pStyle w:val="AralkYok"/>
      </w:pPr>
      <w:r w:rsidRPr="00D700A9">
        <w:rPr>
          <w:highlight w:val="green"/>
        </w:rPr>
        <w:t>c)</w:t>
      </w:r>
      <w:proofErr w:type="spellStart"/>
      <w:r w:rsidRPr="00D700A9">
        <w:rPr>
          <w:highlight w:val="green"/>
        </w:rPr>
        <w:t>garibu’l</w:t>
      </w:r>
      <w:proofErr w:type="spellEnd"/>
      <w:r w:rsidRPr="00D700A9">
        <w:rPr>
          <w:highlight w:val="green"/>
        </w:rPr>
        <w:t xml:space="preserve">-hadis </w:t>
      </w:r>
      <w:proofErr w:type="gramStart"/>
      <w:r w:rsidRPr="00D700A9">
        <w:rPr>
          <w:highlight w:val="green"/>
        </w:rPr>
        <w:t>ilmi</w:t>
      </w:r>
      <w:r>
        <w:t xml:space="preserve">       d</w:t>
      </w:r>
      <w:proofErr w:type="gramEnd"/>
      <w:r>
        <w:t>)</w:t>
      </w:r>
      <w:r w:rsidRPr="00DA3431">
        <w:t xml:space="preserve"> </w:t>
      </w:r>
      <w:proofErr w:type="spellStart"/>
      <w:r>
        <w:t>muhtelifu’l</w:t>
      </w:r>
      <w:proofErr w:type="spellEnd"/>
      <w:r>
        <w:t>-hadis ilmi</w:t>
      </w:r>
    </w:p>
    <w:p w:rsidR="000B746C" w:rsidRDefault="000B746C" w:rsidP="000B746C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>-hadis ilmi</w:t>
      </w:r>
    </w:p>
    <w:p w:rsidR="000B746C" w:rsidRDefault="000B746C" w:rsidP="00DA3431">
      <w:pPr>
        <w:pStyle w:val="AralkYok"/>
      </w:pPr>
      <w:r>
        <w:t xml:space="preserve">10-görünüşte içerikleri birbirine zıt gibi görünen ancak dikkatle incelendiği zaman bir çelişkinin olmadığı anlaşılan hadislere </w:t>
      </w:r>
      <w:proofErr w:type="gramStart"/>
      <w:r>
        <w:t>…………………………</w:t>
      </w:r>
      <w:proofErr w:type="gramEnd"/>
      <w:r>
        <w:t xml:space="preserve"> Denir.</w:t>
      </w:r>
    </w:p>
    <w:p w:rsidR="000B746C" w:rsidRDefault="000B746C" w:rsidP="000B746C">
      <w:pPr>
        <w:pStyle w:val="AralkYok"/>
      </w:pPr>
      <w:r>
        <w:t>a)</w:t>
      </w:r>
      <w:proofErr w:type="spellStart"/>
      <w:r>
        <w:t>garibu’l</w:t>
      </w:r>
      <w:proofErr w:type="spellEnd"/>
      <w:r>
        <w:t xml:space="preserve">-hadis               </w:t>
      </w:r>
      <w:r w:rsidRPr="00D700A9">
        <w:rPr>
          <w:highlight w:val="green"/>
        </w:rPr>
        <w:t xml:space="preserve">b) </w:t>
      </w:r>
      <w:proofErr w:type="spellStart"/>
      <w:r w:rsidRPr="00D700A9">
        <w:rPr>
          <w:highlight w:val="green"/>
        </w:rPr>
        <w:t>muhtelifu’l</w:t>
      </w:r>
      <w:proofErr w:type="spellEnd"/>
      <w:r w:rsidRPr="00D700A9">
        <w:rPr>
          <w:highlight w:val="green"/>
        </w:rPr>
        <w:t>-hadis</w:t>
      </w:r>
      <w:r>
        <w:t xml:space="preserve"> </w:t>
      </w:r>
    </w:p>
    <w:p w:rsidR="000B746C" w:rsidRDefault="000B746C" w:rsidP="000B746C">
      <w:pPr>
        <w:pStyle w:val="AralkYok"/>
      </w:pPr>
      <w:r>
        <w:t>c)Mevzu hadis                 d)</w:t>
      </w:r>
      <w:r w:rsidRPr="00DA3431">
        <w:t xml:space="preserve"> </w:t>
      </w:r>
      <w:proofErr w:type="spellStart"/>
      <w:r>
        <w:t>fıkhu’l</w:t>
      </w:r>
      <w:proofErr w:type="spellEnd"/>
      <w:r>
        <w:t xml:space="preserve">-hadis </w:t>
      </w:r>
    </w:p>
    <w:p w:rsidR="000B746C" w:rsidRDefault="000B746C" w:rsidP="000B746C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 xml:space="preserve">-hadis </w:t>
      </w:r>
    </w:p>
    <w:p w:rsidR="000B746C" w:rsidRDefault="000B746C" w:rsidP="00DA3431">
      <w:pPr>
        <w:pStyle w:val="AralkYok"/>
      </w:pPr>
      <w:r>
        <w:t xml:space="preserve">11-hadis ve sünneti doğru anlayarak Hz. Peygamberin  amacını kavramaya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 w:rsidR="007F623A">
        <w:t>.</w:t>
      </w:r>
    </w:p>
    <w:p w:rsidR="007F623A" w:rsidRDefault="007F623A" w:rsidP="007F623A">
      <w:pPr>
        <w:pStyle w:val="AralkYok"/>
      </w:pPr>
      <w:r>
        <w:t xml:space="preserve">a)Mevzu hadis                 </w:t>
      </w:r>
      <w:r w:rsidRPr="00D700A9">
        <w:rPr>
          <w:highlight w:val="green"/>
        </w:rPr>
        <w:t xml:space="preserve">b) </w:t>
      </w:r>
      <w:proofErr w:type="spellStart"/>
      <w:r w:rsidRPr="00D700A9">
        <w:rPr>
          <w:highlight w:val="green"/>
        </w:rPr>
        <w:t>fıkhu’l</w:t>
      </w:r>
      <w:proofErr w:type="spellEnd"/>
      <w:r w:rsidRPr="00D700A9">
        <w:rPr>
          <w:highlight w:val="green"/>
        </w:rPr>
        <w:t>-hadis</w:t>
      </w:r>
      <w:r>
        <w:t xml:space="preserve"> </w:t>
      </w:r>
    </w:p>
    <w:p w:rsidR="007F623A" w:rsidRDefault="007F623A" w:rsidP="007F623A">
      <w:pPr>
        <w:pStyle w:val="AralkYok"/>
      </w:pPr>
      <w:r>
        <w:t>c)</w:t>
      </w:r>
      <w:proofErr w:type="spellStart"/>
      <w:r>
        <w:t>garibu’l</w:t>
      </w:r>
      <w:proofErr w:type="spellEnd"/>
      <w:r>
        <w:t>-hadis               d)</w:t>
      </w:r>
      <w:r w:rsidRPr="00DA3431">
        <w:t xml:space="preserve"> </w:t>
      </w:r>
      <w:proofErr w:type="spellStart"/>
      <w:r>
        <w:t>muhtelifu’l</w:t>
      </w:r>
      <w:proofErr w:type="spellEnd"/>
      <w:r>
        <w:t xml:space="preserve">-hadis </w:t>
      </w:r>
    </w:p>
    <w:p w:rsidR="007F623A" w:rsidRDefault="007F623A" w:rsidP="007F623A">
      <w:pPr>
        <w:pStyle w:val="AralkYok"/>
        <w:pBdr>
          <w:bottom w:val="single" w:sz="6" w:space="1" w:color="auto"/>
        </w:pBdr>
      </w:pPr>
      <w:r>
        <w:t xml:space="preserve">e)- </w:t>
      </w:r>
      <w:proofErr w:type="spellStart"/>
      <w:r>
        <w:t>Esbabu</w:t>
      </w:r>
      <w:proofErr w:type="spellEnd"/>
      <w:r>
        <w:t xml:space="preserve"> </w:t>
      </w:r>
      <w:proofErr w:type="spellStart"/>
      <w:r>
        <w:t>vurudi’l</w:t>
      </w:r>
      <w:proofErr w:type="spellEnd"/>
      <w:r>
        <w:t xml:space="preserve">-hadis </w:t>
      </w:r>
    </w:p>
    <w:p w:rsidR="000120C8" w:rsidRDefault="000120C8" w:rsidP="00E565D8">
      <w:pPr>
        <w:pStyle w:val="AralkYok"/>
      </w:pPr>
      <w:r>
        <w:t xml:space="preserve">12-Hz. Peygamberin söz ve davranışlarının hangi sebeplere dayandığını </w:t>
      </w:r>
      <w:proofErr w:type="gramStart"/>
      <w:r>
        <w:t>araştıran , hadislerin</w:t>
      </w:r>
      <w:proofErr w:type="gramEnd"/>
      <w:r>
        <w:t xml:space="preserve"> söyleniş sebepleri anlamına gelen hadis ilmine</w:t>
      </w:r>
      <w:r w:rsidR="00E565D8">
        <w:t xml:space="preserve"> ne </w:t>
      </w:r>
      <w:r>
        <w:t>denir.</w:t>
      </w:r>
    </w:p>
    <w:p w:rsidR="000120C8" w:rsidRDefault="000120C8" w:rsidP="000120C8">
      <w:pPr>
        <w:pStyle w:val="AralkYok"/>
      </w:pPr>
      <w:r>
        <w:t xml:space="preserve"> </w:t>
      </w:r>
      <w:r w:rsidRPr="00D700A9">
        <w:rPr>
          <w:highlight w:val="green"/>
        </w:rPr>
        <w:t xml:space="preserve">a)- </w:t>
      </w:r>
      <w:proofErr w:type="spellStart"/>
      <w:r w:rsidRPr="00D700A9">
        <w:rPr>
          <w:highlight w:val="green"/>
        </w:rPr>
        <w:t>Esbabu</w:t>
      </w:r>
      <w:proofErr w:type="spellEnd"/>
      <w:r w:rsidRPr="00D700A9">
        <w:rPr>
          <w:highlight w:val="green"/>
        </w:rPr>
        <w:t xml:space="preserve"> </w:t>
      </w:r>
      <w:proofErr w:type="spellStart"/>
      <w:r w:rsidRPr="00D700A9">
        <w:rPr>
          <w:highlight w:val="green"/>
        </w:rPr>
        <w:t>vurudi’l</w:t>
      </w:r>
      <w:proofErr w:type="spellEnd"/>
      <w:r w:rsidRPr="00D700A9">
        <w:rPr>
          <w:highlight w:val="green"/>
        </w:rPr>
        <w:t xml:space="preserve">-hadis </w:t>
      </w:r>
      <w:proofErr w:type="gramStart"/>
      <w:r w:rsidRPr="00D700A9">
        <w:rPr>
          <w:highlight w:val="green"/>
        </w:rPr>
        <w:t>ilmi</w:t>
      </w:r>
      <w:r>
        <w:t xml:space="preserve">  b</w:t>
      </w:r>
      <w:proofErr w:type="gramEnd"/>
      <w:r>
        <w:t>)Mevzu hadis ilmi        c)</w:t>
      </w:r>
      <w:r w:rsidRPr="00DA3431">
        <w:t xml:space="preserve"> </w:t>
      </w:r>
      <w:proofErr w:type="spellStart"/>
      <w:r>
        <w:t>fıkhu’l</w:t>
      </w:r>
      <w:proofErr w:type="spellEnd"/>
      <w:r>
        <w:t>-hadis ilmi  d)</w:t>
      </w:r>
      <w:proofErr w:type="spellStart"/>
      <w:r>
        <w:t>garibu’l</w:t>
      </w:r>
      <w:proofErr w:type="spellEnd"/>
      <w:r>
        <w:t>-hadis ilmi                              e)</w:t>
      </w:r>
      <w:r w:rsidRPr="00DA3431">
        <w:t xml:space="preserve"> </w:t>
      </w:r>
      <w:proofErr w:type="spellStart"/>
      <w:r>
        <w:t>muhtelifu’l</w:t>
      </w:r>
      <w:proofErr w:type="spellEnd"/>
      <w:r>
        <w:t>-hadis ilmi</w:t>
      </w:r>
    </w:p>
    <w:p w:rsidR="000120C8" w:rsidRDefault="000120C8" w:rsidP="000120C8">
      <w:pPr>
        <w:pStyle w:val="AralkYok"/>
        <w:pBdr>
          <w:bottom w:val="single" w:sz="6" w:space="1" w:color="auto"/>
        </w:pBdr>
      </w:pPr>
    </w:p>
    <w:p w:rsidR="00B27913" w:rsidRDefault="00BD5E47" w:rsidP="00B27913">
      <w:pPr>
        <w:pStyle w:val="AralkYok"/>
      </w:pPr>
      <w:r>
        <w:t>13-</w:t>
      </w:r>
      <w:r w:rsidR="00B27913" w:rsidRPr="00B27913">
        <w:rPr>
          <w:rFonts w:cs="Arial" w:hint="cs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عَن عَبدِاللهِ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اِبنِ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عَمْرٍ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رَضِى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الله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عَنْهُما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قاَلَ</w:t>
      </w:r>
      <w:r w:rsidR="00B27913" w:rsidRPr="00B27913">
        <w:rPr>
          <w:rFonts w:hint="cs"/>
          <w:b/>
          <w:bCs/>
          <w:sz w:val="32"/>
          <w:szCs w:val="32"/>
          <w:rtl/>
        </w:rPr>
        <w:t xml:space="preserve"> </w:t>
      </w:r>
    </w:p>
    <w:p w:rsidR="007F623A" w:rsidRDefault="00B27913" w:rsidP="00B27913">
      <w:pPr>
        <w:pStyle w:val="AralkYok"/>
      </w:pPr>
      <w:r w:rsidRPr="00B27913">
        <w:rPr>
          <w:rFonts w:asciiTheme="minorBidi" w:hAnsiTheme="minorBidi"/>
          <w:b/>
          <w:bCs/>
          <w:sz w:val="36"/>
          <w:szCs w:val="36"/>
        </w:rPr>
        <w:t xml:space="preserve"> {</w:t>
      </w:r>
      <w:r w:rsidRPr="00B27913">
        <w:rPr>
          <w:rFonts w:asciiTheme="minorBidi" w:hAnsiTheme="minorBidi"/>
          <w:b/>
          <w:bCs/>
          <w:sz w:val="36"/>
          <w:szCs w:val="36"/>
          <w:rtl/>
        </w:rPr>
        <w:t>لَعَنَ رَسوُلُ اللهِ صَلَّى اللهُ عَلَيهِ وسَلَّمَ اَلرَّاشِى وَ الْمُرْتَشى</w:t>
      </w:r>
      <w:r>
        <w:t xml:space="preserve"> </w:t>
      </w:r>
      <w:r w:rsidRPr="00F0006F">
        <w:rPr>
          <w:sz w:val="36"/>
          <w:szCs w:val="36"/>
        </w:rPr>
        <w:t>}</w:t>
      </w:r>
    </w:p>
    <w:p w:rsidR="00DA3431" w:rsidRDefault="00F0006F" w:rsidP="00F0006F">
      <w:pPr>
        <w:pStyle w:val="AralkYok"/>
      </w:pPr>
      <w:r>
        <w:t>Yukarıdaki hadisin anlamını yazıp açıklayınız.(20 puan)</w:t>
      </w:r>
    </w:p>
    <w:p w:rsidR="00F35A11" w:rsidRDefault="00F35A11" w:rsidP="00F0006F">
      <w:pPr>
        <w:pStyle w:val="AralkYok"/>
      </w:pPr>
      <w:r>
        <w:t xml:space="preserve">Abdullah </w:t>
      </w:r>
      <w:proofErr w:type="spellStart"/>
      <w:r>
        <w:t>ibni</w:t>
      </w:r>
      <w:proofErr w:type="spellEnd"/>
      <w:r>
        <w:t xml:space="preserve"> </w:t>
      </w:r>
      <w:proofErr w:type="spellStart"/>
      <w:r>
        <w:t>ömer</w:t>
      </w:r>
      <w:proofErr w:type="spellEnd"/>
      <w:r>
        <w:t xml:space="preserve"> (R.A) </w:t>
      </w:r>
      <w:proofErr w:type="gramStart"/>
      <w:r>
        <w:t>dan</w:t>
      </w:r>
      <w:proofErr w:type="gramEnd"/>
      <w:r>
        <w:t xml:space="preserve">. Şöyle buyurdu: </w:t>
      </w:r>
      <w:proofErr w:type="spellStart"/>
      <w:r>
        <w:t>rasülüllah</w:t>
      </w:r>
      <w:proofErr w:type="spellEnd"/>
      <w:r>
        <w:t xml:space="preserve"> (SAV) rüşvet alana ve verene lanet etti.</w:t>
      </w:r>
    </w:p>
    <w:p w:rsidR="00F35A11" w:rsidRDefault="00F35A11" w:rsidP="00F0006F">
      <w:pPr>
        <w:pStyle w:val="AralkYok"/>
      </w:pPr>
      <w:r>
        <w:t xml:space="preserve">Peygamberimiz bu hadisi ile İslam dininde rüşvet alarak </w:t>
      </w:r>
      <w:proofErr w:type="gramStart"/>
      <w:r>
        <w:t>yada</w:t>
      </w:r>
      <w:proofErr w:type="gramEnd"/>
      <w:r>
        <w:t xml:space="preserve"> vererek haksız kazanç elde etmenin yada ettirmenin çok yanlış olduğunu bildiriyor.</w:t>
      </w:r>
    </w:p>
    <w:p w:rsidR="00F35A11" w:rsidRPr="00DA3431" w:rsidRDefault="00F35A11" w:rsidP="00F0006F">
      <w:pPr>
        <w:pStyle w:val="AralkYok"/>
      </w:pPr>
    </w:p>
    <w:p w:rsidR="00E565D8" w:rsidRDefault="008C0E00" w:rsidP="00644165">
      <w:pPr>
        <w:pStyle w:val="AralkYok"/>
      </w:pPr>
      <w:r>
        <w:t>14-</w:t>
      </w:r>
      <w:r w:rsidR="00E565D8">
        <w:t>-</w:t>
      </w:r>
      <w:r w:rsidR="00E565D8" w:rsidRPr="006F5505">
        <w:t xml:space="preserve"> </w:t>
      </w:r>
      <w:r w:rsidR="00E565D8">
        <w:t xml:space="preserve">İslam bilginleri hadisler arasındaki çelişki gibi görünen sorunu çözmek için hangi yöntemi uygulamışlardır  (20 puan) </w:t>
      </w:r>
    </w:p>
    <w:p w:rsidR="00644165" w:rsidRDefault="00644165" w:rsidP="00644165">
      <w:pPr>
        <w:pStyle w:val="AralkYok"/>
      </w:pPr>
      <w:r>
        <w:t>a)birleştirmeye çalışmışlar.</w:t>
      </w:r>
    </w:p>
    <w:p w:rsidR="00644165" w:rsidRDefault="00644165" w:rsidP="00644165">
      <w:pPr>
        <w:pStyle w:val="AralkYok"/>
      </w:pPr>
      <w:r>
        <w:t>b)hangisi önce söylendiğine bakmışlar</w:t>
      </w:r>
    </w:p>
    <w:p w:rsidR="00644165" w:rsidRDefault="00644165" w:rsidP="00644165">
      <w:pPr>
        <w:pStyle w:val="AralkYok"/>
      </w:pPr>
      <w:r>
        <w:t>c)senet ve metinlerini incelemişler</w:t>
      </w:r>
    </w:p>
    <w:p w:rsidR="00644165" w:rsidRDefault="00644165" w:rsidP="00644165">
      <w:pPr>
        <w:pStyle w:val="AralkYok"/>
      </w:pPr>
      <w:r>
        <w:t>d) bunlar ile bir tercih sebebi bulamamışlarsa ikisi ile de amel etmemişler.</w:t>
      </w:r>
    </w:p>
    <w:p w:rsidR="00E565D8" w:rsidRDefault="00E565D8" w:rsidP="00E565D8">
      <w:pPr>
        <w:pStyle w:val="AralkYok"/>
      </w:pPr>
      <w:r>
        <w:t>CAVABINI ARKA SAYFAYA YAZINIZ.</w:t>
      </w:r>
    </w:p>
    <w:tbl>
      <w:tblPr>
        <w:tblStyle w:val="AkGlgeleme-Vurgu3"/>
        <w:tblpPr w:leftFromText="141" w:rightFromText="141" w:vertAnchor="text" w:horzAnchor="page" w:tblpX="6553" w:tblpY="67"/>
        <w:tblW w:w="0" w:type="auto"/>
        <w:tblLook w:val="0000"/>
      </w:tblPr>
      <w:tblGrid>
        <w:gridCol w:w="3156"/>
      </w:tblGrid>
      <w:tr w:rsidR="00CC540B" w:rsidTr="00CC540B">
        <w:trPr>
          <w:cnfStyle w:val="000000100000"/>
          <w:trHeight w:val="744"/>
        </w:trPr>
        <w:tc>
          <w:tcPr>
            <w:cnfStyle w:val="000010000000"/>
            <w:tcW w:w="3156" w:type="dxa"/>
          </w:tcPr>
          <w:p w:rsidR="00CC540B" w:rsidRPr="00194527" w:rsidRDefault="00CC540B" w:rsidP="00CC540B">
            <w:pPr>
              <w:pStyle w:val="AralkYok"/>
              <w:rPr>
                <w:rFonts w:ascii="Algerian" w:hAnsi="Algerian"/>
              </w:rPr>
            </w:pPr>
            <w:proofErr w:type="gramStart"/>
            <w:r w:rsidRPr="00194527">
              <w:rPr>
                <w:rFonts w:ascii="Algerian" w:hAnsi="Algerian"/>
              </w:rPr>
              <w:t>BA</w:t>
            </w:r>
            <w:r w:rsidRPr="00194527">
              <w:t>Ş</w:t>
            </w:r>
            <w:r w:rsidRPr="00194527">
              <w:rPr>
                <w:rFonts w:ascii="Algerian" w:hAnsi="Algerian"/>
              </w:rPr>
              <w:t>ARILAR</w:t>
            </w:r>
            <w:r>
              <w:rPr>
                <w:rFonts w:ascii="Algerian" w:hAnsi="Algerian"/>
              </w:rPr>
              <w:t xml:space="preserve"> </w:t>
            </w:r>
            <w:r w:rsidRPr="00194527">
              <w:rPr>
                <w:rFonts w:ascii="Algerian" w:hAnsi="Algerian"/>
              </w:rPr>
              <w:t xml:space="preserve">  D</w:t>
            </w:r>
            <w:r w:rsidRPr="00194527">
              <w:t>İ</w:t>
            </w:r>
            <w:r w:rsidRPr="00194527">
              <w:rPr>
                <w:rFonts w:ascii="Algerian" w:hAnsi="Algerian"/>
              </w:rPr>
              <w:t>LER</w:t>
            </w:r>
            <w:r w:rsidRPr="00194527">
              <w:t>İ</w:t>
            </w:r>
            <w:r w:rsidRPr="00194527">
              <w:rPr>
                <w:rFonts w:ascii="Algerian" w:hAnsi="Algerian"/>
              </w:rPr>
              <w:t>M</w:t>
            </w:r>
            <w:proofErr w:type="gramEnd"/>
            <w:r w:rsidRPr="00194527">
              <w:rPr>
                <w:rFonts w:ascii="Algerian" w:hAnsi="Algerian"/>
              </w:rPr>
              <w:t xml:space="preserve">    MUSTAFA BOYAR</w:t>
            </w:r>
          </w:p>
        </w:tc>
      </w:tr>
    </w:tbl>
    <w:p w:rsidR="00E565D8" w:rsidRDefault="00E565D8" w:rsidP="00E565D8">
      <w:pPr>
        <w:pStyle w:val="AralkYok"/>
      </w:pPr>
    </w:p>
    <w:p w:rsidR="00E565D8" w:rsidRDefault="00E565D8" w:rsidP="00E565D8">
      <w:pPr>
        <w:pStyle w:val="AralkYok"/>
      </w:pPr>
      <w:r>
        <w:t xml:space="preserve">                                                     </w:t>
      </w:r>
    </w:p>
    <w:p w:rsidR="000B26DD" w:rsidRDefault="00E565D8" w:rsidP="00CC540B">
      <w:pPr>
        <w:pStyle w:val="AralkYok"/>
      </w:pPr>
      <w:r>
        <w:t xml:space="preserve">                     </w:t>
      </w:r>
      <w:r w:rsidR="00CC540B">
        <w:t xml:space="preserve">                      </w:t>
      </w:r>
    </w:p>
    <w:sectPr w:rsidR="000B26DD" w:rsidSect="00CC540B">
      <w:type w:val="continuous"/>
      <w:pgSz w:w="11906" w:h="16838"/>
      <w:pgMar w:top="709" w:right="566" w:bottom="426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819AA"/>
    <w:multiLevelType w:val="hybridMultilevel"/>
    <w:tmpl w:val="2990D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141E4"/>
    <w:multiLevelType w:val="hybridMultilevel"/>
    <w:tmpl w:val="72FEE3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41E82"/>
    <w:multiLevelType w:val="hybridMultilevel"/>
    <w:tmpl w:val="E0BC3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61BE9"/>
    <w:multiLevelType w:val="hybridMultilevel"/>
    <w:tmpl w:val="7B0614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6DF7"/>
    <w:rsid w:val="00002A84"/>
    <w:rsid w:val="000120C8"/>
    <w:rsid w:val="000B26DD"/>
    <w:rsid w:val="000B746C"/>
    <w:rsid w:val="00177698"/>
    <w:rsid w:val="00194527"/>
    <w:rsid w:val="0024799A"/>
    <w:rsid w:val="00326DF7"/>
    <w:rsid w:val="00390644"/>
    <w:rsid w:val="003B3C4E"/>
    <w:rsid w:val="00530C97"/>
    <w:rsid w:val="0057311C"/>
    <w:rsid w:val="0059307F"/>
    <w:rsid w:val="00625178"/>
    <w:rsid w:val="00644165"/>
    <w:rsid w:val="006A35A9"/>
    <w:rsid w:val="006E30DD"/>
    <w:rsid w:val="0071567A"/>
    <w:rsid w:val="0078571A"/>
    <w:rsid w:val="007F623A"/>
    <w:rsid w:val="00871383"/>
    <w:rsid w:val="008C0E00"/>
    <w:rsid w:val="008C3192"/>
    <w:rsid w:val="009660C9"/>
    <w:rsid w:val="00B27913"/>
    <w:rsid w:val="00B438CC"/>
    <w:rsid w:val="00BD5E47"/>
    <w:rsid w:val="00CC540B"/>
    <w:rsid w:val="00CD2718"/>
    <w:rsid w:val="00D700A9"/>
    <w:rsid w:val="00DA3431"/>
    <w:rsid w:val="00E2324C"/>
    <w:rsid w:val="00E565D8"/>
    <w:rsid w:val="00F0006F"/>
    <w:rsid w:val="00F1556A"/>
    <w:rsid w:val="00F35A11"/>
    <w:rsid w:val="00F73BED"/>
    <w:rsid w:val="00FC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9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6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D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26DF7"/>
    <w:pPr>
      <w:spacing w:after="0" w:line="240" w:lineRule="auto"/>
    </w:pPr>
  </w:style>
  <w:style w:type="table" w:styleId="AkGlgeleme-Vurgu3">
    <w:name w:val="Light Shading Accent 3"/>
    <w:basedOn w:val="NormalTablo"/>
    <w:uiPriority w:val="60"/>
    <w:rsid w:val="0019452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2011-12-31T19:41:00Z</cp:lastPrinted>
  <dcterms:created xsi:type="dcterms:W3CDTF">2012-05-11T04:50:00Z</dcterms:created>
  <dcterms:modified xsi:type="dcterms:W3CDTF">2014-05-15T19:20:00Z</dcterms:modified>
  <cp:category>www.sorubak.com</cp:category>
</cp:coreProperties>
</file>