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E26F91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C6A52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E26F91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C6A52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BDE720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</w:t>
      </w:r>
      <w:r w:rsidR="006C722A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  </w:t>
      </w:r>
      <w:r w:rsidR="000F4897">
        <w:rPr>
          <w:rFonts w:cstheme="minorHAnsi"/>
          <w:sz w:val="20"/>
          <w:szCs w:val="20"/>
        </w:rPr>
        <w:t xml:space="preserve">  </w:t>
      </w:r>
      <w:r w:rsidR="0081785D">
        <w:rPr>
          <w:rFonts w:cstheme="minorHAnsi"/>
          <w:sz w:val="20"/>
          <w:szCs w:val="20"/>
        </w:rPr>
        <w:t xml:space="preserve">  </w:t>
      </w:r>
      <w:r w:rsidR="006C722A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37" w:type="dxa"/>
        <w:tblInd w:w="-147" w:type="dxa"/>
        <w:tblLook w:val="04A0" w:firstRow="1" w:lastRow="0" w:firstColumn="1" w:lastColumn="0" w:noHBand="0" w:noVBand="1"/>
      </w:tblPr>
      <w:tblGrid>
        <w:gridCol w:w="1053"/>
        <w:gridCol w:w="1054"/>
        <w:gridCol w:w="1054"/>
        <w:gridCol w:w="1053"/>
        <w:gridCol w:w="1054"/>
        <w:gridCol w:w="1054"/>
        <w:gridCol w:w="1053"/>
        <w:gridCol w:w="1054"/>
        <w:gridCol w:w="1054"/>
        <w:gridCol w:w="1054"/>
      </w:tblGrid>
      <w:tr w:rsidR="004C6A52" w14:paraId="5F4B3517" w14:textId="77777777" w:rsidTr="004C6A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" w:type="dxa"/>
          </w:tcPr>
          <w:p w14:paraId="35C724D5" w14:textId="77777777" w:rsidR="004C6A52" w:rsidRPr="00360852" w:rsidRDefault="004C6A52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6D7E7E5" w:rsidR="004C6A52" w:rsidRPr="00360852" w:rsidRDefault="004C6A52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4" w:type="dxa"/>
          </w:tcPr>
          <w:p w14:paraId="394139A1" w14:textId="77777777" w:rsidR="004C6A52" w:rsidRPr="00C23F75" w:rsidRDefault="004C6A5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CACFF87" w:rsidR="004C6A52" w:rsidRPr="00C23F75" w:rsidRDefault="004C6A5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4" w:type="dxa"/>
          </w:tcPr>
          <w:p w14:paraId="17A9D2C9" w14:textId="77777777" w:rsidR="004C6A52" w:rsidRPr="00C23F75" w:rsidRDefault="004C6A5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14CD0B5" w:rsidR="004C6A52" w:rsidRPr="00C23F75" w:rsidRDefault="004C6A5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3" w:type="dxa"/>
          </w:tcPr>
          <w:p w14:paraId="7742A56B" w14:textId="77777777" w:rsidR="004C6A52" w:rsidRDefault="004C6A5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1170E0F" w:rsidR="004C6A52" w:rsidRPr="00360852" w:rsidRDefault="004C6A5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4" w:type="dxa"/>
          </w:tcPr>
          <w:p w14:paraId="342AF2B1" w14:textId="77777777" w:rsidR="004C6A52" w:rsidRDefault="004C6A5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133518B" w:rsidR="004C6A52" w:rsidRPr="00360852" w:rsidRDefault="004C6A5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54" w:type="dxa"/>
          </w:tcPr>
          <w:p w14:paraId="3D0F0A33" w14:textId="77777777" w:rsidR="004C6A52" w:rsidRDefault="004C6A5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D3C5865" w:rsidR="004C6A52" w:rsidRDefault="004C6A5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(10Puan)</w:t>
            </w:r>
          </w:p>
        </w:tc>
        <w:tc>
          <w:tcPr>
            <w:tcW w:w="1053" w:type="dxa"/>
          </w:tcPr>
          <w:p w14:paraId="7CEF07FA" w14:textId="5B43B0AA" w:rsidR="004C6A52" w:rsidRDefault="004C6A52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04C403E5" w14:textId="2E02A236" w:rsidR="004C6A52" w:rsidRDefault="004C6A52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4" w:type="dxa"/>
          </w:tcPr>
          <w:p w14:paraId="4025A196" w14:textId="1C6DF41D" w:rsidR="004C6A52" w:rsidRDefault="004C6A52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1B7326F" w14:textId="04CB5503" w:rsidR="004C6A52" w:rsidRDefault="004C6A52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4" w:type="dxa"/>
          </w:tcPr>
          <w:p w14:paraId="0DD5DCFB" w14:textId="1CF1A804" w:rsidR="004C6A52" w:rsidRDefault="004C6A52" w:rsidP="004C6A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0CA2BCC7" w14:textId="38342BDD" w:rsidR="004C6A52" w:rsidRDefault="004C6A52" w:rsidP="004C6A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4" w:type="dxa"/>
          </w:tcPr>
          <w:p w14:paraId="319DC1CE" w14:textId="1147DAD4" w:rsidR="004C6A52" w:rsidRDefault="004C6A5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4C6A52" w:rsidRDefault="004C6A5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4C6A52" w14:paraId="4025E7B9" w14:textId="77777777" w:rsidTr="004C6A52">
        <w:trPr>
          <w:trHeight w:val="1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" w:type="dxa"/>
          </w:tcPr>
          <w:p w14:paraId="63409D01" w14:textId="4F879921" w:rsidR="004C6A52" w:rsidRPr="00360852" w:rsidRDefault="004C6A52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4" w:type="dxa"/>
          </w:tcPr>
          <w:p w14:paraId="40D40D8C" w14:textId="77777777" w:rsidR="004C6A52" w:rsidRPr="00360852" w:rsidRDefault="004C6A5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4" w:type="dxa"/>
          </w:tcPr>
          <w:p w14:paraId="22189A10" w14:textId="77777777" w:rsidR="004C6A52" w:rsidRPr="00360852" w:rsidRDefault="004C6A5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3" w:type="dxa"/>
          </w:tcPr>
          <w:p w14:paraId="24DB285D" w14:textId="77777777" w:rsidR="004C6A52" w:rsidRPr="00360852" w:rsidRDefault="004C6A5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4" w:type="dxa"/>
          </w:tcPr>
          <w:p w14:paraId="06A83561" w14:textId="77777777" w:rsidR="004C6A52" w:rsidRPr="00360852" w:rsidRDefault="004C6A5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4" w:type="dxa"/>
          </w:tcPr>
          <w:p w14:paraId="44667371" w14:textId="51092D0C" w:rsidR="004C6A52" w:rsidRDefault="004C6A5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3" w:type="dxa"/>
          </w:tcPr>
          <w:p w14:paraId="24807CDC" w14:textId="3E4FC95B" w:rsidR="004C6A52" w:rsidRDefault="004C6A5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4" w:type="dxa"/>
          </w:tcPr>
          <w:p w14:paraId="0E13925C" w14:textId="15EC6ECB" w:rsidR="004C6A52" w:rsidRDefault="004C6A5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4" w:type="dxa"/>
          </w:tcPr>
          <w:p w14:paraId="1E8A5D21" w14:textId="00E7CFFA" w:rsidR="004C6A52" w:rsidRDefault="004C6A5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4" w:type="dxa"/>
          </w:tcPr>
          <w:p w14:paraId="296C7088" w14:textId="5A30D5E3" w:rsidR="004C6A52" w:rsidRPr="00421441" w:rsidRDefault="004C6A5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87074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FCE" w:rsidRPr="00DC0F19" w14:paraId="72BFACFB" w14:textId="218C2315" w:rsidTr="00870742">
        <w:trPr>
          <w:trHeight w:val="787"/>
        </w:trPr>
        <w:tc>
          <w:tcPr>
            <w:tcW w:w="10774" w:type="dxa"/>
            <w:gridSpan w:val="2"/>
          </w:tcPr>
          <w:p w14:paraId="182A9E7E" w14:textId="20EED100" w:rsidR="00B73B19" w:rsidRPr="003B6800" w:rsidRDefault="00B73B19" w:rsidP="00651A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73B19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nötralleşme tepkimelerini tamamlayınız.</w:t>
            </w:r>
            <w:r w:rsidRPr="00B73B19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H</w:t>
            </w:r>
            <w:r w:rsidRPr="00B73B1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B73B19">
              <w:rPr>
                <w:rFonts w:ascii="Times New Roman" w:hAnsi="Times New Roman" w:cs="Times New Roman"/>
                <w:noProof/>
                <w:sz w:val="24"/>
                <w:szCs w:val="24"/>
              </w:rPr>
              <w:t>SO</w:t>
            </w:r>
            <w:r w:rsidRPr="00B73B1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B73B19">
              <w:rPr>
                <w:rFonts w:ascii="Times New Roman" w:hAnsi="Times New Roman" w:cs="Times New Roman"/>
                <w:noProof/>
                <w:sz w:val="24"/>
                <w:szCs w:val="24"/>
              </w:rPr>
              <w:t>    + 2Ba(OH)</w:t>
            </w:r>
            <w:r w:rsidRPr="00B73B1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B73B19">
              <w:rPr>
                <w:rFonts w:ascii="Times New Roman" w:hAnsi="Times New Roman" w:cs="Times New Roman"/>
                <w:noProof/>
                <w:sz w:val="24"/>
                <w:szCs w:val="24"/>
              </w:rPr>
              <w:t>  → ............... + .................</w:t>
            </w:r>
            <w:r w:rsidRPr="00B73B19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H</w:t>
            </w:r>
            <w:r w:rsidRPr="00B73B1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B73B19">
              <w:rPr>
                <w:rFonts w:ascii="Times New Roman" w:hAnsi="Times New Roman" w:cs="Times New Roman"/>
                <w:noProof/>
                <w:sz w:val="24"/>
                <w:szCs w:val="24"/>
              </w:rPr>
              <w:t>PO</w:t>
            </w:r>
            <w:r w:rsidRPr="00B73B1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B73B19">
              <w:rPr>
                <w:rFonts w:ascii="Times New Roman" w:hAnsi="Times New Roman" w:cs="Times New Roman"/>
                <w:noProof/>
                <w:sz w:val="24"/>
                <w:szCs w:val="24"/>
              </w:rPr>
              <w:t>    + 3KOH  → ............... + .................</w:t>
            </w:r>
            <w:r w:rsidRPr="00B73B19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2H</w:t>
            </w:r>
            <w:r w:rsidRPr="00B73B1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B73B19">
              <w:rPr>
                <w:rFonts w:ascii="Times New Roman" w:hAnsi="Times New Roman" w:cs="Times New Roman"/>
                <w:noProof/>
                <w:sz w:val="24"/>
                <w:szCs w:val="24"/>
              </w:rPr>
              <w:t>PO</w:t>
            </w:r>
            <w:r w:rsidRPr="00B73B1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B73B19">
              <w:rPr>
                <w:rFonts w:ascii="Times New Roman" w:hAnsi="Times New Roman" w:cs="Times New Roman"/>
                <w:noProof/>
                <w:sz w:val="24"/>
                <w:szCs w:val="24"/>
              </w:rPr>
              <w:t>    + 3Ca(OH)</w:t>
            </w:r>
            <w:r w:rsidRPr="00B73B1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B73B19">
              <w:rPr>
                <w:rFonts w:ascii="Times New Roman" w:hAnsi="Times New Roman" w:cs="Times New Roman"/>
                <w:noProof/>
                <w:sz w:val="24"/>
                <w:szCs w:val="24"/>
              </w:rPr>
              <w:t>  → ............... + .................</w:t>
            </w:r>
          </w:p>
        </w:tc>
      </w:tr>
      <w:tr w:rsidR="00924C00" w:rsidRPr="00B4403F" w14:paraId="4BA3EE78" w14:textId="44169730" w:rsidTr="00870742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870742">
        <w:trPr>
          <w:trHeight w:val="217"/>
        </w:trPr>
        <w:tc>
          <w:tcPr>
            <w:tcW w:w="10774" w:type="dxa"/>
            <w:gridSpan w:val="2"/>
          </w:tcPr>
          <w:p w14:paraId="0730CC7E" w14:textId="49CF05B9" w:rsidR="007D5545" w:rsidRPr="007D5545" w:rsidRDefault="007D5545" w:rsidP="001256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394092A9" wp14:editId="294B2C94">
                  <wp:simplePos x="0" y="0"/>
                  <wp:positionH relativeFrom="column">
                    <wp:posOffset>3639820</wp:posOffset>
                  </wp:positionH>
                  <wp:positionV relativeFrom="paragraph">
                    <wp:posOffset>3810</wp:posOffset>
                  </wp:positionV>
                  <wp:extent cx="3116580" cy="1038860"/>
                  <wp:effectExtent l="0" t="0" r="7620" b="8890"/>
                  <wp:wrapSquare wrapText="bothSides"/>
                  <wp:docPr id="148199455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1994552" name="Resim 148199455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580" cy="1038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1-</w:t>
            </w:r>
            <w:r w:rsidRPr="007D55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Temizlik malzemelerinin yapısında bulunurlar </w:t>
            </w:r>
          </w:p>
          <w:p w14:paraId="04326617" w14:textId="21EE31A1" w:rsidR="007D5545" w:rsidRPr="007D5545" w:rsidRDefault="007D5545" w:rsidP="001256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2-</w:t>
            </w:r>
            <w:r w:rsidRPr="007D55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Suda çözündüğünde OH- iyonu verirler. </w:t>
            </w:r>
          </w:p>
          <w:p w14:paraId="72CF685F" w14:textId="0EB65569" w:rsidR="007D5545" w:rsidRPr="007D5545" w:rsidRDefault="007D5545" w:rsidP="001256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3-</w:t>
            </w:r>
            <w:r w:rsidRPr="007D55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Tatları ekşidir. </w:t>
            </w:r>
          </w:p>
          <w:p w14:paraId="5B95B23A" w14:textId="1D1557BE" w:rsidR="007D5545" w:rsidRPr="007D5545" w:rsidRDefault="007D5545" w:rsidP="001256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4- </w:t>
            </w:r>
            <w:r w:rsidRPr="007D55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Ele kayganlık hissi verirler. </w:t>
            </w:r>
          </w:p>
          <w:p w14:paraId="606BB510" w14:textId="79E524BE" w:rsidR="007D5545" w:rsidRPr="007D5545" w:rsidRDefault="007D5545" w:rsidP="001256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5-</w:t>
            </w:r>
            <w:r w:rsidRPr="007D55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Cildi tahriş ederler. </w:t>
            </w:r>
          </w:p>
          <w:p w14:paraId="6FC8944C" w14:textId="0EF33240" w:rsidR="00B0620C" w:rsidRDefault="007D5545" w:rsidP="001256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6-</w:t>
            </w:r>
            <w:r w:rsidRPr="007D55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Suda çözündüğünde H+ iyonu verirler.</w:t>
            </w:r>
          </w:p>
          <w:p w14:paraId="24F570A5" w14:textId="20455120" w:rsidR="007D5545" w:rsidRPr="000040E4" w:rsidRDefault="007D5545" w:rsidP="00651A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554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verilen özellikler</w:t>
            </w:r>
            <w:r w:rsidRPr="007D554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</w:t>
            </w:r>
            <w:r w:rsidRPr="007D554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asit ve baz olarak gruplan</w:t>
            </w:r>
            <w:r w:rsidRPr="007D554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dırarak kapların içerisine yazınız.</w:t>
            </w:r>
          </w:p>
        </w:tc>
      </w:tr>
      <w:tr w:rsidR="00924C00" w:rsidRPr="00B4403F" w14:paraId="476D8237" w14:textId="77777777" w:rsidTr="0087074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870742">
        <w:tc>
          <w:tcPr>
            <w:tcW w:w="10774" w:type="dxa"/>
            <w:gridSpan w:val="2"/>
          </w:tcPr>
          <w:p w14:paraId="6DBA2576" w14:textId="54BFDB80" w:rsidR="00651AE5" w:rsidRDefault="00651AE5" w:rsidP="00651A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149A2F90" wp14:editId="15F62DBC">
                  <wp:simplePos x="0" y="0"/>
                  <wp:positionH relativeFrom="column">
                    <wp:posOffset>4235450</wp:posOffset>
                  </wp:positionH>
                  <wp:positionV relativeFrom="paragraph">
                    <wp:posOffset>0</wp:posOffset>
                  </wp:positionV>
                  <wp:extent cx="2362405" cy="1981372"/>
                  <wp:effectExtent l="0" t="0" r="0" b="0"/>
                  <wp:wrapSquare wrapText="bothSides"/>
                  <wp:docPr id="193456564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4565641" name="Resim 193456564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405" cy="19813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42364">
              <w:rPr>
                <w:rFonts w:ascii="Times New Roman" w:hAnsi="Times New Roman" w:cs="Times New Roman"/>
                <w:noProof/>
                <w:sz w:val="24"/>
                <w:szCs w:val="24"/>
              </w:rPr>
              <w:t>Özdeş kaplarda farklı miktarlarda başlangıç sıcaklıkları aynı olan K sıvısı özdeş ısıtıcılarda ısıtılıyor.</w:t>
            </w:r>
          </w:p>
          <w:p w14:paraId="193C0D0A" w14:textId="069D1F21" w:rsidR="00651AE5" w:rsidRPr="00142364" w:rsidRDefault="00651AE5" w:rsidP="00651A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423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A) Sıvılar kaynama sıcaklığına kadar ısıtılırsa hangi düzenekteki sıvı daha fazla ısı almıştır? Nedeni ile açıklayınız.</w:t>
            </w:r>
          </w:p>
          <w:p w14:paraId="3CCCC257" w14:textId="77777777" w:rsidR="00651AE5" w:rsidRPr="00142364" w:rsidRDefault="00651AE5" w:rsidP="00651A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TabloKlavuzu"/>
              <w:tblpPr w:leftFromText="141" w:rightFromText="141" w:vertAnchor="text" w:horzAnchor="margin" w:tblpY="673"/>
              <w:tblOverlap w:val="never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863"/>
              <w:gridCol w:w="3504"/>
            </w:tblGrid>
            <w:tr w:rsidR="00651AE5" w:rsidRPr="00142364" w14:paraId="27EA65AE" w14:textId="77777777" w:rsidTr="00651AE5">
              <w:trPr>
                <w:trHeight w:val="186"/>
              </w:trPr>
              <w:tc>
                <w:tcPr>
                  <w:tcW w:w="2863" w:type="dxa"/>
                  <w:hideMark/>
                </w:tcPr>
                <w:p w14:paraId="16485BE0" w14:textId="2DC2E0FB" w:rsidR="00651AE5" w:rsidRPr="00142364" w:rsidRDefault="00651AE5" w:rsidP="00651AE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4236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Bağımlı Değişken</w:t>
                  </w:r>
                </w:p>
              </w:tc>
              <w:tc>
                <w:tcPr>
                  <w:tcW w:w="3504" w:type="dxa"/>
                </w:tcPr>
                <w:p w14:paraId="70F952CD" w14:textId="2AAB9A4E" w:rsidR="00651AE5" w:rsidRPr="00142364" w:rsidRDefault="00651AE5" w:rsidP="00651AE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651AE5" w:rsidRPr="00142364" w14:paraId="2812B283" w14:textId="77777777" w:rsidTr="00651AE5">
              <w:trPr>
                <w:trHeight w:val="186"/>
              </w:trPr>
              <w:tc>
                <w:tcPr>
                  <w:tcW w:w="2863" w:type="dxa"/>
                  <w:hideMark/>
                </w:tcPr>
                <w:p w14:paraId="664B8A91" w14:textId="77777777" w:rsidR="00651AE5" w:rsidRPr="00142364" w:rsidRDefault="00651AE5" w:rsidP="00651AE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4236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Bağımsız Değişken</w:t>
                  </w:r>
                </w:p>
              </w:tc>
              <w:tc>
                <w:tcPr>
                  <w:tcW w:w="3504" w:type="dxa"/>
                </w:tcPr>
                <w:p w14:paraId="7B0FCC04" w14:textId="77777777" w:rsidR="00651AE5" w:rsidRPr="00142364" w:rsidRDefault="00651AE5" w:rsidP="00651AE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651AE5" w:rsidRPr="00142364" w14:paraId="39AF4942" w14:textId="77777777" w:rsidTr="00651AE5">
              <w:trPr>
                <w:trHeight w:val="383"/>
              </w:trPr>
              <w:tc>
                <w:tcPr>
                  <w:tcW w:w="2863" w:type="dxa"/>
                  <w:hideMark/>
                </w:tcPr>
                <w:p w14:paraId="70570535" w14:textId="77777777" w:rsidR="00651AE5" w:rsidRPr="00142364" w:rsidRDefault="00651AE5" w:rsidP="00651AE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4236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Kontrol Edilen Değişken</w:t>
                  </w:r>
                </w:p>
              </w:tc>
              <w:tc>
                <w:tcPr>
                  <w:tcW w:w="3504" w:type="dxa"/>
                </w:tcPr>
                <w:p w14:paraId="556FB63E" w14:textId="77777777" w:rsidR="00651AE5" w:rsidRPr="00142364" w:rsidRDefault="00651AE5" w:rsidP="00651AE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1BA07B49" w14:textId="77777777" w:rsidR="0027537F" w:rsidRDefault="0027537F" w:rsidP="001256A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B5C3A30" w:rsidR="00651AE5" w:rsidRPr="000040E4" w:rsidRDefault="00651AE5" w:rsidP="001256A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870742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651AE5">
        <w:trPr>
          <w:trHeight w:val="48"/>
        </w:trPr>
        <w:tc>
          <w:tcPr>
            <w:tcW w:w="10774" w:type="dxa"/>
            <w:gridSpan w:val="2"/>
          </w:tcPr>
          <w:p w14:paraId="360ECE86" w14:textId="77777777" w:rsidR="00651AE5" w:rsidRDefault="00651AE5" w:rsidP="00651A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0A9A2EE3" wp14:editId="521D2957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2540</wp:posOffset>
                  </wp:positionV>
                  <wp:extent cx="3497580" cy="716280"/>
                  <wp:effectExtent l="0" t="0" r="7620" b="7620"/>
                  <wp:wrapSquare wrapText="bothSides"/>
                  <wp:docPr id="172920104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9201046" name="Resim 172920104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7580" cy="716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Hande</w:t>
            </w:r>
            <w:r w:rsidRPr="00B1088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Öğretmen, kaynama sıcaklığında bulunan K ve L sıvılarını özdeş ısıtıcılarla ısıtmıştır. </w:t>
            </w:r>
          </w:p>
          <w:p w14:paraId="0DD86732" w14:textId="25F14302" w:rsidR="00651AE5" w:rsidRDefault="00651AE5" w:rsidP="00651A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10886">
              <w:rPr>
                <w:rFonts w:ascii="Times New Roman" w:hAnsi="Times New Roman" w:cs="Times New Roman"/>
                <w:noProof/>
                <w:sz w:val="24"/>
                <w:szCs w:val="24"/>
              </w:rPr>
              <w:t>Belirli aralıklarda beherde kalan su miktarlarını ölçerek aşağıdaki tabloyu oluşturmuştur</w:t>
            </w:r>
          </w:p>
          <w:p w14:paraId="5A86D2A8" w14:textId="763A6F4A" w:rsidR="00651AE5" w:rsidRPr="00651AE5" w:rsidRDefault="00651AE5" w:rsidP="00651A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A- </w:t>
            </w:r>
            <w:r w:rsidRPr="00651AE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Yapılan deneydeki bağımlı, bağımsız ve kontrol edilen değişkenleri yazınız.</w:t>
            </w:r>
          </w:p>
          <w:p w14:paraId="26199ACD" w14:textId="1E8FD123" w:rsidR="00651AE5" w:rsidRPr="00651AE5" w:rsidRDefault="00651AE5" w:rsidP="00651AE5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51AE5"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651AE5">
              <w:rPr>
                <w:rFonts w:ascii="Times New Roman" w:hAnsi="Times New Roman" w:cs="Times New Roman"/>
                <w:noProof/>
                <w:sz w:val="24"/>
                <w:szCs w:val="24"/>
              </w:rPr>
              <w:t>ağımlı</w:t>
            </w:r>
            <w:r w:rsidRPr="00651A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Değişken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  <w:r>
              <w:t xml:space="preserve"> </w:t>
            </w:r>
            <w:r w:rsidRPr="00651AE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</w:p>
          <w:p w14:paraId="6309E8F8" w14:textId="31514195" w:rsidR="00651AE5" w:rsidRPr="00651AE5" w:rsidRDefault="00651AE5" w:rsidP="00651AE5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51AE5">
              <w:rPr>
                <w:rFonts w:ascii="Times New Roman" w:hAnsi="Times New Roman" w:cs="Times New Roman"/>
                <w:noProof/>
                <w:sz w:val="24"/>
                <w:szCs w:val="24"/>
              </w:rPr>
              <w:t>Bağım</w:t>
            </w:r>
            <w:r w:rsidRPr="00651AE5">
              <w:rPr>
                <w:rFonts w:ascii="Times New Roman" w:hAnsi="Times New Roman" w:cs="Times New Roman"/>
                <w:noProof/>
                <w:sz w:val="24"/>
                <w:szCs w:val="24"/>
              </w:rPr>
              <w:t>sız</w:t>
            </w:r>
            <w:r w:rsidRPr="00651A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Değişken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  <w:r>
              <w:t xml:space="preserve"> </w:t>
            </w:r>
            <w:r w:rsidRPr="00651AE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</w:p>
          <w:p w14:paraId="2EE7A446" w14:textId="7D9B6635" w:rsidR="00651AE5" w:rsidRPr="00651AE5" w:rsidRDefault="00651AE5" w:rsidP="00651AE5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51AE5">
              <w:rPr>
                <w:rFonts w:ascii="Times New Roman" w:hAnsi="Times New Roman" w:cs="Times New Roman"/>
                <w:noProof/>
                <w:sz w:val="24"/>
                <w:szCs w:val="24"/>
              </w:rPr>
              <w:t>Kontrol</w:t>
            </w:r>
            <w:r w:rsidRPr="00651A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Değişken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  <w:r>
              <w:t xml:space="preserve"> </w:t>
            </w:r>
            <w:r w:rsidRPr="00651AE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</w:p>
          <w:p w14:paraId="1D02F63E" w14:textId="4DACEEBF" w:rsidR="00870742" w:rsidRPr="00651AE5" w:rsidRDefault="00651AE5" w:rsidP="0087074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B- </w:t>
            </w:r>
            <w:r w:rsidRPr="00B1088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51AE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 ve L maddelerinin buharlaşma ısıları arasındaki ilişkiyi nedenleriyle yazınız.</w:t>
            </w:r>
          </w:p>
          <w:p w14:paraId="75B43570" w14:textId="77777777" w:rsidR="005B7FDB" w:rsidRDefault="005B7FDB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7E2248" w14:textId="77777777" w:rsidR="00651AE5" w:rsidRDefault="00651AE5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2639E7" w14:textId="77777777" w:rsidR="00651AE5" w:rsidRDefault="00651AE5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C4AF22C" w:rsidR="005B7FDB" w:rsidRPr="000040E4" w:rsidRDefault="005B7FDB" w:rsidP="00651A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870742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870742">
        <w:tc>
          <w:tcPr>
            <w:tcW w:w="10774" w:type="dxa"/>
            <w:gridSpan w:val="2"/>
          </w:tcPr>
          <w:p w14:paraId="3270E005" w14:textId="77777777" w:rsidR="00DC4643" w:rsidRDefault="00DC4643" w:rsidP="00DC46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K maddesinin ısınma grafiği verilmiştir.</w:t>
            </w:r>
          </w:p>
          <w:p w14:paraId="2F4EDD55" w14:textId="77777777" w:rsidR="00DC4643" w:rsidRPr="006E6884" w:rsidRDefault="00DC4643" w:rsidP="00DC464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E68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6672" behindDoc="0" locked="0" layoutInCell="1" allowOverlap="1" wp14:anchorId="520A4BAF" wp14:editId="70064BE4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3175</wp:posOffset>
                  </wp:positionV>
                  <wp:extent cx="2347163" cy="1280271"/>
                  <wp:effectExtent l="0" t="0" r="0" b="0"/>
                  <wp:wrapSquare wrapText="bothSides"/>
                  <wp:docPr id="83595419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5954197" name="Resim 835954197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7163" cy="12802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E68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Grafiğe göre K maddesi ile ilgili aşağıdaki soruları cevaplayınız.</w:t>
            </w:r>
          </w:p>
          <w:p w14:paraId="7F8DE496" w14:textId="77777777" w:rsidR="00DC4643" w:rsidRPr="006E6884" w:rsidRDefault="00DC4643" w:rsidP="00DC46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a. Erime sıcaklığı kaç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°C’dir?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...............................................</w:t>
            </w:r>
          </w:p>
          <w:p w14:paraId="01873F1D" w14:textId="77777777" w:rsidR="00DC4643" w:rsidRPr="006E6884" w:rsidRDefault="00DC4643" w:rsidP="00DC46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b. Kaynama sıcaklığı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kaç °C’dir?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.........................................</w:t>
            </w:r>
          </w:p>
          <w:p w14:paraId="3C8CEF50" w14:textId="77777777" w:rsidR="00DC4643" w:rsidRPr="006E6884" w:rsidRDefault="00DC4643" w:rsidP="00DC46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c. Erime süresi kaç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dakikadır?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.........................................</w:t>
            </w:r>
          </w:p>
          <w:p w14:paraId="05C59740" w14:textId="77777777" w:rsidR="00DC4643" w:rsidRPr="006E6884" w:rsidRDefault="00DC4643" w:rsidP="00DC46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d. Madde kaç dakika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boyunca ısı almıştır?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</w:t>
            </w:r>
          </w:p>
          <w:p w14:paraId="5F2C20A7" w14:textId="18955F68" w:rsidR="005B7FDB" w:rsidRDefault="00DC4643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e. Kaç defa hâl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değiştirmiştir?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........................................</w:t>
            </w:r>
          </w:p>
          <w:p w14:paraId="46B02811" w14:textId="00C3559D" w:rsidR="005B7FDB" w:rsidRPr="000040E4" w:rsidRDefault="005B7FDB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870742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EB1" w:rsidRPr="00924C00" w14:paraId="05D0F855" w14:textId="77777777" w:rsidTr="00870742">
        <w:tc>
          <w:tcPr>
            <w:tcW w:w="10774" w:type="dxa"/>
            <w:gridSpan w:val="2"/>
          </w:tcPr>
          <w:p w14:paraId="4116C1D5" w14:textId="77777777" w:rsidR="00312007" w:rsidRDefault="00312007" w:rsidP="0031200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8720" behindDoc="0" locked="0" layoutInCell="1" allowOverlap="1" wp14:anchorId="5AD4E8AF" wp14:editId="34EF5BDD">
                  <wp:simplePos x="0" y="0"/>
                  <wp:positionH relativeFrom="column">
                    <wp:posOffset>5280660</wp:posOffset>
                  </wp:positionH>
                  <wp:positionV relativeFrom="paragraph">
                    <wp:posOffset>0</wp:posOffset>
                  </wp:positionV>
                  <wp:extent cx="1485900" cy="1981200"/>
                  <wp:effectExtent l="0" t="0" r="0" b="0"/>
                  <wp:wrapSquare wrapText="bothSides"/>
                  <wp:docPr id="209307241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3072416" name="Resim 209307241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198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C464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Sürtünmelerin ve makara ağırlıklarının önemsiz olduğu sistem dengededir.</w:t>
            </w:r>
          </w:p>
          <w:p w14:paraId="2116DCFA" w14:textId="77777777" w:rsidR="00312007" w:rsidRPr="00DC4643" w:rsidRDefault="00312007" w:rsidP="0031200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46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K cisminin ağırlığı 12 N olduğuna göre L cisminin ağırlığı kaç N'dur?  </w:t>
            </w:r>
          </w:p>
          <w:p w14:paraId="05281913" w14:textId="77777777" w:rsidR="00312007" w:rsidRDefault="00312007" w:rsidP="0031200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568E7E" w14:textId="77777777" w:rsidR="00312007" w:rsidRDefault="00312007" w:rsidP="0031200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A57881" w14:textId="77777777" w:rsidR="00312007" w:rsidRPr="00DC4643" w:rsidRDefault="00312007" w:rsidP="0031200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0CA2BD" w14:textId="77777777" w:rsidR="00312007" w:rsidRPr="00DC4643" w:rsidRDefault="00312007" w:rsidP="0031200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4643">
              <w:rPr>
                <w:rFonts w:ascii="Times New Roman" w:hAnsi="Times New Roman" w:cs="Times New Roman"/>
                <w:noProof/>
                <w:sz w:val="24"/>
                <w:szCs w:val="24"/>
              </w:rPr>
              <w:t>b) K cismi, 4 metre aşağı çekildiğinde L cismi hangi yönde kaç metre hareket eder? Açıklayınız</w:t>
            </w:r>
          </w:p>
          <w:p w14:paraId="7BCBF723" w14:textId="77777777" w:rsidR="00312007" w:rsidRDefault="00312007" w:rsidP="0031200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D241C77" w14:textId="77777777" w:rsidR="00DC4643" w:rsidRDefault="00DC4643" w:rsidP="001256A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37BCAC" w14:textId="77777777" w:rsidR="00DC4643" w:rsidRDefault="00DC4643" w:rsidP="001256A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30F79E8" w:rsidR="00DC4643" w:rsidRPr="000040E4" w:rsidRDefault="00DC4643" w:rsidP="001256A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537EB1" w:rsidRPr="00892587" w14:paraId="40B8E66D" w14:textId="77777777" w:rsidTr="00870742">
        <w:tc>
          <w:tcPr>
            <w:tcW w:w="568" w:type="dxa"/>
            <w:shd w:val="clear" w:color="auto" w:fill="002060"/>
          </w:tcPr>
          <w:p w14:paraId="5387724F" w14:textId="19DAE530" w:rsidR="00537EB1" w:rsidRPr="000040E4" w:rsidRDefault="00537EB1" w:rsidP="00537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E392123" w14:textId="77777777" w:rsidR="00537EB1" w:rsidRPr="00892587" w:rsidRDefault="00537EB1" w:rsidP="00537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454" w:rsidRPr="000040E4" w14:paraId="6EA9DE87" w14:textId="77777777" w:rsidTr="00870742">
        <w:tc>
          <w:tcPr>
            <w:tcW w:w="10774" w:type="dxa"/>
            <w:gridSpan w:val="2"/>
          </w:tcPr>
          <w:p w14:paraId="648CBF51" w14:textId="77777777" w:rsidR="00312007" w:rsidRPr="00312007" w:rsidRDefault="00312007" w:rsidP="0031200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2007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kaldıraç sistemi pirensibi ile çalışan basit makinelere günlük hayattan iki örnek veriniz.</w:t>
            </w:r>
          </w:p>
          <w:p w14:paraId="06946A4F" w14:textId="77777777" w:rsidR="00312007" w:rsidRDefault="00312007" w:rsidP="0031200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6BF110D" wp14:editId="6AFDC39C">
                  <wp:extent cx="2648320" cy="990738"/>
                  <wp:effectExtent l="0" t="0" r="0" b="0"/>
                  <wp:docPr id="9527091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270913" name="Resim 95270913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8320" cy="990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2A87D6" w14:textId="77777777" w:rsidR="00FF4454" w:rsidRPr="000040E4" w:rsidRDefault="00FF4454" w:rsidP="0031200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F4454" w:rsidRPr="00892587" w14:paraId="5E44C34B" w14:textId="77777777" w:rsidTr="00870742">
        <w:tc>
          <w:tcPr>
            <w:tcW w:w="568" w:type="dxa"/>
            <w:shd w:val="clear" w:color="auto" w:fill="002060"/>
          </w:tcPr>
          <w:p w14:paraId="05CACD51" w14:textId="2B32E106" w:rsidR="00FF4454" w:rsidRPr="000040E4" w:rsidRDefault="00FF4454" w:rsidP="00FF4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0336209" w14:textId="77777777" w:rsidR="00FF4454" w:rsidRPr="00892587" w:rsidRDefault="00FF4454" w:rsidP="00FF4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454" w:rsidRPr="000040E4" w14:paraId="3237D138" w14:textId="77777777" w:rsidTr="00870742">
        <w:tc>
          <w:tcPr>
            <w:tcW w:w="10774" w:type="dxa"/>
            <w:gridSpan w:val="2"/>
          </w:tcPr>
          <w:p w14:paraId="76474AAB" w14:textId="7FD30279" w:rsidR="00312007" w:rsidRDefault="00312007" w:rsidP="00FF44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9744" behindDoc="0" locked="0" layoutInCell="1" allowOverlap="1" wp14:anchorId="65C1765D" wp14:editId="4D77993C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0</wp:posOffset>
                  </wp:positionV>
                  <wp:extent cx="1394460" cy="1091565"/>
                  <wp:effectExtent l="0" t="0" r="0" b="0"/>
                  <wp:wrapSquare wrapText="bothSides"/>
                  <wp:docPr id="125066277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0662776" name="Resim 1250662776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4460" cy="109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1200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 bir besin zincirindeki canlılar ait bilgiler verilmiştir. </w:t>
            </w:r>
          </w:p>
          <w:p w14:paraId="3CABA1CF" w14:textId="3A601157" w:rsidR="00312007" w:rsidRPr="00312007" w:rsidRDefault="00312007" w:rsidP="00FF44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200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</w:t>
            </w:r>
            <w:r w:rsidRPr="00312007">
              <w:rPr>
                <w:rFonts w:ascii="Times New Roman" w:hAnsi="Times New Roman" w:cs="Times New Roman"/>
                <w:noProof/>
                <w:sz w:val="24"/>
                <w:szCs w:val="24"/>
              </w:rPr>
              <w:t>: Biyolojik birikimin en az olduğu canlıdır.</w:t>
            </w:r>
          </w:p>
          <w:p w14:paraId="5F8837F5" w14:textId="1F6B5D3D" w:rsidR="00312007" w:rsidRPr="00312007" w:rsidRDefault="00312007" w:rsidP="00FF44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200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L:</w:t>
            </w:r>
            <w:r w:rsidRPr="0031200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Kendi besinini üretebilen canlılarla beslenir. </w:t>
            </w:r>
          </w:p>
          <w:p w14:paraId="67BC1012" w14:textId="77777777" w:rsidR="00312007" w:rsidRPr="00312007" w:rsidRDefault="00312007" w:rsidP="00FF44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200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M:</w:t>
            </w:r>
            <w:r w:rsidRPr="0031200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L ile beslenmektedir. </w:t>
            </w:r>
          </w:p>
          <w:p w14:paraId="7E57297A" w14:textId="77777777" w:rsidR="00312007" w:rsidRPr="00312007" w:rsidRDefault="00312007" w:rsidP="00FF44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200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N:</w:t>
            </w:r>
            <w:r w:rsidRPr="0031200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M ve L ile beslenmektedir. </w:t>
            </w:r>
          </w:p>
          <w:p w14:paraId="1BCA1296" w14:textId="20DA71B5" w:rsidR="00FF4454" w:rsidRPr="000040E4" w:rsidRDefault="00312007" w:rsidP="0031200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200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aşağıdaki enerji piramidine bu canlıları yerleştiriniz.</w:t>
            </w:r>
          </w:p>
        </w:tc>
      </w:tr>
      <w:tr w:rsidR="001256A2" w:rsidRPr="00892587" w14:paraId="20438B1D" w14:textId="77777777" w:rsidTr="002213C7">
        <w:tc>
          <w:tcPr>
            <w:tcW w:w="568" w:type="dxa"/>
            <w:shd w:val="clear" w:color="auto" w:fill="002060"/>
          </w:tcPr>
          <w:p w14:paraId="0688A46D" w14:textId="7B9D3651" w:rsidR="001256A2" w:rsidRPr="000040E4" w:rsidRDefault="001256A2" w:rsidP="0022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3188F70" w14:textId="77777777" w:rsidR="001256A2" w:rsidRPr="00892587" w:rsidRDefault="001256A2" w:rsidP="00221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6F2" w:rsidRPr="000040E4" w14:paraId="76F832FD" w14:textId="77777777" w:rsidTr="002213C7">
        <w:tc>
          <w:tcPr>
            <w:tcW w:w="10774" w:type="dxa"/>
            <w:gridSpan w:val="2"/>
          </w:tcPr>
          <w:p w14:paraId="1C6B00AB" w14:textId="77777777" w:rsidR="007136F2" w:rsidRPr="00B5016C" w:rsidRDefault="007136F2" w:rsidP="00713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6C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1792" behindDoc="0" locked="0" layoutInCell="1" allowOverlap="1" wp14:anchorId="0B7E85E3" wp14:editId="0FE307E5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0</wp:posOffset>
                  </wp:positionV>
                  <wp:extent cx="2057578" cy="1295512"/>
                  <wp:effectExtent l="0" t="0" r="0" b="0"/>
                  <wp:wrapSquare wrapText="bothSides"/>
                  <wp:docPr id="1192278399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278399" name="Resim 1192278399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578" cy="1295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5016C">
              <w:rPr>
                <w:rFonts w:ascii="Times New Roman" w:hAnsi="Times New Roman" w:cs="Times New Roman"/>
                <w:sz w:val="24"/>
                <w:szCs w:val="24"/>
              </w:rPr>
              <w:t>Yanda fotosentez hızına etki eden faktörlerden birine ait grafik verilmiştir.</w:t>
            </w:r>
          </w:p>
          <w:p w14:paraId="500565A7" w14:textId="77777777" w:rsidR="007136F2" w:rsidRPr="00B5016C" w:rsidRDefault="007136F2" w:rsidP="00713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16C">
              <w:rPr>
                <w:rFonts w:ascii="Times New Roman" w:hAnsi="Times New Roman" w:cs="Times New Roman"/>
                <w:sz w:val="24"/>
                <w:szCs w:val="24"/>
              </w:rPr>
              <w:t xml:space="preserve">Şekilde verilen grafiğe göre </w:t>
            </w:r>
            <w:r w:rsidRPr="00B5016C">
              <w:rPr>
                <w:rFonts w:ascii="Segoe UI Emoji" w:hAnsi="Segoe UI Emoji" w:cs="Segoe UI Emoji"/>
                <w:sz w:val="24"/>
                <w:szCs w:val="24"/>
              </w:rPr>
              <w:t>❓</w:t>
            </w:r>
            <w:r w:rsidRPr="00B5016C">
              <w:rPr>
                <w:rFonts w:ascii="Times New Roman" w:hAnsi="Times New Roman" w:cs="Times New Roman"/>
                <w:sz w:val="24"/>
                <w:szCs w:val="24"/>
              </w:rPr>
              <w:t xml:space="preserve"> yerine yazılabilecek  fotosentez hızını etkileyen faktörlerden üç tanesini yazınız.</w:t>
            </w:r>
          </w:p>
          <w:p w14:paraId="7A19A715" w14:textId="77777777" w:rsidR="007136F2" w:rsidRDefault="007136F2" w:rsidP="00713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BD4A7" w14:textId="77777777" w:rsidR="007136F2" w:rsidRPr="00E832DC" w:rsidRDefault="007136F2" w:rsidP="00713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9E69B" w14:textId="77777777" w:rsidR="007136F2" w:rsidRDefault="007136F2" w:rsidP="007136F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609D46" w14:textId="77777777" w:rsidR="007136F2" w:rsidRDefault="007136F2" w:rsidP="007136F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B5C2A0" w14:textId="77777777" w:rsidR="007136F2" w:rsidRPr="000040E4" w:rsidRDefault="007136F2" w:rsidP="007136F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CA9D65E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A48BA10" w14:textId="77777777" w:rsidR="00FF4454" w:rsidRDefault="00FF4454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5759C592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35" style="width:0;height:1.5pt" o:hralign="center" o:bullet="t" o:hrstd="t" o:hr="t" fillcolor="#a0a0a0" stroked="f"/>
        </w:pict>
      </w:r>
    </w:p>
    <w:p w14:paraId="2C1BD979" w14:textId="77777777" w:rsidR="00A647FD" w:rsidRPr="005E7797" w:rsidRDefault="00C9711D" w:rsidP="003B6800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S1</w:t>
      </w:r>
    </w:p>
    <w:p w14:paraId="30EC368B" w14:textId="77777777" w:rsidR="00B73B19" w:rsidRPr="00B73B19" w:rsidRDefault="00B73B19" w:rsidP="00B73B19">
      <w:pPr>
        <w:rPr>
          <w:rFonts w:ascii="Times New Roman" w:hAnsi="Times New Roman" w:cs="Times New Roman"/>
          <w:iCs/>
          <w:sz w:val="24"/>
          <w:szCs w:val="24"/>
        </w:rPr>
      </w:pPr>
      <w:r w:rsidRPr="00B73B19">
        <w:rPr>
          <w:rFonts w:ascii="Times New Roman" w:hAnsi="Times New Roman" w:cs="Times New Roman"/>
          <w:iCs/>
          <w:sz w:val="24"/>
          <w:szCs w:val="24"/>
        </w:rPr>
        <w:t>H</w:t>
      </w:r>
      <w:r w:rsidRPr="00B73B19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B73B19">
        <w:rPr>
          <w:rFonts w:ascii="Times New Roman" w:hAnsi="Times New Roman" w:cs="Times New Roman"/>
          <w:iCs/>
          <w:sz w:val="24"/>
          <w:szCs w:val="24"/>
        </w:rPr>
        <w:t>SO</w:t>
      </w:r>
      <w:r w:rsidRPr="00B73B19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B73B19">
        <w:rPr>
          <w:rFonts w:ascii="Times New Roman" w:hAnsi="Times New Roman" w:cs="Times New Roman"/>
          <w:iCs/>
          <w:sz w:val="24"/>
          <w:szCs w:val="24"/>
        </w:rPr>
        <w:t xml:space="preserve"> + Ba(OH)</w:t>
      </w:r>
      <w:r w:rsidRPr="00B73B19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B73B19">
        <w:rPr>
          <w:rFonts w:ascii="Times New Roman" w:hAnsi="Times New Roman" w:cs="Times New Roman"/>
          <w:iCs/>
          <w:sz w:val="24"/>
          <w:szCs w:val="24"/>
        </w:rPr>
        <w:t xml:space="preserve"> → BaSO</w:t>
      </w:r>
      <w:r w:rsidRPr="00B73B19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B73B19">
        <w:rPr>
          <w:rFonts w:ascii="Times New Roman" w:hAnsi="Times New Roman" w:cs="Times New Roman"/>
          <w:iCs/>
          <w:sz w:val="24"/>
          <w:szCs w:val="24"/>
        </w:rPr>
        <w:t xml:space="preserve"> + </w:t>
      </w:r>
      <w:r w:rsidRPr="00B73B19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B73B19">
        <w:rPr>
          <w:rFonts w:ascii="Times New Roman" w:hAnsi="Times New Roman" w:cs="Times New Roman"/>
          <w:iCs/>
          <w:sz w:val="24"/>
          <w:szCs w:val="24"/>
        </w:rPr>
        <w:t>H</w:t>
      </w:r>
      <w:r w:rsidRPr="00B73B19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B73B19">
        <w:rPr>
          <w:rFonts w:ascii="Times New Roman" w:hAnsi="Times New Roman" w:cs="Times New Roman"/>
          <w:iCs/>
          <w:sz w:val="24"/>
          <w:szCs w:val="24"/>
        </w:rPr>
        <w:t>O</w:t>
      </w:r>
    </w:p>
    <w:p w14:paraId="70F53DB9" w14:textId="77777777" w:rsidR="00B73B19" w:rsidRPr="00B73B19" w:rsidRDefault="00B73B19" w:rsidP="00B73B19">
      <w:pPr>
        <w:rPr>
          <w:rFonts w:ascii="Times New Roman" w:hAnsi="Times New Roman" w:cs="Times New Roman"/>
          <w:iCs/>
          <w:sz w:val="24"/>
          <w:szCs w:val="24"/>
        </w:rPr>
      </w:pPr>
      <w:r w:rsidRPr="00B73B19">
        <w:rPr>
          <w:rFonts w:ascii="Times New Roman" w:hAnsi="Times New Roman" w:cs="Times New Roman"/>
          <w:iCs/>
          <w:sz w:val="24"/>
          <w:szCs w:val="24"/>
        </w:rPr>
        <w:t>H</w:t>
      </w:r>
      <w:r w:rsidRPr="00B73B19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B73B19">
        <w:rPr>
          <w:rFonts w:ascii="Times New Roman" w:hAnsi="Times New Roman" w:cs="Times New Roman"/>
          <w:iCs/>
          <w:sz w:val="24"/>
          <w:szCs w:val="24"/>
        </w:rPr>
        <w:t>PO</w:t>
      </w:r>
      <w:r w:rsidRPr="00B73B19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B73B19">
        <w:rPr>
          <w:rFonts w:ascii="Times New Roman" w:hAnsi="Times New Roman" w:cs="Times New Roman"/>
          <w:iCs/>
          <w:sz w:val="24"/>
          <w:szCs w:val="24"/>
        </w:rPr>
        <w:t xml:space="preserve"> + </w:t>
      </w:r>
      <w:r w:rsidRPr="00B73B19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B73B19">
        <w:rPr>
          <w:rFonts w:ascii="Times New Roman" w:hAnsi="Times New Roman" w:cs="Times New Roman"/>
          <w:iCs/>
          <w:sz w:val="24"/>
          <w:szCs w:val="24"/>
        </w:rPr>
        <w:t>KOH → K</w:t>
      </w:r>
      <w:r w:rsidRPr="00B73B19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B73B19">
        <w:rPr>
          <w:rFonts w:ascii="Times New Roman" w:hAnsi="Times New Roman" w:cs="Times New Roman"/>
          <w:iCs/>
          <w:sz w:val="24"/>
          <w:szCs w:val="24"/>
        </w:rPr>
        <w:t>PO</w:t>
      </w:r>
      <w:r w:rsidRPr="00B73B19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B73B19">
        <w:rPr>
          <w:rFonts w:ascii="Times New Roman" w:hAnsi="Times New Roman" w:cs="Times New Roman"/>
          <w:iCs/>
          <w:sz w:val="24"/>
          <w:szCs w:val="24"/>
        </w:rPr>
        <w:t xml:space="preserve"> + </w:t>
      </w:r>
      <w:r w:rsidRPr="00B73B19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B73B19">
        <w:rPr>
          <w:rFonts w:ascii="Times New Roman" w:hAnsi="Times New Roman" w:cs="Times New Roman"/>
          <w:iCs/>
          <w:sz w:val="24"/>
          <w:szCs w:val="24"/>
        </w:rPr>
        <w:t>H</w:t>
      </w:r>
      <w:r w:rsidRPr="00B73B19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B73B19">
        <w:rPr>
          <w:rFonts w:ascii="Times New Roman" w:hAnsi="Times New Roman" w:cs="Times New Roman"/>
          <w:iCs/>
          <w:sz w:val="24"/>
          <w:szCs w:val="24"/>
        </w:rPr>
        <w:t>O</w:t>
      </w:r>
    </w:p>
    <w:p w14:paraId="0F002EC8" w14:textId="66698C75" w:rsidR="00B73B19" w:rsidRDefault="00B73B19" w:rsidP="00A647FD">
      <w:pPr>
        <w:rPr>
          <w:rFonts w:ascii="Times New Roman" w:hAnsi="Times New Roman" w:cs="Times New Roman"/>
          <w:iCs/>
          <w:sz w:val="24"/>
          <w:szCs w:val="24"/>
        </w:rPr>
      </w:pPr>
      <w:r w:rsidRPr="00B73B19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B73B19">
        <w:rPr>
          <w:rFonts w:ascii="Times New Roman" w:hAnsi="Times New Roman" w:cs="Times New Roman"/>
          <w:iCs/>
          <w:sz w:val="24"/>
          <w:szCs w:val="24"/>
        </w:rPr>
        <w:t>H</w:t>
      </w:r>
      <w:r w:rsidRPr="00B73B19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B73B19">
        <w:rPr>
          <w:rFonts w:ascii="Times New Roman" w:hAnsi="Times New Roman" w:cs="Times New Roman"/>
          <w:iCs/>
          <w:sz w:val="24"/>
          <w:szCs w:val="24"/>
        </w:rPr>
        <w:t>PO</w:t>
      </w:r>
      <w:r w:rsidRPr="00B73B19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B73B19">
        <w:rPr>
          <w:rFonts w:ascii="Times New Roman" w:hAnsi="Times New Roman" w:cs="Times New Roman"/>
          <w:iCs/>
          <w:sz w:val="24"/>
          <w:szCs w:val="24"/>
        </w:rPr>
        <w:t xml:space="preserve"> + </w:t>
      </w:r>
      <w:r w:rsidRPr="00B73B19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B73B19">
        <w:rPr>
          <w:rFonts w:ascii="Times New Roman" w:hAnsi="Times New Roman" w:cs="Times New Roman"/>
          <w:iCs/>
          <w:sz w:val="24"/>
          <w:szCs w:val="24"/>
        </w:rPr>
        <w:t>Ca(OH)</w:t>
      </w:r>
      <w:r w:rsidRPr="00B73B19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B73B19">
        <w:rPr>
          <w:rFonts w:ascii="Times New Roman" w:hAnsi="Times New Roman" w:cs="Times New Roman"/>
          <w:iCs/>
          <w:sz w:val="24"/>
          <w:szCs w:val="24"/>
        </w:rPr>
        <w:t xml:space="preserve"> → Ca</w:t>
      </w:r>
      <w:r w:rsidRPr="00B73B19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B73B19">
        <w:rPr>
          <w:rFonts w:ascii="Times New Roman" w:hAnsi="Times New Roman" w:cs="Times New Roman"/>
          <w:iCs/>
          <w:sz w:val="24"/>
          <w:szCs w:val="24"/>
        </w:rPr>
        <w:t>(PO4)</w:t>
      </w:r>
      <w:r w:rsidRPr="00B73B19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B73B19">
        <w:rPr>
          <w:rFonts w:ascii="Times New Roman" w:hAnsi="Times New Roman" w:cs="Times New Roman"/>
          <w:iCs/>
          <w:sz w:val="24"/>
          <w:szCs w:val="24"/>
        </w:rPr>
        <w:t xml:space="preserve"> + </w:t>
      </w:r>
      <w:r w:rsidRPr="00B73B19">
        <w:rPr>
          <w:rFonts w:ascii="Times New Roman" w:hAnsi="Times New Roman" w:cs="Times New Roman"/>
          <w:iCs/>
          <w:sz w:val="24"/>
          <w:szCs w:val="24"/>
          <w:vertAlign w:val="subscript"/>
        </w:rPr>
        <w:t>6</w:t>
      </w:r>
      <w:r w:rsidRPr="00B73B19">
        <w:rPr>
          <w:rFonts w:ascii="Times New Roman" w:hAnsi="Times New Roman" w:cs="Times New Roman"/>
          <w:iCs/>
          <w:sz w:val="24"/>
          <w:szCs w:val="24"/>
        </w:rPr>
        <w:t>H</w:t>
      </w:r>
      <w:r w:rsidRPr="00B73B19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B73B19">
        <w:rPr>
          <w:rFonts w:ascii="Times New Roman" w:hAnsi="Times New Roman" w:cs="Times New Roman"/>
          <w:iCs/>
          <w:sz w:val="24"/>
          <w:szCs w:val="24"/>
        </w:rPr>
        <w:t>O</w:t>
      </w:r>
    </w:p>
    <w:p w14:paraId="3691AD0F" w14:textId="37749836" w:rsidR="00A647FD" w:rsidRPr="005E7797" w:rsidRDefault="00000000" w:rsidP="00A647F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9EE3F5">
          <v:rect id="_x0000_i1036" style="width:0;height:1.5pt" o:hralign="center" o:bullet="t" o:hrstd="t" o:hr="t" fillcolor="#a0a0a0" stroked="f"/>
        </w:pict>
      </w:r>
      <w:r w:rsidR="0076428B" w:rsidRPr="005E7797">
        <w:rPr>
          <w:rFonts w:ascii="Times New Roman" w:hAnsi="Times New Roman" w:cs="Times New Roman"/>
          <w:iCs/>
          <w:sz w:val="24"/>
          <w:szCs w:val="24"/>
        </w:rPr>
        <w:t xml:space="preserve"> S2</w:t>
      </w:r>
    </w:p>
    <w:p w14:paraId="0432BE3D" w14:textId="61420B25" w:rsidR="00870742" w:rsidRPr="00870742" w:rsidRDefault="00651AE5" w:rsidP="00A647FD">
      <w:pPr>
        <w:rPr>
          <w:rFonts w:ascii="Times New Roman" w:eastAsiaTheme="minorEastAsia" w:hAnsi="Times New Roman" w:cs="Times New Roman"/>
          <w:iCs/>
          <w:sz w:val="24"/>
          <w:szCs w:val="24"/>
        </w:rPr>
      </w:pPr>
      <w:r w:rsidRPr="00651AE5"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>K Asit → 3, 5, 6</w:t>
      </w:r>
      <w:r w:rsidRPr="00651AE5">
        <w:rPr>
          <w:rFonts w:ascii="Times New Roman" w:eastAsiaTheme="minorEastAsia" w:hAnsi="Times New Roman" w:cs="Times New Roman"/>
          <w:iCs/>
          <w:sz w:val="24"/>
          <w:szCs w:val="24"/>
        </w:rPr>
        <w:br/>
      </w:r>
      <w:r w:rsidRPr="00651AE5"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>M Baz → 1, 2, 4</w:t>
      </w:r>
    </w:p>
    <w:p w14:paraId="67130BB7" w14:textId="46E02C8C" w:rsidR="0076428B" w:rsidRPr="005E7797" w:rsidRDefault="00000000" w:rsidP="00A647F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08F348B">
          <v:rect id="_x0000_i1037" style="width:0;height:1.5pt" o:hralign="center" o:bullet="t" o:hrstd="t" o:hr="t" fillcolor="#a0a0a0" stroked="f"/>
        </w:pict>
      </w:r>
    </w:p>
    <w:p w14:paraId="05685A9D" w14:textId="363C649F" w:rsidR="00651AE5" w:rsidRPr="00651AE5" w:rsidRDefault="0076428B" w:rsidP="00651AE5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S3</w:t>
      </w:r>
      <w:r w:rsidRPr="005E7797">
        <w:rPr>
          <w:rFonts w:ascii="Times New Roman" w:hAnsi="Times New Roman" w:cs="Times New Roman"/>
          <w:iCs/>
          <w:sz w:val="24"/>
          <w:szCs w:val="24"/>
        </w:rPr>
        <w:br/>
      </w:r>
      <w:r w:rsidR="00651AE5" w:rsidRPr="00651AE5">
        <w:rPr>
          <w:rFonts w:ascii="Times New Roman" w:hAnsi="Times New Roman" w:cs="Times New Roman"/>
          <w:iCs/>
          <w:sz w:val="24"/>
          <w:szCs w:val="24"/>
        </w:rPr>
        <w:t>A) Sıvılar kaynama sıcaklığına kadar ısıtılırsa hangi düzenekteki sıvı daha fazla ısı almıştır? Nedeni ile açıklayınız.</w:t>
      </w:r>
    </w:p>
    <w:p w14:paraId="0F68E792" w14:textId="0F555B06" w:rsidR="00651AE5" w:rsidRPr="00651AE5" w:rsidRDefault="00651AE5" w:rsidP="00651AE5">
      <w:pPr>
        <w:rPr>
          <w:rFonts w:ascii="Times New Roman" w:hAnsi="Times New Roman" w:cs="Times New Roman"/>
          <w:iCs/>
          <w:sz w:val="24"/>
          <w:szCs w:val="24"/>
        </w:rPr>
      </w:pPr>
      <w:r w:rsidRPr="00651AE5">
        <w:rPr>
          <w:rFonts w:ascii="Times New Roman" w:hAnsi="Times New Roman" w:cs="Times New Roman"/>
          <w:iCs/>
          <w:sz w:val="24"/>
          <w:szCs w:val="24"/>
        </w:rPr>
        <w:t xml:space="preserve">İlk sıcaklıkları eşit olan K maddesi, özdeş ısıtıcılarla kaynama sıcaklığına kadar ısıtılırsa sıcaklık değişimi her iki kap içinde aynı olur. Kütlesi fazla olan sıvı daha fazla ısı almıştır. </w:t>
      </w:r>
      <w:r w:rsidRPr="00651AE5">
        <w:rPr>
          <w:rFonts w:ascii="Times New Roman" w:hAnsi="Times New Roman" w:cs="Times New Roman"/>
          <w:iCs/>
          <w:sz w:val="24"/>
          <w:szCs w:val="24"/>
        </w:rPr>
        <w:br/>
        <w:t>1. DÜZENEK</w:t>
      </w:r>
      <w:r w:rsidRPr="00651AE5">
        <w:rPr>
          <w:rFonts w:ascii="Times New Roman" w:hAnsi="Times New Roman" w:cs="Times New Roman"/>
          <w:iCs/>
          <w:sz w:val="24"/>
          <w:szCs w:val="24"/>
        </w:rPr>
        <w:br/>
      </w:r>
      <w:r w:rsidRPr="00651AE5">
        <w:rPr>
          <w:rFonts w:ascii="Times New Roman" w:hAnsi="Times New Roman" w:cs="Times New Roman"/>
          <w:i/>
          <w:iCs/>
          <w:sz w:val="24"/>
          <w:szCs w:val="24"/>
        </w:rPr>
        <w:t>Benzer açıklamalar da doğru kabul edilecektir.</w:t>
      </w:r>
    </w:p>
    <w:p w14:paraId="468877CC" w14:textId="222C3C2C" w:rsidR="00651AE5" w:rsidRPr="00651AE5" w:rsidRDefault="00651AE5" w:rsidP="00651AE5">
      <w:pPr>
        <w:rPr>
          <w:rFonts w:ascii="Times New Roman" w:hAnsi="Times New Roman" w:cs="Times New Roman"/>
          <w:iCs/>
          <w:sz w:val="24"/>
          <w:szCs w:val="24"/>
        </w:rPr>
      </w:pPr>
      <w:r w:rsidRPr="00651AE5">
        <w:rPr>
          <w:rFonts w:ascii="Times New Roman" w:hAnsi="Times New Roman" w:cs="Times New Roman"/>
          <w:iCs/>
          <w:sz w:val="24"/>
          <w:szCs w:val="24"/>
        </w:rPr>
        <w:t>B) Değişkenleri tabloda uygun biçimde doldurunuz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2709"/>
        <w:gridCol w:w="3237"/>
      </w:tblGrid>
      <w:tr w:rsidR="00651AE5" w:rsidRPr="00D52FBC" w14:paraId="508E9471" w14:textId="77777777" w:rsidTr="00651AE5">
        <w:tc>
          <w:tcPr>
            <w:tcW w:w="0" w:type="auto"/>
            <w:hideMark/>
          </w:tcPr>
          <w:p w14:paraId="7C68A9F1" w14:textId="77777777" w:rsidR="00651AE5" w:rsidRPr="00D52FBC" w:rsidRDefault="00651AE5" w:rsidP="002213C7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D52FBC">
              <w:rPr>
                <w:rFonts w:ascii="Comic Sans MS" w:hAnsi="Comic Sans MS" w:cstheme="minorHAnsi"/>
                <w:b/>
                <w:bCs/>
                <w:iCs/>
              </w:rPr>
              <w:t>Değişken Türü</w:t>
            </w:r>
          </w:p>
        </w:tc>
        <w:tc>
          <w:tcPr>
            <w:tcW w:w="0" w:type="auto"/>
            <w:hideMark/>
          </w:tcPr>
          <w:p w14:paraId="564C84C6" w14:textId="77777777" w:rsidR="00651AE5" w:rsidRPr="00D52FBC" w:rsidRDefault="00651AE5" w:rsidP="002213C7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D52FBC">
              <w:rPr>
                <w:rFonts w:ascii="Comic Sans MS" w:hAnsi="Comic Sans MS" w:cstheme="minorHAnsi"/>
                <w:b/>
                <w:bCs/>
                <w:iCs/>
              </w:rPr>
              <w:t>Değer</w:t>
            </w:r>
          </w:p>
        </w:tc>
      </w:tr>
      <w:tr w:rsidR="00651AE5" w:rsidRPr="00D52FBC" w14:paraId="67960CA1" w14:textId="77777777" w:rsidTr="00651AE5">
        <w:tc>
          <w:tcPr>
            <w:tcW w:w="0" w:type="auto"/>
            <w:hideMark/>
          </w:tcPr>
          <w:p w14:paraId="08E19E34" w14:textId="77777777" w:rsidR="00651AE5" w:rsidRPr="00D52FBC" w:rsidRDefault="00651AE5" w:rsidP="002213C7">
            <w:pPr>
              <w:rPr>
                <w:rFonts w:ascii="Comic Sans MS" w:hAnsi="Comic Sans MS" w:cstheme="minorHAnsi"/>
                <w:iCs/>
              </w:rPr>
            </w:pPr>
            <w:r w:rsidRPr="00D52FBC">
              <w:rPr>
                <w:rFonts w:ascii="Comic Sans MS" w:hAnsi="Comic Sans MS" w:cstheme="minorHAnsi"/>
                <w:b/>
                <w:bCs/>
                <w:iCs/>
              </w:rPr>
              <w:t>Bağımlı Değişken</w:t>
            </w:r>
          </w:p>
        </w:tc>
        <w:tc>
          <w:tcPr>
            <w:tcW w:w="0" w:type="auto"/>
            <w:hideMark/>
          </w:tcPr>
          <w:p w14:paraId="527EDAA0" w14:textId="77777777" w:rsidR="00651AE5" w:rsidRPr="00D52FBC" w:rsidRDefault="00651AE5" w:rsidP="002213C7">
            <w:pPr>
              <w:rPr>
                <w:rFonts w:ascii="Comic Sans MS" w:hAnsi="Comic Sans MS" w:cstheme="minorHAnsi"/>
                <w:iCs/>
              </w:rPr>
            </w:pPr>
            <w:r w:rsidRPr="00D52FBC">
              <w:rPr>
                <w:rFonts w:ascii="Comic Sans MS" w:hAnsi="Comic Sans MS" w:cstheme="minorHAnsi"/>
                <w:iCs/>
              </w:rPr>
              <w:t>Sıvıların aldıkları ısı miktarı</w:t>
            </w:r>
          </w:p>
        </w:tc>
      </w:tr>
      <w:tr w:rsidR="00651AE5" w:rsidRPr="00D52FBC" w14:paraId="34E13379" w14:textId="77777777" w:rsidTr="00651AE5">
        <w:tc>
          <w:tcPr>
            <w:tcW w:w="0" w:type="auto"/>
            <w:hideMark/>
          </w:tcPr>
          <w:p w14:paraId="026F7AE5" w14:textId="77777777" w:rsidR="00651AE5" w:rsidRPr="00D52FBC" w:rsidRDefault="00651AE5" w:rsidP="002213C7">
            <w:pPr>
              <w:rPr>
                <w:rFonts w:ascii="Comic Sans MS" w:hAnsi="Comic Sans MS" w:cstheme="minorHAnsi"/>
                <w:iCs/>
              </w:rPr>
            </w:pPr>
            <w:r w:rsidRPr="00D52FBC">
              <w:rPr>
                <w:rFonts w:ascii="Comic Sans MS" w:hAnsi="Comic Sans MS" w:cstheme="minorHAnsi"/>
                <w:b/>
                <w:bCs/>
                <w:iCs/>
              </w:rPr>
              <w:t>Bağımsız Değişken</w:t>
            </w:r>
          </w:p>
        </w:tc>
        <w:tc>
          <w:tcPr>
            <w:tcW w:w="0" w:type="auto"/>
            <w:hideMark/>
          </w:tcPr>
          <w:p w14:paraId="09CA6714" w14:textId="77777777" w:rsidR="00651AE5" w:rsidRPr="00D52FBC" w:rsidRDefault="00651AE5" w:rsidP="002213C7">
            <w:pPr>
              <w:rPr>
                <w:rFonts w:ascii="Comic Sans MS" w:hAnsi="Comic Sans MS" w:cstheme="minorHAnsi"/>
                <w:iCs/>
              </w:rPr>
            </w:pPr>
            <w:r w:rsidRPr="00D52FBC">
              <w:rPr>
                <w:rFonts w:ascii="Comic Sans MS" w:hAnsi="Comic Sans MS" w:cstheme="minorHAnsi"/>
                <w:iCs/>
              </w:rPr>
              <w:t>Sıvı miktarı</w:t>
            </w:r>
          </w:p>
        </w:tc>
      </w:tr>
      <w:tr w:rsidR="00651AE5" w:rsidRPr="00D52FBC" w14:paraId="1684A656" w14:textId="77777777" w:rsidTr="00651AE5">
        <w:tc>
          <w:tcPr>
            <w:tcW w:w="0" w:type="auto"/>
            <w:hideMark/>
          </w:tcPr>
          <w:p w14:paraId="3E80852F" w14:textId="77777777" w:rsidR="00651AE5" w:rsidRPr="00D52FBC" w:rsidRDefault="00651AE5" w:rsidP="002213C7">
            <w:pPr>
              <w:rPr>
                <w:rFonts w:ascii="Comic Sans MS" w:hAnsi="Comic Sans MS" w:cstheme="minorHAnsi"/>
                <w:iCs/>
              </w:rPr>
            </w:pPr>
            <w:r w:rsidRPr="00D52FBC">
              <w:rPr>
                <w:rFonts w:ascii="Comic Sans MS" w:hAnsi="Comic Sans MS" w:cstheme="minorHAnsi"/>
                <w:b/>
                <w:bCs/>
                <w:iCs/>
              </w:rPr>
              <w:t>Kontrol Edilen Değişken</w:t>
            </w:r>
          </w:p>
        </w:tc>
        <w:tc>
          <w:tcPr>
            <w:tcW w:w="0" w:type="auto"/>
            <w:hideMark/>
          </w:tcPr>
          <w:p w14:paraId="63823DAB" w14:textId="77777777" w:rsidR="00651AE5" w:rsidRPr="00D52FBC" w:rsidRDefault="00651AE5" w:rsidP="002213C7">
            <w:pPr>
              <w:rPr>
                <w:rFonts w:ascii="Comic Sans MS" w:hAnsi="Comic Sans MS" w:cstheme="minorHAnsi"/>
                <w:iCs/>
              </w:rPr>
            </w:pPr>
            <w:r w:rsidRPr="00D52FBC">
              <w:rPr>
                <w:rFonts w:ascii="Comic Sans MS" w:hAnsi="Comic Sans MS" w:cstheme="minorHAnsi"/>
                <w:iCs/>
              </w:rPr>
              <w:t>Sıvının cinsi, Sıcaklık değişimi</w:t>
            </w:r>
          </w:p>
        </w:tc>
      </w:tr>
    </w:tbl>
    <w:p w14:paraId="25620A44" w14:textId="2A3A91D2" w:rsidR="0076428B" w:rsidRPr="005E7797" w:rsidRDefault="00000000" w:rsidP="007642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0DF6D3E">
          <v:rect id="_x0000_i1038" style="width:0;height:1.5pt" o:hralign="center" o:bullet="t" o:hrstd="t" o:hr="t" fillcolor="#a0a0a0" stroked="f"/>
        </w:pict>
      </w:r>
    </w:p>
    <w:p w14:paraId="38291722" w14:textId="59C2438D" w:rsidR="00537EB1" w:rsidRDefault="0076428B" w:rsidP="00537EB1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S4</w:t>
      </w:r>
    </w:p>
    <w:p w14:paraId="404BC3D1" w14:textId="77777777" w:rsidR="00651AE5" w:rsidRPr="00B10886" w:rsidRDefault="00651AE5" w:rsidP="00651AE5">
      <w:pPr>
        <w:rPr>
          <w:rFonts w:ascii="Comic Sans MS" w:hAnsi="Comic Sans MS" w:cstheme="minorHAnsi"/>
          <w:iCs/>
        </w:rPr>
      </w:pPr>
      <w:r w:rsidRPr="00B10886">
        <w:rPr>
          <w:rFonts w:ascii="Comic Sans MS" w:hAnsi="Comic Sans MS" w:cstheme="minorHAnsi"/>
          <w:b/>
          <w:bCs/>
          <w:iCs/>
        </w:rPr>
        <w:t>a) Yapılan deneydeki bağımlı, bağımsız ve kontrol edilen değişkenleri yazınız.</w:t>
      </w:r>
    </w:p>
    <w:p w14:paraId="35A3FC19" w14:textId="77777777" w:rsidR="00651AE5" w:rsidRPr="00B10886" w:rsidRDefault="00651AE5" w:rsidP="00651AE5">
      <w:pPr>
        <w:rPr>
          <w:rFonts w:ascii="Comic Sans MS" w:hAnsi="Comic Sans MS" w:cstheme="minorHAnsi"/>
          <w:iCs/>
        </w:rPr>
      </w:pPr>
      <w:r w:rsidRPr="00B10886">
        <w:rPr>
          <w:rFonts w:ascii="Comic Sans MS" w:hAnsi="Comic Sans MS" w:cstheme="minorHAnsi"/>
          <w:b/>
          <w:bCs/>
          <w:iCs/>
        </w:rPr>
        <w:t>Bağımsız değişken</w:t>
      </w:r>
      <w:r w:rsidRPr="00B10886">
        <w:rPr>
          <w:rFonts w:ascii="Comic Sans MS" w:hAnsi="Comic Sans MS" w:cstheme="minorHAnsi"/>
          <w:iCs/>
        </w:rPr>
        <w:t>: Maddenin cinsi</w:t>
      </w:r>
      <w:r w:rsidRPr="00B10886">
        <w:rPr>
          <w:rFonts w:ascii="Comic Sans MS" w:hAnsi="Comic Sans MS" w:cstheme="minorHAnsi"/>
          <w:iCs/>
        </w:rPr>
        <w:br/>
      </w:r>
      <w:r w:rsidRPr="00B10886">
        <w:rPr>
          <w:rFonts w:ascii="Comic Sans MS" w:hAnsi="Comic Sans MS" w:cstheme="minorHAnsi"/>
          <w:b/>
          <w:bCs/>
          <w:iCs/>
        </w:rPr>
        <w:t>Bağımlı değişken</w:t>
      </w:r>
      <w:r w:rsidRPr="00B10886">
        <w:rPr>
          <w:rFonts w:ascii="Comic Sans MS" w:hAnsi="Comic Sans MS" w:cstheme="minorHAnsi"/>
          <w:iCs/>
        </w:rPr>
        <w:t>: Kapta kalan sıvı miktarı / buharlaşan sıvı miktarı</w:t>
      </w:r>
      <w:r w:rsidRPr="00B10886">
        <w:rPr>
          <w:rFonts w:ascii="Comic Sans MS" w:hAnsi="Comic Sans MS" w:cstheme="minorHAnsi"/>
          <w:iCs/>
        </w:rPr>
        <w:br/>
      </w:r>
      <w:r w:rsidRPr="00B10886">
        <w:rPr>
          <w:rFonts w:ascii="Comic Sans MS" w:hAnsi="Comic Sans MS" w:cstheme="minorHAnsi"/>
          <w:b/>
          <w:bCs/>
          <w:iCs/>
        </w:rPr>
        <w:t>Kontrol edilen değişken</w:t>
      </w:r>
      <w:r w:rsidRPr="00B10886">
        <w:rPr>
          <w:rFonts w:ascii="Comic Sans MS" w:hAnsi="Comic Sans MS" w:cstheme="minorHAnsi"/>
          <w:iCs/>
        </w:rPr>
        <w:t>: Başlangıçtaki sıvı miktarı, ısıtıcı ve süre</w:t>
      </w:r>
    </w:p>
    <w:p w14:paraId="6F0B1662" w14:textId="77777777" w:rsidR="00651AE5" w:rsidRPr="00B10886" w:rsidRDefault="00651AE5" w:rsidP="00651AE5">
      <w:pPr>
        <w:rPr>
          <w:rFonts w:ascii="Comic Sans MS" w:hAnsi="Comic Sans MS" w:cstheme="minorHAnsi"/>
          <w:iCs/>
        </w:rPr>
      </w:pPr>
      <w:r w:rsidRPr="00B10886">
        <w:rPr>
          <w:rFonts w:ascii="Comic Sans MS" w:hAnsi="Comic Sans MS" w:cstheme="minorHAnsi"/>
          <w:b/>
          <w:bCs/>
          <w:iCs/>
        </w:rPr>
        <w:t>b) Yapılan deneye göre K ve L maddelerinin buharlaşma ısıları arasındaki ilişkiyi nedenleriyle yazınız.</w:t>
      </w:r>
    </w:p>
    <w:p w14:paraId="67CAE798" w14:textId="17669C80" w:rsidR="00651AE5" w:rsidRDefault="00651AE5" w:rsidP="00651AE5">
      <w:pPr>
        <w:rPr>
          <w:rFonts w:ascii="Comic Sans MS" w:hAnsi="Comic Sans MS" w:cstheme="minorHAnsi"/>
          <w:iCs/>
        </w:rPr>
      </w:pPr>
      <w:r w:rsidRPr="00B10886">
        <w:rPr>
          <w:rFonts w:ascii="Comic Sans MS" w:hAnsi="Comic Sans MS" w:cstheme="minorHAnsi"/>
          <w:iCs/>
        </w:rPr>
        <w:t xml:space="preserve">Beherlerde kalan sıvı miktarlarına bakıldığında </w:t>
      </w:r>
      <w:r w:rsidRPr="00B10886">
        <w:rPr>
          <w:rFonts w:ascii="Comic Sans MS" w:hAnsi="Comic Sans MS" w:cstheme="minorHAnsi"/>
          <w:b/>
          <w:bCs/>
          <w:iCs/>
        </w:rPr>
        <w:t>K sıvısının miktarının daha fazla olması</w:t>
      </w:r>
      <w:r w:rsidRPr="00B10886">
        <w:rPr>
          <w:rFonts w:ascii="Comic Sans MS" w:hAnsi="Comic Sans MS" w:cstheme="minorHAnsi"/>
          <w:iCs/>
        </w:rPr>
        <w:t xml:space="preserve"> bu sıvıdaki buharlaşmanın daha az olduğunu gösterir. Aynı sürede eşit miktarda ısı verilmesine rağmen </w:t>
      </w:r>
      <w:r w:rsidRPr="00B10886">
        <w:rPr>
          <w:rFonts w:ascii="Comic Sans MS" w:hAnsi="Comic Sans MS" w:cstheme="minorHAnsi"/>
          <w:b/>
          <w:bCs/>
          <w:iCs/>
        </w:rPr>
        <w:t>K sıvısında buharlaşmanın daha az olması</w:t>
      </w:r>
      <w:r w:rsidRPr="00B10886">
        <w:rPr>
          <w:rFonts w:ascii="Comic Sans MS" w:hAnsi="Comic Sans MS" w:cstheme="minorHAnsi"/>
          <w:iCs/>
        </w:rPr>
        <w:t xml:space="preserve"> bu sıvının buharlaşma ısısının daha fazla olduğunu gösterir. Bu yüzden buharlaşma ısıları arasındaki ilişki </w:t>
      </w:r>
      <w:r w:rsidRPr="00B10886">
        <w:rPr>
          <w:rFonts w:ascii="Comic Sans MS" w:hAnsi="Comic Sans MS" w:cstheme="minorHAnsi"/>
          <w:b/>
          <w:bCs/>
          <w:iCs/>
        </w:rPr>
        <w:t>K &gt; L</w:t>
      </w:r>
      <w:r w:rsidRPr="00B10886">
        <w:rPr>
          <w:rFonts w:ascii="Comic Sans MS" w:hAnsi="Comic Sans MS" w:cstheme="minorHAnsi"/>
          <w:iCs/>
        </w:rPr>
        <w:t xml:space="preserve"> şeklindedir</w:t>
      </w:r>
    </w:p>
    <w:p w14:paraId="673390ED" w14:textId="77777777" w:rsidR="00651AE5" w:rsidRDefault="00651AE5" w:rsidP="00537EB1">
      <w:pPr>
        <w:rPr>
          <w:rFonts w:ascii="Comic Sans MS" w:hAnsi="Comic Sans MS" w:cstheme="minorHAnsi"/>
          <w:iCs/>
        </w:rPr>
      </w:pPr>
    </w:p>
    <w:p w14:paraId="0A86F9A7" w14:textId="6E239C64" w:rsidR="0076428B" w:rsidRPr="005E7797" w:rsidRDefault="00000000" w:rsidP="00537EB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66EDEED">
          <v:rect id="_x0000_i1039" style="width:0;height:1.5pt" o:hralign="center" o:bullet="t" o:hrstd="t" o:hr="t" fillcolor="#a0a0a0" stroked="f"/>
        </w:pict>
      </w:r>
    </w:p>
    <w:p w14:paraId="52E0F652" w14:textId="04EFD4EC" w:rsidR="005E7797" w:rsidRDefault="0076428B" w:rsidP="00537EB1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S5</w:t>
      </w:r>
    </w:p>
    <w:p w14:paraId="7448B8CA" w14:textId="24E61B30" w:rsidR="00DC4643" w:rsidRDefault="00DC4643" w:rsidP="0076428B">
      <w:pPr>
        <w:rPr>
          <w:rFonts w:ascii="Times New Roman" w:hAnsi="Times New Roman" w:cs="Times New Roman"/>
          <w:iCs/>
          <w:sz w:val="24"/>
          <w:szCs w:val="24"/>
        </w:rPr>
      </w:pPr>
      <w:r w:rsidRPr="006E6884">
        <w:rPr>
          <w:rFonts w:ascii="Comic Sans MS" w:hAnsi="Comic Sans MS" w:cstheme="minorHAnsi"/>
          <w:iCs/>
          <w:noProof/>
        </w:rPr>
        <w:lastRenderedPageBreak/>
        <w:drawing>
          <wp:inline distT="0" distB="0" distL="0" distR="0" wp14:anchorId="2AADD961" wp14:editId="6A792904">
            <wp:extent cx="2614808" cy="1590675"/>
            <wp:effectExtent l="0" t="0" r="0" b="0"/>
            <wp:docPr id="155724613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246136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8083" cy="1592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9BCB54" w14:textId="39D67B66" w:rsidR="0076428B" w:rsidRPr="005E7797" w:rsidRDefault="00000000" w:rsidP="007642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66B3086">
          <v:rect id="_x0000_i1040" style="width:0;height:1.5pt" o:hralign="center" o:bullet="t" o:hrstd="t" o:hr="t" fillcolor="#a0a0a0" stroked="f"/>
        </w:pict>
      </w:r>
    </w:p>
    <w:p w14:paraId="441ABDD7" w14:textId="77777777" w:rsidR="00312007" w:rsidRDefault="0076428B" w:rsidP="00312007">
      <w:pPr>
        <w:rPr>
          <w:rFonts w:ascii="Comic Sans MS" w:hAnsi="Comic Sans MS" w:cstheme="minorHAnsi"/>
          <w:iCs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S6</w:t>
      </w:r>
      <w:r w:rsidRPr="005E7797">
        <w:rPr>
          <w:rFonts w:ascii="Times New Roman" w:hAnsi="Times New Roman" w:cs="Times New Roman"/>
          <w:iCs/>
          <w:sz w:val="24"/>
          <w:szCs w:val="24"/>
        </w:rPr>
        <w:br/>
      </w:r>
      <w:r w:rsidR="00312007" w:rsidRPr="00DC4643">
        <w:rPr>
          <w:rFonts w:ascii="Comic Sans MS" w:hAnsi="Comic Sans MS" w:cstheme="minorHAnsi"/>
          <w:iCs/>
        </w:rPr>
        <w:t xml:space="preserve">a) K cisminin ağırlığı 12 N olduğuna göre L cisminin ağırlığı kaç N'dur? (5 puan) </w:t>
      </w:r>
    </w:p>
    <w:p w14:paraId="50F1BBB1" w14:textId="77777777" w:rsidR="00312007" w:rsidRDefault="00312007" w:rsidP="00312007">
      <w:pPr>
        <w:rPr>
          <w:rFonts w:ascii="Comic Sans MS" w:hAnsi="Comic Sans MS" w:cstheme="minorHAnsi"/>
          <w:iCs/>
        </w:rPr>
      </w:pPr>
      <w:r w:rsidRPr="00DC4643">
        <w:rPr>
          <w:rFonts w:ascii="Comic Sans MS" w:hAnsi="Comic Sans MS" w:cstheme="minorHAnsi"/>
          <w:iCs/>
        </w:rPr>
        <w:t xml:space="preserve">24 N'dur. </w:t>
      </w:r>
    </w:p>
    <w:p w14:paraId="64BA664A" w14:textId="77777777" w:rsidR="00312007" w:rsidRDefault="00312007" w:rsidP="00312007">
      <w:pPr>
        <w:rPr>
          <w:rFonts w:ascii="Comic Sans MS" w:hAnsi="Comic Sans MS" w:cstheme="minorHAnsi"/>
          <w:iCs/>
        </w:rPr>
      </w:pPr>
      <w:r w:rsidRPr="00DC4643">
        <w:rPr>
          <w:rFonts w:ascii="Comic Sans MS" w:hAnsi="Comic Sans MS" w:cstheme="minorHAnsi"/>
          <w:iCs/>
        </w:rPr>
        <w:t xml:space="preserve">b) K cismi, 4 metre aşağı çekildiğinde L cismi hangi yönde kaç metre hareket eder? Açıklayınız. </w:t>
      </w:r>
    </w:p>
    <w:p w14:paraId="5DF321C9" w14:textId="77777777" w:rsidR="00312007" w:rsidRPr="00B77497" w:rsidRDefault="00312007" w:rsidP="00312007">
      <w:pPr>
        <w:rPr>
          <w:rFonts w:ascii="Comic Sans MS" w:hAnsi="Comic Sans MS" w:cstheme="minorHAnsi"/>
          <w:iCs/>
        </w:rPr>
      </w:pPr>
      <w:r w:rsidRPr="00DC4643">
        <w:rPr>
          <w:rFonts w:ascii="Comic Sans MS" w:hAnsi="Comic Sans MS" w:cstheme="minorHAnsi"/>
          <w:iCs/>
        </w:rPr>
        <w:t xml:space="preserve"> Ağırlık da bir kuvvettir. K'nin kuvvet, L'nin yük olduğunu düşünürsek sistemde 2 kat kuvvet kazancı oluşur. 2 kat kuvvet kazancı varsa 2 kat da yoldan kayıp vardır. K cismi 4 metre aşağı çekilirse L cismi 2 metre yukarı doğru hareket eder. Çünkü sistem kuvvetin yönünü değiştirmektedir</w:t>
      </w:r>
    </w:p>
    <w:p w14:paraId="064A96B2" w14:textId="5364145A" w:rsidR="00230FED" w:rsidRPr="005E7797" w:rsidRDefault="00000000" w:rsidP="0031200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F207AAB">
          <v:rect id="_x0000_i1041" style="width:0;height:1.5pt" o:hralign="center" o:bullet="t" o:hrstd="t" o:hr="t" fillcolor="#a0a0a0" stroked="f"/>
        </w:pict>
      </w:r>
    </w:p>
    <w:p w14:paraId="20229595" w14:textId="77777777" w:rsidR="000A380F" w:rsidRDefault="003628FA" w:rsidP="000A380F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S7</w:t>
      </w:r>
    </w:p>
    <w:p w14:paraId="41DC6B6C" w14:textId="77777777" w:rsidR="00312007" w:rsidRDefault="00312007" w:rsidP="00312007">
      <w:pPr>
        <w:rPr>
          <w:rFonts w:ascii="Times New Roman" w:hAnsi="Times New Roman" w:cs="Times New Roman"/>
          <w:iCs/>
          <w:sz w:val="24"/>
          <w:szCs w:val="24"/>
        </w:rPr>
      </w:pPr>
      <w:r w:rsidRPr="00DC4643">
        <w:rPr>
          <w:rFonts w:ascii="Times New Roman" w:hAnsi="Times New Roman" w:cs="Times New Roman"/>
          <w:iCs/>
          <w:sz w:val="24"/>
          <w:szCs w:val="24"/>
        </w:rPr>
        <w:t xml:space="preserve">El arabası </w:t>
      </w:r>
    </w:p>
    <w:p w14:paraId="5CC1372A" w14:textId="7A3E586A" w:rsidR="00FF4454" w:rsidRDefault="00312007" w:rsidP="000A380F">
      <w:pPr>
        <w:rPr>
          <w:rFonts w:ascii="Times New Roman" w:hAnsi="Times New Roman" w:cs="Times New Roman"/>
          <w:iCs/>
          <w:sz w:val="24"/>
          <w:szCs w:val="24"/>
        </w:rPr>
      </w:pPr>
      <w:r w:rsidRPr="00DC4643">
        <w:rPr>
          <w:rFonts w:ascii="Times New Roman" w:hAnsi="Times New Roman" w:cs="Times New Roman"/>
          <w:iCs/>
          <w:sz w:val="24"/>
          <w:szCs w:val="24"/>
        </w:rPr>
        <w:t>Ceviz kıracağı</w:t>
      </w:r>
    </w:p>
    <w:p w14:paraId="1737B10F" w14:textId="3150FF1C" w:rsidR="003628FA" w:rsidRPr="005E7797" w:rsidRDefault="00000000" w:rsidP="000A380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1F5D240">
          <v:rect id="_x0000_i1042" style="width:0;height:1.5pt" o:hralign="center" o:bullet="t" o:hrstd="t" o:hr="t" fillcolor="#a0a0a0" stroked="f"/>
        </w:pict>
      </w:r>
    </w:p>
    <w:p w14:paraId="09F380A0" w14:textId="409C36DD" w:rsidR="003628FA" w:rsidRDefault="003628FA" w:rsidP="003628FA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S8</w:t>
      </w:r>
    </w:p>
    <w:p w14:paraId="3E659C97" w14:textId="325B86B6" w:rsidR="007136F2" w:rsidRPr="007136F2" w:rsidRDefault="007136F2" w:rsidP="003628FA">
      <w:pPr>
        <w:rPr>
          <w:rFonts w:ascii="Times New Roman" w:hAnsi="Times New Roman" w:cs="Times New Roman"/>
          <w:iCs/>
          <w:sz w:val="24"/>
          <w:szCs w:val="24"/>
        </w:rPr>
      </w:pPr>
      <w:r w:rsidRPr="007136F2">
        <w:rPr>
          <w:rFonts w:ascii="Times New Roman" w:hAnsi="Times New Roman" w:cs="Times New Roman"/>
          <w:iCs/>
          <w:sz w:val="24"/>
          <w:szCs w:val="24"/>
        </w:rPr>
        <w:t>1. basamak (en alt): K</w:t>
      </w:r>
      <w:r w:rsidRPr="007136F2">
        <w:rPr>
          <w:rFonts w:ascii="Times New Roman" w:hAnsi="Times New Roman" w:cs="Times New Roman"/>
          <w:iCs/>
          <w:sz w:val="24"/>
          <w:szCs w:val="24"/>
        </w:rPr>
        <w:br/>
        <w:t>2. basamak: L</w:t>
      </w:r>
      <w:r w:rsidRPr="007136F2">
        <w:rPr>
          <w:rFonts w:ascii="Times New Roman" w:hAnsi="Times New Roman" w:cs="Times New Roman"/>
          <w:iCs/>
          <w:sz w:val="24"/>
          <w:szCs w:val="24"/>
        </w:rPr>
        <w:br/>
        <w:t>3. basamak: M</w:t>
      </w:r>
      <w:r w:rsidRPr="007136F2">
        <w:rPr>
          <w:rFonts w:ascii="Times New Roman" w:hAnsi="Times New Roman" w:cs="Times New Roman"/>
          <w:iCs/>
          <w:sz w:val="24"/>
          <w:szCs w:val="24"/>
        </w:rPr>
        <w:br/>
        <w:t>4. basamak (en üst): N</w:t>
      </w:r>
    </w:p>
    <w:p w14:paraId="40721989" w14:textId="41722D16" w:rsidR="00DC4643" w:rsidRDefault="00DC4643" w:rsidP="003628F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7E1EDF2">
          <v:rect id="_x0000_i1043" style="width:0;height:1.5pt" o:hralign="center" o:bullet="t" o:hrstd="t" o:hr="t" fillcolor="#a0a0a0" stroked="f"/>
        </w:pict>
      </w:r>
    </w:p>
    <w:p w14:paraId="6581A9B1" w14:textId="5BCDAB36" w:rsidR="00DC4643" w:rsidRDefault="00DC4643" w:rsidP="003628F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S9 </w:t>
      </w:r>
    </w:p>
    <w:p w14:paraId="431BCB49" w14:textId="77777777" w:rsidR="007136F2" w:rsidRDefault="007136F2" w:rsidP="007136F2">
      <w:pPr>
        <w:rPr>
          <w:rFonts w:ascii="Times New Roman" w:hAnsi="Times New Roman" w:cs="Times New Roman"/>
          <w:iCs/>
          <w:sz w:val="24"/>
          <w:szCs w:val="24"/>
        </w:rPr>
      </w:pPr>
      <w:r w:rsidRPr="00A212BD">
        <w:rPr>
          <w:rFonts w:ascii="Times New Roman" w:hAnsi="Times New Roman" w:cs="Times New Roman"/>
          <w:iCs/>
          <w:sz w:val="24"/>
          <w:szCs w:val="24"/>
        </w:rPr>
        <w:t xml:space="preserve">A) Mineral miktarı </w:t>
      </w:r>
    </w:p>
    <w:p w14:paraId="1C528F6E" w14:textId="77777777" w:rsidR="007136F2" w:rsidRDefault="007136F2" w:rsidP="007136F2">
      <w:pPr>
        <w:rPr>
          <w:rFonts w:ascii="Times New Roman" w:hAnsi="Times New Roman" w:cs="Times New Roman"/>
          <w:iCs/>
          <w:sz w:val="24"/>
          <w:szCs w:val="24"/>
        </w:rPr>
      </w:pPr>
      <w:r w:rsidRPr="00A212BD">
        <w:rPr>
          <w:rFonts w:ascii="Times New Roman" w:hAnsi="Times New Roman" w:cs="Times New Roman"/>
          <w:iCs/>
          <w:sz w:val="24"/>
          <w:szCs w:val="24"/>
        </w:rPr>
        <w:t xml:space="preserve">B) Işık şiddeti </w:t>
      </w:r>
    </w:p>
    <w:p w14:paraId="26554116" w14:textId="77777777" w:rsidR="007136F2" w:rsidRDefault="007136F2" w:rsidP="007136F2">
      <w:pPr>
        <w:rPr>
          <w:rFonts w:ascii="Times New Roman" w:hAnsi="Times New Roman" w:cs="Times New Roman"/>
          <w:iCs/>
          <w:sz w:val="24"/>
          <w:szCs w:val="24"/>
        </w:rPr>
      </w:pPr>
      <w:r w:rsidRPr="00A212BD">
        <w:rPr>
          <w:rFonts w:ascii="Times New Roman" w:hAnsi="Times New Roman" w:cs="Times New Roman"/>
          <w:iCs/>
          <w:sz w:val="24"/>
          <w:szCs w:val="24"/>
        </w:rPr>
        <w:t xml:space="preserve">C) Karbondioksit miktarı </w:t>
      </w:r>
    </w:p>
    <w:p w14:paraId="10F4AAC1" w14:textId="77777777" w:rsidR="00DC4643" w:rsidRDefault="00DC4643" w:rsidP="003628FA">
      <w:pPr>
        <w:rPr>
          <w:rFonts w:ascii="Times New Roman" w:hAnsi="Times New Roman" w:cs="Times New Roman"/>
          <w:iCs/>
          <w:sz w:val="24"/>
          <w:szCs w:val="24"/>
        </w:rPr>
      </w:pPr>
    </w:p>
    <w:p w14:paraId="5477C4A5" w14:textId="77777777" w:rsidR="00DC4643" w:rsidRDefault="00DC4643" w:rsidP="003628FA">
      <w:pPr>
        <w:rPr>
          <w:rFonts w:ascii="Times New Roman" w:hAnsi="Times New Roman" w:cs="Times New Roman"/>
          <w:iCs/>
          <w:sz w:val="24"/>
          <w:szCs w:val="24"/>
        </w:rPr>
      </w:pPr>
    </w:p>
    <w:p w14:paraId="07BBBA2C" w14:textId="77777777" w:rsidR="00DC4643" w:rsidRPr="005E7797" w:rsidRDefault="00DC4643" w:rsidP="003628FA">
      <w:pPr>
        <w:rPr>
          <w:rFonts w:ascii="Times New Roman" w:hAnsi="Times New Roman" w:cs="Times New Roman"/>
          <w:iCs/>
          <w:sz w:val="24"/>
          <w:szCs w:val="24"/>
        </w:rPr>
      </w:pPr>
    </w:p>
    <w:sectPr w:rsidR="00DC4643" w:rsidRPr="005E7797" w:rsidSect="005771DB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9A935" w14:textId="77777777" w:rsidR="003D5B1C" w:rsidRDefault="003D5B1C" w:rsidP="00804A3F">
      <w:pPr>
        <w:spacing w:after="0" w:line="240" w:lineRule="auto"/>
      </w:pPr>
      <w:r>
        <w:separator/>
      </w:r>
    </w:p>
  </w:endnote>
  <w:endnote w:type="continuationSeparator" w:id="0">
    <w:p w14:paraId="4F040D16" w14:textId="77777777" w:rsidR="003D5B1C" w:rsidRDefault="003D5B1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69D8F" w14:textId="77777777" w:rsidR="003D5B1C" w:rsidRDefault="003D5B1C" w:rsidP="00804A3F">
      <w:pPr>
        <w:spacing w:after="0" w:line="240" w:lineRule="auto"/>
      </w:pPr>
      <w:r>
        <w:separator/>
      </w:r>
    </w:p>
  </w:footnote>
  <w:footnote w:type="continuationSeparator" w:id="0">
    <w:p w14:paraId="4300C9B7" w14:textId="77777777" w:rsidR="003D5B1C" w:rsidRDefault="003D5B1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hralign="center" o:bullet="t" o:hrstd="t" o:hr="t" fillcolor="#a0a0a0" stroked="f"/>
    </w:pict>
  </w:numPicBullet>
  <w:numPicBullet w:numPicBulletId="2">
    <w:pict>
      <v:rect w14:anchorId="749E524C" id="_x0000_i1027" style="width:0;height:1.5pt" o:hralign="center" o:bullet="t" o:hrstd="t" o:hr="t" fillcolor="#a0a0a0" stroked="f"/>
    </w:pict>
  </w:numPicBullet>
  <w:numPicBullet w:numPicBulletId="3">
    <w:pict>
      <v:rect id="_x0000_i1028" style="width:0;height:1.5pt" o:hralign="center" o:bullet="t" o:hrstd="t" o:hr="t" fillcolor="#a0a0a0" stroked="f"/>
    </w:pict>
  </w:numPicBullet>
  <w:numPicBullet w:numPicBulletId="4">
    <w:pict>
      <v:rect id="_x0000_i1029" style="width:0;height:1.5pt" o:hralign="center" o:bullet="t" o:hrstd="t" o:hr="t" fillcolor="#a0a0a0" stroked="f"/>
    </w:pict>
  </w:numPicBullet>
  <w:numPicBullet w:numPicBulletId="5">
    <w:pict>
      <v:rect id="_x0000_i1030" style="width:0;height:1.5pt" o:hralign="center" o:bullet="t" o:hrstd="t" o:hr="t" fillcolor="#a0a0a0" stroked="f"/>
    </w:pict>
  </w:numPicBullet>
  <w:numPicBullet w:numPicBulletId="6">
    <w:pict>
      <v:rect id="_x0000_i1031" style="width:0;height:1.5pt" o:hralign="center" o:bullet="t" o:hrstd="t" o:hr="t" fillcolor="#a0a0a0" stroked="f"/>
    </w:pict>
  </w:numPicBullet>
  <w:numPicBullet w:numPicBulletId="7">
    <w:pict>
      <v:rect id="_x0000_i1032" style="width:0;height:1.5pt" o:hralign="center" o:bullet="t" o:hrstd="t" o:hr="t" fillcolor="#a0a0a0" stroked="f"/>
    </w:pict>
  </w:numPicBullet>
  <w:numPicBullet w:numPicBulletId="8">
    <w:pict>
      <v:rect id="_x0000_i1033" style="width:0;height:1.5pt" o:hralign="center" o:bullet="t" o:hrstd="t" o:hr="t" fillcolor="#a0a0a0" stroked="f"/>
    </w:pict>
  </w:numPicBullet>
  <w:numPicBullet w:numPicBulletId="9">
    <w:pict>
      <v:rect id="_x0000_i1034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771010"/>
    <w:multiLevelType w:val="multilevel"/>
    <w:tmpl w:val="F0323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2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88318B"/>
    <w:multiLevelType w:val="multilevel"/>
    <w:tmpl w:val="B9428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2F452AA7"/>
    <w:multiLevelType w:val="multilevel"/>
    <w:tmpl w:val="02A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B62A45"/>
    <w:multiLevelType w:val="hybridMultilevel"/>
    <w:tmpl w:val="1F9600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48CB49D8"/>
    <w:multiLevelType w:val="multilevel"/>
    <w:tmpl w:val="753E3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6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E021528"/>
    <w:multiLevelType w:val="multilevel"/>
    <w:tmpl w:val="C796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4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1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3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5"/>
  </w:num>
  <w:num w:numId="2" w16cid:durableId="1290553658">
    <w:abstractNumId w:val="69"/>
  </w:num>
  <w:num w:numId="3" w16cid:durableId="931087092">
    <w:abstractNumId w:val="56"/>
  </w:num>
  <w:num w:numId="4" w16cid:durableId="1730376091">
    <w:abstractNumId w:val="53"/>
  </w:num>
  <w:num w:numId="5" w16cid:durableId="1214778717">
    <w:abstractNumId w:val="43"/>
  </w:num>
  <w:num w:numId="6" w16cid:durableId="913975450">
    <w:abstractNumId w:val="58"/>
  </w:num>
  <w:num w:numId="7" w16cid:durableId="2147041067">
    <w:abstractNumId w:val="73"/>
  </w:num>
  <w:num w:numId="8" w16cid:durableId="1745445622">
    <w:abstractNumId w:val="48"/>
  </w:num>
  <w:num w:numId="9" w16cid:durableId="1087112472">
    <w:abstractNumId w:val="21"/>
  </w:num>
  <w:num w:numId="10" w16cid:durableId="1809782972">
    <w:abstractNumId w:val="61"/>
  </w:num>
  <w:num w:numId="11" w16cid:durableId="883712457">
    <w:abstractNumId w:val="80"/>
  </w:num>
  <w:num w:numId="12" w16cid:durableId="459615219">
    <w:abstractNumId w:val="28"/>
  </w:num>
  <w:num w:numId="13" w16cid:durableId="706832223">
    <w:abstractNumId w:val="82"/>
  </w:num>
  <w:num w:numId="14" w16cid:durableId="1501115524">
    <w:abstractNumId w:val="30"/>
  </w:num>
  <w:num w:numId="15" w16cid:durableId="1948730572">
    <w:abstractNumId w:val="60"/>
  </w:num>
  <w:num w:numId="16" w16cid:durableId="568274058">
    <w:abstractNumId w:val="40"/>
  </w:num>
  <w:num w:numId="17" w16cid:durableId="1010529932">
    <w:abstractNumId w:val="45"/>
  </w:num>
  <w:num w:numId="18" w16cid:durableId="1624926406">
    <w:abstractNumId w:val="11"/>
  </w:num>
  <w:num w:numId="19" w16cid:durableId="951280546">
    <w:abstractNumId w:val="75"/>
  </w:num>
  <w:num w:numId="20" w16cid:durableId="955015884">
    <w:abstractNumId w:val="66"/>
  </w:num>
  <w:num w:numId="21" w16cid:durableId="1236746338">
    <w:abstractNumId w:val="37"/>
  </w:num>
  <w:num w:numId="22" w16cid:durableId="1957908656">
    <w:abstractNumId w:val="38"/>
  </w:num>
  <w:num w:numId="23" w16cid:durableId="2001691490">
    <w:abstractNumId w:val="72"/>
  </w:num>
  <w:num w:numId="24" w16cid:durableId="1896575001">
    <w:abstractNumId w:val="23"/>
  </w:num>
  <w:num w:numId="25" w16cid:durableId="615409564">
    <w:abstractNumId w:val="5"/>
  </w:num>
  <w:num w:numId="26" w16cid:durableId="1414430348">
    <w:abstractNumId w:val="12"/>
  </w:num>
  <w:num w:numId="27" w16cid:durableId="860511937">
    <w:abstractNumId w:val="52"/>
  </w:num>
  <w:num w:numId="28" w16cid:durableId="233004570">
    <w:abstractNumId w:val="7"/>
  </w:num>
  <w:num w:numId="29" w16cid:durableId="1703550026">
    <w:abstractNumId w:val="67"/>
  </w:num>
  <w:num w:numId="30" w16cid:durableId="696082085">
    <w:abstractNumId w:val="3"/>
  </w:num>
  <w:num w:numId="31" w16cid:durableId="377625666">
    <w:abstractNumId w:val="54"/>
  </w:num>
  <w:num w:numId="32" w16cid:durableId="553010463">
    <w:abstractNumId w:val="2"/>
  </w:num>
  <w:num w:numId="33" w16cid:durableId="1067848775">
    <w:abstractNumId w:val="68"/>
  </w:num>
  <w:num w:numId="34" w16cid:durableId="531768972">
    <w:abstractNumId w:val="41"/>
  </w:num>
  <w:num w:numId="35" w16cid:durableId="1766534852">
    <w:abstractNumId w:val="13"/>
  </w:num>
  <w:num w:numId="36" w16cid:durableId="1916864338">
    <w:abstractNumId w:val="51"/>
  </w:num>
  <w:num w:numId="37" w16cid:durableId="1603298381">
    <w:abstractNumId w:val="83"/>
  </w:num>
  <w:num w:numId="38" w16cid:durableId="1641617108">
    <w:abstractNumId w:val="49"/>
  </w:num>
  <w:num w:numId="39" w16cid:durableId="50542409">
    <w:abstractNumId w:val="0"/>
  </w:num>
  <w:num w:numId="40" w16cid:durableId="1797407963">
    <w:abstractNumId w:val="35"/>
  </w:num>
  <w:num w:numId="41" w16cid:durableId="1469661825">
    <w:abstractNumId w:val="78"/>
  </w:num>
  <w:num w:numId="42" w16cid:durableId="329606632">
    <w:abstractNumId w:val="8"/>
  </w:num>
  <w:num w:numId="43" w16cid:durableId="1435636592">
    <w:abstractNumId w:val="79"/>
  </w:num>
  <w:num w:numId="44" w16cid:durableId="1742168784">
    <w:abstractNumId w:val="4"/>
  </w:num>
  <w:num w:numId="45" w16cid:durableId="1589582854">
    <w:abstractNumId w:val="50"/>
  </w:num>
  <w:num w:numId="46" w16cid:durableId="1008681168">
    <w:abstractNumId w:val="18"/>
  </w:num>
  <w:num w:numId="47" w16cid:durableId="1496649700">
    <w:abstractNumId w:val="59"/>
  </w:num>
  <w:num w:numId="48" w16cid:durableId="48310386">
    <w:abstractNumId w:val="57"/>
  </w:num>
  <w:num w:numId="49" w16cid:durableId="1375496535">
    <w:abstractNumId w:val="64"/>
  </w:num>
  <w:num w:numId="50" w16cid:durableId="1591432440">
    <w:abstractNumId w:val="22"/>
  </w:num>
  <w:num w:numId="51" w16cid:durableId="2064406534">
    <w:abstractNumId w:val="74"/>
  </w:num>
  <w:num w:numId="52" w16cid:durableId="1357540628">
    <w:abstractNumId w:val="36"/>
  </w:num>
  <w:num w:numId="53" w16cid:durableId="225148056">
    <w:abstractNumId w:val="65"/>
  </w:num>
  <w:num w:numId="54" w16cid:durableId="678654754">
    <w:abstractNumId w:val="32"/>
  </w:num>
  <w:num w:numId="55" w16cid:durableId="1647929859">
    <w:abstractNumId w:val="33"/>
  </w:num>
  <w:num w:numId="56" w16cid:durableId="1935479658">
    <w:abstractNumId w:val="27"/>
  </w:num>
  <w:num w:numId="57" w16cid:durableId="822963593">
    <w:abstractNumId w:val="10"/>
  </w:num>
  <w:num w:numId="58" w16cid:durableId="325406096">
    <w:abstractNumId w:val="62"/>
  </w:num>
  <w:num w:numId="59" w16cid:durableId="552499239">
    <w:abstractNumId w:val="47"/>
  </w:num>
  <w:num w:numId="60" w16cid:durableId="1377389716">
    <w:abstractNumId w:val="44"/>
  </w:num>
  <w:num w:numId="61" w16cid:durableId="1310668404">
    <w:abstractNumId w:val="1"/>
  </w:num>
  <w:num w:numId="62" w16cid:durableId="652682638">
    <w:abstractNumId w:val="76"/>
  </w:num>
  <w:num w:numId="63" w16cid:durableId="529949818">
    <w:abstractNumId w:val="25"/>
  </w:num>
  <w:num w:numId="64" w16cid:durableId="2075541280">
    <w:abstractNumId w:val="55"/>
  </w:num>
  <w:num w:numId="65" w16cid:durableId="932475700">
    <w:abstractNumId w:val="81"/>
  </w:num>
  <w:num w:numId="66" w16cid:durableId="1866207425">
    <w:abstractNumId w:val="77"/>
  </w:num>
  <w:num w:numId="67" w16cid:durableId="1231891212">
    <w:abstractNumId w:val="15"/>
  </w:num>
  <w:num w:numId="68" w16cid:durableId="1775127032">
    <w:abstractNumId w:val="42"/>
  </w:num>
  <w:num w:numId="69" w16cid:durableId="1784809776">
    <w:abstractNumId w:val="70"/>
  </w:num>
  <w:num w:numId="70" w16cid:durableId="566690964">
    <w:abstractNumId w:val="17"/>
  </w:num>
  <w:num w:numId="71" w16cid:durableId="1007556450">
    <w:abstractNumId w:val="6"/>
  </w:num>
  <w:num w:numId="72" w16cid:durableId="1537810315">
    <w:abstractNumId w:val="14"/>
  </w:num>
  <w:num w:numId="73" w16cid:durableId="530918613">
    <w:abstractNumId w:val="84"/>
  </w:num>
  <w:num w:numId="74" w16cid:durableId="2120640354">
    <w:abstractNumId w:val="34"/>
  </w:num>
  <w:num w:numId="75" w16cid:durableId="305476998">
    <w:abstractNumId w:val="20"/>
  </w:num>
  <w:num w:numId="76" w16cid:durableId="1311446044">
    <w:abstractNumId w:val="16"/>
  </w:num>
  <w:num w:numId="77" w16cid:durableId="275719916">
    <w:abstractNumId w:val="9"/>
  </w:num>
  <w:num w:numId="78" w16cid:durableId="686639038">
    <w:abstractNumId w:val="71"/>
  </w:num>
  <w:num w:numId="79" w16cid:durableId="1846355431">
    <w:abstractNumId w:val="24"/>
  </w:num>
  <w:num w:numId="80" w16cid:durableId="292291762">
    <w:abstractNumId w:val="46"/>
  </w:num>
  <w:num w:numId="81" w16cid:durableId="1263883220">
    <w:abstractNumId w:val="19"/>
  </w:num>
  <w:num w:numId="82" w16cid:durableId="1844124296">
    <w:abstractNumId w:val="63"/>
  </w:num>
  <w:num w:numId="83" w16cid:durableId="1903905427">
    <w:abstractNumId w:val="31"/>
  </w:num>
  <w:num w:numId="84" w16cid:durableId="1359045072">
    <w:abstractNumId w:val="26"/>
  </w:num>
  <w:num w:numId="85" w16cid:durableId="1232500013">
    <w:abstractNumId w:val="29"/>
  </w:num>
  <w:num w:numId="86" w16cid:durableId="17204036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0ACB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2A0D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A380F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39A6"/>
    <w:rsid w:val="000F4897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6A2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691C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0739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0FED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7537F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1F84"/>
    <w:rsid w:val="002B3889"/>
    <w:rsid w:val="002C44D6"/>
    <w:rsid w:val="002D1772"/>
    <w:rsid w:val="002E37B9"/>
    <w:rsid w:val="002E7BE5"/>
    <w:rsid w:val="002F1B34"/>
    <w:rsid w:val="002F1C04"/>
    <w:rsid w:val="002F640A"/>
    <w:rsid w:val="002F6EC0"/>
    <w:rsid w:val="00300EFA"/>
    <w:rsid w:val="003014A3"/>
    <w:rsid w:val="00301D96"/>
    <w:rsid w:val="003116FA"/>
    <w:rsid w:val="00312007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FCE"/>
    <w:rsid w:val="003424B4"/>
    <w:rsid w:val="00342BC2"/>
    <w:rsid w:val="00344A8C"/>
    <w:rsid w:val="0034572A"/>
    <w:rsid w:val="003463C5"/>
    <w:rsid w:val="0035395F"/>
    <w:rsid w:val="00361409"/>
    <w:rsid w:val="003628FA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800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5B1C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6A52"/>
    <w:rsid w:val="004C7F85"/>
    <w:rsid w:val="004D078E"/>
    <w:rsid w:val="004D1829"/>
    <w:rsid w:val="004D2111"/>
    <w:rsid w:val="004D5F0A"/>
    <w:rsid w:val="004D6CB5"/>
    <w:rsid w:val="004E0699"/>
    <w:rsid w:val="004E2510"/>
    <w:rsid w:val="004E7A8F"/>
    <w:rsid w:val="004F5213"/>
    <w:rsid w:val="004F60EF"/>
    <w:rsid w:val="005010B2"/>
    <w:rsid w:val="005024B6"/>
    <w:rsid w:val="005037FF"/>
    <w:rsid w:val="00506588"/>
    <w:rsid w:val="00506D6E"/>
    <w:rsid w:val="005108B4"/>
    <w:rsid w:val="0051262A"/>
    <w:rsid w:val="0051285D"/>
    <w:rsid w:val="00512C9C"/>
    <w:rsid w:val="00513D8C"/>
    <w:rsid w:val="00516559"/>
    <w:rsid w:val="005175A4"/>
    <w:rsid w:val="005201CC"/>
    <w:rsid w:val="00522869"/>
    <w:rsid w:val="00525212"/>
    <w:rsid w:val="00537EB1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B117D"/>
    <w:rsid w:val="005B1CBC"/>
    <w:rsid w:val="005B20CE"/>
    <w:rsid w:val="005B2209"/>
    <w:rsid w:val="005B51F7"/>
    <w:rsid w:val="005B5B16"/>
    <w:rsid w:val="005B7FDB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478A"/>
    <w:rsid w:val="005E7797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0A5C"/>
    <w:rsid w:val="0063683C"/>
    <w:rsid w:val="006368F8"/>
    <w:rsid w:val="00640A9B"/>
    <w:rsid w:val="00641D45"/>
    <w:rsid w:val="00643367"/>
    <w:rsid w:val="00651AE5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C722A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36F2"/>
    <w:rsid w:val="00714D58"/>
    <w:rsid w:val="00717A29"/>
    <w:rsid w:val="00726AA9"/>
    <w:rsid w:val="00730F5F"/>
    <w:rsid w:val="007322AF"/>
    <w:rsid w:val="0073322B"/>
    <w:rsid w:val="00737775"/>
    <w:rsid w:val="00743D81"/>
    <w:rsid w:val="00746323"/>
    <w:rsid w:val="00747C55"/>
    <w:rsid w:val="007506EC"/>
    <w:rsid w:val="00750B70"/>
    <w:rsid w:val="007517E7"/>
    <w:rsid w:val="00756D6A"/>
    <w:rsid w:val="00757179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545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53B6"/>
    <w:rsid w:val="0081785D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0742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3DE6"/>
    <w:rsid w:val="00A05C41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7FD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620C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3EEB"/>
    <w:rsid w:val="00B6526C"/>
    <w:rsid w:val="00B65982"/>
    <w:rsid w:val="00B676ED"/>
    <w:rsid w:val="00B722E4"/>
    <w:rsid w:val="00B73B19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31183"/>
    <w:rsid w:val="00C4032E"/>
    <w:rsid w:val="00C40C39"/>
    <w:rsid w:val="00C438D4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9711D"/>
    <w:rsid w:val="00CA17AA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1F8B"/>
    <w:rsid w:val="00D229DE"/>
    <w:rsid w:val="00D241C0"/>
    <w:rsid w:val="00D274C6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4BAC"/>
    <w:rsid w:val="00D86918"/>
    <w:rsid w:val="00D87173"/>
    <w:rsid w:val="00D947ED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C4643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9A9"/>
    <w:rsid w:val="00E15DA2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0352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F01062"/>
    <w:rsid w:val="00F025FD"/>
    <w:rsid w:val="00F10413"/>
    <w:rsid w:val="00F105DA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4DE8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45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4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25</cp:revision>
  <cp:lastPrinted>2024-11-08T20:18:00Z</cp:lastPrinted>
  <dcterms:created xsi:type="dcterms:W3CDTF">2025-11-04T16:43:00Z</dcterms:created>
  <dcterms:modified xsi:type="dcterms:W3CDTF">2026-03-04T17:17:00Z</dcterms:modified>
</cp:coreProperties>
</file>