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635ED" w14:textId="2CAD4679"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3B04055E" w:rsidR="00613A0E" w:rsidRPr="00205A70" w:rsidRDefault="00452B80" w:rsidP="00452B80">
                            <w:pPr>
                              <w:rPr>
                                <w:b/>
                                <w:sz w:val="24"/>
                                <w:szCs w:val="24"/>
                              </w:rPr>
                            </w:pPr>
                            <w:r>
                              <w:rPr>
                                <w:b/>
                                <w:sz w:val="24"/>
                                <w:szCs w:val="24"/>
                              </w:rPr>
                              <w:t xml:space="preserve">    </w:t>
                            </w:r>
                            <w:r w:rsidR="00C405DC">
                              <w:rPr>
                                <w:b/>
                                <w:sz w:val="24"/>
                                <w:szCs w:val="24"/>
                              </w:rPr>
                              <w:t>6</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3B04055E" w:rsidR="00613A0E" w:rsidRPr="00205A70" w:rsidRDefault="00452B80" w:rsidP="00452B80">
                      <w:pPr>
                        <w:rPr>
                          <w:b/>
                          <w:sz w:val="24"/>
                          <w:szCs w:val="24"/>
                        </w:rPr>
                      </w:pPr>
                      <w:r>
                        <w:rPr>
                          <w:b/>
                          <w:sz w:val="24"/>
                          <w:szCs w:val="24"/>
                        </w:rPr>
                        <w:t xml:space="preserve">    </w:t>
                      </w:r>
                      <w:r w:rsidR="00C405DC">
                        <w:rPr>
                          <w:b/>
                          <w:sz w:val="24"/>
                          <w:szCs w:val="24"/>
                        </w:rPr>
                        <w:t>6</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18B95D7">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924C00">
        <w:rPr>
          <w:rFonts w:cstheme="minorHAnsi"/>
          <w:b/>
          <w:color w:val="000000" w:themeColor="text1"/>
          <w:sz w:val="20"/>
          <w:szCs w:val="20"/>
        </w:rPr>
        <w:t>ORTAOKULU</w:t>
      </w:r>
    </w:p>
    <w:p w14:paraId="358F9293" w14:textId="16673F3F"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8"/>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5E79B9">
        <w:rPr>
          <w:rStyle w:val="A0"/>
          <w:rFonts w:cstheme="minorHAnsi"/>
          <w:sz w:val="20"/>
          <w:szCs w:val="20"/>
        </w:rPr>
        <w:t>2024-2025</w:t>
      </w:r>
      <w:r w:rsidR="00613A0E">
        <w:rPr>
          <w:rStyle w:val="A0"/>
          <w:rFonts w:cstheme="minorHAnsi"/>
          <w:sz w:val="20"/>
          <w:szCs w:val="20"/>
        </w:rPr>
        <w:t xml:space="preserve">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1AEBBF85"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DC0F19">
        <w:rPr>
          <w:rFonts w:cstheme="minorHAnsi"/>
          <w:sz w:val="20"/>
          <w:szCs w:val="20"/>
        </w:rPr>
        <w:t xml:space="preserve"> </w:t>
      </w:r>
      <w:r w:rsidR="00E15DA2">
        <w:rPr>
          <w:rFonts w:cstheme="minorHAnsi"/>
          <w:sz w:val="20"/>
          <w:szCs w:val="20"/>
        </w:rPr>
        <w:t xml:space="preserve">  </w:t>
      </w:r>
      <w:r w:rsidR="009C666F">
        <w:rPr>
          <w:rFonts w:cstheme="minorHAnsi"/>
          <w:sz w:val="20"/>
          <w:szCs w:val="20"/>
        </w:rPr>
        <w:t xml:space="preserve">              </w:t>
      </w:r>
      <w:r w:rsidR="008B47D9">
        <w:rPr>
          <w:rFonts w:cstheme="minorHAnsi"/>
          <w:b/>
          <w:bCs/>
          <w:sz w:val="20"/>
          <w:szCs w:val="20"/>
        </w:rPr>
        <w:t>FEN BİLİMLERİ</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3E099564"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5D65CF">
        <w:rPr>
          <w:rFonts w:cstheme="minorHAnsi"/>
          <w:b/>
          <w:sz w:val="20"/>
          <w:szCs w:val="20"/>
        </w:rPr>
        <w:t>2</w:t>
      </w:r>
      <w:r w:rsidRPr="00761786">
        <w:rPr>
          <w:rFonts w:cstheme="minorHAnsi"/>
          <w:b/>
          <w:sz w:val="20"/>
          <w:szCs w:val="20"/>
        </w:rPr>
        <w:t xml:space="preserve">. </w:t>
      </w:r>
      <w:r w:rsidR="005D65CF">
        <w:rPr>
          <w:rFonts w:cstheme="minorHAnsi"/>
          <w:b/>
          <w:sz w:val="20"/>
          <w:szCs w:val="20"/>
        </w:rPr>
        <w:t xml:space="preserve"> </w:t>
      </w:r>
      <w:r w:rsidRPr="00761786">
        <w:rPr>
          <w:rFonts w:cstheme="minorHAnsi"/>
          <w:b/>
          <w:sz w:val="20"/>
          <w:szCs w:val="20"/>
        </w:rPr>
        <w:t xml:space="preserve">DÖNEM </w:t>
      </w:r>
      <w:r w:rsidR="005D65CF">
        <w:rPr>
          <w:rFonts w:cstheme="minorHAnsi"/>
          <w:b/>
          <w:sz w:val="20"/>
          <w:szCs w:val="20"/>
        </w:rPr>
        <w:t>1</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603" w:type="dxa"/>
        <w:tblInd w:w="-147" w:type="dxa"/>
        <w:tblLook w:val="04A0" w:firstRow="1" w:lastRow="0" w:firstColumn="1" w:lastColumn="0" w:noHBand="0" w:noVBand="1"/>
      </w:tblPr>
      <w:tblGrid>
        <w:gridCol w:w="1285"/>
        <w:gridCol w:w="984"/>
        <w:gridCol w:w="992"/>
        <w:gridCol w:w="992"/>
        <w:gridCol w:w="992"/>
        <w:gridCol w:w="993"/>
        <w:gridCol w:w="992"/>
        <w:gridCol w:w="992"/>
        <w:gridCol w:w="992"/>
        <w:gridCol w:w="1389"/>
      </w:tblGrid>
      <w:tr w:rsidR="00C405DC" w14:paraId="5F4B3517" w14:textId="77777777" w:rsidTr="00C405DC">
        <w:trPr>
          <w:cnfStyle w:val="100000000000" w:firstRow="1" w:lastRow="0" w:firstColumn="0" w:lastColumn="0" w:oddVBand="0" w:evenVBand="0" w:oddHBand="0" w:evenHBand="0" w:firstRowFirstColumn="0" w:firstRowLastColumn="0" w:lastRowFirstColumn="0" w:lastRowLastColumn="0"/>
          <w:trHeight w:val="419"/>
        </w:trPr>
        <w:tc>
          <w:tcPr>
            <w:cnfStyle w:val="001000000000" w:firstRow="0" w:lastRow="0" w:firstColumn="1" w:lastColumn="0" w:oddVBand="0" w:evenVBand="0" w:oddHBand="0" w:evenHBand="0" w:firstRowFirstColumn="0" w:firstRowLastColumn="0" w:lastRowFirstColumn="0" w:lastRowLastColumn="0"/>
            <w:tcW w:w="1285" w:type="dxa"/>
          </w:tcPr>
          <w:p w14:paraId="35C724D5" w14:textId="77777777" w:rsidR="00C405DC" w:rsidRPr="00360852" w:rsidRDefault="00C405DC" w:rsidP="005E478A">
            <w:pPr>
              <w:jc w:val="center"/>
              <w:rPr>
                <w:b w:val="0"/>
                <w:bCs w:val="0"/>
                <w:color w:val="FFFFFF" w:themeColor="background1"/>
                <w:sz w:val="18"/>
                <w:szCs w:val="18"/>
              </w:rPr>
            </w:pPr>
            <w:r w:rsidRPr="00360852">
              <w:rPr>
                <w:sz w:val="18"/>
                <w:szCs w:val="18"/>
              </w:rPr>
              <w:t>1. Soru</w:t>
            </w:r>
          </w:p>
          <w:p w14:paraId="33DCD0C1" w14:textId="1D71B0BF" w:rsidR="00C405DC" w:rsidRPr="00360852" w:rsidRDefault="00C405DC" w:rsidP="005E478A">
            <w:pPr>
              <w:jc w:val="center"/>
              <w:rPr>
                <w:sz w:val="18"/>
                <w:szCs w:val="18"/>
              </w:rPr>
            </w:pPr>
            <w:r w:rsidRPr="00360852">
              <w:rPr>
                <w:sz w:val="18"/>
                <w:szCs w:val="18"/>
              </w:rPr>
              <w:t>(</w:t>
            </w:r>
            <w:r>
              <w:rPr>
                <w:sz w:val="18"/>
                <w:szCs w:val="18"/>
              </w:rPr>
              <w:t>10</w:t>
            </w:r>
            <w:r w:rsidRPr="00360852">
              <w:rPr>
                <w:sz w:val="18"/>
                <w:szCs w:val="18"/>
              </w:rPr>
              <w:t xml:space="preserve"> Puan)</w:t>
            </w:r>
          </w:p>
        </w:tc>
        <w:tc>
          <w:tcPr>
            <w:tcW w:w="984" w:type="dxa"/>
          </w:tcPr>
          <w:p w14:paraId="394139A1" w14:textId="77777777" w:rsidR="00C405DC" w:rsidRPr="00C23F75" w:rsidRDefault="00C405DC"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7AB4F141" w:rsidR="00C405DC" w:rsidRPr="00C23F75" w:rsidRDefault="00C405DC"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10</w:t>
            </w:r>
            <w:r w:rsidRPr="00C23F75">
              <w:rPr>
                <w:sz w:val="18"/>
                <w:szCs w:val="18"/>
              </w:rPr>
              <w:t xml:space="preserve"> Puan)</w:t>
            </w:r>
          </w:p>
        </w:tc>
        <w:tc>
          <w:tcPr>
            <w:tcW w:w="992" w:type="dxa"/>
          </w:tcPr>
          <w:p w14:paraId="17A9D2C9" w14:textId="77777777" w:rsidR="00C405DC" w:rsidRPr="00C23F75" w:rsidRDefault="00C405DC"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0C7008A6" w:rsidR="00C405DC" w:rsidRPr="00C23F75" w:rsidRDefault="00C405DC"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10</w:t>
            </w:r>
            <w:r w:rsidRPr="00C23F75">
              <w:rPr>
                <w:sz w:val="18"/>
                <w:szCs w:val="18"/>
              </w:rPr>
              <w:t xml:space="preserve"> Puan)</w:t>
            </w:r>
          </w:p>
        </w:tc>
        <w:tc>
          <w:tcPr>
            <w:tcW w:w="992" w:type="dxa"/>
          </w:tcPr>
          <w:p w14:paraId="7742A56B" w14:textId="77777777" w:rsidR="00C405DC" w:rsidRDefault="00C405DC"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7E1412BB" w:rsidR="00C405DC" w:rsidRPr="00360852" w:rsidRDefault="00C405DC"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992" w:type="dxa"/>
          </w:tcPr>
          <w:p w14:paraId="342AF2B1" w14:textId="77777777" w:rsidR="00C405DC" w:rsidRDefault="00C405DC"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48CA1876" w:rsidR="00C405DC" w:rsidRPr="00360852" w:rsidRDefault="00C405DC"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993" w:type="dxa"/>
          </w:tcPr>
          <w:p w14:paraId="3FF8B60A" w14:textId="77777777" w:rsidR="00C405DC" w:rsidRDefault="00C405DC"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6. Soru</w:t>
            </w:r>
          </w:p>
          <w:p w14:paraId="54221EC5" w14:textId="1112CF07" w:rsidR="00C405DC" w:rsidRDefault="00C405DC"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92" w:type="dxa"/>
          </w:tcPr>
          <w:p w14:paraId="383A6453" w14:textId="5222F210" w:rsidR="00C405DC" w:rsidRDefault="00C405DC" w:rsidP="00C405DC">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7</w:t>
            </w:r>
            <w:r>
              <w:rPr>
                <w:sz w:val="18"/>
                <w:szCs w:val="18"/>
              </w:rPr>
              <w:t>. Soru</w:t>
            </w:r>
          </w:p>
          <w:p w14:paraId="3C034F99" w14:textId="33278C89" w:rsidR="00C405DC" w:rsidRDefault="00C405DC" w:rsidP="00C405DC">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92" w:type="dxa"/>
          </w:tcPr>
          <w:p w14:paraId="0F472915" w14:textId="0A044A47" w:rsidR="00C405DC" w:rsidRDefault="00C405DC" w:rsidP="00C405DC">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8</w:t>
            </w:r>
            <w:r>
              <w:rPr>
                <w:sz w:val="18"/>
                <w:szCs w:val="18"/>
              </w:rPr>
              <w:t>. Soru</w:t>
            </w:r>
          </w:p>
          <w:p w14:paraId="661166DD" w14:textId="5ECA307C" w:rsidR="00C405DC" w:rsidRDefault="00C405DC" w:rsidP="00C405DC">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w:t>
            </w:r>
            <w:r>
              <w:rPr>
                <w:sz w:val="18"/>
                <w:szCs w:val="18"/>
              </w:rPr>
              <w:t>5</w:t>
            </w:r>
            <w:r>
              <w:rPr>
                <w:sz w:val="18"/>
                <w:szCs w:val="18"/>
              </w:rPr>
              <w:t xml:space="preserve"> Puan)</w:t>
            </w:r>
          </w:p>
        </w:tc>
        <w:tc>
          <w:tcPr>
            <w:tcW w:w="992" w:type="dxa"/>
          </w:tcPr>
          <w:p w14:paraId="6946C250" w14:textId="25EF2F96" w:rsidR="00C405DC" w:rsidRDefault="00C405DC" w:rsidP="00C405DC">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9</w:t>
            </w:r>
            <w:r>
              <w:rPr>
                <w:sz w:val="18"/>
                <w:szCs w:val="18"/>
              </w:rPr>
              <w:t>. Soru</w:t>
            </w:r>
          </w:p>
          <w:p w14:paraId="44A414A9" w14:textId="38EF76F5" w:rsidR="00C405DC" w:rsidRDefault="00C405DC" w:rsidP="00C405DC">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w:t>
            </w:r>
            <w:r>
              <w:rPr>
                <w:sz w:val="18"/>
                <w:szCs w:val="18"/>
              </w:rPr>
              <w:t>5</w:t>
            </w:r>
            <w:r>
              <w:rPr>
                <w:sz w:val="18"/>
                <w:szCs w:val="18"/>
              </w:rPr>
              <w:t xml:space="preserve"> Puan)</w:t>
            </w:r>
          </w:p>
        </w:tc>
        <w:tc>
          <w:tcPr>
            <w:tcW w:w="1389" w:type="dxa"/>
          </w:tcPr>
          <w:p w14:paraId="319DC1CE" w14:textId="38E213E6" w:rsidR="00C405DC" w:rsidRDefault="00C405DC"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C405DC" w:rsidRDefault="00C405DC"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C405DC" w14:paraId="4025E7B9" w14:textId="77777777" w:rsidTr="00C405DC">
        <w:trPr>
          <w:trHeight w:val="202"/>
        </w:trPr>
        <w:tc>
          <w:tcPr>
            <w:cnfStyle w:val="001000000000" w:firstRow="0" w:lastRow="0" w:firstColumn="1" w:lastColumn="0" w:oddVBand="0" w:evenVBand="0" w:oddHBand="0" w:evenHBand="0" w:firstRowFirstColumn="0" w:firstRowLastColumn="0" w:lastRowFirstColumn="0" w:lastRowLastColumn="0"/>
            <w:tcW w:w="1285" w:type="dxa"/>
          </w:tcPr>
          <w:p w14:paraId="63409D01" w14:textId="4F879921" w:rsidR="00C405DC" w:rsidRPr="00360852" w:rsidRDefault="00C405DC" w:rsidP="005E478A">
            <w:pPr>
              <w:jc w:val="center"/>
              <w:rPr>
                <w:sz w:val="18"/>
                <w:szCs w:val="18"/>
              </w:rPr>
            </w:pPr>
            <w:r w:rsidRPr="00421441">
              <w:rPr>
                <w:sz w:val="18"/>
                <w:szCs w:val="18"/>
              </w:rPr>
              <w:t>…………</w:t>
            </w:r>
          </w:p>
        </w:tc>
        <w:tc>
          <w:tcPr>
            <w:tcW w:w="984" w:type="dxa"/>
          </w:tcPr>
          <w:p w14:paraId="40D40D8C" w14:textId="77777777" w:rsidR="00C405DC" w:rsidRPr="00360852" w:rsidRDefault="00C405DC"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92" w:type="dxa"/>
          </w:tcPr>
          <w:p w14:paraId="22189A10" w14:textId="77777777" w:rsidR="00C405DC" w:rsidRPr="00360852" w:rsidRDefault="00C405DC"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92" w:type="dxa"/>
          </w:tcPr>
          <w:p w14:paraId="24DB285D" w14:textId="77777777" w:rsidR="00C405DC" w:rsidRPr="00360852" w:rsidRDefault="00C405DC"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92" w:type="dxa"/>
          </w:tcPr>
          <w:p w14:paraId="06A83561" w14:textId="77777777" w:rsidR="00C405DC" w:rsidRPr="00360852" w:rsidRDefault="00C405DC"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93" w:type="dxa"/>
          </w:tcPr>
          <w:p w14:paraId="165F3ACA" w14:textId="786605A9" w:rsidR="00C405DC" w:rsidRDefault="00C405DC"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92" w:type="dxa"/>
          </w:tcPr>
          <w:p w14:paraId="5E5F218F" w14:textId="6FC057BC" w:rsidR="00C405DC" w:rsidRDefault="00C405DC"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92" w:type="dxa"/>
          </w:tcPr>
          <w:p w14:paraId="02976469" w14:textId="43C1A2C3" w:rsidR="00C405DC" w:rsidRDefault="00C405DC"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92" w:type="dxa"/>
          </w:tcPr>
          <w:p w14:paraId="04F3D47C" w14:textId="636FCDBB" w:rsidR="00C405DC" w:rsidRDefault="00C405DC"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389" w:type="dxa"/>
          </w:tcPr>
          <w:p w14:paraId="296C7088" w14:textId="65B97235" w:rsidR="00C405DC" w:rsidRPr="00421441" w:rsidRDefault="00C405DC"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965F187">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8"/>
        <w:gridCol w:w="10206"/>
      </w:tblGrid>
      <w:tr w:rsidR="00924C00" w:rsidRPr="00154A8C" w14:paraId="62884146" w14:textId="77777777" w:rsidTr="00924C00">
        <w:tc>
          <w:tcPr>
            <w:tcW w:w="568" w:type="dxa"/>
            <w:shd w:val="clear" w:color="auto" w:fill="002060"/>
            <w:vAlign w:val="center"/>
          </w:tcPr>
          <w:bookmarkEnd w:id="0"/>
          <w:p w14:paraId="08976DBE" w14:textId="1E282954" w:rsidR="00924C00" w:rsidRPr="00924C00" w:rsidRDefault="00924C00" w:rsidP="003A3DF4">
            <w:pPr>
              <w:rPr>
                <w:rFonts w:ascii="Times New Roman" w:hAnsi="Times New Roman" w:cs="Times New Roman"/>
                <w:sz w:val="24"/>
                <w:szCs w:val="24"/>
              </w:rPr>
            </w:pPr>
            <w:r w:rsidRPr="00924C00">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154A8C" w:rsidRDefault="00924C00" w:rsidP="003A3DF4">
            <w:pPr>
              <w:rPr>
                <w:rFonts w:ascii="Times New Roman" w:hAnsi="Times New Roman" w:cs="Times New Roman"/>
              </w:rPr>
            </w:pPr>
          </w:p>
        </w:tc>
      </w:tr>
      <w:tr w:rsidR="00924C00" w:rsidRPr="00DC0F19" w14:paraId="72BFACFB" w14:textId="77777777" w:rsidTr="007E182A">
        <w:tc>
          <w:tcPr>
            <w:tcW w:w="10774" w:type="dxa"/>
            <w:gridSpan w:val="2"/>
          </w:tcPr>
          <w:p w14:paraId="725639BF" w14:textId="77777777" w:rsidR="00D60CA1" w:rsidRDefault="000A3CC0" w:rsidP="004D2111">
            <w:pPr>
              <w:rPr>
                <w:rFonts w:ascii="Times New Roman" w:hAnsi="Times New Roman" w:cs="Times New Roman"/>
                <w:noProof/>
                <w:sz w:val="24"/>
                <w:szCs w:val="24"/>
              </w:rPr>
            </w:pPr>
            <w:r w:rsidRPr="000A3CC0">
              <w:rPr>
                <w:rFonts w:ascii="Times New Roman" w:hAnsi="Times New Roman" w:cs="Times New Roman"/>
                <w:noProof/>
                <w:sz w:val="24"/>
                <w:szCs w:val="24"/>
              </w:rPr>
              <w:t>Yapılan etkinlikte bir taşın hacmi Şekil 1’de, kütlesi Şekil 2’deki gibi ölçülmüştür</w:t>
            </w:r>
          </w:p>
          <w:p w14:paraId="19878EEB" w14:textId="03873FA9" w:rsidR="000A3CC0" w:rsidRDefault="000A3CC0" w:rsidP="004D2111">
            <w:pPr>
              <w:rPr>
                <w:rFonts w:ascii="Times New Roman" w:hAnsi="Times New Roman" w:cs="Times New Roman"/>
                <w:noProof/>
                <w:sz w:val="24"/>
                <w:szCs w:val="24"/>
              </w:rPr>
            </w:pPr>
            <w:r>
              <w:rPr>
                <w:rFonts w:ascii="Times New Roman" w:hAnsi="Times New Roman" w:cs="Times New Roman"/>
                <w:noProof/>
                <w:sz w:val="24"/>
                <w:szCs w:val="24"/>
                <w14:ligatures w14:val="standardContextual"/>
              </w:rPr>
              <w:drawing>
                <wp:inline distT="0" distB="0" distL="0" distR="0" wp14:anchorId="76A1DF27" wp14:editId="2EF0B6DB">
                  <wp:extent cx="4716780" cy="1389538"/>
                  <wp:effectExtent l="0" t="0" r="7620" b="1270"/>
                  <wp:docPr id="587600209" name="Resi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7600209" name="Resim 587600209"/>
                          <pic:cNvPicPr/>
                        </pic:nvPicPr>
                        <pic:blipFill>
                          <a:blip r:embed="rId17">
                            <a:extLst>
                              <a:ext uri="{28A0092B-C50C-407E-A947-70E740481C1C}">
                                <a14:useLocalDpi xmlns:a14="http://schemas.microsoft.com/office/drawing/2010/main" val="0"/>
                              </a:ext>
                            </a:extLst>
                          </a:blip>
                          <a:stretch>
                            <a:fillRect/>
                          </a:stretch>
                        </pic:blipFill>
                        <pic:spPr>
                          <a:xfrm>
                            <a:off x="0" y="0"/>
                            <a:ext cx="4733992" cy="1394609"/>
                          </a:xfrm>
                          <a:prstGeom prst="rect">
                            <a:avLst/>
                          </a:prstGeom>
                        </pic:spPr>
                      </pic:pic>
                    </a:graphicData>
                  </a:graphic>
                </wp:inline>
              </w:drawing>
            </w:r>
          </w:p>
          <w:p w14:paraId="3BB27908" w14:textId="77777777" w:rsidR="000A3CC0" w:rsidRDefault="000A3CC0" w:rsidP="004D2111">
            <w:pPr>
              <w:rPr>
                <w:rFonts w:ascii="Times New Roman" w:hAnsi="Times New Roman" w:cs="Times New Roman"/>
                <w:noProof/>
                <w:sz w:val="24"/>
                <w:szCs w:val="24"/>
              </w:rPr>
            </w:pPr>
            <w:r w:rsidRPr="000A3CC0">
              <w:rPr>
                <w:rFonts w:ascii="Times New Roman" w:hAnsi="Times New Roman" w:cs="Times New Roman"/>
                <w:noProof/>
                <w:sz w:val="24"/>
                <w:szCs w:val="24"/>
              </w:rPr>
              <w:t>Buna göre taşın yoğunluğunu hesaplayınız.</w:t>
            </w:r>
          </w:p>
          <w:p w14:paraId="6B966FAE" w14:textId="77777777" w:rsidR="000A3CC0" w:rsidRDefault="000A3CC0" w:rsidP="004D2111">
            <w:pPr>
              <w:rPr>
                <w:rFonts w:ascii="Times New Roman" w:hAnsi="Times New Roman" w:cs="Times New Roman"/>
                <w:noProof/>
                <w:sz w:val="24"/>
                <w:szCs w:val="24"/>
              </w:rPr>
            </w:pPr>
          </w:p>
          <w:p w14:paraId="3FC02D09" w14:textId="77777777" w:rsidR="000A3CC0" w:rsidRDefault="000A3CC0" w:rsidP="004D2111">
            <w:pPr>
              <w:rPr>
                <w:rFonts w:ascii="Times New Roman" w:hAnsi="Times New Roman" w:cs="Times New Roman"/>
                <w:noProof/>
                <w:sz w:val="24"/>
                <w:szCs w:val="24"/>
              </w:rPr>
            </w:pPr>
          </w:p>
          <w:p w14:paraId="7093E059" w14:textId="77777777" w:rsidR="000A3CC0" w:rsidRDefault="000A3CC0" w:rsidP="004D2111">
            <w:pPr>
              <w:rPr>
                <w:rFonts w:ascii="Times New Roman" w:hAnsi="Times New Roman" w:cs="Times New Roman"/>
                <w:noProof/>
                <w:sz w:val="24"/>
                <w:szCs w:val="24"/>
              </w:rPr>
            </w:pPr>
          </w:p>
          <w:p w14:paraId="4D3B307B" w14:textId="2D9C77B5" w:rsidR="000A3CC0" w:rsidRPr="00924C00" w:rsidRDefault="000A3CC0" w:rsidP="004D2111">
            <w:pPr>
              <w:rPr>
                <w:rFonts w:ascii="Times New Roman" w:hAnsi="Times New Roman" w:cs="Times New Roman"/>
                <w:noProof/>
                <w:sz w:val="24"/>
                <w:szCs w:val="24"/>
              </w:rPr>
            </w:pPr>
          </w:p>
        </w:tc>
      </w:tr>
      <w:tr w:rsidR="00924C00" w:rsidRPr="00B4403F" w14:paraId="4BA3EE78" w14:textId="44169730" w:rsidTr="00924C00">
        <w:trPr>
          <w:trHeight w:val="332"/>
        </w:trPr>
        <w:tc>
          <w:tcPr>
            <w:tcW w:w="568" w:type="dxa"/>
            <w:shd w:val="clear" w:color="auto" w:fill="002060"/>
          </w:tcPr>
          <w:p w14:paraId="2CBA73D9" w14:textId="61E78B54"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t>S2</w:t>
            </w:r>
          </w:p>
        </w:tc>
        <w:tc>
          <w:tcPr>
            <w:tcW w:w="10206" w:type="dxa"/>
            <w:shd w:val="clear" w:color="auto" w:fill="F2F2F2" w:themeFill="background1" w:themeFillShade="F2"/>
            <w:hideMark/>
          </w:tcPr>
          <w:p w14:paraId="31B2F08B" w14:textId="1A6DB093" w:rsidR="00924C00" w:rsidRPr="00924C00" w:rsidRDefault="00924C00" w:rsidP="00B4403F">
            <w:pPr>
              <w:rPr>
                <w:rFonts w:ascii="Times New Roman" w:hAnsi="Times New Roman" w:cs="Times New Roman"/>
                <w:sz w:val="24"/>
                <w:szCs w:val="24"/>
              </w:rPr>
            </w:pPr>
          </w:p>
        </w:tc>
      </w:tr>
      <w:tr w:rsidR="00924C00" w:rsidRPr="00B4403F" w14:paraId="7FA4D4DD" w14:textId="38C2D1BF" w:rsidTr="00924C00">
        <w:trPr>
          <w:trHeight w:val="217"/>
        </w:trPr>
        <w:tc>
          <w:tcPr>
            <w:tcW w:w="10774" w:type="dxa"/>
            <w:gridSpan w:val="2"/>
          </w:tcPr>
          <w:p w14:paraId="62830BE6" w14:textId="77777777" w:rsidR="000A3CC0" w:rsidRDefault="000A3CC0" w:rsidP="000A3CC0">
            <w:pPr>
              <w:rPr>
                <w:rFonts w:ascii="Times New Roman" w:hAnsi="Times New Roman" w:cs="Times New Roman"/>
                <w:b/>
                <w:bCs/>
                <w:noProof/>
                <w:sz w:val="24"/>
                <w:szCs w:val="24"/>
              </w:rPr>
            </w:pPr>
            <w:r w:rsidRPr="000A3CC0">
              <w:rPr>
                <w:rFonts w:ascii="Times New Roman" w:hAnsi="Times New Roman" w:cs="Times New Roman"/>
                <w:b/>
                <w:bCs/>
                <w:noProof/>
                <w:sz w:val="24"/>
                <w:szCs w:val="24"/>
              </w:rPr>
              <w:t xml:space="preserve">A ve B maddelerinin bir sıvı içindeki konumları aşağıda verilmiştir. </w:t>
            </w:r>
          </w:p>
          <w:p w14:paraId="36E15235" w14:textId="3A04723E" w:rsidR="000A3CC0" w:rsidRPr="000A3CC0" w:rsidRDefault="000A3CC0" w:rsidP="00D959DE">
            <w:pPr>
              <w:rPr>
                <w:rFonts w:ascii="Times New Roman" w:hAnsi="Times New Roman" w:cs="Times New Roman"/>
                <w:noProof/>
                <w:sz w:val="24"/>
                <w:szCs w:val="24"/>
              </w:rPr>
            </w:pPr>
            <w:r>
              <w:rPr>
                <w:rFonts w:ascii="Times New Roman" w:hAnsi="Times New Roman" w:cs="Times New Roman"/>
                <w:b/>
                <w:bCs/>
                <w:noProof/>
                <w:sz w:val="24"/>
                <w:szCs w:val="24"/>
                <w14:ligatures w14:val="standardContextual"/>
              </w:rPr>
              <w:drawing>
                <wp:anchor distT="0" distB="0" distL="114300" distR="114300" simplePos="0" relativeHeight="251672576" behindDoc="0" locked="0" layoutInCell="1" allowOverlap="1" wp14:anchorId="13FF4412" wp14:editId="67DA2935">
                  <wp:simplePos x="0" y="0"/>
                  <wp:positionH relativeFrom="column">
                    <wp:posOffset>-1270</wp:posOffset>
                  </wp:positionH>
                  <wp:positionV relativeFrom="paragraph">
                    <wp:posOffset>-3810</wp:posOffset>
                  </wp:positionV>
                  <wp:extent cx="975445" cy="922100"/>
                  <wp:effectExtent l="0" t="0" r="0" b="0"/>
                  <wp:wrapSquare wrapText="bothSides"/>
                  <wp:docPr id="37039398" name="Resi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039398" name="Resim 37039398"/>
                          <pic:cNvPicPr/>
                        </pic:nvPicPr>
                        <pic:blipFill>
                          <a:blip r:embed="rId18">
                            <a:extLst>
                              <a:ext uri="{28A0092B-C50C-407E-A947-70E740481C1C}">
                                <a14:useLocalDpi xmlns:a14="http://schemas.microsoft.com/office/drawing/2010/main" val="0"/>
                              </a:ext>
                            </a:extLst>
                          </a:blip>
                          <a:stretch>
                            <a:fillRect/>
                          </a:stretch>
                        </pic:blipFill>
                        <pic:spPr>
                          <a:xfrm>
                            <a:off x="0" y="0"/>
                            <a:ext cx="975445" cy="922100"/>
                          </a:xfrm>
                          <a:prstGeom prst="rect">
                            <a:avLst/>
                          </a:prstGeom>
                        </pic:spPr>
                      </pic:pic>
                    </a:graphicData>
                  </a:graphic>
                  <wp14:sizeRelH relativeFrom="page">
                    <wp14:pctWidth>0</wp14:pctWidth>
                  </wp14:sizeRelH>
                  <wp14:sizeRelV relativeFrom="page">
                    <wp14:pctHeight>0</wp14:pctHeight>
                  </wp14:sizeRelV>
                </wp:anchor>
              </w:drawing>
            </w:r>
            <w:r w:rsidRPr="000A3CC0">
              <w:rPr>
                <w:rFonts w:ascii="Times New Roman" w:hAnsi="Times New Roman" w:cs="Times New Roman"/>
                <w:noProof/>
                <w:sz w:val="24"/>
                <w:szCs w:val="24"/>
              </w:rPr>
              <w:t>a) A ve B maddelerinin kütleleri eşitse bu maddelerin hacimleri arasındaki ilişkiyi açıklayarak yazınız.</w:t>
            </w:r>
          </w:p>
          <w:p w14:paraId="5633A63C" w14:textId="77777777" w:rsidR="000A3CC0" w:rsidRDefault="000A3CC0" w:rsidP="00D959DE">
            <w:pPr>
              <w:rPr>
                <w:rFonts w:ascii="Times New Roman" w:hAnsi="Times New Roman" w:cs="Times New Roman"/>
                <w:noProof/>
                <w:sz w:val="24"/>
                <w:szCs w:val="24"/>
              </w:rPr>
            </w:pPr>
          </w:p>
          <w:p w14:paraId="644EBCE0" w14:textId="77777777" w:rsidR="00A94E4B" w:rsidRDefault="00A94E4B" w:rsidP="00D959DE">
            <w:pPr>
              <w:rPr>
                <w:rFonts w:ascii="Times New Roman" w:hAnsi="Times New Roman" w:cs="Times New Roman"/>
                <w:noProof/>
                <w:sz w:val="24"/>
                <w:szCs w:val="24"/>
              </w:rPr>
            </w:pPr>
          </w:p>
          <w:p w14:paraId="09683D01" w14:textId="77777777" w:rsidR="00A94E4B" w:rsidRPr="000A3CC0" w:rsidRDefault="00A94E4B" w:rsidP="00D959DE">
            <w:pPr>
              <w:rPr>
                <w:rFonts w:ascii="Times New Roman" w:hAnsi="Times New Roman" w:cs="Times New Roman"/>
                <w:noProof/>
                <w:sz w:val="24"/>
                <w:szCs w:val="24"/>
              </w:rPr>
            </w:pPr>
          </w:p>
          <w:p w14:paraId="602C3017" w14:textId="77777777" w:rsidR="000A3CC0" w:rsidRDefault="000A3CC0" w:rsidP="000A3CC0">
            <w:pPr>
              <w:rPr>
                <w:rFonts w:ascii="Times New Roman" w:hAnsi="Times New Roman" w:cs="Times New Roman"/>
                <w:noProof/>
                <w:sz w:val="24"/>
                <w:szCs w:val="24"/>
              </w:rPr>
            </w:pPr>
            <w:r w:rsidRPr="000A3CC0">
              <w:rPr>
                <w:rFonts w:ascii="Times New Roman" w:hAnsi="Times New Roman" w:cs="Times New Roman"/>
                <w:noProof/>
                <w:sz w:val="24"/>
                <w:szCs w:val="24"/>
              </w:rPr>
              <w:t>b) A ve B maddelerinin hacimleri eşitse bu maddelerin kütleleri arasındaki ilişkiyi açıklayarak yazınız.</w:t>
            </w:r>
          </w:p>
          <w:p w14:paraId="32535F41" w14:textId="77777777" w:rsidR="00A94E4B" w:rsidRPr="000A3CC0" w:rsidRDefault="00A94E4B" w:rsidP="000A3CC0">
            <w:pPr>
              <w:rPr>
                <w:rFonts w:ascii="Times New Roman" w:hAnsi="Times New Roman" w:cs="Times New Roman"/>
                <w:noProof/>
                <w:sz w:val="24"/>
                <w:szCs w:val="24"/>
              </w:rPr>
            </w:pPr>
          </w:p>
          <w:p w14:paraId="5209E68E" w14:textId="77777777" w:rsidR="000A3CC0" w:rsidRDefault="000A3CC0" w:rsidP="000A3CC0">
            <w:pPr>
              <w:rPr>
                <w:rFonts w:ascii="Times New Roman" w:hAnsi="Times New Roman" w:cs="Times New Roman"/>
                <w:b/>
                <w:bCs/>
                <w:noProof/>
                <w:sz w:val="24"/>
                <w:szCs w:val="24"/>
              </w:rPr>
            </w:pPr>
          </w:p>
          <w:p w14:paraId="24F570A5" w14:textId="06F729E0" w:rsidR="000A3CC0" w:rsidRPr="00DD58C2" w:rsidRDefault="000A3CC0" w:rsidP="000A3CC0">
            <w:pPr>
              <w:rPr>
                <w:rFonts w:ascii="Times New Roman" w:hAnsi="Times New Roman" w:cs="Times New Roman"/>
                <w:b/>
                <w:bCs/>
                <w:noProof/>
                <w:sz w:val="24"/>
                <w:szCs w:val="24"/>
              </w:rPr>
            </w:pPr>
          </w:p>
        </w:tc>
      </w:tr>
      <w:tr w:rsidR="00924C00" w:rsidRPr="00B4403F" w14:paraId="476D8237" w14:textId="77777777" w:rsidTr="00924C00">
        <w:trPr>
          <w:trHeight w:val="325"/>
        </w:trPr>
        <w:tc>
          <w:tcPr>
            <w:tcW w:w="568" w:type="dxa"/>
            <w:shd w:val="clear" w:color="auto" w:fill="002060"/>
          </w:tcPr>
          <w:p w14:paraId="420AD814" w14:textId="1D03C1AF"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t>S3</w:t>
            </w:r>
          </w:p>
        </w:tc>
        <w:tc>
          <w:tcPr>
            <w:tcW w:w="10206" w:type="dxa"/>
            <w:shd w:val="clear" w:color="auto" w:fill="F2F2F2" w:themeFill="background1" w:themeFillShade="F2"/>
          </w:tcPr>
          <w:p w14:paraId="68956C6D" w14:textId="342A3D29" w:rsidR="00924C00" w:rsidRPr="00924C00" w:rsidRDefault="00924C00" w:rsidP="00B4403F">
            <w:pPr>
              <w:rPr>
                <w:rFonts w:ascii="Times New Roman" w:hAnsi="Times New Roman" w:cs="Times New Roman"/>
                <w:sz w:val="24"/>
                <w:szCs w:val="24"/>
              </w:rPr>
            </w:pPr>
          </w:p>
        </w:tc>
      </w:tr>
      <w:tr w:rsidR="00924C00" w:rsidRPr="00B4403F" w14:paraId="3C0077EB" w14:textId="77777777" w:rsidTr="001741E8">
        <w:tc>
          <w:tcPr>
            <w:tcW w:w="10774" w:type="dxa"/>
            <w:gridSpan w:val="2"/>
          </w:tcPr>
          <w:p w14:paraId="74DD6492" w14:textId="5A12AC9E" w:rsidR="00A94E4B" w:rsidRDefault="00A94E4B" w:rsidP="003A5418">
            <w:pPr>
              <w:rPr>
                <w:rFonts w:ascii="Times New Roman" w:hAnsi="Times New Roman" w:cs="Times New Roman"/>
                <w:noProof/>
                <w:sz w:val="24"/>
                <w:szCs w:val="24"/>
              </w:rPr>
            </w:pPr>
            <w:r>
              <w:rPr>
                <w:rFonts w:ascii="Times New Roman" w:hAnsi="Times New Roman" w:cs="Times New Roman"/>
                <w:noProof/>
                <w:sz w:val="24"/>
                <w:szCs w:val="24"/>
                <w14:ligatures w14:val="standardContextual"/>
              </w:rPr>
              <w:drawing>
                <wp:anchor distT="0" distB="0" distL="114300" distR="114300" simplePos="0" relativeHeight="251671552" behindDoc="0" locked="0" layoutInCell="1" allowOverlap="1" wp14:anchorId="059EFBE0" wp14:editId="7EE2D204">
                  <wp:simplePos x="0" y="0"/>
                  <wp:positionH relativeFrom="column">
                    <wp:posOffset>-62230</wp:posOffset>
                  </wp:positionH>
                  <wp:positionV relativeFrom="paragraph">
                    <wp:posOffset>59055</wp:posOffset>
                  </wp:positionV>
                  <wp:extent cx="3611880" cy="845185"/>
                  <wp:effectExtent l="0" t="0" r="7620" b="0"/>
                  <wp:wrapSquare wrapText="bothSides"/>
                  <wp:docPr id="1208628363" name="Resim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8628363" name="Resim 1208628363"/>
                          <pic:cNvPicPr/>
                        </pic:nvPicPr>
                        <pic:blipFill>
                          <a:blip r:embed="rId19">
                            <a:extLst>
                              <a:ext uri="{28A0092B-C50C-407E-A947-70E740481C1C}">
                                <a14:useLocalDpi xmlns:a14="http://schemas.microsoft.com/office/drawing/2010/main" val="0"/>
                              </a:ext>
                            </a:extLst>
                          </a:blip>
                          <a:stretch>
                            <a:fillRect/>
                          </a:stretch>
                        </pic:blipFill>
                        <pic:spPr>
                          <a:xfrm>
                            <a:off x="0" y="0"/>
                            <a:ext cx="3611880" cy="845185"/>
                          </a:xfrm>
                          <a:prstGeom prst="rect">
                            <a:avLst/>
                          </a:prstGeom>
                        </pic:spPr>
                      </pic:pic>
                    </a:graphicData>
                  </a:graphic>
                  <wp14:sizeRelH relativeFrom="page">
                    <wp14:pctWidth>0</wp14:pctWidth>
                  </wp14:sizeRelH>
                  <wp14:sizeRelV relativeFrom="page">
                    <wp14:pctHeight>0</wp14:pctHeight>
                  </wp14:sizeRelV>
                </wp:anchor>
              </w:drawing>
            </w:r>
            <w:r w:rsidRPr="00A94E4B">
              <w:rPr>
                <w:rFonts w:ascii="Times New Roman" w:hAnsi="Times New Roman" w:cs="Times New Roman"/>
                <w:noProof/>
                <w:sz w:val="24"/>
                <w:szCs w:val="24"/>
              </w:rPr>
              <w:t>Bir öğrenci ısı iletimi ile ilgili yaptığı deneyde köpük, metal ve porselen bardakların ilk sıcaklıklarını ölçüyor. Daha sonra bardaklara kaynamış sütten eşit miktarlarda koyarak bir müddet sonra bardakların yüzey sıcaklıklarını ölçüyor. Ölçüm sonuçları ile aşağıdaki tabloyu oluşturuyor</w:t>
            </w:r>
          </w:p>
          <w:p w14:paraId="4791F567" w14:textId="26883C5C" w:rsidR="00A94E4B" w:rsidRPr="00A94E4B" w:rsidRDefault="00A94E4B" w:rsidP="003A5418">
            <w:pPr>
              <w:rPr>
                <w:rFonts w:ascii="Times New Roman" w:hAnsi="Times New Roman" w:cs="Times New Roman"/>
                <w:b/>
                <w:bCs/>
                <w:noProof/>
                <w:sz w:val="24"/>
                <w:szCs w:val="24"/>
              </w:rPr>
            </w:pPr>
            <w:r w:rsidRPr="00A94E4B">
              <w:rPr>
                <w:rFonts w:ascii="Times New Roman" w:hAnsi="Times New Roman" w:cs="Times New Roman"/>
                <w:b/>
                <w:bCs/>
                <w:noProof/>
                <w:sz w:val="24"/>
                <w:szCs w:val="24"/>
              </w:rPr>
              <w:t>Buna göre yapılan bu deneyin amacı nedir? Açıklayınız</w:t>
            </w:r>
          </w:p>
          <w:p w14:paraId="3B0A2629" w14:textId="77777777" w:rsidR="00A94E4B" w:rsidRDefault="00A94E4B" w:rsidP="003A5418">
            <w:pPr>
              <w:rPr>
                <w:rFonts w:ascii="Times New Roman" w:hAnsi="Times New Roman" w:cs="Times New Roman"/>
                <w:b/>
                <w:bCs/>
                <w:noProof/>
                <w:sz w:val="24"/>
                <w:szCs w:val="24"/>
              </w:rPr>
            </w:pPr>
          </w:p>
          <w:p w14:paraId="39E918C4" w14:textId="77777777" w:rsidR="00A94E4B" w:rsidRDefault="00A94E4B" w:rsidP="003A5418">
            <w:pPr>
              <w:rPr>
                <w:rFonts w:ascii="Times New Roman" w:hAnsi="Times New Roman" w:cs="Times New Roman"/>
                <w:b/>
                <w:bCs/>
                <w:noProof/>
                <w:sz w:val="24"/>
                <w:szCs w:val="24"/>
              </w:rPr>
            </w:pPr>
          </w:p>
          <w:p w14:paraId="3662EFFA" w14:textId="77777777" w:rsidR="00A94E4B" w:rsidRDefault="00A94E4B" w:rsidP="003A5418">
            <w:pPr>
              <w:rPr>
                <w:rFonts w:ascii="Times New Roman" w:hAnsi="Times New Roman" w:cs="Times New Roman"/>
                <w:b/>
                <w:bCs/>
                <w:noProof/>
                <w:sz w:val="24"/>
                <w:szCs w:val="24"/>
              </w:rPr>
            </w:pPr>
          </w:p>
          <w:p w14:paraId="1AB4BF49" w14:textId="77777777" w:rsidR="00A94E4B" w:rsidRDefault="00A94E4B" w:rsidP="003A5418">
            <w:pPr>
              <w:rPr>
                <w:rFonts w:ascii="Times New Roman" w:hAnsi="Times New Roman" w:cs="Times New Roman"/>
                <w:b/>
                <w:bCs/>
                <w:noProof/>
                <w:sz w:val="24"/>
                <w:szCs w:val="24"/>
              </w:rPr>
            </w:pPr>
          </w:p>
          <w:p w14:paraId="0248A943" w14:textId="77777777" w:rsidR="00A94E4B" w:rsidRDefault="00A94E4B" w:rsidP="003A5418">
            <w:pPr>
              <w:rPr>
                <w:rFonts w:ascii="Times New Roman" w:hAnsi="Times New Roman" w:cs="Times New Roman"/>
                <w:b/>
                <w:bCs/>
                <w:noProof/>
                <w:sz w:val="24"/>
                <w:szCs w:val="24"/>
              </w:rPr>
            </w:pPr>
          </w:p>
          <w:p w14:paraId="47164276" w14:textId="79B71E33" w:rsidR="00A94E4B" w:rsidRPr="00924C00" w:rsidRDefault="00A94E4B" w:rsidP="003A5418">
            <w:pPr>
              <w:rPr>
                <w:rFonts w:ascii="Times New Roman" w:hAnsi="Times New Roman" w:cs="Times New Roman"/>
                <w:b/>
                <w:bCs/>
                <w:noProof/>
                <w:sz w:val="24"/>
                <w:szCs w:val="24"/>
              </w:rPr>
            </w:pPr>
          </w:p>
        </w:tc>
      </w:tr>
      <w:tr w:rsidR="00924C00" w:rsidRPr="00B4403F" w14:paraId="7343182E" w14:textId="77777777" w:rsidTr="00924C00">
        <w:tc>
          <w:tcPr>
            <w:tcW w:w="568" w:type="dxa"/>
            <w:shd w:val="clear" w:color="auto" w:fill="002060"/>
          </w:tcPr>
          <w:p w14:paraId="5833B3A8" w14:textId="4C999D57"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lastRenderedPageBreak/>
              <w:t>S4</w:t>
            </w:r>
          </w:p>
        </w:tc>
        <w:tc>
          <w:tcPr>
            <w:tcW w:w="10206" w:type="dxa"/>
            <w:shd w:val="clear" w:color="auto" w:fill="F2F2F2" w:themeFill="background1" w:themeFillShade="F2"/>
          </w:tcPr>
          <w:p w14:paraId="56B184DE" w14:textId="2971BB36" w:rsidR="00924C00" w:rsidRPr="00924C00" w:rsidRDefault="00924C00" w:rsidP="00B4403F">
            <w:pPr>
              <w:rPr>
                <w:rFonts w:ascii="Times New Roman" w:hAnsi="Times New Roman" w:cs="Times New Roman"/>
                <w:sz w:val="24"/>
                <w:szCs w:val="24"/>
              </w:rPr>
            </w:pPr>
          </w:p>
        </w:tc>
      </w:tr>
      <w:tr w:rsidR="00924C00" w:rsidRPr="00B4403F" w14:paraId="0C299948" w14:textId="77777777" w:rsidTr="005643AD">
        <w:tc>
          <w:tcPr>
            <w:tcW w:w="10774" w:type="dxa"/>
            <w:gridSpan w:val="2"/>
          </w:tcPr>
          <w:p w14:paraId="5035A789" w14:textId="1B7695C4" w:rsidR="0086356E" w:rsidRDefault="00953E8D" w:rsidP="0011011F">
            <w:pPr>
              <w:rPr>
                <w:rFonts w:ascii="Times New Roman" w:hAnsi="Times New Roman" w:cs="Times New Roman"/>
                <w:noProof/>
                <w:sz w:val="24"/>
                <w:szCs w:val="24"/>
              </w:rPr>
            </w:pPr>
            <w:r>
              <w:rPr>
                <w:rFonts w:ascii="Times New Roman" w:hAnsi="Times New Roman" w:cs="Times New Roman"/>
                <w:noProof/>
                <w:sz w:val="24"/>
                <w:szCs w:val="24"/>
                <w14:ligatures w14:val="standardContextual"/>
              </w:rPr>
              <w:drawing>
                <wp:anchor distT="0" distB="0" distL="114300" distR="114300" simplePos="0" relativeHeight="251673600" behindDoc="0" locked="0" layoutInCell="1" allowOverlap="1" wp14:anchorId="464DFC39" wp14:editId="4CE8088C">
                  <wp:simplePos x="0" y="0"/>
                  <wp:positionH relativeFrom="column">
                    <wp:posOffset>-1270</wp:posOffset>
                  </wp:positionH>
                  <wp:positionV relativeFrom="paragraph">
                    <wp:posOffset>188595</wp:posOffset>
                  </wp:positionV>
                  <wp:extent cx="2697480" cy="829945"/>
                  <wp:effectExtent l="0" t="0" r="7620" b="8255"/>
                  <wp:wrapSquare wrapText="bothSides"/>
                  <wp:docPr id="1486643280" name="Resim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86643280" name="Resim 1486643280"/>
                          <pic:cNvPicPr/>
                        </pic:nvPicPr>
                        <pic:blipFill>
                          <a:blip r:embed="rId20">
                            <a:extLst>
                              <a:ext uri="{28A0092B-C50C-407E-A947-70E740481C1C}">
                                <a14:useLocalDpi xmlns:a14="http://schemas.microsoft.com/office/drawing/2010/main" val="0"/>
                              </a:ext>
                            </a:extLst>
                          </a:blip>
                          <a:stretch>
                            <a:fillRect/>
                          </a:stretch>
                        </pic:blipFill>
                        <pic:spPr>
                          <a:xfrm>
                            <a:off x="0" y="0"/>
                            <a:ext cx="2697480" cy="829945"/>
                          </a:xfrm>
                          <a:prstGeom prst="rect">
                            <a:avLst/>
                          </a:prstGeom>
                        </pic:spPr>
                      </pic:pic>
                    </a:graphicData>
                  </a:graphic>
                  <wp14:sizeRelH relativeFrom="page">
                    <wp14:pctWidth>0</wp14:pctWidth>
                  </wp14:sizeRelH>
                  <wp14:sizeRelV relativeFrom="page">
                    <wp14:pctHeight>0</wp14:pctHeight>
                  </wp14:sizeRelV>
                </wp:anchor>
              </w:drawing>
            </w:r>
            <w:r w:rsidR="00A94E4B" w:rsidRPr="00A94E4B">
              <w:rPr>
                <w:rFonts w:ascii="Times New Roman" w:hAnsi="Times New Roman" w:cs="Times New Roman"/>
                <w:noProof/>
                <w:sz w:val="24"/>
                <w:szCs w:val="24"/>
              </w:rPr>
              <w:t>P, R ve S yakıt türleri ile ilgili aşağıdaki tablo verilmişti</w:t>
            </w:r>
          </w:p>
          <w:p w14:paraId="5A8A1F7E" w14:textId="143DA1D8" w:rsidR="00A94E4B" w:rsidRDefault="00A94E4B" w:rsidP="00A94E4B">
            <w:pPr>
              <w:rPr>
                <w:rFonts w:ascii="Times New Roman" w:hAnsi="Times New Roman" w:cs="Times New Roman"/>
                <w:noProof/>
                <w:sz w:val="24"/>
                <w:szCs w:val="24"/>
              </w:rPr>
            </w:pPr>
            <w:r w:rsidRPr="00A94E4B">
              <w:rPr>
                <w:rFonts w:ascii="Times New Roman" w:hAnsi="Times New Roman" w:cs="Times New Roman"/>
                <w:noProof/>
                <w:sz w:val="24"/>
                <w:szCs w:val="24"/>
              </w:rPr>
              <w:t>Tablodaki veriler incelendiğinde ekonomi ve çevre açısından seçilmesi en uygun yakıt hangisidir? Nedenini açıklayınız.</w:t>
            </w:r>
          </w:p>
          <w:p w14:paraId="5E5D80B4" w14:textId="77777777" w:rsidR="00A94E4B" w:rsidRDefault="00A94E4B" w:rsidP="00A94E4B">
            <w:pPr>
              <w:rPr>
                <w:rFonts w:ascii="Times New Roman" w:hAnsi="Times New Roman" w:cs="Times New Roman"/>
                <w:noProof/>
                <w:sz w:val="24"/>
                <w:szCs w:val="24"/>
              </w:rPr>
            </w:pPr>
          </w:p>
          <w:p w14:paraId="01304B74" w14:textId="77777777" w:rsidR="00A94E4B" w:rsidRDefault="00A94E4B" w:rsidP="00A94E4B">
            <w:pPr>
              <w:rPr>
                <w:rFonts w:ascii="Times New Roman" w:hAnsi="Times New Roman" w:cs="Times New Roman"/>
                <w:noProof/>
                <w:sz w:val="24"/>
                <w:szCs w:val="24"/>
              </w:rPr>
            </w:pPr>
          </w:p>
          <w:p w14:paraId="2CAFFB85" w14:textId="77777777" w:rsidR="00A94E4B" w:rsidRDefault="00A94E4B" w:rsidP="00A94E4B">
            <w:pPr>
              <w:rPr>
                <w:rFonts w:ascii="Times New Roman" w:hAnsi="Times New Roman" w:cs="Times New Roman"/>
                <w:noProof/>
                <w:sz w:val="24"/>
                <w:szCs w:val="24"/>
              </w:rPr>
            </w:pPr>
          </w:p>
          <w:p w14:paraId="19C040C2" w14:textId="77777777" w:rsidR="0078718A" w:rsidRDefault="0078718A" w:rsidP="00A94E4B">
            <w:pPr>
              <w:rPr>
                <w:rFonts w:ascii="Times New Roman" w:hAnsi="Times New Roman" w:cs="Times New Roman"/>
                <w:noProof/>
                <w:sz w:val="24"/>
                <w:szCs w:val="24"/>
              </w:rPr>
            </w:pPr>
          </w:p>
          <w:p w14:paraId="41F26C18" w14:textId="75F95005" w:rsidR="00A94E4B" w:rsidRPr="00924C00" w:rsidRDefault="00A94E4B" w:rsidP="00A94E4B">
            <w:pPr>
              <w:rPr>
                <w:rFonts w:ascii="Times New Roman" w:hAnsi="Times New Roman" w:cs="Times New Roman"/>
                <w:noProof/>
                <w:sz w:val="24"/>
                <w:szCs w:val="24"/>
              </w:rPr>
            </w:pPr>
          </w:p>
        </w:tc>
      </w:tr>
      <w:tr w:rsidR="00924C00" w:rsidRPr="00B4403F" w14:paraId="75090732" w14:textId="77777777" w:rsidTr="00924C00">
        <w:tc>
          <w:tcPr>
            <w:tcW w:w="568" w:type="dxa"/>
            <w:shd w:val="clear" w:color="auto" w:fill="002060"/>
          </w:tcPr>
          <w:p w14:paraId="247DE467" w14:textId="7E6E840B"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t>S5</w:t>
            </w:r>
          </w:p>
        </w:tc>
        <w:tc>
          <w:tcPr>
            <w:tcW w:w="10206" w:type="dxa"/>
            <w:shd w:val="clear" w:color="auto" w:fill="F2F2F2" w:themeFill="background1" w:themeFillShade="F2"/>
          </w:tcPr>
          <w:p w14:paraId="38DF994E" w14:textId="42E5F6C0" w:rsidR="00924C00" w:rsidRPr="00924C00" w:rsidRDefault="00924C00" w:rsidP="00B4403F">
            <w:pPr>
              <w:rPr>
                <w:rFonts w:ascii="Times New Roman" w:hAnsi="Times New Roman" w:cs="Times New Roman"/>
                <w:sz w:val="24"/>
                <w:szCs w:val="24"/>
              </w:rPr>
            </w:pPr>
          </w:p>
        </w:tc>
      </w:tr>
      <w:tr w:rsidR="00924C00" w:rsidRPr="00B4403F" w14:paraId="6EFDE41F" w14:textId="77777777" w:rsidTr="00956B3F">
        <w:tc>
          <w:tcPr>
            <w:tcW w:w="10774" w:type="dxa"/>
            <w:gridSpan w:val="2"/>
          </w:tcPr>
          <w:p w14:paraId="7B13A145" w14:textId="337A7834" w:rsidR="00592205" w:rsidRPr="00A94E4B" w:rsidRDefault="00A94E4B" w:rsidP="00E474D8">
            <w:pPr>
              <w:rPr>
                <w:rFonts w:ascii="Times New Roman" w:hAnsi="Times New Roman" w:cs="Times New Roman"/>
                <w:noProof/>
                <w:sz w:val="24"/>
                <w:szCs w:val="24"/>
              </w:rPr>
            </w:pPr>
            <w:r w:rsidRPr="00A94E4B">
              <w:rPr>
                <w:rFonts w:ascii="Times New Roman" w:hAnsi="Times New Roman" w:cs="Times New Roman"/>
                <w:noProof/>
                <w:sz w:val="24"/>
                <w:szCs w:val="24"/>
              </w:rPr>
              <w:t>Soba ve doğalgaz zehirlenmeleri ile ilgili alınması gereken tedbirler</w:t>
            </w:r>
            <w:r w:rsidRPr="00A94E4B">
              <w:rPr>
                <w:rFonts w:ascii="Times New Roman" w:hAnsi="Times New Roman" w:cs="Times New Roman"/>
                <w:noProof/>
                <w:sz w:val="24"/>
                <w:szCs w:val="24"/>
              </w:rPr>
              <w:t>den üç tanesini yazınız.</w:t>
            </w:r>
          </w:p>
          <w:p w14:paraId="2B4F8F36" w14:textId="5EC8FB1C" w:rsidR="00953E8D" w:rsidRPr="00A94E4B" w:rsidRDefault="00953E8D" w:rsidP="00E474D8">
            <w:pPr>
              <w:rPr>
                <w:rFonts w:ascii="Times New Roman" w:hAnsi="Times New Roman" w:cs="Times New Roman"/>
                <w:noProof/>
                <w:sz w:val="24"/>
                <w:szCs w:val="24"/>
              </w:rPr>
            </w:pPr>
            <w:r w:rsidRPr="00953E8D">
              <w:rPr>
                <w:rFonts w:ascii="Times New Roman" w:hAnsi="Times New Roman" w:cs="Times New Roman"/>
                <w:noProof/>
                <w:sz w:val="24"/>
                <w:szCs w:val="24"/>
              </w:rPr>
              <w:t>●</w:t>
            </w:r>
          </w:p>
          <w:p w14:paraId="785CDE48" w14:textId="0823C1A8" w:rsidR="00953E8D" w:rsidRDefault="00953E8D" w:rsidP="00E474D8">
            <w:pPr>
              <w:rPr>
                <w:rFonts w:ascii="Times New Roman" w:hAnsi="Times New Roman" w:cs="Times New Roman"/>
                <w:b/>
                <w:bCs/>
                <w:noProof/>
                <w:sz w:val="24"/>
                <w:szCs w:val="24"/>
              </w:rPr>
            </w:pPr>
            <w:r w:rsidRPr="00953E8D">
              <w:rPr>
                <w:rFonts w:ascii="Times New Roman" w:hAnsi="Times New Roman" w:cs="Times New Roman"/>
                <w:b/>
                <w:bCs/>
                <w:noProof/>
                <w:sz w:val="24"/>
                <w:szCs w:val="24"/>
              </w:rPr>
              <w:t>●</w:t>
            </w:r>
          </w:p>
          <w:p w14:paraId="67189A64" w14:textId="06DD5E81" w:rsidR="0078718A" w:rsidRDefault="00953E8D" w:rsidP="00E474D8">
            <w:pPr>
              <w:rPr>
                <w:rFonts w:ascii="Times New Roman" w:hAnsi="Times New Roman" w:cs="Times New Roman"/>
                <w:b/>
                <w:bCs/>
                <w:noProof/>
                <w:sz w:val="24"/>
                <w:szCs w:val="24"/>
              </w:rPr>
            </w:pPr>
            <w:r w:rsidRPr="00953E8D">
              <w:rPr>
                <w:rFonts w:ascii="Times New Roman" w:hAnsi="Times New Roman" w:cs="Times New Roman"/>
                <w:b/>
                <w:bCs/>
                <w:noProof/>
                <w:sz w:val="24"/>
                <w:szCs w:val="24"/>
              </w:rPr>
              <w:t>●</w:t>
            </w:r>
          </w:p>
          <w:p w14:paraId="46B02811" w14:textId="4F591284" w:rsidR="00A94E4B" w:rsidRPr="00924C00" w:rsidRDefault="00A94E4B" w:rsidP="00E474D8">
            <w:pPr>
              <w:rPr>
                <w:rFonts w:ascii="Times New Roman" w:hAnsi="Times New Roman" w:cs="Times New Roman"/>
                <w:b/>
                <w:bCs/>
                <w:noProof/>
                <w:sz w:val="24"/>
                <w:szCs w:val="24"/>
              </w:rPr>
            </w:pPr>
          </w:p>
        </w:tc>
      </w:tr>
      <w:tr w:rsidR="00C405DC" w:rsidRPr="00924C00" w14:paraId="3541A26C" w14:textId="77777777" w:rsidTr="00A847D3">
        <w:tc>
          <w:tcPr>
            <w:tcW w:w="568" w:type="dxa"/>
            <w:shd w:val="clear" w:color="auto" w:fill="002060"/>
          </w:tcPr>
          <w:p w14:paraId="4C6B9E87" w14:textId="7EC867C7" w:rsidR="00C405DC" w:rsidRPr="00924C00" w:rsidRDefault="00C405DC" w:rsidP="00A847D3">
            <w:pPr>
              <w:rPr>
                <w:rFonts w:ascii="Times New Roman" w:hAnsi="Times New Roman" w:cs="Times New Roman"/>
                <w:sz w:val="24"/>
                <w:szCs w:val="24"/>
              </w:rPr>
            </w:pPr>
            <w:r w:rsidRPr="00924C00">
              <w:rPr>
                <w:rFonts w:ascii="Times New Roman" w:hAnsi="Times New Roman" w:cs="Times New Roman"/>
                <w:sz w:val="24"/>
                <w:szCs w:val="24"/>
              </w:rPr>
              <w:t>S</w:t>
            </w:r>
            <w:r>
              <w:rPr>
                <w:rFonts w:ascii="Times New Roman" w:hAnsi="Times New Roman" w:cs="Times New Roman"/>
                <w:sz w:val="24"/>
                <w:szCs w:val="24"/>
              </w:rPr>
              <w:t>6</w:t>
            </w:r>
          </w:p>
        </w:tc>
        <w:tc>
          <w:tcPr>
            <w:tcW w:w="10206" w:type="dxa"/>
            <w:shd w:val="clear" w:color="auto" w:fill="F2F2F2" w:themeFill="background1" w:themeFillShade="F2"/>
          </w:tcPr>
          <w:p w14:paraId="57AD7A82" w14:textId="77777777" w:rsidR="00C405DC" w:rsidRPr="00924C00" w:rsidRDefault="00C405DC" w:rsidP="00A847D3">
            <w:pPr>
              <w:rPr>
                <w:rFonts w:ascii="Times New Roman" w:hAnsi="Times New Roman" w:cs="Times New Roman"/>
                <w:sz w:val="24"/>
                <w:szCs w:val="24"/>
              </w:rPr>
            </w:pPr>
          </w:p>
        </w:tc>
      </w:tr>
      <w:tr w:rsidR="00C405DC" w:rsidRPr="00924C00" w14:paraId="5D825A5C" w14:textId="77777777" w:rsidTr="00A847D3">
        <w:tc>
          <w:tcPr>
            <w:tcW w:w="10774" w:type="dxa"/>
            <w:gridSpan w:val="2"/>
          </w:tcPr>
          <w:p w14:paraId="00753E83" w14:textId="77777777" w:rsidR="00C405DC" w:rsidRPr="0078718A" w:rsidRDefault="0078718A" w:rsidP="00A847D3">
            <w:pPr>
              <w:rPr>
                <w:rFonts w:ascii="Times New Roman" w:hAnsi="Times New Roman" w:cs="Times New Roman"/>
                <w:noProof/>
                <w:sz w:val="24"/>
                <w:szCs w:val="24"/>
              </w:rPr>
            </w:pPr>
            <w:r w:rsidRPr="0078718A">
              <w:rPr>
                <w:rFonts w:ascii="Times New Roman" w:hAnsi="Times New Roman" w:cs="Times New Roman"/>
                <w:noProof/>
                <w:sz w:val="24"/>
                <w:szCs w:val="24"/>
              </w:rPr>
              <w:t>Bir öğretmen sesin yayılması konusunu anlatmak için aşağıdaki düzenekleri kurup bir deney yapmıştır.</w:t>
            </w:r>
          </w:p>
          <w:p w14:paraId="32116095" w14:textId="2529F958" w:rsidR="0078718A" w:rsidRPr="0078718A" w:rsidRDefault="0078718A" w:rsidP="00A847D3">
            <w:pPr>
              <w:rPr>
                <w:rFonts w:ascii="Times New Roman" w:hAnsi="Times New Roman" w:cs="Times New Roman"/>
                <w:b/>
                <w:bCs/>
                <w:noProof/>
                <w:sz w:val="24"/>
                <w:szCs w:val="24"/>
              </w:rPr>
            </w:pPr>
            <w:r w:rsidRPr="0078718A">
              <w:rPr>
                <w:rFonts w:ascii="Times New Roman" w:hAnsi="Times New Roman" w:cs="Times New Roman"/>
                <w:b/>
                <w:bCs/>
                <w:noProof/>
                <w:sz w:val="24"/>
                <w:szCs w:val="24"/>
                <w14:ligatures w14:val="standardContextual"/>
              </w:rPr>
              <w:drawing>
                <wp:anchor distT="0" distB="0" distL="114300" distR="114300" simplePos="0" relativeHeight="251674624" behindDoc="0" locked="0" layoutInCell="1" allowOverlap="1" wp14:anchorId="7D8EBA66" wp14:editId="2AD5B45E">
                  <wp:simplePos x="0" y="0"/>
                  <wp:positionH relativeFrom="column">
                    <wp:posOffset>-1270</wp:posOffset>
                  </wp:positionH>
                  <wp:positionV relativeFrom="paragraph">
                    <wp:posOffset>-2540</wp:posOffset>
                  </wp:positionV>
                  <wp:extent cx="3513124" cy="1104996"/>
                  <wp:effectExtent l="0" t="0" r="0" b="0"/>
                  <wp:wrapSquare wrapText="bothSides"/>
                  <wp:docPr id="1799913739" name="Resim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9913739" name="Resim 1799913739"/>
                          <pic:cNvPicPr/>
                        </pic:nvPicPr>
                        <pic:blipFill>
                          <a:blip r:embed="rId21">
                            <a:extLst>
                              <a:ext uri="{28A0092B-C50C-407E-A947-70E740481C1C}">
                                <a14:useLocalDpi xmlns:a14="http://schemas.microsoft.com/office/drawing/2010/main" val="0"/>
                              </a:ext>
                            </a:extLst>
                          </a:blip>
                          <a:stretch>
                            <a:fillRect/>
                          </a:stretch>
                        </pic:blipFill>
                        <pic:spPr>
                          <a:xfrm>
                            <a:off x="0" y="0"/>
                            <a:ext cx="3513124" cy="1104996"/>
                          </a:xfrm>
                          <a:prstGeom prst="rect">
                            <a:avLst/>
                          </a:prstGeom>
                        </pic:spPr>
                      </pic:pic>
                    </a:graphicData>
                  </a:graphic>
                  <wp14:sizeRelH relativeFrom="page">
                    <wp14:pctWidth>0</wp14:pctWidth>
                  </wp14:sizeRelH>
                  <wp14:sizeRelV relativeFrom="page">
                    <wp14:pctHeight>0</wp14:pctHeight>
                  </wp14:sizeRelV>
                </wp:anchor>
              </w:drawing>
            </w:r>
            <w:r w:rsidRPr="0078718A">
              <w:rPr>
                <w:rFonts w:ascii="Times New Roman" w:hAnsi="Times New Roman" w:cs="Times New Roman"/>
                <w:b/>
                <w:bCs/>
                <w:noProof/>
                <w:sz w:val="24"/>
                <w:szCs w:val="24"/>
              </w:rPr>
              <w:t>Öğretmenin yaptığı bu deneyde sesin yayılmasıyla ilgili hangi sonuca ulaşılır?</w:t>
            </w:r>
          </w:p>
          <w:p w14:paraId="31222513" w14:textId="77777777" w:rsidR="0078718A" w:rsidRDefault="0078718A" w:rsidP="00A847D3">
            <w:pPr>
              <w:rPr>
                <w:rFonts w:ascii="Times New Roman" w:hAnsi="Times New Roman" w:cs="Times New Roman"/>
                <w:b/>
                <w:bCs/>
                <w:noProof/>
                <w:sz w:val="24"/>
                <w:szCs w:val="24"/>
              </w:rPr>
            </w:pPr>
          </w:p>
          <w:p w14:paraId="422563DB" w14:textId="77777777" w:rsidR="0078718A" w:rsidRDefault="0078718A" w:rsidP="00A847D3">
            <w:pPr>
              <w:rPr>
                <w:rFonts w:ascii="Times New Roman" w:hAnsi="Times New Roman" w:cs="Times New Roman"/>
                <w:b/>
                <w:bCs/>
                <w:noProof/>
                <w:sz w:val="24"/>
                <w:szCs w:val="24"/>
              </w:rPr>
            </w:pPr>
          </w:p>
          <w:p w14:paraId="275082B2" w14:textId="77777777" w:rsidR="0078718A" w:rsidRDefault="0078718A" w:rsidP="00A847D3">
            <w:pPr>
              <w:rPr>
                <w:rFonts w:ascii="Times New Roman" w:hAnsi="Times New Roman" w:cs="Times New Roman"/>
                <w:b/>
                <w:bCs/>
                <w:noProof/>
                <w:sz w:val="24"/>
                <w:szCs w:val="24"/>
              </w:rPr>
            </w:pPr>
          </w:p>
          <w:p w14:paraId="203441B2" w14:textId="77777777" w:rsidR="0078718A" w:rsidRDefault="0078718A" w:rsidP="00A847D3">
            <w:pPr>
              <w:rPr>
                <w:rFonts w:ascii="Times New Roman" w:hAnsi="Times New Roman" w:cs="Times New Roman"/>
                <w:b/>
                <w:bCs/>
                <w:noProof/>
                <w:sz w:val="24"/>
                <w:szCs w:val="24"/>
              </w:rPr>
            </w:pPr>
          </w:p>
          <w:p w14:paraId="2FC8FB8A" w14:textId="77777777" w:rsidR="0078718A" w:rsidRDefault="0078718A" w:rsidP="00A847D3">
            <w:pPr>
              <w:rPr>
                <w:rFonts w:ascii="Times New Roman" w:hAnsi="Times New Roman" w:cs="Times New Roman"/>
                <w:b/>
                <w:bCs/>
                <w:noProof/>
                <w:sz w:val="24"/>
                <w:szCs w:val="24"/>
              </w:rPr>
            </w:pPr>
          </w:p>
          <w:p w14:paraId="6459A100" w14:textId="164EEB57" w:rsidR="0078718A" w:rsidRPr="00924C00" w:rsidRDefault="0078718A" w:rsidP="00A847D3">
            <w:pPr>
              <w:rPr>
                <w:rFonts w:ascii="Times New Roman" w:hAnsi="Times New Roman" w:cs="Times New Roman"/>
                <w:b/>
                <w:bCs/>
                <w:noProof/>
                <w:sz w:val="24"/>
                <w:szCs w:val="24"/>
              </w:rPr>
            </w:pPr>
          </w:p>
        </w:tc>
      </w:tr>
      <w:tr w:rsidR="00C405DC" w:rsidRPr="00924C00" w14:paraId="3FC89F54" w14:textId="77777777" w:rsidTr="00A847D3">
        <w:tc>
          <w:tcPr>
            <w:tcW w:w="568" w:type="dxa"/>
            <w:shd w:val="clear" w:color="auto" w:fill="002060"/>
          </w:tcPr>
          <w:p w14:paraId="6CD161B2" w14:textId="2F716989" w:rsidR="00C405DC" w:rsidRPr="00924C00" w:rsidRDefault="00C405DC" w:rsidP="00A847D3">
            <w:pPr>
              <w:rPr>
                <w:rFonts w:ascii="Times New Roman" w:hAnsi="Times New Roman" w:cs="Times New Roman"/>
                <w:sz w:val="24"/>
                <w:szCs w:val="24"/>
              </w:rPr>
            </w:pPr>
            <w:r w:rsidRPr="00924C00">
              <w:rPr>
                <w:rFonts w:ascii="Times New Roman" w:hAnsi="Times New Roman" w:cs="Times New Roman"/>
                <w:sz w:val="24"/>
                <w:szCs w:val="24"/>
              </w:rPr>
              <w:t>S</w:t>
            </w:r>
            <w:r>
              <w:rPr>
                <w:rFonts w:ascii="Times New Roman" w:hAnsi="Times New Roman" w:cs="Times New Roman"/>
                <w:sz w:val="24"/>
                <w:szCs w:val="24"/>
              </w:rPr>
              <w:t>7</w:t>
            </w:r>
          </w:p>
        </w:tc>
        <w:tc>
          <w:tcPr>
            <w:tcW w:w="10206" w:type="dxa"/>
            <w:shd w:val="clear" w:color="auto" w:fill="F2F2F2" w:themeFill="background1" w:themeFillShade="F2"/>
          </w:tcPr>
          <w:p w14:paraId="379DE78B" w14:textId="77777777" w:rsidR="00C405DC" w:rsidRPr="00924C00" w:rsidRDefault="00C405DC" w:rsidP="00A847D3">
            <w:pPr>
              <w:rPr>
                <w:rFonts w:ascii="Times New Roman" w:hAnsi="Times New Roman" w:cs="Times New Roman"/>
                <w:sz w:val="24"/>
                <w:szCs w:val="24"/>
              </w:rPr>
            </w:pPr>
          </w:p>
        </w:tc>
      </w:tr>
      <w:tr w:rsidR="00C405DC" w:rsidRPr="00924C00" w14:paraId="3E9E7A80" w14:textId="77777777" w:rsidTr="00A847D3">
        <w:tc>
          <w:tcPr>
            <w:tcW w:w="10774" w:type="dxa"/>
            <w:gridSpan w:val="2"/>
          </w:tcPr>
          <w:p w14:paraId="3F0FAA38" w14:textId="77777777" w:rsidR="00C405DC" w:rsidRPr="00953E8D" w:rsidRDefault="0078718A" w:rsidP="00A847D3">
            <w:pPr>
              <w:rPr>
                <w:rFonts w:ascii="Times New Roman" w:hAnsi="Times New Roman" w:cs="Times New Roman"/>
                <w:b/>
                <w:bCs/>
                <w:noProof/>
                <w:sz w:val="24"/>
                <w:szCs w:val="24"/>
              </w:rPr>
            </w:pPr>
            <w:r w:rsidRPr="0078718A">
              <w:rPr>
                <w:rFonts w:ascii="Times New Roman" w:hAnsi="Times New Roman" w:cs="Times New Roman"/>
                <w:noProof/>
                <w:sz w:val="24"/>
                <w:szCs w:val="24"/>
              </w:rPr>
              <w:t>Denizin ortasındaki bir teknede bulunan balıkçı, kıyıda gerçekleşen bir adet havai fişek patlamasının sesini art arda iki kez farklı duymuştur</w:t>
            </w:r>
            <w:r w:rsidRPr="00953E8D">
              <w:rPr>
                <w:rFonts w:ascii="Times New Roman" w:hAnsi="Times New Roman" w:cs="Times New Roman"/>
                <w:b/>
                <w:bCs/>
                <w:noProof/>
                <w:sz w:val="24"/>
                <w:szCs w:val="24"/>
              </w:rPr>
              <w:t>. Balıkçının, patlama sesini art arda iki kez farklı duymasının nedenini açıklayınız.</w:t>
            </w:r>
          </w:p>
          <w:p w14:paraId="01526DD2" w14:textId="77777777" w:rsidR="0078718A" w:rsidRDefault="0078718A" w:rsidP="00A847D3">
            <w:pPr>
              <w:rPr>
                <w:rFonts w:ascii="Times New Roman" w:hAnsi="Times New Roman" w:cs="Times New Roman"/>
                <w:b/>
                <w:bCs/>
                <w:noProof/>
                <w:sz w:val="24"/>
                <w:szCs w:val="24"/>
              </w:rPr>
            </w:pPr>
          </w:p>
          <w:p w14:paraId="6E77E1F1" w14:textId="77777777" w:rsidR="00953E8D" w:rsidRDefault="00953E8D" w:rsidP="00A847D3">
            <w:pPr>
              <w:rPr>
                <w:rFonts w:ascii="Times New Roman" w:hAnsi="Times New Roman" w:cs="Times New Roman"/>
                <w:b/>
                <w:bCs/>
                <w:noProof/>
                <w:sz w:val="24"/>
                <w:szCs w:val="24"/>
              </w:rPr>
            </w:pPr>
          </w:p>
          <w:p w14:paraId="2D408E88" w14:textId="77777777" w:rsidR="00953E8D" w:rsidRDefault="00953E8D" w:rsidP="00A847D3">
            <w:pPr>
              <w:rPr>
                <w:rFonts w:ascii="Times New Roman" w:hAnsi="Times New Roman" w:cs="Times New Roman"/>
                <w:b/>
                <w:bCs/>
                <w:noProof/>
                <w:sz w:val="24"/>
                <w:szCs w:val="24"/>
              </w:rPr>
            </w:pPr>
          </w:p>
          <w:p w14:paraId="0EB486A7" w14:textId="2BE93EE7" w:rsidR="0078718A" w:rsidRPr="00924C00" w:rsidRDefault="0078718A" w:rsidP="00A847D3">
            <w:pPr>
              <w:rPr>
                <w:rFonts w:ascii="Times New Roman" w:hAnsi="Times New Roman" w:cs="Times New Roman"/>
                <w:b/>
                <w:bCs/>
                <w:noProof/>
                <w:sz w:val="24"/>
                <w:szCs w:val="24"/>
              </w:rPr>
            </w:pPr>
          </w:p>
        </w:tc>
      </w:tr>
      <w:tr w:rsidR="00C405DC" w:rsidRPr="00924C00" w14:paraId="0B29EE01" w14:textId="77777777" w:rsidTr="00A847D3">
        <w:tc>
          <w:tcPr>
            <w:tcW w:w="568" w:type="dxa"/>
            <w:shd w:val="clear" w:color="auto" w:fill="002060"/>
          </w:tcPr>
          <w:p w14:paraId="60CE656D" w14:textId="3CE478B7" w:rsidR="00C405DC" w:rsidRPr="00924C00" w:rsidRDefault="00C405DC" w:rsidP="00A847D3">
            <w:pPr>
              <w:rPr>
                <w:rFonts w:ascii="Times New Roman" w:hAnsi="Times New Roman" w:cs="Times New Roman"/>
                <w:sz w:val="24"/>
                <w:szCs w:val="24"/>
              </w:rPr>
            </w:pPr>
            <w:r w:rsidRPr="00924C00">
              <w:rPr>
                <w:rFonts w:ascii="Times New Roman" w:hAnsi="Times New Roman" w:cs="Times New Roman"/>
                <w:sz w:val="24"/>
                <w:szCs w:val="24"/>
              </w:rPr>
              <w:t>S</w:t>
            </w:r>
            <w:r>
              <w:rPr>
                <w:rFonts w:ascii="Times New Roman" w:hAnsi="Times New Roman" w:cs="Times New Roman"/>
                <w:sz w:val="24"/>
                <w:szCs w:val="24"/>
              </w:rPr>
              <w:t>8</w:t>
            </w:r>
          </w:p>
        </w:tc>
        <w:tc>
          <w:tcPr>
            <w:tcW w:w="10206" w:type="dxa"/>
            <w:shd w:val="clear" w:color="auto" w:fill="F2F2F2" w:themeFill="background1" w:themeFillShade="F2"/>
          </w:tcPr>
          <w:p w14:paraId="6915FA23" w14:textId="77777777" w:rsidR="00C405DC" w:rsidRPr="00924C00" w:rsidRDefault="00C405DC" w:rsidP="00A847D3">
            <w:pPr>
              <w:rPr>
                <w:rFonts w:ascii="Times New Roman" w:hAnsi="Times New Roman" w:cs="Times New Roman"/>
                <w:sz w:val="24"/>
                <w:szCs w:val="24"/>
              </w:rPr>
            </w:pPr>
          </w:p>
        </w:tc>
      </w:tr>
      <w:tr w:rsidR="00C405DC" w:rsidRPr="00924C00" w14:paraId="5FFE29B3" w14:textId="77777777" w:rsidTr="00A847D3">
        <w:tc>
          <w:tcPr>
            <w:tcW w:w="10774" w:type="dxa"/>
            <w:gridSpan w:val="2"/>
          </w:tcPr>
          <w:p w14:paraId="3849FD11" w14:textId="77777777" w:rsidR="00C405DC" w:rsidRPr="0078718A" w:rsidRDefault="0078718A" w:rsidP="00A847D3">
            <w:pPr>
              <w:rPr>
                <w:rFonts w:ascii="Times New Roman" w:hAnsi="Times New Roman" w:cs="Times New Roman"/>
                <w:noProof/>
                <w:sz w:val="24"/>
                <w:szCs w:val="24"/>
              </w:rPr>
            </w:pPr>
            <w:r w:rsidRPr="0078718A">
              <w:rPr>
                <w:rFonts w:ascii="Times New Roman" w:hAnsi="Times New Roman" w:cs="Times New Roman"/>
                <w:noProof/>
                <w:sz w:val="24"/>
                <w:szCs w:val="24"/>
              </w:rPr>
              <w:t>Aşağıda sıcaklıkları aynı olan dört farklı ortam verilmiştir.</w:t>
            </w:r>
            <w:r w:rsidRPr="0078718A">
              <w:rPr>
                <w:rFonts w:ascii="Times New Roman" w:hAnsi="Times New Roman" w:cs="Times New Roman"/>
                <w:noProof/>
                <w:sz w:val="24"/>
                <w:szCs w:val="24"/>
              </w:rPr>
              <w:br/>
            </w:r>
            <w:r w:rsidRPr="0078718A">
              <w:rPr>
                <w:rFonts w:ascii="Times New Roman" w:hAnsi="Times New Roman" w:cs="Times New Roman"/>
                <w:b/>
                <w:bCs/>
                <w:noProof/>
                <w:sz w:val="24"/>
                <w:szCs w:val="24"/>
              </w:rPr>
              <w:t>"Hava - Boşluk - Demir -Tuzlu Su"</w:t>
            </w:r>
            <w:r w:rsidRPr="0078718A">
              <w:rPr>
                <w:rFonts w:ascii="Times New Roman" w:hAnsi="Times New Roman" w:cs="Times New Roman"/>
                <w:noProof/>
                <w:sz w:val="24"/>
                <w:szCs w:val="24"/>
              </w:rPr>
              <w:br/>
              <w:t>Sesin yukarıda verilen ortamlardaki yayılma hızlarının büyükten küçüğe doğru sıralamasını yazınız </w:t>
            </w:r>
          </w:p>
          <w:p w14:paraId="22819357" w14:textId="54C198C7" w:rsidR="0078718A" w:rsidRPr="00924C00" w:rsidRDefault="00953E8D" w:rsidP="00953E8D">
            <w:pPr>
              <w:rPr>
                <w:rFonts w:ascii="Times New Roman" w:hAnsi="Times New Roman" w:cs="Times New Roman"/>
                <w:b/>
                <w:bCs/>
                <w:noProof/>
                <w:sz w:val="24"/>
                <w:szCs w:val="24"/>
              </w:rPr>
            </w:pPr>
            <w:r>
              <w:rPr>
                <w:rFonts w:ascii="Times New Roman" w:hAnsi="Times New Roman" w:cs="Times New Roman"/>
                <w:b/>
                <w:bCs/>
                <w:noProof/>
                <w:sz w:val="24"/>
                <w:szCs w:val="24"/>
              </w:rPr>
              <w:t xml:space="preserve">............... &gt; </w:t>
            </w:r>
            <w:r>
              <w:rPr>
                <w:rFonts w:ascii="Times New Roman" w:hAnsi="Times New Roman" w:cs="Times New Roman"/>
                <w:b/>
                <w:bCs/>
                <w:noProof/>
                <w:sz w:val="24"/>
                <w:szCs w:val="24"/>
              </w:rPr>
              <w:t>............... &gt;</w:t>
            </w:r>
            <w:r>
              <w:rPr>
                <w:rFonts w:ascii="Times New Roman" w:hAnsi="Times New Roman" w:cs="Times New Roman"/>
                <w:b/>
                <w:bCs/>
                <w:noProof/>
                <w:sz w:val="24"/>
                <w:szCs w:val="24"/>
              </w:rPr>
              <w:t xml:space="preserve"> </w:t>
            </w:r>
            <w:r>
              <w:rPr>
                <w:rFonts w:ascii="Times New Roman" w:hAnsi="Times New Roman" w:cs="Times New Roman"/>
                <w:b/>
                <w:bCs/>
                <w:noProof/>
                <w:sz w:val="24"/>
                <w:szCs w:val="24"/>
              </w:rPr>
              <w:t>............... &gt;</w:t>
            </w:r>
            <w:r>
              <w:rPr>
                <w:rFonts w:ascii="Times New Roman" w:hAnsi="Times New Roman" w:cs="Times New Roman"/>
                <w:b/>
                <w:bCs/>
                <w:noProof/>
                <w:sz w:val="24"/>
                <w:szCs w:val="24"/>
              </w:rPr>
              <w:t xml:space="preserve"> </w:t>
            </w:r>
            <w:r>
              <w:rPr>
                <w:rFonts w:ascii="Times New Roman" w:hAnsi="Times New Roman" w:cs="Times New Roman"/>
                <w:b/>
                <w:bCs/>
                <w:noProof/>
                <w:sz w:val="24"/>
                <w:szCs w:val="24"/>
              </w:rPr>
              <w:t xml:space="preserve">............... </w:t>
            </w:r>
          </w:p>
        </w:tc>
      </w:tr>
      <w:tr w:rsidR="00C405DC" w:rsidRPr="00924C00" w14:paraId="72FED737" w14:textId="77777777" w:rsidTr="00A847D3">
        <w:tc>
          <w:tcPr>
            <w:tcW w:w="568" w:type="dxa"/>
            <w:shd w:val="clear" w:color="auto" w:fill="002060"/>
          </w:tcPr>
          <w:p w14:paraId="3492A19A" w14:textId="7516389B" w:rsidR="00C405DC" w:rsidRPr="00924C00" w:rsidRDefault="00C405DC" w:rsidP="00A847D3">
            <w:pPr>
              <w:rPr>
                <w:rFonts w:ascii="Times New Roman" w:hAnsi="Times New Roman" w:cs="Times New Roman"/>
                <w:sz w:val="24"/>
                <w:szCs w:val="24"/>
              </w:rPr>
            </w:pPr>
            <w:r w:rsidRPr="00924C00">
              <w:rPr>
                <w:rFonts w:ascii="Times New Roman" w:hAnsi="Times New Roman" w:cs="Times New Roman"/>
                <w:sz w:val="24"/>
                <w:szCs w:val="24"/>
              </w:rPr>
              <w:t>S</w:t>
            </w:r>
            <w:r>
              <w:rPr>
                <w:rFonts w:ascii="Times New Roman" w:hAnsi="Times New Roman" w:cs="Times New Roman"/>
                <w:sz w:val="24"/>
                <w:szCs w:val="24"/>
              </w:rPr>
              <w:t>9</w:t>
            </w:r>
          </w:p>
        </w:tc>
        <w:tc>
          <w:tcPr>
            <w:tcW w:w="10206" w:type="dxa"/>
            <w:shd w:val="clear" w:color="auto" w:fill="F2F2F2" w:themeFill="background1" w:themeFillShade="F2"/>
          </w:tcPr>
          <w:p w14:paraId="784E6829" w14:textId="77777777" w:rsidR="00C405DC" w:rsidRPr="00924C00" w:rsidRDefault="00C405DC" w:rsidP="00A847D3">
            <w:pPr>
              <w:rPr>
                <w:rFonts w:ascii="Times New Roman" w:hAnsi="Times New Roman" w:cs="Times New Roman"/>
                <w:sz w:val="24"/>
                <w:szCs w:val="24"/>
              </w:rPr>
            </w:pPr>
          </w:p>
        </w:tc>
      </w:tr>
      <w:tr w:rsidR="00C405DC" w:rsidRPr="00924C00" w14:paraId="013C33A5" w14:textId="77777777" w:rsidTr="00A847D3">
        <w:tc>
          <w:tcPr>
            <w:tcW w:w="10774" w:type="dxa"/>
            <w:gridSpan w:val="2"/>
          </w:tcPr>
          <w:p w14:paraId="1BD72546" w14:textId="4AECEEC9" w:rsidR="0078718A" w:rsidRDefault="00953E8D" w:rsidP="00953E8D">
            <w:pPr>
              <w:rPr>
                <w:rFonts w:ascii="Times New Roman" w:hAnsi="Times New Roman" w:cs="Times New Roman"/>
                <w:b/>
                <w:bCs/>
                <w:noProof/>
                <w:sz w:val="24"/>
                <w:szCs w:val="24"/>
              </w:rPr>
            </w:pPr>
            <w:r w:rsidRPr="00953E8D">
              <w:rPr>
                <w:rFonts w:ascii="Times New Roman" w:hAnsi="Times New Roman" w:cs="Times New Roman"/>
                <w:b/>
                <w:bCs/>
                <w:noProof/>
                <w:sz w:val="24"/>
                <w:szCs w:val="24"/>
                <w14:ligatures w14:val="standardContextual"/>
              </w:rPr>
              <w:drawing>
                <wp:anchor distT="0" distB="0" distL="114300" distR="114300" simplePos="0" relativeHeight="251675648" behindDoc="0" locked="0" layoutInCell="1" allowOverlap="1" wp14:anchorId="6157E289" wp14:editId="4E417487">
                  <wp:simplePos x="0" y="0"/>
                  <wp:positionH relativeFrom="column">
                    <wp:posOffset>-1270</wp:posOffset>
                  </wp:positionH>
                  <wp:positionV relativeFrom="paragraph">
                    <wp:posOffset>0</wp:posOffset>
                  </wp:positionV>
                  <wp:extent cx="1485900" cy="783590"/>
                  <wp:effectExtent l="0" t="0" r="0" b="0"/>
                  <wp:wrapSquare wrapText="bothSides"/>
                  <wp:docPr id="1515573912" name="Resim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15573912" name="Resim 1515573912"/>
                          <pic:cNvPicPr/>
                        </pic:nvPicPr>
                        <pic:blipFill>
                          <a:blip r:embed="rId22">
                            <a:extLst>
                              <a:ext uri="{28A0092B-C50C-407E-A947-70E740481C1C}">
                                <a14:useLocalDpi xmlns:a14="http://schemas.microsoft.com/office/drawing/2010/main" val="0"/>
                              </a:ext>
                            </a:extLst>
                          </a:blip>
                          <a:stretch>
                            <a:fillRect/>
                          </a:stretch>
                        </pic:blipFill>
                        <pic:spPr>
                          <a:xfrm>
                            <a:off x="0" y="0"/>
                            <a:ext cx="1485900" cy="783590"/>
                          </a:xfrm>
                          <a:prstGeom prst="rect">
                            <a:avLst/>
                          </a:prstGeom>
                        </pic:spPr>
                      </pic:pic>
                    </a:graphicData>
                  </a:graphic>
                  <wp14:sizeRelH relativeFrom="page">
                    <wp14:pctWidth>0</wp14:pctWidth>
                  </wp14:sizeRelH>
                  <wp14:sizeRelV relativeFrom="page">
                    <wp14:pctHeight>0</wp14:pctHeight>
                  </wp14:sizeRelV>
                </wp:anchor>
              </w:drawing>
            </w:r>
            <w:r w:rsidR="0078718A" w:rsidRPr="00953E8D">
              <w:rPr>
                <w:rFonts w:ascii="Times New Roman" w:hAnsi="Times New Roman" w:cs="Times New Roman"/>
                <w:noProof/>
                <w:sz w:val="24"/>
                <w:szCs w:val="24"/>
              </w:rPr>
              <w:t>Araçların ön ve arka tamponlarına yerleştirilen araç park sensörleri yüksek titreşimli ses dalgaları yayar ve aracın bir engelle karşılaşması sırasında sürücüye uyarıda bulunur.</w:t>
            </w:r>
            <w:r>
              <w:rPr>
                <w:rFonts w:ascii="Times New Roman" w:hAnsi="Times New Roman" w:cs="Times New Roman"/>
                <w:noProof/>
                <w:sz w:val="24"/>
                <w:szCs w:val="24"/>
              </w:rPr>
              <w:t xml:space="preserve"> </w:t>
            </w:r>
            <w:r w:rsidR="0078718A" w:rsidRPr="00953E8D">
              <w:rPr>
                <w:rFonts w:ascii="Times New Roman" w:hAnsi="Times New Roman" w:cs="Times New Roman"/>
                <w:b/>
                <w:bCs/>
                <w:noProof/>
                <w:sz w:val="24"/>
                <w:szCs w:val="24"/>
              </w:rPr>
              <w:t>Buna göre, araç park sensörlerinin çevredeki engelleri nasıl algıladığını açıklayınız</w:t>
            </w:r>
          </w:p>
          <w:p w14:paraId="33745660" w14:textId="77777777" w:rsidR="00953E8D" w:rsidRPr="00953E8D" w:rsidRDefault="00953E8D" w:rsidP="00953E8D">
            <w:pPr>
              <w:rPr>
                <w:rFonts w:ascii="Times New Roman" w:hAnsi="Times New Roman" w:cs="Times New Roman"/>
                <w:b/>
                <w:bCs/>
                <w:noProof/>
                <w:sz w:val="24"/>
                <w:szCs w:val="24"/>
              </w:rPr>
            </w:pPr>
          </w:p>
          <w:p w14:paraId="010916F0" w14:textId="77777777" w:rsidR="00953E8D" w:rsidRDefault="00953E8D" w:rsidP="00953E8D">
            <w:pPr>
              <w:rPr>
                <w:rFonts w:ascii="Times New Roman" w:hAnsi="Times New Roman" w:cs="Times New Roman"/>
                <w:b/>
                <w:bCs/>
                <w:noProof/>
                <w:sz w:val="24"/>
                <w:szCs w:val="24"/>
              </w:rPr>
            </w:pPr>
          </w:p>
          <w:p w14:paraId="2BC70610" w14:textId="77777777" w:rsidR="00953E8D" w:rsidRDefault="00953E8D" w:rsidP="00953E8D">
            <w:pPr>
              <w:rPr>
                <w:rFonts w:ascii="Times New Roman" w:hAnsi="Times New Roman" w:cs="Times New Roman"/>
                <w:b/>
                <w:bCs/>
                <w:noProof/>
                <w:sz w:val="24"/>
                <w:szCs w:val="24"/>
              </w:rPr>
            </w:pPr>
          </w:p>
          <w:p w14:paraId="6F61425F" w14:textId="16C043DC" w:rsidR="00953E8D" w:rsidRPr="00924C00" w:rsidRDefault="00953E8D" w:rsidP="00953E8D">
            <w:pPr>
              <w:rPr>
                <w:rFonts w:ascii="Times New Roman" w:hAnsi="Times New Roman" w:cs="Times New Roman"/>
                <w:b/>
                <w:bCs/>
                <w:noProof/>
                <w:sz w:val="24"/>
                <w:szCs w:val="24"/>
              </w:rPr>
            </w:pPr>
            <w:r>
              <w:rPr>
                <w:rFonts w:ascii="Times New Roman" w:hAnsi="Times New Roman" w:cs="Times New Roman"/>
                <w:b/>
                <w:bCs/>
                <w:noProof/>
                <w:sz w:val="24"/>
                <w:szCs w:val="24"/>
              </w:rPr>
              <w:tab/>
            </w:r>
          </w:p>
        </w:tc>
      </w:tr>
    </w:tbl>
    <w:p w14:paraId="06815387" w14:textId="778EFA39" w:rsidR="005E478A" w:rsidRDefault="005E478A" w:rsidP="005E478A">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p>
    <w:p w14:paraId="2A6E21CF" w14:textId="77777777" w:rsidR="005E478A" w:rsidRDefault="005E478A" w:rsidP="005E478A">
      <w:pPr>
        <w:jc w:val="right"/>
        <w:rPr>
          <w:rFonts w:ascii="Comic Sans MS" w:hAnsi="Comic Sans MS" w:cstheme="minorHAnsi"/>
          <w:bCs/>
          <w:iCs/>
        </w:rPr>
      </w:pPr>
      <w:r>
        <w:rPr>
          <w:rFonts w:ascii="Comic Sans MS" w:hAnsi="Comic Sans MS" w:cstheme="minorHAnsi"/>
          <w:bCs/>
          <w:iCs/>
        </w:rPr>
        <w:t>Ders Öğretmeni</w:t>
      </w:r>
    </w:p>
    <w:bookmarkEnd w:id="1"/>
    <w:p w14:paraId="26822040" w14:textId="38F2F669" w:rsidR="00EF1D31" w:rsidRPr="00EF1D31" w:rsidRDefault="00EF1D31" w:rsidP="00EF1D31">
      <w:pPr>
        <w:rPr>
          <w:rFonts w:ascii="Comic Sans MS" w:hAnsi="Comic Sans MS" w:cstheme="minorHAnsi"/>
          <w:b/>
          <w:bCs/>
          <w:iCs/>
        </w:rPr>
      </w:pPr>
      <w:r w:rsidRPr="00EF1D31">
        <w:rPr>
          <w:rFonts w:ascii="Comic Sans MS" w:hAnsi="Comic Sans MS" w:cstheme="minorHAnsi"/>
          <w:b/>
          <w:bCs/>
          <w:iCs/>
        </w:rPr>
        <w:lastRenderedPageBreak/>
        <w:t>Cevap Anahtarı</w:t>
      </w:r>
    </w:p>
    <w:p w14:paraId="691C0AF1" w14:textId="77777777" w:rsidR="00EF1D31" w:rsidRPr="00EF1D31" w:rsidRDefault="00000000" w:rsidP="00EF1D31">
      <w:pPr>
        <w:rPr>
          <w:rFonts w:ascii="Comic Sans MS" w:hAnsi="Comic Sans MS" w:cstheme="minorHAnsi"/>
          <w:b/>
          <w:bCs/>
          <w:iCs/>
        </w:rPr>
      </w:pPr>
      <w:r>
        <w:rPr>
          <w:rFonts w:ascii="Comic Sans MS" w:hAnsi="Comic Sans MS" w:cstheme="minorHAnsi"/>
          <w:b/>
          <w:bCs/>
          <w:iCs/>
        </w:rPr>
        <w:pict w14:anchorId="397F3C8D">
          <v:rect id="_x0000_i1025" style="width:0;height:1.5pt" o:hralign="center" o:hrstd="t" o:hr="t" fillcolor="#a0a0a0" stroked="f"/>
        </w:pict>
      </w:r>
    </w:p>
    <w:p w14:paraId="063ABFE8" w14:textId="77777777" w:rsidR="00A94E4B" w:rsidRPr="00A94E4B" w:rsidRDefault="00EF1D31" w:rsidP="00A94E4B">
      <w:pPr>
        <w:rPr>
          <w:rFonts w:ascii="Comic Sans MS" w:hAnsi="Comic Sans MS" w:cstheme="minorHAnsi"/>
          <w:b/>
          <w:bCs/>
          <w:iCs/>
        </w:rPr>
      </w:pPr>
      <w:r w:rsidRPr="00EF1D31">
        <w:rPr>
          <w:rFonts w:ascii="Comic Sans MS" w:hAnsi="Comic Sans MS" w:cstheme="minorHAnsi"/>
          <w:b/>
          <w:bCs/>
          <w:iCs/>
        </w:rPr>
        <w:t>S1</w:t>
      </w:r>
      <w:r w:rsidRPr="00EF1D31">
        <w:rPr>
          <w:rFonts w:ascii="Comic Sans MS" w:hAnsi="Comic Sans MS" w:cstheme="minorHAnsi"/>
          <w:b/>
          <w:bCs/>
          <w:iCs/>
        </w:rPr>
        <w:br/>
      </w:r>
      <w:r w:rsidR="00A94E4B" w:rsidRPr="00A94E4B">
        <w:rPr>
          <w:rFonts w:ascii="Comic Sans MS" w:hAnsi="Comic Sans MS" w:cstheme="minorHAnsi"/>
          <w:b/>
          <w:bCs/>
          <w:iCs/>
        </w:rPr>
        <w:t>Maddelerin yoğunlukları</w:t>
      </w:r>
      <w:r w:rsidR="00A94E4B" w:rsidRPr="00A94E4B">
        <w:rPr>
          <w:rFonts w:ascii="Comic Sans MS" w:hAnsi="Comic Sans MS" w:cstheme="minorHAnsi"/>
          <w:b/>
          <w:bCs/>
          <w:iCs/>
        </w:rPr>
        <w:br/>
        <w:t>Yoğunluk = Kütle / Hacim formülü ile hesaplanır.</w:t>
      </w:r>
    </w:p>
    <w:p w14:paraId="16E0EA58" w14:textId="77777777" w:rsidR="00A94E4B" w:rsidRPr="00A94E4B" w:rsidRDefault="00A94E4B" w:rsidP="00A94E4B">
      <w:pPr>
        <w:rPr>
          <w:rFonts w:ascii="Comic Sans MS" w:hAnsi="Comic Sans MS" w:cstheme="minorHAnsi"/>
          <w:b/>
          <w:bCs/>
          <w:iCs/>
        </w:rPr>
      </w:pPr>
      <w:r w:rsidRPr="00A94E4B">
        <w:rPr>
          <w:rFonts w:ascii="Comic Sans MS" w:hAnsi="Comic Sans MS" w:cstheme="minorHAnsi"/>
          <w:b/>
          <w:bCs/>
          <w:iCs/>
        </w:rPr>
        <w:t>Şekil 1’den taşın hacmi:</w:t>
      </w:r>
      <w:r w:rsidRPr="00A94E4B">
        <w:rPr>
          <w:rFonts w:ascii="Comic Sans MS" w:hAnsi="Comic Sans MS" w:cstheme="minorHAnsi"/>
          <w:b/>
          <w:bCs/>
          <w:iCs/>
        </w:rPr>
        <w:br/>
        <w:t>600 – 500 = 100 cm³</w:t>
      </w:r>
    </w:p>
    <w:p w14:paraId="4D8AFB40" w14:textId="77777777" w:rsidR="00A94E4B" w:rsidRPr="00A94E4B" w:rsidRDefault="00A94E4B" w:rsidP="00A94E4B">
      <w:pPr>
        <w:rPr>
          <w:rFonts w:ascii="Comic Sans MS" w:hAnsi="Comic Sans MS" w:cstheme="minorHAnsi"/>
          <w:b/>
          <w:bCs/>
          <w:iCs/>
        </w:rPr>
      </w:pPr>
      <w:r w:rsidRPr="00A94E4B">
        <w:rPr>
          <w:rFonts w:ascii="Comic Sans MS" w:hAnsi="Comic Sans MS" w:cstheme="minorHAnsi"/>
          <w:b/>
          <w:bCs/>
          <w:iCs/>
        </w:rPr>
        <w:t>Şekil 2’den taşın kütlesi:</w:t>
      </w:r>
      <w:r w:rsidRPr="00A94E4B">
        <w:rPr>
          <w:rFonts w:ascii="Comic Sans MS" w:hAnsi="Comic Sans MS" w:cstheme="minorHAnsi"/>
          <w:b/>
          <w:bCs/>
          <w:iCs/>
        </w:rPr>
        <w:br/>
        <w:t>100 + 50 = 150 g bulunur.</w:t>
      </w:r>
    </w:p>
    <w:p w14:paraId="67D59273" w14:textId="77777777" w:rsidR="00A94E4B" w:rsidRPr="00A94E4B" w:rsidRDefault="00A94E4B" w:rsidP="00A94E4B">
      <w:pPr>
        <w:rPr>
          <w:rFonts w:ascii="Comic Sans MS" w:hAnsi="Comic Sans MS" w:cstheme="minorHAnsi"/>
          <w:b/>
          <w:bCs/>
          <w:iCs/>
        </w:rPr>
      </w:pPr>
      <w:r w:rsidRPr="00A94E4B">
        <w:rPr>
          <w:rFonts w:ascii="Comic Sans MS" w:hAnsi="Comic Sans MS" w:cstheme="minorHAnsi"/>
          <w:b/>
          <w:bCs/>
          <w:iCs/>
        </w:rPr>
        <w:t>Yoğunluk = 150 g / 100 cm³</w:t>
      </w:r>
    </w:p>
    <w:p w14:paraId="07603B92" w14:textId="77777777" w:rsidR="00A94E4B" w:rsidRPr="00A94E4B" w:rsidRDefault="00A94E4B" w:rsidP="00A94E4B">
      <w:pPr>
        <w:rPr>
          <w:rFonts w:ascii="Comic Sans MS" w:hAnsi="Comic Sans MS" w:cstheme="minorHAnsi"/>
          <w:b/>
          <w:bCs/>
          <w:iCs/>
        </w:rPr>
      </w:pPr>
      <w:r w:rsidRPr="00A94E4B">
        <w:rPr>
          <w:rFonts w:ascii="Comic Sans MS" w:hAnsi="Comic Sans MS" w:cstheme="minorHAnsi"/>
          <w:b/>
          <w:bCs/>
          <w:iCs/>
        </w:rPr>
        <w:t>Taşın yoğunluğu 1,5 g/cm³</w:t>
      </w:r>
    </w:p>
    <w:p w14:paraId="350C98A2" w14:textId="11D9F1D6" w:rsidR="0071318B" w:rsidRPr="0071318B" w:rsidRDefault="0071318B" w:rsidP="0086356E">
      <w:pPr>
        <w:rPr>
          <w:rFonts w:ascii="Comic Sans MS" w:hAnsi="Comic Sans MS" w:cstheme="minorHAnsi"/>
          <w:b/>
          <w:bCs/>
          <w:iCs/>
        </w:rPr>
      </w:pPr>
    </w:p>
    <w:p w14:paraId="761707E5" w14:textId="3F4846B5" w:rsidR="00EF1D31" w:rsidRPr="00EF1D31" w:rsidRDefault="00000000" w:rsidP="0071318B">
      <w:pPr>
        <w:rPr>
          <w:rFonts w:ascii="Comic Sans MS" w:hAnsi="Comic Sans MS" w:cstheme="minorHAnsi"/>
          <w:b/>
          <w:bCs/>
          <w:iCs/>
        </w:rPr>
      </w:pPr>
      <w:r>
        <w:rPr>
          <w:rFonts w:ascii="Comic Sans MS" w:hAnsi="Comic Sans MS" w:cstheme="minorHAnsi"/>
          <w:b/>
          <w:bCs/>
          <w:iCs/>
        </w:rPr>
        <w:pict w14:anchorId="6142BB25">
          <v:rect id="_x0000_i1026" style="width:0;height:1.5pt" o:hralign="center" o:hrstd="t" o:hr="t" fillcolor="#a0a0a0" stroked="f"/>
        </w:pict>
      </w:r>
    </w:p>
    <w:p w14:paraId="4F100D73" w14:textId="77777777" w:rsidR="000A3CC0" w:rsidRPr="000A3CC0" w:rsidRDefault="00EF1D31" w:rsidP="000A3CC0">
      <w:pPr>
        <w:rPr>
          <w:rFonts w:ascii="Comic Sans MS" w:hAnsi="Comic Sans MS" w:cstheme="minorHAnsi"/>
          <w:iCs/>
        </w:rPr>
      </w:pPr>
      <w:r w:rsidRPr="00EF1D31">
        <w:rPr>
          <w:rFonts w:ascii="Comic Sans MS" w:hAnsi="Comic Sans MS" w:cstheme="minorHAnsi"/>
          <w:b/>
          <w:bCs/>
          <w:iCs/>
        </w:rPr>
        <w:t>S2</w:t>
      </w:r>
      <w:r w:rsidRPr="00EF1D31">
        <w:rPr>
          <w:rFonts w:ascii="Comic Sans MS" w:hAnsi="Comic Sans MS" w:cstheme="minorHAnsi"/>
          <w:b/>
          <w:bCs/>
          <w:iCs/>
        </w:rPr>
        <w:br/>
      </w:r>
      <w:r w:rsidR="000A3CC0" w:rsidRPr="000A3CC0">
        <w:rPr>
          <w:rFonts w:ascii="Comic Sans MS" w:hAnsi="Comic Sans MS" w:cstheme="minorHAnsi"/>
          <w:iCs/>
        </w:rPr>
        <w:t>a) A ve B maddelerinin kütleleri eşitse bu maddelerin hacimleri arasındaki ilişkiyi açıklayarak yazınız.</w:t>
      </w:r>
    </w:p>
    <w:p w14:paraId="35E0E6F8" w14:textId="77777777" w:rsidR="000A3CC0" w:rsidRPr="000A3CC0" w:rsidRDefault="000A3CC0" w:rsidP="000A3CC0">
      <w:pPr>
        <w:rPr>
          <w:rFonts w:ascii="Comic Sans MS" w:hAnsi="Comic Sans MS" w:cstheme="minorHAnsi"/>
          <w:iCs/>
        </w:rPr>
      </w:pPr>
      <w:r w:rsidRPr="000A3CC0">
        <w:rPr>
          <w:rFonts w:ascii="Comic Sans MS" w:hAnsi="Comic Sans MS" w:cstheme="minorHAnsi"/>
          <w:iCs/>
        </w:rPr>
        <w:t>A ve B maddelerinin hacimleri arasındaki ilişkiyi tespit etmek için bu maddelerin yoğunlukları arasındaki ilişkiyi bilmek gerekir. Cisimlerin sıvı içindeki konumlarından hareketle yoğunlukları arasındaki ilişki A &gt; B şeklindedir.</w:t>
      </w:r>
      <w:r w:rsidRPr="000A3CC0">
        <w:rPr>
          <w:rFonts w:ascii="Comic Sans MS" w:hAnsi="Comic Sans MS" w:cstheme="minorHAnsi"/>
          <w:iCs/>
        </w:rPr>
        <w:br/>
        <w:t>Kütleleri eşit olduğunda yoğunluğun daha fazla olması için hacminin küçük olması gerekir. Dolayısıyla A maddesinin hacmi B maddesinin hacminden küçüktür.</w:t>
      </w:r>
    </w:p>
    <w:p w14:paraId="5927DB65" w14:textId="77777777" w:rsidR="000A3CC0" w:rsidRPr="000A3CC0" w:rsidRDefault="000A3CC0" w:rsidP="000A3CC0">
      <w:pPr>
        <w:rPr>
          <w:rFonts w:ascii="Comic Sans MS" w:hAnsi="Comic Sans MS" w:cstheme="minorHAnsi"/>
          <w:iCs/>
        </w:rPr>
      </w:pPr>
      <w:r w:rsidRPr="000A3CC0">
        <w:rPr>
          <w:rFonts w:ascii="Comic Sans MS" w:hAnsi="Comic Sans MS" w:cstheme="minorHAnsi"/>
          <w:iCs/>
        </w:rPr>
        <w:t>b) A ve B maddelerinin hacimleri eşitse bu maddelerin kütleleri arasındaki ilişkiyi açıklayarak yazınız.</w:t>
      </w:r>
    </w:p>
    <w:p w14:paraId="69188695" w14:textId="77777777" w:rsidR="000A3CC0" w:rsidRPr="000A3CC0" w:rsidRDefault="000A3CC0" w:rsidP="000A3CC0">
      <w:pPr>
        <w:rPr>
          <w:rFonts w:ascii="Comic Sans MS" w:hAnsi="Comic Sans MS" w:cstheme="minorHAnsi"/>
          <w:iCs/>
        </w:rPr>
      </w:pPr>
      <w:r w:rsidRPr="000A3CC0">
        <w:rPr>
          <w:rFonts w:ascii="Comic Sans MS" w:hAnsi="Comic Sans MS" w:cstheme="minorHAnsi"/>
          <w:iCs/>
        </w:rPr>
        <w:t>A ve B maddelerinin kütleleri arasındaki ilişkiyi tespit etmek için bu maddelerin yoğunlukları arasındaki ilişkiyi bilmek gerekir. Cisimlerin sıvı içindeki konumlarından hareketle yoğunlukları arasındaki ilişki A &gt; B şeklindedir.</w:t>
      </w:r>
      <w:r w:rsidRPr="000A3CC0">
        <w:rPr>
          <w:rFonts w:ascii="Comic Sans MS" w:hAnsi="Comic Sans MS" w:cstheme="minorHAnsi"/>
          <w:iCs/>
        </w:rPr>
        <w:br/>
        <w:t>Hacimleri eşit olduğundan yoğunluğu daha büyük olan A maddesinin kütlesi B maddesinin kütlesinden büyüktür.</w:t>
      </w:r>
    </w:p>
    <w:p w14:paraId="0F28F431" w14:textId="6CEFFA9C" w:rsidR="0071318B" w:rsidRDefault="0071318B" w:rsidP="00C405DC">
      <w:pPr>
        <w:rPr>
          <w:rFonts w:ascii="Comic Sans MS" w:hAnsi="Comic Sans MS" w:cstheme="minorHAnsi"/>
          <w:b/>
          <w:bCs/>
          <w:iCs/>
        </w:rPr>
      </w:pPr>
    </w:p>
    <w:p w14:paraId="71FC6729" w14:textId="194ABD0E" w:rsidR="00EF1D31" w:rsidRPr="00EF1D31" w:rsidRDefault="00000000" w:rsidP="00EF1D31">
      <w:pPr>
        <w:rPr>
          <w:rFonts w:ascii="Comic Sans MS" w:hAnsi="Comic Sans MS" w:cstheme="minorHAnsi"/>
          <w:b/>
          <w:bCs/>
          <w:iCs/>
        </w:rPr>
      </w:pPr>
      <w:r>
        <w:rPr>
          <w:rFonts w:ascii="Comic Sans MS" w:hAnsi="Comic Sans MS" w:cstheme="minorHAnsi"/>
          <w:b/>
          <w:bCs/>
          <w:iCs/>
        </w:rPr>
        <w:pict w14:anchorId="5812770C">
          <v:rect id="_x0000_i1027" style="width:0;height:1.5pt" o:hralign="center" o:hrstd="t" o:hr="t" fillcolor="#a0a0a0" stroked="f"/>
        </w:pict>
      </w:r>
    </w:p>
    <w:p w14:paraId="7693E7D1" w14:textId="77777777" w:rsidR="00263BB5" w:rsidRDefault="00EF1D31" w:rsidP="00451B14">
      <w:pPr>
        <w:rPr>
          <w:rFonts w:ascii="Comic Sans MS" w:hAnsi="Comic Sans MS" w:cstheme="minorHAnsi"/>
          <w:b/>
          <w:bCs/>
          <w:iCs/>
        </w:rPr>
      </w:pPr>
      <w:r w:rsidRPr="00EF1D31">
        <w:rPr>
          <w:rFonts w:ascii="Comic Sans MS" w:hAnsi="Comic Sans MS" w:cstheme="minorHAnsi"/>
          <w:b/>
          <w:bCs/>
          <w:iCs/>
        </w:rPr>
        <w:t>S3</w:t>
      </w:r>
    </w:p>
    <w:p w14:paraId="1D85A623" w14:textId="22D372B0" w:rsidR="00263BB5" w:rsidRPr="00A94E4B" w:rsidRDefault="00A94E4B" w:rsidP="0086356E">
      <w:pPr>
        <w:rPr>
          <w:rFonts w:ascii="Comic Sans MS" w:hAnsi="Comic Sans MS" w:cstheme="minorHAnsi"/>
        </w:rPr>
      </w:pPr>
      <w:r w:rsidRPr="00A94E4B">
        <w:rPr>
          <w:rFonts w:ascii="Comic Sans MS" w:hAnsi="Comic Sans MS" w:cstheme="minorHAnsi"/>
          <w:iCs/>
        </w:rPr>
        <w:t>İlk sıcaklıkları eşit bardaklara aynı miktarda eşit sıcaklıkta süt konulmasına rağmen bir müddet sonra yapılan ölçümlerde bardakların yüzey sıcaklıklarının farklı olduğu gözlenmiştir. Buradan köpük bardağın ısı iletiminin kötü, metal bardağın ısı iletiminin ise iyi olduğu görülmektedir. Bunlardan hareketle maddelerin ısı iletimlerinin birbirinden farklı olduğu sonucuna ulaşır.</w:t>
      </w:r>
      <w:r w:rsidR="00EF1D31" w:rsidRPr="00A94E4B">
        <w:rPr>
          <w:rFonts w:ascii="Comic Sans MS" w:hAnsi="Comic Sans MS" w:cstheme="minorHAnsi"/>
          <w:iCs/>
        </w:rPr>
        <w:br/>
      </w:r>
    </w:p>
    <w:p w14:paraId="775670DD" w14:textId="2B434F1A" w:rsidR="00EF1D31" w:rsidRPr="00EF1D31" w:rsidRDefault="00000000" w:rsidP="00263BB5">
      <w:pPr>
        <w:rPr>
          <w:rFonts w:ascii="Comic Sans MS" w:hAnsi="Comic Sans MS" w:cstheme="minorHAnsi"/>
          <w:b/>
          <w:bCs/>
          <w:iCs/>
        </w:rPr>
      </w:pPr>
      <w:r>
        <w:rPr>
          <w:rFonts w:ascii="Comic Sans MS" w:hAnsi="Comic Sans MS" w:cstheme="minorHAnsi"/>
          <w:b/>
          <w:bCs/>
          <w:iCs/>
        </w:rPr>
        <w:pict w14:anchorId="576DE3D2">
          <v:rect id="_x0000_i1028" style="width:0;height:1.5pt" o:hralign="center" o:hrstd="t" o:hr="t" fillcolor="#a0a0a0" stroked="f"/>
        </w:pict>
      </w:r>
    </w:p>
    <w:p w14:paraId="6B7CF71D" w14:textId="23848757" w:rsidR="00C405DC" w:rsidRDefault="00EF1D31" w:rsidP="00C405DC">
      <w:r w:rsidRPr="00EF1D31">
        <w:rPr>
          <w:rFonts w:ascii="Comic Sans MS" w:hAnsi="Comic Sans MS" w:cstheme="minorHAnsi"/>
          <w:b/>
          <w:bCs/>
          <w:iCs/>
        </w:rPr>
        <w:t>S4</w:t>
      </w:r>
      <w:r w:rsidRPr="00EF1D31">
        <w:rPr>
          <w:rFonts w:ascii="Comic Sans MS" w:hAnsi="Comic Sans MS" w:cstheme="minorHAnsi"/>
          <w:b/>
          <w:bCs/>
          <w:iCs/>
        </w:rPr>
        <w:br/>
      </w:r>
      <w:r w:rsidR="00A94E4B" w:rsidRPr="00A94E4B">
        <w:t xml:space="preserve">Seçeceğimiz yakıtın ürettiği enerji miktarı yüksek, maliyeti ve oluşturduğu atık miktarı ise düşük olmalı. Oluşturduğu </w:t>
      </w:r>
      <w:r w:rsidR="00A94E4B" w:rsidRPr="00A94E4B">
        <w:lastRenderedPageBreak/>
        <w:t xml:space="preserve">atık miktarı çok yüksek ve ürettiği enerji miktarı az olduğu için </w:t>
      </w:r>
      <w:r w:rsidR="00A94E4B" w:rsidRPr="00A94E4B">
        <w:rPr>
          <w:b/>
          <w:bCs/>
        </w:rPr>
        <w:t>P seçilemez</w:t>
      </w:r>
      <w:r w:rsidR="00A94E4B" w:rsidRPr="00A94E4B">
        <w:t>.</w:t>
      </w:r>
      <w:r w:rsidR="00A94E4B" w:rsidRPr="00A94E4B">
        <w:br/>
        <w:t xml:space="preserve">R ve S yakıtları kıyaslandığında </w:t>
      </w:r>
      <w:r w:rsidR="00A94E4B" w:rsidRPr="00A94E4B">
        <w:rPr>
          <w:b/>
          <w:bCs/>
        </w:rPr>
        <w:t>S’nin ürettiği enerji miktarı R’den fazla olmasına rağmen maliyet ve oluşturduğu atık miktarı da R’den fazladır</w:t>
      </w:r>
      <w:r w:rsidR="00A94E4B" w:rsidRPr="00A94E4B">
        <w:t xml:space="preserve">. Bu nedenle </w:t>
      </w:r>
      <w:r w:rsidR="00A94E4B" w:rsidRPr="00A94E4B">
        <w:rPr>
          <w:b/>
          <w:bCs/>
        </w:rPr>
        <w:t>ekonomi ve çevre açısından en uygun yakıt R’dir</w:t>
      </w:r>
      <w:r w:rsidR="00A94E4B" w:rsidRPr="00A94E4B">
        <w:t>.</w:t>
      </w:r>
    </w:p>
    <w:p w14:paraId="4DA6F8F0" w14:textId="77777777" w:rsidR="00C405DC" w:rsidRDefault="00C405DC" w:rsidP="00C405DC"/>
    <w:p w14:paraId="6C9DCE6B" w14:textId="14244EFC" w:rsidR="00EF1D31" w:rsidRPr="00EF1D31" w:rsidRDefault="00000000" w:rsidP="00263BB5">
      <w:pPr>
        <w:rPr>
          <w:rFonts w:ascii="Comic Sans MS" w:hAnsi="Comic Sans MS" w:cstheme="minorHAnsi"/>
          <w:b/>
          <w:bCs/>
          <w:iCs/>
        </w:rPr>
      </w:pPr>
      <w:r>
        <w:rPr>
          <w:rFonts w:ascii="Comic Sans MS" w:hAnsi="Comic Sans MS" w:cstheme="minorHAnsi"/>
          <w:b/>
          <w:bCs/>
          <w:iCs/>
        </w:rPr>
        <w:pict w14:anchorId="2DC9CEAD">
          <v:rect id="_x0000_i1029" style="width:0;height:1.5pt" o:hralign="center" o:hrstd="t" o:hr="t" fillcolor="#a0a0a0" stroked="f"/>
        </w:pict>
      </w:r>
    </w:p>
    <w:p w14:paraId="4D21CA9D" w14:textId="77777777" w:rsidR="0078718A" w:rsidRDefault="00EF1D31" w:rsidP="0078718A">
      <w:pPr>
        <w:ind w:left="360"/>
        <w:rPr>
          <w:rFonts w:ascii="Comic Sans MS" w:hAnsi="Comic Sans MS" w:cstheme="minorHAnsi"/>
          <w:b/>
          <w:bCs/>
          <w:iCs/>
        </w:rPr>
      </w:pPr>
      <w:r w:rsidRPr="00EF1D31">
        <w:rPr>
          <w:rFonts w:ascii="Comic Sans MS" w:hAnsi="Comic Sans MS" w:cstheme="minorHAnsi"/>
          <w:b/>
          <w:bCs/>
          <w:iCs/>
        </w:rPr>
        <w:t>S5</w:t>
      </w:r>
    </w:p>
    <w:p w14:paraId="324AADBE" w14:textId="2466D130" w:rsidR="0078718A" w:rsidRPr="0078718A" w:rsidRDefault="0078718A" w:rsidP="0078718A">
      <w:pPr>
        <w:numPr>
          <w:ilvl w:val="0"/>
          <w:numId w:val="38"/>
        </w:numPr>
        <w:rPr>
          <w:rFonts w:ascii="Comic Sans MS" w:hAnsi="Comic Sans MS" w:cstheme="minorHAnsi"/>
          <w:b/>
          <w:bCs/>
          <w:iCs/>
        </w:rPr>
      </w:pPr>
      <w:r w:rsidRPr="0078718A">
        <w:rPr>
          <w:rFonts w:ascii="Comic Sans MS" w:hAnsi="Comic Sans MS" w:cstheme="minorHAnsi"/>
          <w:b/>
          <w:bCs/>
          <w:iCs/>
        </w:rPr>
        <w:t>Soba Aşırı Şekilde Doldurulmamalıdır:</w:t>
      </w:r>
    </w:p>
    <w:p w14:paraId="495C15A0" w14:textId="77777777" w:rsidR="0078718A" w:rsidRPr="0078718A" w:rsidRDefault="0078718A" w:rsidP="0078718A">
      <w:pPr>
        <w:numPr>
          <w:ilvl w:val="0"/>
          <w:numId w:val="38"/>
        </w:numPr>
        <w:rPr>
          <w:rFonts w:ascii="Comic Sans MS" w:hAnsi="Comic Sans MS" w:cstheme="minorHAnsi"/>
          <w:b/>
          <w:bCs/>
          <w:iCs/>
        </w:rPr>
      </w:pPr>
      <w:r w:rsidRPr="0078718A">
        <w:rPr>
          <w:rFonts w:ascii="Comic Sans MS" w:hAnsi="Comic Sans MS" w:cstheme="minorHAnsi"/>
          <w:b/>
          <w:bCs/>
          <w:iCs/>
        </w:rPr>
        <w:t>Üstten Yakılmalıdır:</w:t>
      </w:r>
    </w:p>
    <w:p w14:paraId="2F52F229" w14:textId="77777777" w:rsidR="0078718A" w:rsidRPr="0078718A" w:rsidRDefault="0078718A" w:rsidP="0078718A">
      <w:pPr>
        <w:numPr>
          <w:ilvl w:val="0"/>
          <w:numId w:val="38"/>
        </w:numPr>
        <w:rPr>
          <w:rFonts w:ascii="Comic Sans MS" w:hAnsi="Comic Sans MS" w:cstheme="minorHAnsi"/>
          <w:b/>
          <w:bCs/>
          <w:iCs/>
        </w:rPr>
      </w:pPr>
      <w:r w:rsidRPr="0078718A">
        <w:rPr>
          <w:rFonts w:ascii="Comic Sans MS" w:hAnsi="Comic Sans MS" w:cstheme="minorHAnsi"/>
          <w:b/>
          <w:bCs/>
          <w:iCs/>
        </w:rPr>
        <w:t>Soba Boruları Dikkatlice Birleştirilmelidir:</w:t>
      </w:r>
    </w:p>
    <w:p w14:paraId="356AC786" w14:textId="77777777" w:rsidR="0078718A" w:rsidRPr="0078718A" w:rsidRDefault="0078718A" w:rsidP="0078718A">
      <w:pPr>
        <w:numPr>
          <w:ilvl w:val="0"/>
          <w:numId w:val="38"/>
        </w:numPr>
        <w:rPr>
          <w:rFonts w:ascii="Comic Sans MS" w:hAnsi="Comic Sans MS" w:cstheme="minorHAnsi"/>
          <w:b/>
          <w:bCs/>
          <w:iCs/>
        </w:rPr>
      </w:pPr>
      <w:r w:rsidRPr="0078718A">
        <w:rPr>
          <w:rFonts w:ascii="Comic Sans MS" w:hAnsi="Comic Sans MS" w:cstheme="minorHAnsi"/>
          <w:b/>
          <w:bCs/>
          <w:iCs/>
        </w:rPr>
        <w:t>Baca Başlığı Kullanılmalıdır:</w:t>
      </w:r>
    </w:p>
    <w:p w14:paraId="56BDC27D" w14:textId="6448189F" w:rsidR="00263BB5" w:rsidRPr="00953E8D" w:rsidRDefault="0078718A" w:rsidP="00106030">
      <w:pPr>
        <w:numPr>
          <w:ilvl w:val="0"/>
          <w:numId w:val="38"/>
        </w:numPr>
        <w:rPr>
          <w:rFonts w:ascii="Comic Sans MS" w:hAnsi="Comic Sans MS" w:cstheme="minorHAnsi"/>
          <w:b/>
          <w:bCs/>
          <w:iCs/>
        </w:rPr>
      </w:pPr>
      <w:r w:rsidRPr="0078718A">
        <w:rPr>
          <w:rFonts w:ascii="Comic Sans MS" w:hAnsi="Comic Sans MS" w:cstheme="minorHAnsi"/>
          <w:b/>
          <w:bCs/>
          <w:iCs/>
        </w:rPr>
        <w:t>Oda Havalandırılmalıdır:</w:t>
      </w:r>
    </w:p>
    <w:p w14:paraId="3EA6E7E3" w14:textId="77777777" w:rsidR="00EF1D31" w:rsidRDefault="00000000" w:rsidP="00EF1D31">
      <w:pPr>
        <w:rPr>
          <w:rFonts w:ascii="Comic Sans MS" w:hAnsi="Comic Sans MS" w:cstheme="minorHAnsi"/>
          <w:b/>
          <w:bCs/>
          <w:iCs/>
        </w:rPr>
      </w:pPr>
      <w:r>
        <w:rPr>
          <w:rFonts w:ascii="Comic Sans MS" w:hAnsi="Comic Sans MS" w:cstheme="minorHAnsi"/>
          <w:b/>
          <w:bCs/>
          <w:iCs/>
        </w:rPr>
        <w:pict w14:anchorId="320A7F17">
          <v:rect id="_x0000_i1030" style="width:0;height:1.5pt" o:hralign="center" o:bullet="t" o:hrstd="t" o:hr="t" fillcolor="#a0a0a0" stroked="f"/>
        </w:pict>
      </w:r>
    </w:p>
    <w:p w14:paraId="3CA35680" w14:textId="77777777" w:rsidR="0078718A" w:rsidRPr="0078718A" w:rsidRDefault="00C405DC" w:rsidP="0078718A">
      <w:pPr>
        <w:rPr>
          <w:rFonts w:ascii="Comic Sans MS" w:hAnsi="Comic Sans MS" w:cstheme="minorHAnsi"/>
          <w:iCs/>
        </w:rPr>
      </w:pPr>
      <w:r w:rsidRPr="00EF1D31">
        <w:rPr>
          <w:rFonts w:ascii="Comic Sans MS" w:hAnsi="Comic Sans MS" w:cstheme="minorHAnsi"/>
          <w:b/>
          <w:bCs/>
          <w:iCs/>
        </w:rPr>
        <w:t>S</w:t>
      </w:r>
      <w:r>
        <w:rPr>
          <w:rFonts w:ascii="Comic Sans MS" w:hAnsi="Comic Sans MS" w:cstheme="minorHAnsi"/>
          <w:b/>
          <w:bCs/>
          <w:iCs/>
        </w:rPr>
        <w:t>7</w:t>
      </w:r>
      <w:r w:rsidRPr="00EF1D31">
        <w:rPr>
          <w:rFonts w:ascii="Comic Sans MS" w:hAnsi="Comic Sans MS" w:cstheme="minorHAnsi"/>
          <w:b/>
          <w:bCs/>
          <w:iCs/>
        </w:rPr>
        <w:br/>
      </w:r>
      <w:r w:rsidR="0078718A" w:rsidRPr="0078718A">
        <w:rPr>
          <w:rFonts w:ascii="Comic Sans MS" w:hAnsi="Comic Sans MS" w:cstheme="minorHAnsi"/>
          <w:iCs/>
        </w:rPr>
        <w:t>Balıkçının havai fişek patlamasının sesini art arda iki kez farklı duyması, sesin farklı ortamlardaki yayılma hızlarından kaynaklanır.</w:t>
      </w:r>
    </w:p>
    <w:p w14:paraId="613A303C" w14:textId="77777777" w:rsidR="0078718A" w:rsidRPr="0078718A" w:rsidRDefault="0078718A" w:rsidP="0078718A">
      <w:pPr>
        <w:numPr>
          <w:ilvl w:val="0"/>
          <w:numId w:val="39"/>
        </w:numPr>
        <w:rPr>
          <w:rFonts w:ascii="Comic Sans MS" w:hAnsi="Comic Sans MS" w:cstheme="minorHAnsi"/>
          <w:iCs/>
        </w:rPr>
      </w:pPr>
      <w:r w:rsidRPr="0078718A">
        <w:rPr>
          <w:rFonts w:ascii="Comic Sans MS" w:hAnsi="Comic Sans MS" w:cstheme="minorHAnsi"/>
          <w:iCs/>
        </w:rPr>
        <w:t>İlk ses, doğrudan hava yoluyla balıkçıya ulaşır. Havada sesin yayılma hızı yaklaşık 340 m/s olduğundan, bu ses kaynaktan çıktıktan sonra belirli bir sürede balıkçıya ulaşır.</w:t>
      </w:r>
    </w:p>
    <w:p w14:paraId="10594F6F" w14:textId="77777777" w:rsidR="0078718A" w:rsidRPr="0078718A" w:rsidRDefault="0078718A" w:rsidP="0078718A">
      <w:pPr>
        <w:numPr>
          <w:ilvl w:val="0"/>
          <w:numId w:val="39"/>
        </w:numPr>
        <w:rPr>
          <w:rFonts w:ascii="Comic Sans MS" w:hAnsi="Comic Sans MS" w:cstheme="minorHAnsi"/>
          <w:iCs/>
        </w:rPr>
      </w:pPr>
      <w:r w:rsidRPr="0078718A">
        <w:rPr>
          <w:rFonts w:ascii="Comic Sans MS" w:hAnsi="Comic Sans MS" w:cstheme="minorHAnsi"/>
          <w:iCs/>
        </w:rPr>
        <w:t>İkinci ses, su yüzeyinden veya suyun içinden yansıyarak balıkçıya ulaşır. Suda sesin yayılma hızı yaklaşık 1500 m/s olduğu için, sudan gelen ses daha hızlı hareket edebilir veya farklı bir yoldan gelerek gecikmeli olarak duyulabilir.</w:t>
      </w:r>
    </w:p>
    <w:p w14:paraId="05FEB9DF" w14:textId="4B67DFB9" w:rsidR="00C405DC" w:rsidRDefault="0078718A" w:rsidP="00C405DC">
      <w:pPr>
        <w:rPr>
          <w:rFonts w:ascii="Comic Sans MS" w:hAnsi="Comic Sans MS" w:cstheme="minorHAnsi"/>
          <w:b/>
          <w:bCs/>
          <w:iCs/>
        </w:rPr>
      </w:pPr>
      <w:r w:rsidRPr="0078718A">
        <w:rPr>
          <w:rFonts w:ascii="Comic Sans MS" w:hAnsi="Comic Sans MS" w:cstheme="minorHAnsi"/>
          <w:iCs/>
        </w:rPr>
        <w:t>Bu durum, sesin su ve hava ortamındaki farklı yayılma hızları ve yansımalar nedeniyle balıkçının patlama sesini iki kez duymasına yol açar.</w:t>
      </w:r>
    </w:p>
    <w:p w14:paraId="182D4CE6" w14:textId="77777777" w:rsidR="00C405DC" w:rsidRPr="00EF1D31" w:rsidRDefault="00C405DC" w:rsidP="00C405DC">
      <w:pPr>
        <w:rPr>
          <w:rFonts w:ascii="Comic Sans MS" w:hAnsi="Comic Sans MS" w:cstheme="minorHAnsi"/>
          <w:b/>
          <w:bCs/>
          <w:iCs/>
        </w:rPr>
      </w:pPr>
      <w:r>
        <w:rPr>
          <w:rFonts w:ascii="Comic Sans MS" w:hAnsi="Comic Sans MS" w:cstheme="minorHAnsi"/>
          <w:b/>
          <w:bCs/>
          <w:iCs/>
        </w:rPr>
        <w:pict w14:anchorId="6AB93F1C">
          <v:rect id="_x0000_i1031" style="width:0;height:1.5pt" o:hralign="center" o:hrstd="t" o:hr="t" fillcolor="#a0a0a0" stroked="f"/>
        </w:pict>
      </w:r>
    </w:p>
    <w:p w14:paraId="1CEBBF77" w14:textId="61095A76" w:rsidR="00C405DC" w:rsidRDefault="00C405DC" w:rsidP="00C405DC">
      <w:pPr>
        <w:rPr>
          <w:rFonts w:ascii="Comic Sans MS" w:hAnsi="Comic Sans MS" w:cstheme="minorHAnsi"/>
          <w:b/>
          <w:bCs/>
          <w:iCs/>
        </w:rPr>
      </w:pPr>
      <w:r w:rsidRPr="00EF1D31">
        <w:rPr>
          <w:rFonts w:ascii="Comic Sans MS" w:hAnsi="Comic Sans MS" w:cstheme="minorHAnsi"/>
          <w:b/>
          <w:bCs/>
          <w:iCs/>
        </w:rPr>
        <w:t>S</w:t>
      </w:r>
      <w:r>
        <w:rPr>
          <w:rFonts w:ascii="Comic Sans MS" w:hAnsi="Comic Sans MS" w:cstheme="minorHAnsi"/>
          <w:b/>
          <w:bCs/>
          <w:iCs/>
        </w:rPr>
        <w:t>8</w:t>
      </w:r>
    </w:p>
    <w:p w14:paraId="1B1CFCA5" w14:textId="2C711475" w:rsidR="00C405DC" w:rsidRPr="00953E8D" w:rsidRDefault="0078718A" w:rsidP="00C405DC">
      <w:pPr>
        <w:rPr>
          <w:rFonts w:ascii="Comic Sans MS" w:hAnsi="Comic Sans MS" w:cstheme="minorHAnsi"/>
        </w:rPr>
      </w:pPr>
      <w:r w:rsidRPr="00953E8D">
        <w:rPr>
          <w:rFonts w:ascii="Comic Sans MS" w:hAnsi="Comic Sans MS" w:cstheme="minorHAnsi"/>
          <w:iCs/>
        </w:rPr>
        <w:t>Sesin yukarıda verilen ortamlardaki yayılma hızları büyükten küçüğe</w:t>
      </w:r>
      <w:r w:rsidRPr="00953E8D">
        <w:rPr>
          <w:rFonts w:ascii="Comic Sans MS" w:hAnsi="Comic Sans MS" w:cstheme="minorHAnsi"/>
          <w:iCs/>
        </w:rPr>
        <w:br/>
        <w:t>Demir &gt; Tuzlu su &gt; Hava &gt; Boşluk</w:t>
      </w:r>
    </w:p>
    <w:p w14:paraId="4214F333" w14:textId="77777777" w:rsidR="00C405DC" w:rsidRPr="00EF1D31" w:rsidRDefault="00C405DC" w:rsidP="00C405DC">
      <w:pPr>
        <w:rPr>
          <w:rFonts w:ascii="Comic Sans MS" w:hAnsi="Comic Sans MS" w:cstheme="minorHAnsi"/>
          <w:b/>
          <w:bCs/>
          <w:iCs/>
        </w:rPr>
      </w:pPr>
      <w:r>
        <w:rPr>
          <w:rFonts w:ascii="Comic Sans MS" w:hAnsi="Comic Sans MS" w:cstheme="minorHAnsi"/>
          <w:b/>
          <w:bCs/>
          <w:iCs/>
        </w:rPr>
        <w:pict w14:anchorId="5FB704E3">
          <v:rect id="_x0000_i1032" style="width:0;height:1.5pt" o:hralign="center" o:hrstd="t" o:hr="t" fillcolor="#a0a0a0" stroked="f"/>
        </w:pict>
      </w:r>
    </w:p>
    <w:p w14:paraId="0C5DB827" w14:textId="77777777" w:rsidR="00953E8D" w:rsidRDefault="00C405DC" w:rsidP="00C405DC">
      <w:pPr>
        <w:rPr>
          <w:rFonts w:ascii="Comic Sans MS" w:hAnsi="Comic Sans MS" w:cstheme="minorHAnsi"/>
          <w:b/>
          <w:bCs/>
          <w:iCs/>
        </w:rPr>
      </w:pPr>
      <w:r w:rsidRPr="00EF1D31">
        <w:rPr>
          <w:rFonts w:ascii="Comic Sans MS" w:hAnsi="Comic Sans MS" w:cstheme="minorHAnsi"/>
          <w:b/>
          <w:bCs/>
          <w:iCs/>
        </w:rPr>
        <w:t>S</w:t>
      </w:r>
      <w:r>
        <w:rPr>
          <w:rFonts w:ascii="Comic Sans MS" w:hAnsi="Comic Sans MS" w:cstheme="minorHAnsi"/>
          <w:b/>
          <w:bCs/>
          <w:iCs/>
        </w:rPr>
        <w:t>9</w:t>
      </w:r>
    </w:p>
    <w:p w14:paraId="08E4B1DD" w14:textId="3BA5317A" w:rsidR="00C405DC" w:rsidRPr="00EF1D31" w:rsidRDefault="00953E8D" w:rsidP="00C405DC">
      <w:pPr>
        <w:rPr>
          <w:rFonts w:ascii="Comic Sans MS" w:hAnsi="Comic Sans MS" w:cstheme="minorHAnsi"/>
          <w:b/>
          <w:bCs/>
          <w:iCs/>
        </w:rPr>
      </w:pPr>
      <w:r w:rsidRPr="00953E8D">
        <w:rPr>
          <w:rFonts w:ascii="Comic Sans MS" w:hAnsi="Comic Sans MS" w:cstheme="minorHAnsi"/>
          <w:iCs/>
        </w:rPr>
        <w:t>Araç park sensörlerinin gönderdiği ses dalgaları etraftaki nesnelere çarpar ve geri döner. Park sensörü, ses dalgalarının geri dönüş süresini hesaplayarak nesnenin ne kadar uzaklıkta olduğunu belirler ve buna göre uyarı sinyali verir. Yani park sensörlerinin çalışması sesin yansımasından kaynaklanır.</w:t>
      </w:r>
      <w:r w:rsidR="00C405DC">
        <w:rPr>
          <w:rFonts w:ascii="Comic Sans MS" w:hAnsi="Comic Sans MS" w:cstheme="minorHAnsi"/>
          <w:b/>
          <w:bCs/>
          <w:iCs/>
        </w:rPr>
        <w:pict w14:anchorId="0B437201">
          <v:rect id="_x0000_i1033" style="width:0;height:1.5pt" o:hralign="center" o:hrstd="t" o:hr="t" fillcolor="#a0a0a0" stroked="f"/>
        </w:pict>
      </w:r>
    </w:p>
    <w:p w14:paraId="2A83BFD5" w14:textId="697BDADF" w:rsidR="00C405DC" w:rsidRPr="00EF1D31" w:rsidRDefault="00C405DC" w:rsidP="00C405DC">
      <w:pPr>
        <w:rPr>
          <w:rFonts w:ascii="Comic Sans MS" w:hAnsi="Comic Sans MS" w:cstheme="minorHAnsi"/>
          <w:b/>
          <w:bCs/>
          <w:iCs/>
        </w:rPr>
      </w:pPr>
    </w:p>
    <w:p w14:paraId="08C0E260" w14:textId="77777777" w:rsidR="00C405DC" w:rsidRPr="00EF1D31" w:rsidRDefault="00C405DC" w:rsidP="00EF1D31">
      <w:pPr>
        <w:rPr>
          <w:rFonts w:ascii="Comic Sans MS" w:hAnsi="Comic Sans MS" w:cstheme="minorHAnsi"/>
          <w:b/>
          <w:bCs/>
          <w:iCs/>
        </w:rPr>
      </w:pPr>
    </w:p>
    <w:sectPr w:rsidR="00C405DC" w:rsidRPr="00EF1D31" w:rsidSect="005771DB">
      <w:headerReference w:type="default" r:id="rId23"/>
      <w:footerReference w:type="even" r:id="rId24"/>
      <w:footerReference w:type="default" r:id="rId25"/>
      <w:footerReference w:type="first" r:id="rId26"/>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03FD35" w14:textId="77777777" w:rsidR="004D75EB" w:rsidRDefault="004D75EB" w:rsidP="00804A3F">
      <w:pPr>
        <w:spacing w:after="0" w:line="240" w:lineRule="auto"/>
      </w:pPr>
      <w:r>
        <w:separator/>
      </w:r>
    </w:p>
  </w:endnote>
  <w:endnote w:type="continuationSeparator" w:id="0">
    <w:p w14:paraId="58061C49" w14:textId="77777777" w:rsidR="004D75EB" w:rsidRDefault="004D75EB"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12EE156E"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00263BB5">
          <w:rPr>
            <w:color w:val="000000" w:themeColor="text1"/>
            <w:sz w:val="16"/>
            <w:szCs w:val="16"/>
          </w:rPr>
          <w:instrText xml:space="preserve">CITATION sorubak \l 1055 </w:instrText>
        </w:r>
        <w:r w:rsidRPr="00C40C39">
          <w:rPr>
            <w:color w:val="000000" w:themeColor="text1"/>
            <w:sz w:val="16"/>
            <w:szCs w:val="16"/>
          </w:rPr>
          <w:fldChar w:fldCharType="separate"/>
        </w:r>
        <w:r w:rsidR="00263BB5" w:rsidRPr="00263BB5">
          <w:rPr>
            <w:noProof/>
            <w:color w:val="000000" w:themeColor="text1"/>
            <w:sz w:val="16"/>
            <w:szCs w:val="16"/>
          </w:rPr>
          <w:t>(Sorubak, 2025)</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FFBF40" w14:textId="77777777" w:rsidR="004D75EB" w:rsidRDefault="004D75EB" w:rsidP="00804A3F">
      <w:pPr>
        <w:spacing w:after="0" w:line="240" w:lineRule="auto"/>
      </w:pPr>
      <w:r>
        <w:separator/>
      </w:r>
    </w:p>
  </w:footnote>
  <w:footnote w:type="continuationSeparator" w:id="0">
    <w:p w14:paraId="36C581F7" w14:textId="77777777" w:rsidR="004D75EB" w:rsidRDefault="004D75EB"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FB35F0"/>
    <w:multiLevelType w:val="multilevel"/>
    <w:tmpl w:val="CA06EC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54F6646"/>
    <w:multiLevelType w:val="multilevel"/>
    <w:tmpl w:val="B50AEF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AFC21C8"/>
    <w:multiLevelType w:val="hybridMultilevel"/>
    <w:tmpl w:val="6AB4D8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0D2B6EAF"/>
    <w:multiLevelType w:val="multilevel"/>
    <w:tmpl w:val="1C9CDD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15107E0"/>
    <w:multiLevelType w:val="multilevel"/>
    <w:tmpl w:val="B5DA17A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4D2785C"/>
    <w:multiLevelType w:val="hybridMultilevel"/>
    <w:tmpl w:val="6A3607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16736289"/>
    <w:multiLevelType w:val="multilevel"/>
    <w:tmpl w:val="BBD68B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9" w15:restartNumberingAfterBreak="0">
    <w:nsid w:val="24B91125"/>
    <w:multiLevelType w:val="hybridMultilevel"/>
    <w:tmpl w:val="1C46EB1E"/>
    <w:lvl w:ilvl="0" w:tplc="87FC7864">
      <w:start w:val="3"/>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11"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37447676"/>
    <w:multiLevelType w:val="hybridMultilevel"/>
    <w:tmpl w:val="9C7608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399E1BEC"/>
    <w:multiLevelType w:val="hybridMultilevel"/>
    <w:tmpl w:val="BE6246A4"/>
    <w:lvl w:ilvl="0" w:tplc="8E8C1568">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402F14E1"/>
    <w:multiLevelType w:val="multilevel"/>
    <w:tmpl w:val="3A66C1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8"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587710E7"/>
    <w:multiLevelType w:val="multilevel"/>
    <w:tmpl w:val="59B27A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9416409"/>
    <w:multiLevelType w:val="hybridMultilevel"/>
    <w:tmpl w:val="D26ADF9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15:restartNumberingAfterBreak="0">
    <w:nsid w:val="594B6E07"/>
    <w:multiLevelType w:val="multilevel"/>
    <w:tmpl w:val="A9E66B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26"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15:restartNumberingAfterBreak="0">
    <w:nsid w:val="66895C65"/>
    <w:multiLevelType w:val="multilevel"/>
    <w:tmpl w:val="A9CEE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68682A91"/>
    <w:multiLevelType w:val="multilevel"/>
    <w:tmpl w:val="4E1AAE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699016C6"/>
    <w:multiLevelType w:val="multilevel"/>
    <w:tmpl w:val="C51C3D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1" w15:restartNumberingAfterBreak="0">
    <w:nsid w:val="6FBE1C8E"/>
    <w:multiLevelType w:val="hybridMultilevel"/>
    <w:tmpl w:val="520C154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2"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33"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4" w15:restartNumberingAfterBreak="0">
    <w:nsid w:val="74D906A3"/>
    <w:multiLevelType w:val="multilevel"/>
    <w:tmpl w:val="974497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36"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37" w15:restartNumberingAfterBreak="0">
    <w:nsid w:val="7B8C6AFC"/>
    <w:multiLevelType w:val="multilevel"/>
    <w:tmpl w:val="3B50D9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38"/>
  </w:num>
  <w:num w:numId="2" w16cid:durableId="1290553658">
    <w:abstractNumId w:val="30"/>
  </w:num>
  <w:num w:numId="3" w16cid:durableId="931087092">
    <w:abstractNumId w:val="23"/>
  </w:num>
  <w:num w:numId="4" w16cid:durableId="1730376091">
    <w:abstractNumId w:val="21"/>
  </w:num>
  <w:num w:numId="5" w16cid:durableId="1214778717">
    <w:abstractNumId w:val="16"/>
  </w:num>
  <w:num w:numId="6" w16cid:durableId="913975450">
    <w:abstractNumId w:val="24"/>
  </w:num>
  <w:num w:numId="7" w16cid:durableId="2147041067">
    <w:abstractNumId w:val="32"/>
  </w:num>
  <w:num w:numId="8" w16cid:durableId="1745445622">
    <w:abstractNumId w:val="18"/>
  </w:num>
  <w:num w:numId="9" w16cid:durableId="1087112472">
    <w:abstractNumId w:val="8"/>
  </w:num>
  <w:num w:numId="10" w16cid:durableId="1809782972">
    <w:abstractNumId w:val="26"/>
  </w:num>
  <w:num w:numId="11" w16cid:durableId="883712457">
    <w:abstractNumId w:val="35"/>
  </w:num>
  <w:num w:numId="12" w16cid:durableId="459615219">
    <w:abstractNumId w:val="10"/>
  </w:num>
  <w:num w:numId="13" w16cid:durableId="706832223">
    <w:abstractNumId w:val="36"/>
  </w:num>
  <w:num w:numId="14" w16cid:durableId="1501115524">
    <w:abstractNumId w:val="11"/>
  </w:num>
  <w:num w:numId="15" w16cid:durableId="1948730572">
    <w:abstractNumId w:val="25"/>
  </w:num>
  <w:num w:numId="16" w16cid:durableId="568274058">
    <w:abstractNumId w:val="14"/>
  </w:num>
  <w:num w:numId="17" w16cid:durableId="1010529932">
    <w:abstractNumId w:val="17"/>
  </w:num>
  <w:num w:numId="18" w16cid:durableId="1624926406">
    <w:abstractNumId w:val="5"/>
  </w:num>
  <w:num w:numId="19" w16cid:durableId="951280546">
    <w:abstractNumId w:val="33"/>
  </w:num>
  <w:num w:numId="20" w16cid:durableId="955015884">
    <w:abstractNumId w:val="27"/>
  </w:num>
  <w:num w:numId="21" w16cid:durableId="1236746338">
    <w:abstractNumId w:val="12"/>
  </w:num>
  <w:num w:numId="22" w16cid:durableId="1957908656">
    <w:abstractNumId w:val="13"/>
  </w:num>
  <w:num w:numId="23" w16cid:durableId="2001691490">
    <w:abstractNumId w:val="31"/>
  </w:num>
  <w:num w:numId="24" w16cid:durableId="1896575001">
    <w:abstractNumId w:val="9"/>
  </w:num>
  <w:num w:numId="25" w16cid:durableId="615409564">
    <w:abstractNumId w:val="2"/>
  </w:num>
  <w:num w:numId="26" w16cid:durableId="1414430348">
    <w:abstractNumId w:val="6"/>
  </w:num>
  <w:num w:numId="27" w16cid:durableId="860511937">
    <w:abstractNumId w:val="20"/>
  </w:num>
  <w:num w:numId="28" w16cid:durableId="233004570">
    <w:abstractNumId w:val="3"/>
  </w:num>
  <w:num w:numId="29" w16cid:durableId="1703550026">
    <w:abstractNumId w:val="28"/>
  </w:num>
  <w:num w:numId="30" w16cid:durableId="696082085">
    <w:abstractNumId w:val="1"/>
  </w:num>
  <w:num w:numId="31" w16cid:durableId="377625666">
    <w:abstractNumId w:val="22"/>
  </w:num>
  <w:num w:numId="32" w16cid:durableId="553010463">
    <w:abstractNumId w:val="0"/>
  </w:num>
  <w:num w:numId="33" w16cid:durableId="1067848775">
    <w:abstractNumId w:val="29"/>
  </w:num>
  <w:num w:numId="34" w16cid:durableId="531768972">
    <w:abstractNumId w:val="15"/>
  </w:num>
  <w:num w:numId="35" w16cid:durableId="1766534852">
    <w:abstractNumId w:val="7"/>
  </w:num>
  <w:num w:numId="36" w16cid:durableId="1916864338">
    <w:abstractNumId w:val="19"/>
  </w:num>
  <w:num w:numId="37" w16cid:durableId="1603298381">
    <w:abstractNumId w:val="37"/>
  </w:num>
  <w:num w:numId="38" w16cid:durableId="1113791237">
    <w:abstractNumId w:val="4"/>
  </w:num>
  <w:num w:numId="39" w16cid:durableId="1380670478">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2319B"/>
    <w:rsid w:val="000273A8"/>
    <w:rsid w:val="000335AB"/>
    <w:rsid w:val="00033EAD"/>
    <w:rsid w:val="00035B56"/>
    <w:rsid w:val="000374DF"/>
    <w:rsid w:val="00041625"/>
    <w:rsid w:val="00042029"/>
    <w:rsid w:val="00042DF2"/>
    <w:rsid w:val="000454EA"/>
    <w:rsid w:val="00046E80"/>
    <w:rsid w:val="000528A8"/>
    <w:rsid w:val="0005793D"/>
    <w:rsid w:val="00063B39"/>
    <w:rsid w:val="00064809"/>
    <w:rsid w:val="00066DED"/>
    <w:rsid w:val="00067E5B"/>
    <w:rsid w:val="00072C1F"/>
    <w:rsid w:val="000752EE"/>
    <w:rsid w:val="00077A69"/>
    <w:rsid w:val="00080DC1"/>
    <w:rsid w:val="0008157F"/>
    <w:rsid w:val="000843C0"/>
    <w:rsid w:val="000903EF"/>
    <w:rsid w:val="000A3CC0"/>
    <w:rsid w:val="000B00EA"/>
    <w:rsid w:val="000B5816"/>
    <w:rsid w:val="000B5AE8"/>
    <w:rsid w:val="000C6788"/>
    <w:rsid w:val="000C7D69"/>
    <w:rsid w:val="000D5D10"/>
    <w:rsid w:val="000E0F49"/>
    <w:rsid w:val="000E59FD"/>
    <w:rsid w:val="000F39A6"/>
    <w:rsid w:val="000F7B3B"/>
    <w:rsid w:val="0010682B"/>
    <w:rsid w:val="0010766B"/>
    <w:rsid w:val="0011011F"/>
    <w:rsid w:val="00113F6B"/>
    <w:rsid w:val="00120EFF"/>
    <w:rsid w:val="0012120C"/>
    <w:rsid w:val="00124A21"/>
    <w:rsid w:val="00125900"/>
    <w:rsid w:val="00125C8D"/>
    <w:rsid w:val="0012682F"/>
    <w:rsid w:val="001344A2"/>
    <w:rsid w:val="00135DB4"/>
    <w:rsid w:val="00136E7B"/>
    <w:rsid w:val="001379B1"/>
    <w:rsid w:val="00137EDA"/>
    <w:rsid w:val="00140BE3"/>
    <w:rsid w:val="00142451"/>
    <w:rsid w:val="00143C33"/>
    <w:rsid w:val="00154A8C"/>
    <w:rsid w:val="00157AF1"/>
    <w:rsid w:val="00161646"/>
    <w:rsid w:val="00161D52"/>
    <w:rsid w:val="001676D2"/>
    <w:rsid w:val="00170794"/>
    <w:rsid w:val="00172982"/>
    <w:rsid w:val="00174CB9"/>
    <w:rsid w:val="00175493"/>
    <w:rsid w:val="0018114D"/>
    <w:rsid w:val="00185090"/>
    <w:rsid w:val="00187F22"/>
    <w:rsid w:val="0019223B"/>
    <w:rsid w:val="001949C1"/>
    <w:rsid w:val="001A031D"/>
    <w:rsid w:val="001A1E68"/>
    <w:rsid w:val="001A7411"/>
    <w:rsid w:val="001B326F"/>
    <w:rsid w:val="001B6CDB"/>
    <w:rsid w:val="001C6D8C"/>
    <w:rsid w:val="001D1DC7"/>
    <w:rsid w:val="001D3408"/>
    <w:rsid w:val="001D4E72"/>
    <w:rsid w:val="001E0098"/>
    <w:rsid w:val="001E034B"/>
    <w:rsid w:val="001E2F81"/>
    <w:rsid w:val="0020140D"/>
    <w:rsid w:val="00203083"/>
    <w:rsid w:val="0021379D"/>
    <w:rsid w:val="00216591"/>
    <w:rsid w:val="0022033E"/>
    <w:rsid w:val="00223268"/>
    <w:rsid w:val="0022413C"/>
    <w:rsid w:val="00230128"/>
    <w:rsid w:val="00232955"/>
    <w:rsid w:val="00234D01"/>
    <w:rsid w:val="002409CB"/>
    <w:rsid w:val="002420FC"/>
    <w:rsid w:val="00251B1F"/>
    <w:rsid w:val="00260E75"/>
    <w:rsid w:val="00263BB5"/>
    <w:rsid w:val="0026541E"/>
    <w:rsid w:val="0026590E"/>
    <w:rsid w:val="00267A32"/>
    <w:rsid w:val="00271B00"/>
    <w:rsid w:val="00281E21"/>
    <w:rsid w:val="002855B9"/>
    <w:rsid w:val="002867FB"/>
    <w:rsid w:val="002878F0"/>
    <w:rsid w:val="002A050C"/>
    <w:rsid w:val="002A2C11"/>
    <w:rsid w:val="002A4636"/>
    <w:rsid w:val="002A69F6"/>
    <w:rsid w:val="002C44D6"/>
    <w:rsid w:val="002D1772"/>
    <w:rsid w:val="002E37B9"/>
    <w:rsid w:val="002E7BE5"/>
    <w:rsid w:val="002F1B34"/>
    <w:rsid w:val="002F1C04"/>
    <w:rsid w:val="002F640A"/>
    <w:rsid w:val="002F7AF8"/>
    <w:rsid w:val="00300EFA"/>
    <w:rsid w:val="003014A3"/>
    <w:rsid w:val="00301D96"/>
    <w:rsid w:val="003122CF"/>
    <w:rsid w:val="00312FB6"/>
    <w:rsid w:val="00313BD2"/>
    <w:rsid w:val="0031639B"/>
    <w:rsid w:val="003173FB"/>
    <w:rsid w:val="00326821"/>
    <w:rsid w:val="0033215A"/>
    <w:rsid w:val="003408F7"/>
    <w:rsid w:val="003424B4"/>
    <w:rsid w:val="00342BC2"/>
    <w:rsid w:val="00344A8C"/>
    <w:rsid w:val="00361409"/>
    <w:rsid w:val="00365BE4"/>
    <w:rsid w:val="00365E68"/>
    <w:rsid w:val="00366C46"/>
    <w:rsid w:val="0037229E"/>
    <w:rsid w:val="00372F7F"/>
    <w:rsid w:val="00385917"/>
    <w:rsid w:val="00387691"/>
    <w:rsid w:val="00391041"/>
    <w:rsid w:val="00391B7F"/>
    <w:rsid w:val="00392559"/>
    <w:rsid w:val="00392FE9"/>
    <w:rsid w:val="00394623"/>
    <w:rsid w:val="003952F2"/>
    <w:rsid w:val="00396705"/>
    <w:rsid w:val="003A3DF4"/>
    <w:rsid w:val="003A44FA"/>
    <w:rsid w:val="003A5418"/>
    <w:rsid w:val="003B4E6F"/>
    <w:rsid w:val="003B533E"/>
    <w:rsid w:val="003B5DDC"/>
    <w:rsid w:val="003B6EFB"/>
    <w:rsid w:val="003B7BAB"/>
    <w:rsid w:val="003C3E63"/>
    <w:rsid w:val="003C59E3"/>
    <w:rsid w:val="003C6B49"/>
    <w:rsid w:val="003C7AAE"/>
    <w:rsid w:val="003D1707"/>
    <w:rsid w:val="003D3390"/>
    <w:rsid w:val="003D517F"/>
    <w:rsid w:val="003F4FFC"/>
    <w:rsid w:val="0040008E"/>
    <w:rsid w:val="00402347"/>
    <w:rsid w:val="0040330A"/>
    <w:rsid w:val="00417653"/>
    <w:rsid w:val="004214E3"/>
    <w:rsid w:val="00421FAB"/>
    <w:rsid w:val="00425270"/>
    <w:rsid w:val="004259FD"/>
    <w:rsid w:val="00427621"/>
    <w:rsid w:val="00433CCA"/>
    <w:rsid w:val="004404F1"/>
    <w:rsid w:val="00443A25"/>
    <w:rsid w:val="00447300"/>
    <w:rsid w:val="00450944"/>
    <w:rsid w:val="00451B14"/>
    <w:rsid w:val="00452B80"/>
    <w:rsid w:val="00453D82"/>
    <w:rsid w:val="004636AD"/>
    <w:rsid w:val="00464499"/>
    <w:rsid w:val="004665F3"/>
    <w:rsid w:val="00467120"/>
    <w:rsid w:val="00467749"/>
    <w:rsid w:val="00471F4A"/>
    <w:rsid w:val="00474B67"/>
    <w:rsid w:val="00476000"/>
    <w:rsid w:val="0049094A"/>
    <w:rsid w:val="004A152A"/>
    <w:rsid w:val="004A34DF"/>
    <w:rsid w:val="004A4F08"/>
    <w:rsid w:val="004A588A"/>
    <w:rsid w:val="004B000A"/>
    <w:rsid w:val="004B4A5B"/>
    <w:rsid w:val="004C1B9A"/>
    <w:rsid w:val="004C7F85"/>
    <w:rsid w:val="004D1829"/>
    <w:rsid w:val="004D2111"/>
    <w:rsid w:val="004D5F0A"/>
    <w:rsid w:val="004D6CB5"/>
    <w:rsid w:val="004D75EB"/>
    <w:rsid w:val="004E2510"/>
    <w:rsid w:val="004E7A8F"/>
    <w:rsid w:val="004F60EF"/>
    <w:rsid w:val="005010B2"/>
    <w:rsid w:val="005037FF"/>
    <w:rsid w:val="00506D6E"/>
    <w:rsid w:val="005108B4"/>
    <w:rsid w:val="0051262A"/>
    <w:rsid w:val="0051285D"/>
    <w:rsid w:val="00513D8C"/>
    <w:rsid w:val="00516559"/>
    <w:rsid w:val="005175A4"/>
    <w:rsid w:val="005201CC"/>
    <w:rsid w:val="00522869"/>
    <w:rsid w:val="00525212"/>
    <w:rsid w:val="00540E71"/>
    <w:rsid w:val="00544CA8"/>
    <w:rsid w:val="00545697"/>
    <w:rsid w:val="00546010"/>
    <w:rsid w:val="00546814"/>
    <w:rsid w:val="0055060F"/>
    <w:rsid w:val="00550A90"/>
    <w:rsid w:val="00550B24"/>
    <w:rsid w:val="005556F2"/>
    <w:rsid w:val="00556250"/>
    <w:rsid w:val="00567F4C"/>
    <w:rsid w:val="00570D92"/>
    <w:rsid w:val="00571D33"/>
    <w:rsid w:val="005765FD"/>
    <w:rsid w:val="005771DB"/>
    <w:rsid w:val="00577CA0"/>
    <w:rsid w:val="00581DA9"/>
    <w:rsid w:val="00591245"/>
    <w:rsid w:val="00592205"/>
    <w:rsid w:val="00592360"/>
    <w:rsid w:val="0059612C"/>
    <w:rsid w:val="005A02AB"/>
    <w:rsid w:val="005A353B"/>
    <w:rsid w:val="005A42DD"/>
    <w:rsid w:val="005B20CE"/>
    <w:rsid w:val="005B2209"/>
    <w:rsid w:val="005B51F7"/>
    <w:rsid w:val="005B5B16"/>
    <w:rsid w:val="005C1252"/>
    <w:rsid w:val="005D0C7F"/>
    <w:rsid w:val="005D1312"/>
    <w:rsid w:val="005D3ED1"/>
    <w:rsid w:val="005D4A6E"/>
    <w:rsid w:val="005D5B31"/>
    <w:rsid w:val="005D65CF"/>
    <w:rsid w:val="005D6D56"/>
    <w:rsid w:val="005E478A"/>
    <w:rsid w:val="005E79B9"/>
    <w:rsid w:val="005F1EEE"/>
    <w:rsid w:val="005F2DA8"/>
    <w:rsid w:val="005F3515"/>
    <w:rsid w:val="005F7A23"/>
    <w:rsid w:val="005F7F15"/>
    <w:rsid w:val="00606117"/>
    <w:rsid w:val="00610DB5"/>
    <w:rsid w:val="00611911"/>
    <w:rsid w:val="00613A0E"/>
    <w:rsid w:val="00620E13"/>
    <w:rsid w:val="0063683C"/>
    <w:rsid w:val="006368F8"/>
    <w:rsid w:val="00640A9B"/>
    <w:rsid w:val="00643367"/>
    <w:rsid w:val="00652F9E"/>
    <w:rsid w:val="00653B14"/>
    <w:rsid w:val="00665A94"/>
    <w:rsid w:val="00667CFA"/>
    <w:rsid w:val="0067426C"/>
    <w:rsid w:val="006763A3"/>
    <w:rsid w:val="00681363"/>
    <w:rsid w:val="006853C7"/>
    <w:rsid w:val="00690C1C"/>
    <w:rsid w:val="00690ECF"/>
    <w:rsid w:val="006919CC"/>
    <w:rsid w:val="00691B6C"/>
    <w:rsid w:val="006925E7"/>
    <w:rsid w:val="00695339"/>
    <w:rsid w:val="00696E27"/>
    <w:rsid w:val="006A13FD"/>
    <w:rsid w:val="006A6C56"/>
    <w:rsid w:val="006B1956"/>
    <w:rsid w:val="006B4914"/>
    <w:rsid w:val="006B6C73"/>
    <w:rsid w:val="006C310D"/>
    <w:rsid w:val="006C581A"/>
    <w:rsid w:val="006C5F5E"/>
    <w:rsid w:val="006C64C6"/>
    <w:rsid w:val="006D0578"/>
    <w:rsid w:val="006D0DBC"/>
    <w:rsid w:val="006D1DAE"/>
    <w:rsid w:val="006D21D1"/>
    <w:rsid w:val="006D4E88"/>
    <w:rsid w:val="006D5ADF"/>
    <w:rsid w:val="006D7DC6"/>
    <w:rsid w:val="006E10B4"/>
    <w:rsid w:val="006E155D"/>
    <w:rsid w:val="006E2D8D"/>
    <w:rsid w:val="006F0BAF"/>
    <w:rsid w:val="006F5EB2"/>
    <w:rsid w:val="006F7C2A"/>
    <w:rsid w:val="006F7E28"/>
    <w:rsid w:val="0070461A"/>
    <w:rsid w:val="0070513F"/>
    <w:rsid w:val="00712D9F"/>
    <w:rsid w:val="0071318B"/>
    <w:rsid w:val="00714D58"/>
    <w:rsid w:val="00717A29"/>
    <w:rsid w:val="00726AA9"/>
    <w:rsid w:val="00730F5F"/>
    <w:rsid w:val="007322AF"/>
    <w:rsid w:val="00743D81"/>
    <w:rsid w:val="00746323"/>
    <w:rsid w:val="00747C55"/>
    <w:rsid w:val="007506EC"/>
    <w:rsid w:val="00750B70"/>
    <w:rsid w:val="007517E7"/>
    <w:rsid w:val="00756D6A"/>
    <w:rsid w:val="00766E7E"/>
    <w:rsid w:val="00767D94"/>
    <w:rsid w:val="00770311"/>
    <w:rsid w:val="007737C1"/>
    <w:rsid w:val="00774138"/>
    <w:rsid w:val="007752D9"/>
    <w:rsid w:val="00783633"/>
    <w:rsid w:val="007867ED"/>
    <w:rsid w:val="0078718A"/>
    <w:rsid w:val="0078735C"/>
    <w:rsid w:val="00794D5D"/>
    <w:rsid w:val="00795713"/>
    <w:rsid w:val="007963B8"/>
    <w:rsid w:val="007964DD"/>
    <w:rsid w:val="00796F58"/>
    <w:rsid w:val="007973E9"/>
    <w:rsid w:val="007A02A6"/>
    <w:rsid w:val="007A0355"/>
    <w:rsid w:val="007A5FD1"/>
    <w:rsid w:val="007B483C"/>
    <w:rsid w:val="007B7FD4"/>
    <w:rsid w:val="007C31C2"/>
    <w:rsid w:val="007C6B1A"/>
    <w:rsid w:val="007D466C"/>
    <w:rsid w:val="007D5D3A"/>
    <w:rsid w:val="007E0E7E"/>
    <w:rsid w:val="007E1A6C"/>
    <w:rsid w:val="007E573B"/>
    <w:rsid w:val="007E6D5A"/>
    <w:rsid w:val="007F2AEE"/>
    <w:rsid w:val="007F36A0"/>
    <w:rsid w:val="007F36F8"/>
    <w:rsid w:val="007F6D05"/>
    <w:rsid w:val="00802BF0"/>
    <w:rsid w:val="00804A3F"/>
    <w:rsid w:val="008063A5"/>
    <w:rsid w:val="0080746F"/>
    <w:rsid w:val="008077E3"/>
    <w:rsid w:val="00813C4B"/>
    <w:rsid w:val="008146CF"/>
    <w:rsid w:val="008209C6"/>
    <w:rsid w:val="00820A4F"/>
    <w:rsid w:val="0082430A"/>
    <w:rsid w:val="00824EB0"/>
    <w:rsid w:val="00830EF2"/>
    <w:rsid w:val="00831E3E"/>
    <w:rsid w:val="00841BF5"/>
    <w:rsid w:val="00844B9C"/>
    <w:rsid w:val="008555EB"/>
    <w:rsid w:val="008568EA"/>
    <w:rsid w:val="0085737E"/>
    <w:rsid w:val="0086356E"/>
    <w:rsid w:val="00864681"/>
    <w:rsid w:val="00873387"/>
    <w:rsid w:val="0087384A"/>
    <w:rsid w:val="00873CC8"/>
    <w:rsid w:val="008774D9"/>
    <w:rsid w:val="00877A3E"/>
    <w:rsid w:val="008827C6"/>
    <w:rsid w:val="0088328F"/>
    <w:rsid w:val="00883E87"/>
    <w:rsid w:val="0088403F"/>
    <w:rsid w:val="00891595"/>
    <w:rsid w:val="0089404E"/>
    <w:rsid w:val="00896D63"/>
    <w:rsid w:val="00897A3F"/>
    <w:rsid w:val="008A02D9"/>
    <w:rsid w:val="008A12ED"/>
    <w:rsid w:val="008A1D39"/>
    <w:rsid w:val="008A219A"/>
    <w:rsid w:val="008A3F94"/>
    <w:rsid w:val="008A461D"/>
    <w:rsid w:val="008A57F9"/>
    <w:rsid w:val="008B47D9"/>
    <w:rsid w:val="008B5411"/>
    <w:rsid w:val="008C0580"/>
    <w:rsid w:val="008C2C8E"/>
    <w:rsid w:val="008C3E91"/>
    <w:rsid w:val="008C499A"/>
    <w:rsid w:val="008C7D8E"/>
    <w:rsid w:val="008D07AC"/>
    <w:rsid w:val="008D32DE"/>
    <w:rsid w:val="008D4573"/>
    <w:rsid w:val="008D5BDA"/>
    <w:rsid w:val="008D6B15"/>
    <w:rsid w:val="008E36FF"/>
    <w:rsid w:val="008E4E98"/>
    <w:rsid w:val="008E5A61"/>
    <w:rsid w:val="008F190B"/>
    <w:rsid w:val="008F4509"/>
    <w:rsid w:val="008F5289"/>
    <w:rsid w:val="00900294"/>
    <w:rsid w:val="00900A11"/>
    <w:rsid w:val="0090277F"/>
    <w:rsid w:val="00911EF1"/>
    <w:rsid w:val="00913F7A"/>
    <w:rsid w:val="009147C0"/>
    <w:rsid w:val="00917A65"/>
    <w:rsid w:val="00924C00"/>
    <w:rsid w:val="00934769"/>
    <w:rsid w:val="009407C5"/>
    <w:rsid w:val="00945939"/>
    <w:rsid w:val="00951837"/>
    <w:rsid w:val="009529E0"/>
    <w:rsid w:val="00953873"/>
    <w:rsid w:val="00953E8D"/>
    <w:rsid w:val="00955361"/>
    <w:rsid w:val="00955AF7"/>
    <w:rsid w:val="0096434A"/>
    <w:rsid w:val="00965428"/>
    <w:rsid w:val="009742F3"/>
    <w:rsid w:val="009776BC"/>
    <w:rsid w:val="00982C03"/>
    <w:rsid w:val="009875D7"/>
    <w:rsid w:val="0099362D"/>
    <w:rsid w:val="00993638"/>
    <w:rsid w:val="0099455D"/>
    <w:rsid w:val="009978B7"/>
    <w:rsid w:val="009A043C"/>
    <w:rsid w:val="009A2D1A"/>
    <w:rsid w:val="009A4BF8"/>
    <w:rsid w:val="009A58A5"/>
    <w:rsid w:val="009B19DC"/>
    <w:rsid w:val="009B576C"/>
    <w:rsid w:val="009C53F5"/>
    <w:rsid w:val="009C666F"/>
    <w:rsid w:val="009D17B6"/>
    <w:rsid w:val="009D43C3"/>
    <w:rsid w:val="009D4681"/>
    <w:rsid w:val="009E06FB"/>
    <w:rsid w:val="009E5DDC"/>
    <w:rsid w:val="009E783B"/>
    <w:rsid w:val="009F0061"/>
    <w:rsid w:val="00A01C2B"/>
    <w:rsid w:val="00A02E9D"/>
    <w:rsid w:val="00A05C41"/>
    <w:rsid w:val="00A070FE"/>
    <w:rsid w:val="00A22DD0"/>
    <w:rsid w:val="00A2362A"/>
    <w:rsid w:val="00A23B29"/>
    <w:rsid w:val="00A26419"/>
    <w:rsid w:val="00A3040A"/>
    <w:rsid w:val="00A30A9A"/>
    <w:rsid w:val="00A327AC"/>
    <w:rsid w:val="00A32C8E"/>
    <w:rsid w:val="00A43BBD"/>
    <w:rsid w:val="00A5329F"/>
    <w:rsid w:val="00A5443F"/>
    <w:rsid w:val="00A61C10"/>
    <w:rsid w:val="00A61C56"/>
    <w:rsid w:val="00A62274"/>
    <w:rsid w:val="00A63567"/>
    <w:rsid w:val="00A66EBF"/>
    <w:rsid w:val="00A71325"/>
    <w:rsid w:val="00A7553D"/>
    <w:rsid w:val="00A80E51"/>
    <w:rsid w:val="00A810E0"/>
    <w:rsid w:val="00A81843"/>
    <w:rsid w:val="00A84467"/>
    <w:rsid w:val="00A84C58"/>
    <w:rsid w:val="00A901C8"/>
    <w:rsid w:val="00A92F4F"/>
    <w:rsid w:val="00A94E4B"/>
    <w:rsid w:val="00A9670D"/>
    <w:rsid w:val="00AA4A48"/>
    <w:rsid w:val="00AA6C8C"/>
    <w:rsid w:val="00AB36F2"/>
    <w:rsid w:val="00AB456D"/>
    <w:rsid w:val="00AB6979"/>
    <w:rsid w:val="00AB6A99"/>
    <w:rsid w:val="00AC3C26"/>
    <w:rsid w:val="00AC5166"/>
    <w:rsid w:val="00AD2657"/>
    <w:rsid w:val="00AD2F68"/>
    <w:rsid w:val="00AD58B2"/>
    <w:rsid w:val="00AE4C84"/>
    <w:rsid w:val="00AE5004"/>
    <w:rsid w:val="00AF08E3"/>
    <w:rsid w:val="00AF1003"/>
    <w:rsid w:val="00AF3870"/>
    <w:rsid w:val="00B068F0"/>
    <w:rsid w:val="00B07616"/>
    <w:rsid w:val="00B07CE0"/>
    <w:rsid w:val="00B103E6"/>
    <w:rsid w:val="00B12CDB"/>
    <w:rsid w:val="00B13A8F"/>
    <w:rsid w:val="00B17092"/>
    <w:rsid w:val="00B17B8C"/>
    <w:rsid w:val="00B17D18"/>
    <w:rsid w:val="00B20809"/>
    <w:rsid w:val="00B216FA"/>
    <w:rsid w:val="00B21F93"/>
    <w:rsid w:val="00B225DE"/>
    <w:rsid w:val="00B22BC5"/>
    <w:rsid w:val="00B258F9"/>
    <w:rsid w:val="00B33F82"/>
    <w:rsid w:val="00B4403F"/>
    <w:rsid w:val="00B46624"/>
    <w:rsid w:val="00B46A8C"/>
    <w:rsid w:val="00B50FA7"/>
    <w:rsid w:val="00B63EEB"/>
    <w:rsid w:val="00B6526C"/>
    <w:rsid w:val="00B65982"/>
    <w:rsid w:val="00B722E4"/>
    <w:rsid w:val="00B75BD3"/>
    <w:rsid w:val="00B80DB8"/>
    <w:rsid w:val="00B82E9E"/>
    <w:rsid w:val="00B836A4"/>
    <w:rsid w:val="00B853D4"/>
    <w:rsid w:val="00B92CFB"/>
    <w:rsid w:val="00BA110E"/>
    <w:rsid w:val="00BA1CD9"/>
    <w:rsid w:val="00BA5075"/>
    <w:rsid w:val="00BA67F4"/>
    <w:rsid w:val="00BB0CEA"/>
    <w:rsid w:val="00BB2FDC"/>
    <w:rsid w:val="00BB337E"/>
    <w:rsid w:val="00BB3F5B"/>
    <w:rsid w:val="00BB4266"/>
    <w:rsid w:val="00BC2203"/>
    <w:rsid w:val="00BC296D"/>
    <w:rsid w:val="00BC30BF"/>
    <w:rsid w:val="00BC48BC"/>
    <w:rsid w:val="00BD16AB"/>
    <w:rsid w:val="00BD44FD"/>
    <w:rsid w:val="00BE0EBF"/>
    <w:rsid w:val="00BE1C1D"/>
    <w:rsid w:val="00BE3180"/>
    <w:rsid w:val="00BF3F77"/>
    <w:rsid w:val="00C001F3"/>
    <w:rsid w:val="00C00CE3"/>
    <w:rsid w:val="00C04CF4"/>
    <w:rsid w:val="00C0655B"/>
    <w:rsid w:val="00C12CB8"/>
    <w:rsid w:val="00C13F4F"/>
    <w:rsid w:val="00C20812"/>
    <w:rsid w:val="00C21CD7"/>
    <w:rsid w:val="00C23F75"/>
    <w:rsid w:val="00C4032E"/>
    <w:rsid w:val="00C405DC"/>
    <w:rsid w:val="00C40C39"/>
    <w:rsid w:val="00C46B7D"/>
    <w:rsid w:val="00C52D6F"/>
    <w:rsid w:val="00C62D42"/>
    <w:rsid w:val="00C732C2"/>
    <w:rsid w:val="00C77178"/>
    <w:rsid w:val="00C8179A"/>
    <w:rsid w:val="00C83B6B"/>
    <w:rsid w:val="00C84BDD"/>
    <w:rsid w:val="00CA17AA"/>
    <w:rsid w:val="00CB1504"/>
    <w:rsid w:val="00CB4834"/>
    <w:rsid w:val="00CB6814"/>
    <w:rsid w:val="00CC1D71"/>
    <w:rsid w:val="00CD016A"/>
    <w:rsid w:val="00CD0E91"/>
    <w:rsid w:val="00CD3A20"/>
    <w:rsid w:val="00CD6EB2"/>
    <w:rsid w:val="00CE3357"/>
    <w:rsid w:val="00CE4123"/>
    <w:rsid w:val="00CE6766"/>
    <w:rsid w:val="00CF473D"/>
    <w:rsid w:val="00CF6AC4"/>
    <w:rsid w:val="00D0344F"/>
    <w:rsid w:val="00D046A2"/>
    <w:rsid w:val="00D12987"/>
    <w:rsid w:val="00D2006A"/>
    <w:rsid w:val="00D20954"/>
    <w:rsid w:val="00D241C0"/>
    <w:rsid w:val="00D321EB"/>
    <w:rsid w:val="00D33269"/>
    <w:rsid w:val="00D35A79"/>
    <w:rsid w:val="00D35E00"/>
    <w:rsid w:val="00D520B6"/>
    <w:rsid w:val="00D54144"/>
    <w:rsid w:val="00D60B94"/>
    <w:rsid w:val="00D60CA1"/>
    <w:rsid w:val="00D63F52"/>
    <w:rsid w:val="00D72159"/>
    <w:rsid w:val="00D72335"/>
    <w:rsid w:val="00D73371"/>
    <w:rsid w:val="00D75B26"/>
    <w:rsid w:val="00D86918"/>
    <w:rsid w:val="00D959DE"/>
    <w:rsid w:val="00D95FA6"/>
    <w:rsid w:val="00D97920"/>
    <w:rsid w:val="00DA2A8B"/>
    <w:rsid w:val="00DA66F4"/>
    <w:rsid w:val="00DA7C98"/>
    <w:rsid w:val="00DB1C9F"/>
    <w:rsid w:val="00DB6F5E"/>
    <w:rsid w:val="00DB7DC8"/>
    <w:rsid w:val="00DC0F19"/>
    <w:rsid w:val="00DC2502"/>
    <w:rsid w:val="00DD40F8"/>
    <w:rsid w:val="00DD58C2"/>
    <w:rsid w:val="00DD71BB"/>
    <w:rsid w:val="00DE2D81"/>
    <w:rsid w:val="00DE2DAB"/>
    <w:rsid w:val="00DE3899"/>
    <w:rsid w:val="00DE536E"/>
    <w:rsid w:val="00DE60EC"/>
    <w:rsid w:val="00DE6500"/>
    <w:rsid w:val="00DE6CAA"/>
    <w:rsid w:val="00DE6D66"/>
    <w:rsid w:val="00DF68E7"/>
    <w:rsid w:val="00DF6FD8"/>
    <w:rsid w:val="00E021FB"/>
    <w:rsid w:val="00E07034"/>
    <w:rsid w:val="00E129A9"/>
    <w:rsid w:val="00E15DA2"/>
    <w:rsid w:val="00E4304A"/>
    <w:rsid w:val="00E45E77"/>
    <w:rsid w:val="00E474D8"/>
    <w:rsid w:val="00E53ECF"/>
    <w:rsid w:val="00E5484B"/>
    <w:rsid w:val="00E60694"/>
    <w:rsid w:val="00E66B53"/>
    <w:rsid w:val="00E743FF"/>
    <w:rsid w:val="00E84797"/>
    <w:rsid w:val="00E867DF"/>
    <w:rsid w:val="00E909D6"/>
    <w:rsid w:val="00EA2617"/>
    <w:rsid w:val="00EA29B1"/>
    <w:rsid w:val="00EA44FF"/>
    <w:rsid w:val="00EA7676"/>
    <w:rsid w:val="00EB0914"/>
    <w:rsid w:val="00EB2FB5"/>
    <w:rsid w:val="00EC539F"/>
    <w:rsid w:val="00ED0A4B"/>
    <w:rsid w:val="00ED5BFC"/>
    <w:rsid w:val="00EE3596"/>
    <w:rsid w:val="00EE3A4B"/>
    <w:rsid w:val="00EF1D31"/>
    <w:rsid w:val="00EF6DE6"/>
    <w:rsid w:val="00F01062"/>
    <w:rsid w:val="00F025FD"/>
    <w:rsid w:val="00F10413"/>
    <w:rsid w:val="00F16F2C"/>
    <w:rsid w:val="00F22E1E"/>
    <w:rsid w:val="00F23CA2"/>
    <w:rsid w:val="00F26280"/>
    <w:rsid w:val="00F26885"/>
    <w:rsid w:val="00F302CF"/>
    <w:rsid w:val="00F30B16"/>
    <w:rsid w:val="00F3101E"/>
    <w:rsid w:val="00F32F41"/>
    <w:rsid w:val="00F40160"/>
    <w:rsid w:val="00F427EB"/>
    <w:rsid w:val="00F54239"/>
    <w:rsid w:val="00F547CA"/>
    <w:rsid w:val="00F54B7C"/>
    <w:rsid w:val="00F572C4"/>
    <w:rsid w:val="00F603CF"/>
    <w:rsid w:val="00F619DC"/>
    <w:rsid w:val="00F6589B"/>
    <w:rsid w:val="00F66FBD"/>
    <w:rsid w:val="00F67E8A"/>
    <w:rsid w:val="00F709FB"/>
    <w:rsid w:val="00F86F17"/>
    <w:rsid w:val="00F945E2"/>
    <w:rsid w:val="00F969FE"/>
    <w:rsid w:val="00F97227"/>
    <w:rsid w:val="00F97EC9"/>
    <w:rsid w:val="00FA2DAE"/>
    <w:rsid w:val="00FA635F"/>
    <w:rsid w:val="00FA7B84"/>
    <w:rsid w:val="00FB09C9"/>
    <w:rsid w:val="00FB11FE"/>
    <w:rsid w:val="00FB1872"/>
    <w:rsid w:val="00FB2CDE"/>
    <w:rsid w:val="00FB3C0B"/>
    <w:rsid w:val="00FC5FEE"/>
    <w:rsid w:val="00FD0C96"/>
    <w:rsid w:val="00FE5170"/>
    <w:rsid w:val="00FE5384"/>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semiHidden/>
    <w:unhideWhenUsed/>
    <w:qFormat/>
    <w:rsid w:val="00451B1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 w:type="character" w:customStyle="1" w:styleId="Balk4Char">
    <w:name w:val="Başlık 4 Char"/>
    <w:basedOn w:val="VarsaylanParagrafYazTipi"/>
    <w:link w:val="Balk4"/>
    <w:uiPriority w:val="9"/>
    <w:semiHidden/>
    <w:rsid w:val="00451B14"/>
    <w:rPr>
      <w:rFonts w:asciiTheme="majorHAnsi" w:eastAsiaTheme="majorEastAsia" w:hAnsiTheme="majorHAnsi" w:cstheme="majorBidi"/>
      <w:i/>
      <w:iCs/>
      <w:color w:val="2F5496" w:themeColor="accent1" w:themeShade="BF"/>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084486">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76640071">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7213357">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441300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9267850">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6641297">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351835">
      <w:bodyDiv w:val="1"/>
      <w:marLeft w:val="0"/>
      <w:marRight w:val="0"/>
      <w:marTop w:val="0"/>
      <w:marBottom w:val="0"/>
      <w:divBdr>
        <w:top w:val="none" w:sz="0" w:space="0" w:color="auto"/>
        <w:left w:val="none" w:sz="0" w:space="0" w:color="auto"/>
        <w:bottom w:val="none" w:sz="0" w:space="0" w:color="auto"/>
        <w:right w:val="none" w:sz="0" w:space="0" w:color="auto"/>
      </w:divBdr>
      <w:divsChild>
        <w:div w:id="1698845792">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75606887">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499467128">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0218329">
      <w:bodyDiv w:val="1"/>
      <w:marLeft w:val="0"/>
      <w:marRight w:val="0"/>
      <w:marTop w:val="0"/>
      <w:marBottom w:val="0"/>
      <w:divBdr>
        <w:top w:val="none" w:sz="0" w:space="0" w:color="auto"/>
        <w:left w:val="none" w:sz="0" w:space="0" w:color="auto"/>
        <w:bottom w:val="none" w:sz="0" w:space="0" w:color="auto"/>
        <w:right w:val="none" w:sz="0" w:space="0" w:color="auto"/>
      </w:divBdr>
      <w:divsChild>
        <w:div w:id="304706952">
          <w:marLeft w:val="0"/>
          <w:marRight w:val="0"/>
          <w:marTop w:val="0"/>
          <w:marBottom w:val="0"/>
          <w:divBdr>
            <w:top w:val="none" w:sz="0" w:space="0" w:color="auto"/>
            <w:left w:val="none" w:sz="0" w:space="0" w:color="auto"/>
            <w:bottom w:val="none" w:sz="0" w:space="0" w:color="auto"/>
            <w:right w:val="none" w:sz="0" w:space="0" w:color="auto"/>
          </w:divBdr>
        </w:div>
      </w:divsChild>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6571792">
      <w:bodyDiv w:val="1"/>
      <w:marLeft w:val="0"/>
      <w:marRight w:val="0"/>
      <w:marTop w:val="0"/>
      <w:marBottom w:val="0"/>
      <w:divBdr>
        <w:top w:val="none" w:sz="0" w:space="0" w:color="auto"/>
        <w:left w:val="none" w:sz="0" w:space="0" w:color="auto"/>
        <w:bottom w:val="none" w:sz="0" w:space="0" w:color="auto"/>
        <w:right w:val="none" w:sz="0" w:space="0" w:color="auto"/>
      </w:divBdr>
      <w:divsChild>
        <w:div w:id="1890871901">
          <w:marLeft w:val="0"/>
          <w:marRight w:val="0"/>
          <w:marTop w:val="0"/>
          <w:marBottom w:val="0"/>
          <w:divBdr>
            <w:top w:val="none" w:sz="0" w:space="0" w:color="auto"/>
            <w:left w:val="none" w:sz="0" w:space="0" w:color="auto"/>
            <w:bottom w:val="none" w:sz="0" w:space="0" w:color="auto"/>
            <w:right w:val="none" w:sz="0" w:space="0" w:color="auto"/>
          </w:divBdr>
        </w:div>
      </w:divsChild>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85651229">
      <w:bodyDiv w:val="1"/>
      <w:marLeft w:val="0"/>
      <w:marRight w:val="0"/>
      <w:marTop w:val="0"/>
      <w:marBottom w:val="0"/>
      <w:divBdr>
        <w:top w:val="none" w:sz="0" w:space="0" w:color="auto"/>
        <w:left w:val="none" w:sz="0" w:space="0" w:color="auto"/>
        <w:bottom w:val="none" w:sz="0" w:space="0" w:color="auto"/>
        <w:right w:val="none" w:sz="0" w:space="0" w:color="auto"/>
      </w:divBdr>
    </w:div>
    <w:div w:id="607470953">
      <w:bodyDiv w:val="1"/>
      <w:marLeft w:val="0"/>
      <w:marRight w:val="0"/>
      <w:marTop w:val="0"/>
      <w:marBottom w:val="0"/>
      <w:divBdr>
        <w:top w:val="none" w:sz="0" w:space="0" w:color="auto"/>
        <w:left w:val="none" w:sz="0" w:space="0" w:color="auto"/>
        <w:bottom w:val="none" w:sz="0" w:space="0" w:color="auto"/>
        <w:right w:val="none" w:sz="0" w:space="0" w:color="auto"/>
      </w:divBdr>
    </w:div>
    <w:div w:id="61028370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2326547">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51564919">
      <w:bodyDiv w:val="1"/>
      <w:marLeft w:val="0"/>
      <w:marRight w:val="0"/>
      <w:marTop w:val="0"/>
      <w:marBottom w:val="0"/>
      <w:divBdr>
        <w:top w:val="none" w:sz="0" w:space="0" w:color="auto"/>
        <w:left w:val="none" w:sz="0" w:space="0" w:color="auto"/>
        <w:bottom w:val="none" w:sz="0" w:space="0" w:color="auto"/>
        <w:right w:val="none" w:sz="0" w:space="0" w:color="auto"/>
      </w:divBdr>
      <w:divsChild>
        <w:div w:id="1187521856">
          <w:marLeft w:val="0"/>
          <w:marRight w:val="0"/>
          <w:marTop w:val="0"/>
          <w:marBottom w:val="0"/>
          <w:divBdr>
            <w:top w:val="none" w:sz="0" w:space="0" w:color="auto"/>
            <w:left w:val="none" w:sz="0" w:space="0" w:color="auto"/>
            <w:bottom w:val="none" w:sz="0" w:space="0" w:color="auto"/>
            <w:right w:val="none" w:sz="0" w:space="0" w:color="auto"/>
          </w:divBdr>
        </w:div>
      </w:divsChild>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58459453">
      <w:bodyDiv w:val="1"/>
      <w:marLeft w:val="0"/>
      <w:marRight w:val="0"/>
      <w:marTop w:val="0"/>
      <w:marBottom w:val="0"/>
      <w:divBdr>
        <w:top w:val="none" w:sz="0" w:space="0" w:color="auto"/>
        <w:left w:val="none" w:sz="0" w:space="0" w:color="auto"/>
        <w:bottom w:val="none" w:sz="0" w:space="0" w:color="auto"/>
        <w:right w:val="none" w:sz="0" w:space="0" w:color="auto"/>
      </w:divBdr>
    </w:div>
    <w:div w:id="666443020">
      <w:bodyDiv w:val="1"/>
      <w:marLeft w:val="0"/>
      <w:marRight w:val="0"/>
      <w:marTop w:val="0"/>
      <w:marBottom w:val="0"/>
      <w:divBdr>
        <w:top w:val="none" w:sz="0" w:space="0" w:color="auto"/>
        <w:left w:val="none" w:sz="0" w:space="0" w:color="auto"/>
        <w:bottom w:val="none" w:sz="0" w:space="0" w:color="auto"/>
        <w:right w:val="none" w:sz="0" w:space="0" w:color="auto"/>
      </w:divBdr>
      <w:divsChild>
        <w:div w:id="148427833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55870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058793">
      <w:bodyDiv w:val="1"/>
      <w:marLeft w:val="0"/>
      <w:marRight w:val="0"/>
      <w:marTop w:val="0"/>
      <w:marBottom w:val="0"/>
      <w:divBdr>
        <w:top w:val="none" w:sz="0" w:space="0" w:color="auto"/>
        <w:left w:val="none" w:sz="0" w:space="0" w:color="auto"/>
        <w:bottom w:val="none" w:sz="0" w:space="0" w:color="auto"/>
        <w:right w:val="none" w:sz="0" w:space="0" w:color="auto"/>
      </w:divBdr>
      <w:divsChild>
        <w:div w:id="1632053215">
          <w:marLeft w:val="0"/>
          <w:marRight w:val="0"/>
          <w:marTop w:val="0"/>
          <w:marBottom w:val="0"/>
          <w:divBdr>
            <w:top w:val="none" w:sz="0" w:space="0" w:color="auto"/>
            <w:left w:val="none" w:sz="0" w:space="0" w:color="auto"/>
            <w:bottom w:val="none" w:sz="0" w:space="0" w:color="auto"/>
            <w:right w:val="none" w:sz="0" w:space="0" w:color="auto"/>
          </w:divBdr>
        </w:div>
      </w:divsChild>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72019424">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6583803">
      <w:bodyDiv w:val="1"/>
      <w:marLeft w:val="0"/>
      <w:marRight w:val="0"/>
      <w:marTop w:val="0"/>
      <w:marBottom w:val="0"/>
      <w:divBdr>
        <w:top w:val="none" w:sz="0" w:space="0" w:color="auto"/>
        <w:left w:val="none" w:sz="0" w:space="0" w:color="auto"/>
        <w:bottom w:val="none" w:sz="0" w:space="0" w:color="auto"/>
        <w:right w:val="none" w:sz="0" w:space="0" w:color="auto"/>
      </w:divBdr>
    </w:div>
    <w:div w:id="811019765">
      <w:bodyDiv w:val="1"/>
      <w:marLeft w:val="0"/>
      <w:marRight w:val="0"/>
      <w:marTop w:val="0"/>
      <w:marBottom w:val="0"/>
      <w:divBdr>
        <w:top w:val="none" w:sz="0" w:space="0" w:color="auto"/>
        <w:left w:val="none" w:sz="0" w:space="0" w:color="auto"/>
        <w:bottom w:val="none" w:sz="0" w:space="0" w:color="auto"/>
        <w:right w:val="none" w:sz="0" w:space="0" w:color="auto"/>
      </w:divBdr>
      <w:divsChild>
        <w:div w:id="636301474">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66680292">
      <w:bodyDiv w:val="1"/>
      <w:marLeft w:val="0"/>
      <w:marRight w:val="0"/>
      <w:marTop w:val="0"/>
      <w:marBottom w:val="0"/>
      <w:divBdr>
        <w:top w:val="none" w:sz="0" w:space="0" w:color="auto"/>
        <w:left w:val="none" w:sz="0" w:space="0" w:color="auto"/>
        <w:bottom w:val="none" w:sz="0" w:space="0" w:color="auto"/>
        <w:right w:val="none" w:sz="0" w:space="0" w:color="auto"/>
      </w:divBdr>
      <w:divsChild>
        <w:div w:id="1128813588">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76233994">
      <w:bodyDiv w:val="1"/>
      <w:marLeft w:val="0"/>
      <w:marRight w:val="0"/>
      <w:marTop w:val="0"/>
      <w:marBottom w:val="0"/>
      <w:divBdr>
        <w:top w:val="none" w:sz="0" w:space="0" w:color="auto"/>
        <w:left w:val="none" w:sz="0" w:space="0" w:color="auto"/>
        <w:bottom w:val="none" w:sz="0" w:space="0" w:color="auto"/>
        <w:right w:val="none" w:sz="0" w:space="0" w:color="auto"/>
      </w:divBdr>
    </w:div>
    <w:div w:id="876815986">
      <w:bodyDiv w:val="1"/>
      <w:marLeft w:val="0"/>
      <w:marRight w:val="0"/>
      <w:marTop w:val="0"/>
      <w:marBottom w:val="0"/>
      <w:divBdr>
        <w:top w:val="none" w:sz="0" w:space="0" w:color="auto"/>
        <w:left w:val="none" w:sz="0" w:space="0" w:color="auto"/>
        <w:bottom w:val="none" w:sz="0" w:space="0" w:color="auto"/>
        <w:right w:val="none" w:sz="0" w:space="0" w:color="auto"/>
      </w:divBdr>
      <w:divsChild>
        <w:div w:id="1422947014">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3952334">
      <w:bodyDiv w:val="1"/>
      <w:marLeft w:val="0"/>
      <w:marRight w:val="0"/>
      <w:marTop w:val="0"/>
      <w:marBottom w:val="0"/>
      <w:divBdr>
        <w:top w:val="none" w:sz="0" w:space="0" w:color="auto"/>
        <w:left w:val="none" w:sz="0" w:space="0" w:color="auto"/>
        <w:bottom w:val="none" w:sz="0" w:space="0" w:color="auto"/>
        <w:right w:val="none" w:sz="0" w:space="0" w:color="auto"/>
      </w:divBdr>
      <w:divsChild>
        <w:div w:id="142430669">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7167">
      <w:bodyDiv w:val="1"/>
      <w:marLeft w:val="0"/>
      <w:marRight w:val="0"/>
      <w:marTop w:val="0"/>
      <w:marBottom w:val="0"/>
      <w:divBdr>
        <w:top w:val="none" w:sz="0" w:space="0" w:color="auto"/>
        <w:left w:val="none" w:sz="0" w:space="0" w:color="auto"/>
        <w:bottom w:val="none" w:sz="0" w:space="0" w:color="auto"/>
        <w:right w:val="none" w:sz="0" w:space="0" w:color="auto"/>
      </w:divBdr>
      <w:divsChild>
        <w:div w:id="1804033125">
          <w:marLeft w:val="0"/>
          <w:marRight w:val="0"/>
          <w:marTop w:val="0"/>
          <w:marBottom w:val="0"/>
          <w:divBdr>
            <w:top w:val="none" w:sz="0" w:space="0" w:color="auto"/>
            <w:left w:val="none" w:sz="0" w:space="0" w:color="auto"/>
            <w:bottom w:val="none" w:sz="0" w:space="0" w:color="auto"/>
            <w:right w:val="none" w:sz="0" w:space="0" w:color="auto"/>
          </w:divBdr>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407103">
      <w:bodyDiv w:val="1"/>
      <w:marLeft w:val="0"/>
      <w:marRight w:val="0"/>
      <w:marTop w:val="0"/>
      <w:marBottom w:val="0"/>
      <w:divBdr>
        <w:top w:val="none" w:sz="0" w:space="0" w:color="auto"/>
        <w:left w:val="none" w:sz="0" w:space="0" w:color="auto"/>
        <w:bottom w:val="none" w:sz="0" w:space="0" w:color="auto"/>
        <w:right w:val="none" w:sz="0" w:space="0" w:color="auto"/>
      </w:divBdr>
      <w:divsChild>
        <w:div w:id="710303325">
          <w:marLeft w:val="0"/>
          <w:marRight w:val="0"/>
          <w:marTop w:val="0"/>
          <w:marBottom w:val="0"/>
          <w:divBdr>
            <w:top w:val="none" w:sz="0" w:space="0" w:color="auto"/>
            <w:left w:val="none" w:sz="0" w:space="0" w:color="auto"/>
            <w:bottom w:val="none" w:sz="0" w:space="0" w:color="auto"/>
            <w:right w:val="none" w:sz="0" w:space="0" w:color="auto"/>
          </w:divBdr>
        </w:div>
      </w:divsChild>
    </w:div>
    <w:div w:id="1009721530">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573795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2311464">
      <w:bodyDiv w:val="1"/>
      <w:marLeft w:val="0"/>
      <w:marRight w:val="0"/>
      <w:marTop w:val="0"/>
      <w:marBottom w:val="0"/>
      <w:divBdr>
        <w:top w:val="none" w:sz="0" w:space="0" w:color="auto"/>
        <w:left w:val="none" w:sz="0" w:space="0" w:color="auto"/>
        <w:bottom w:val="none" w:sz="0" w:space="0" w:color="auto"/>
        <w:right w:val="none" w:sz="0" w:space="0" w:color="auto"/>
      </w:divBdr>
    </w:div>
    <w:div w:id="1072777601">
      <w:bodyDiv w:val="1"/>
      <w:marLeft w:val="0"/>
      <w:marRight w:val="0"/>
      <w:marTop w:val="0"/>
      <w:marBottom w:val="0"/>
      <w:divBdr>
        <w:top w:val="none" w:sz="0" w:space="0" w:color="auto"/>
        <w:left w:val="none" w:sz="0" w:space="0" w:color="auto"/>
        <w:bottom w:val="none" w:sz="0" w:space="0" w:color="auto"/>
        <w:right w:val="none" w:sz="0" w:space="0" w:color="auto"/>
      </w:divBdr>
      <w:divsChild>
        <w:div w:id="507915569">
          <w:marLeft w:val="0"/>
          <w:marRight w:val="0"/>
          <w:marTop w:val="0"/>
          <w:marBottom w:val="0"/>
          <w:divBdr>
            <w:top w:val="none" w:sz="0" w:space="0" w:color="auto"/>
            <w:left w:val="none" w:sz="0" w:space="0" w:color="auto"/>
            <w:bottom w:val="none" w:sz="0" w:space="0" w:color="auto"/>
            <w:right w:val="none" w:sz="0" w:space="0" w:color="auto"/>
          </w:divBdr>
        </w:div>
      </w:divsChild>
    </w:div>
    <w:div w:id="1079326815">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7993681">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50487122">
      <w:bodyDiv w:val="1"/>
      <w:marLeft w:val="0"/>
      <w:marRight w:val="0"/>
      <w:marTop w:val="0"/>
      <w:marBottom w:val="0"/>
      <w:divBdr>
        <w:top w:val="none" w:sz="0" w:space="0" w:color="auto"/>
        <w:left w:val="none" w:sz="0" w:space="0" w:color="auto"/>
        <w:bottom w:val="none" w:sz="0" w:space="0" w:color="auto"/>
        <w:right w:val="none" w:sz="0" w:space="0" w:color="auto"/>
      </w:divBdr>
      <w:divsChild>
        <w:div w:id="188829533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4879009">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859076">
      <w:bodyDiv w:val="1"/>
      <w:marLeft w:val="0"/>
      <w:marRight w:val="0"/>
      <w:marTop w:val="0"/>
      <w:marBottom w:val="0"/>
      <w:divBdr>
        <w:top w:val="none" w:sz="0" w:space="0" w:color="auto"/>
        <w:left w:val="none" w:sz="0" w:space="0" w:color="auto"/>
        <w:bottom w:val="none" w:sz="0" w:space="0" w:color="auto"/>
        <w:right w:val="none" w:sz="0" w:space="0" w:color="auto"/>
      </w:divBdr>
      <w:divsChild>
        <w:div w:id="2057779162">
          <w:marLeft w:val="0"/>
          <w:marRight w:val="0"/>
          <w:marTop w:val="0"/>
          <w:marBottom w:val="0"/>
          <w:divBdr>
            <w:top w:val="none" w:sz="0" w:space="0" w:color="auto"/>
            <w:left w:val="none" w:sz="0" w:space="0" w:color="auto"/>
            <w:bottom w:val="none" w:sz="0" w:space="0" w:color="auto"/>
            <w:right w:val="none" w:sz="0" w:space="0" w:color="auto"/>
          </w:divBdr>
        </w:div>
      </w:divsChild>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4507399">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305741811">
      <w:bodyDiv w:val="1"/>
      <w:marLeft w:val="0"/>
      <w:marRight w:val="0"/>
      <w:marTop w:val="0"/>
      <w:marBottom w:val="0"/>
      <w:divBdr>
        <w:top w:val="none" w:sz="0" w:space="0" w:color="auto"/>
        <w:left w:val="none" w:sz="0" w:space="0" w:color="auto"/>
        <w:bottom w:val="none" w:sz="0" w:space="0" w:color="auto"/>
        <w:right w:val="none" w:sz="0" w:space="0" w:color="auto"/>
      </w:divBdr>
      <w:divsChild>
        <w:div w:id="1016888311">
          <w:marLeft w:val="0"/>
          <w:marRight w:val="0"/>
          <w:marTop w:val="0"/>
          <w:marBottom w:val="0"/>
          <w:divBdr>
            <w:top w:val="none" w:sz="0" w:space="0" w:color="auto"/>
            <w:left w:val="none" w:sz="0" w:space="0" w:color="auto"/>
            <w:bottom w:val="none" w:sz="0" w:space="0" w:color="auto"/>
            <w:right w:val="none" w:sz="0" w:space="0" w:color="auto"/>
          </w:divBdr>
        </w:div>
      </w:divsChild>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0307036">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117528">
      <w:bodyDiv w:val="1"/>
      <w:marLeft w:val="0"/>
      <w:marRight w:val="0"/>
      <w:marTop w:val="0"/>
      <w:marBottom w:val="0"/>
      <w:divBdr>
        <w:top w:val="none" w:sz="0" w:space="0" w:color="auto"/>
        <w:left w:val="none" w:sz="0" w:space="0" w:color="auto"/>
        <w:bottom w:val="none" w:sz="0" w:space="0" w:color="auto"/>
        <w:right w:val="none" w:sz="0" w:space="0" w:color="auto"/>
      </w:divBdr>
    </w:div>
    <w:div w:id="1325474115">
      <w:bodyDiv w:val="1"/>
      <w:marLeft w:val="0"/>
      <w:marRight w:val="0"/>
      <w:marTop w:val="0"/>
      <w:marBottom w:val="0"/>
      <w:divBdr>
        <w:top w:val="none" w:sz="0" w:space="0" w:color="auto"/>
        <w:left w:val="none" w:sz="0" w:space="0" w:color="auto"/>
        <w:bottom w:val="none" w:sz="0" w:space="0" w:color="auto"/>
        <w:right w:val="none" w:sz="0" w:space="0" w:color="auto"/>
      </w:divBdr>
      <w:divsChild>
        <w:div w:id="1836335171">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0131749">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9796125">
      <w:bodyDiv w:val="1"/>
      <w:marLeft w:val="0"/>
      <w:marRight w:val="0"/>
      <w:marTop w:val="0"/>
      <w:marBottom w:val="0"/>
      <w:divBdr>
        <w:top w:val="none" w:sz="0" w:space="0" w:color="auto"/>
        <w:left w:val="none" w:sz="0" w:space="0" w:color="auto"/>
        <w:bottom w:val="none" w:sz="0" w:space="0" w:color="auto"/>
        <w:right w:val="none" w:sz="0" w:space="0" w:color="auto"/>
      </w:divBdr>
      <w:divsChild>
        <w:div w:id="996693180">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5982050">
      <w:bodyDiv w:val="1"/>
      <w:marLeft w:val="0"/>
      <w:marRight w:val="0"/>
      <w:marTop w:val="0"/>
      <w:marBottom w:val="0"/>
      <w:divBdr>
        <w:top w:val="none" w:sz="0" w:space="0" w:color="auto"/>
        <w:left w:val="none" w:sz="0" w:space="0" w:color="auto"/>
        <w:bottom w:val="none" w:sz="0" w:space="0" w:color="auto"/>
        <w:right w:val="none" w:sz="0" w:space="0" w:color="auto"/>
      </w:divBdr>
      <w:divsChild>
        <w:div w:id="1932199068">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3307033">
      <w:bodyDiv w:val="1"/>
      <w:marLeft w:val="0"/>
      <w:marRight w:val="0"/>
      <w:marTop w:val="0"/>
      <w:marBottom w:val="0"/>
      <w:divBdr>
        <w:top w:val="none" w:sz="0" w:space="0" w:color="auto"/>
        <w:left w:val="none" w:sz="0" w:space="0" w:color="auto"/>
        <w:bottom w:val="none" w:sz="0" w:space="0" w:color="auto"/>
        <w:right w:val="none" w:sz="0" w:space="0" w:color="auto"/>
      </w:divBdr>
      <w:divsChild>
        <w:div w:id="46422478">
          <w:marLeft w:val="0"/>
          <w:marRight w:val="0"/>
          <w:marTop w:val="0"/>
          <w:marBottom w:val="0"/>
          <w:divBdr>
            <w:top w:val="none" w:sz="0" w:space="0" w:color="auto"/>
            <w:left w:val="none" w:sz="0" w:space="0" w:color="auto"/>
            <w:bottom w:val="none" w:sz="0" w:space="0" w:color="auto"/>
            <w:right w:val="none" w:sz="0" w:space="0" w:color="auto"/>
          </w:divBdr>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7227967">
      <w:bodyDiv w:val="1"/>
      <w:marLeft w:val="0"/>
      <w:marRight w:val="0"/>
      <w:marTop w:val="0"/>
      <w:marBottom w:val="0"/>
      <w:divBdr>
        <w:top w:val="none" w:sz="0" w:space="0" w:color="auto"/>
        <w:left w:val="none" w:sz="0" w:space="0" w:color="auto"/>
        <w:bottom w:val="none" w:sz="0" w:space="0" w:color="auto"/>
        <w:right w:val="none" w:sz="0" w:space="0" w:color="auto"/>
      </w:divBdr>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12020">
      <w:bodyDiv w:val="1"/>
      <w:marLeft w:val="0"/>
      <w:marRight w:val="0"/>
      <w:marTop w:val="0"/>
      <w:marBottom w:val="0"/>
      <w:divBdr>
        <w:top w:val="none" w:sz="0" w:space="0" w:color="auto"/>
        <w:left w:val="none" w:sz="0" w:space="0" w:color="auto"/>
        <w:bottom w:val="none" w:sz="0" w:space="0" w:color="auto"/>
        <w:right w:val="none" w:sz="0" w:space="0" w:color="auto"/>
      </w:divBdr>
      <w:divsChild>
        <w:div w:id="636688034">
          <w:marLeft w:val="0"/>
          <w:marRight w:val="0"/>
          <w:marTop w:val="0"/>
          <w:marBottom w:val="0"/>
          <w:divBdr>
            <w:top w:val="none" w:sz="0" w:space="0" w:color="auto"/>
            <w:left w:val="none" w:sz="0" w:space="0" w:color="auto"/>
            <w:bottom w:val="none" w:sz="0" w:space="0" w:color="auto"/>
            <w:right w:val="none" w:sz="0" w:space="0" w:color="auto"/>
          </w:divBdr>
        </w:div>
      </w:divsChild>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54853613">
      <w:bodyDiv w:val="1"/>
      <w:marLeft w:val="0"/>
      <w:marRight w:val="0"/>
      <w:marTop w:val="0"/>
      <w:marBottom w:val="0"/>
      <w:divBdr>
        <w:top w:val="none" w:sz="0" w:space="0" w:color="auto"/>
        <w:left w:val="none" w:sz="0" w:space="0" w:color="auto"/>
        <w:bottom w:val="none" w:sz="0" w:space="0" w:color="auto"/>
        <w:right w:val="none" w:sz="0" w:space="0" w:color="auto"/>
      </w:divBdr>
      <w:divsChild>
        <w:div w:id="502745055">
          <w:marLeft w:val="0"/>
          <w:marRight w:val="0"/>
          <w:marTop w:val="0"/>
          <w:marBottom w:val="0"/>
          <w:divBdr>
            <w:top w:val="none" w:sz="0" w:space="0" w:color="auto"/>
            <w:left w:val="none" w:sz="0" w:space="0" w:color="auto"/>
            <w:bottom w:val="none" w:sz="0" w:space="0" w:color="auto"/>
            <w:right w:val="none" w:sz="0" w:space="0" w:color="auto"/>
          </w:divBdr>
        </w:div>
      </w:divsChild>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94850778">
      <w:bodyDiv w:val="1"/>
      <w:marLeft w:val="0"/>
      <w:marRight w:val="0"/>
      <w:marTop w:val="0"/>
      <w:marBottom w:val="0"/>
      <w:divBdr>
        <w:top w:val="none" w:sz="0" w:space="0" w:color="auto"/>
        <w:left w:val="none" w:sz="0" w:space="0" w:color="auto"/>
        <w:bottom w:val="none" w:sz="0" w:space="0" w:color="auto"/>
        <w:right w:val="none" w:sz="0" w:space="0" w:color="auto"/>
      </w:divBdr>
      <w:divsChild>
        <w:div w:id="1434672327">
          <w:marLeft w:val="0"/>
          <w:marRight w:val="0"/>
          <w:marTop w:val="0"/>
          <w:marBottom w:val="0"/>
          <w:divBdr>
            <w:top w:val="none" w:sz="0" w:space="0" w:color="auto"/>
            <w:left w:val="none" w:sz="0" w:space="0" w:color="auto"/>
            <w:bottom w:val="none" w:sz="0" w:space="0" w:color="auto"/>
            <w:right w:val="none" w:sz="0" w:space="0" w:color="auto"/>
          </w:divBdr>
        </w:div>
      </w:divsChild>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5111565">
      <w:bodyDiv w:val="1"/>
      <w:marLeft w:val="0"/>
      <w:marRight w:val="0"/>
      <w:marTop w:val="0"/>
      <w:marBottom w:val="0"/>
      <w:divBdr>
        <w:top w:val="none" w:sz="0" w:space="0" w:color="auto"/>
        <w:left w:val="none" w:sz="0" w:space="0" w:color="auto"/>
        <w:bottom w:val="none" w:sz="0" w:space="0" w:color="auto"/>
        <w:right w:val="none" w:sz="0" w:space="0" w:color="auto"/>
      </w:divBdr>
      <w:divsChild>
        <w:div w:id="799998845">
          <w:marLeft w:val="0"/>
          <w:marRight w:val="0"/>
          <w:marTop w:val="0"/>
          <w:marBottom w:val="0"/>
          <w:divBdr>
            <w:top w:val="none" w:sz="0" w:space="0" w:color="auto"/>
            <w:left w:val="none" w:sz="0" w:space="0" w:color="auto"/>
            <w:bottom w:val="none" w:sz="0" w:space="0" w:color="auto"/>
            <w:right w:val="none" w:sz="0" w:space="0" w:color="auto"/>
          </w:divBdr>
        </w:div>
      </w:divsChild>
    </w:div>
    <w:div w:id="1631132014">
      <w:bodyDiv w:val="1"/>
      <w:marLeft w:val="0"/>
      <w:marRight w:val="0"/>
      <w:marTop w:val="0"/>
      <w:marBottom w:val="0"/>
      <w:divBdr>
        <w:top w:val="none" w:sz="0" w:space="0" w:color="auto"/>
        <w:left w:val="none" w:sz="0" w:space="0" w:color="auto"/>
        <w:bottom w:val="none" w:sz="0" w:space="0" w:color="auto"/>
        <w:right w:val="none" w:sz="0" w:space="0" w:color="auto"/>
      </w:divBdr>
      <w:divsChild>
        <w:div w:id="621692342">
          <w:marLeft w:val="0"/>
          <w:marRight w:val="0"/>
          <w:marTop w:val="0"/>
          <w:marBottom w:val="0"/>
          <w:divBdr>
            <w:top w:val="none" w:sz="0" w:space="0" w:color="auto"/>
            <w:left w:val="none" w:sz="0" w:space="0" w:color="auto"/>
            <w:bottom w:val="none" w:sz="0" w:space="0" w:color="auto"/>
            <w:right w:val="none" w:sz="0" w:space="0" w:color="auto"/>
          </w:divBdr>
        </w:div>
      </w:divsChild>
    </w:div>
    <w:div w:id="1631664035">
      <w:bodyDiv w:val="1"/>
      <w:marLeft w:val="0"/>
      <w:marRight w:val="0"/>
      <w:marTop w:val="0"/>
      <w:marBottom w:val="0"/>
      <w:divBdr>
        <w:top w:val="none" w:sz="0" w:space="0" w:color="auto"/>
        <w:left w:val="none" w:sz="0" w:space="0" w:color="auto"/>
        <w:bottom w:val="none" w:sz="0" w:space="0" w:color="auto"/>
        <w:right w:val="none" w:sz="0" w:space="0" w:color="auto"/>
      </w:divBdr>
    </w:div>
    <w:div w:id="1641957631">
      <w:bodyDiv w:val="1"/>
      <w:marLeft w:val="0"/>
      <w:marRight w:val="0"/>
      <w:marTop w:val="0"/>
      <w:marBottom w:val="0"/>
      <w:divBdr>
        <w:top w:val="none" w:sz="0" w:space="0" w:color="auto"/>
        <w:left w:val="none" w:sz="0" w:space="0" w:color="auto"/>
        <w:bottom w:val="none" w:sz="0" w:space="0" w:color="auto"/>
        <w:right w:val="none" w:sz="0" w:space="0" w:color="auto"/>
      </w:divBdr>
      <w:divsChild>
        <w:div w:id="144786254">
          <w:marLeft w:val="0"/>
          <w:marRight w:val="0"/>
          <w:marTop w:val="0"/>
          <w:marBottom w:val="0"/>
          <w:divBdr>
            <w:top w:val="none" w:sz="0" w:space="0" w:color="auto"/>
            <w:left w:val="none" w:sz="0" w:space="0" w:color="auto"/>
            <w:bottom w:val="none" w:sz="0" w:space="0" w:color="auto"/>
            <w:right w:val="none" w:sz="0" w:space="0" w:color="auto"/>
          </w:divBdr>
        </w:div>
      </w:divsChild>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0887772">
      <w:bodyDiv w:val="1"/>
      <w:marLeft w:val="0"/>
      <w:marRight w:val="0"/>
      <w:marTop w:val="0"/>
      <w:marBottom w:val="0"/>
      <w:divBdr>
        <w:top w:val="none" w:sz="0" w:space="0" w:color="auto"/>
        <w:left w:val="none" w:sz="0" w:space="0" w:color="auto"/>
        <w:bottom w:val="none" w:sz="0" w:space="0" w:color="auto"/>
        <w:right w:val="none" w:sz="0" w:space="0" w:color="auto"/>
      </w:divBdr>
      <w:divsChild>
        <w:div w:id="139352566">
          <w:marLeft w:val="0"/>
          <w:marRight w:val="0"/>
          <w:marTop w:val="0"/>
          <w:marBottom w:val="0"/>
          <w:divBdr>
            <w:top w:val="none" w:sz="0" w:space="0" w:color="auto"/>
            <w:left w:val="none" w:sz="0" w:space="0" w:color="auto"/>
            <w:bottom w:val="none" w:sz="0" w:space="0" w:color="auto"/>
            <w:right w:val="none" w:sz="0" w:space="0" w:color="auto"/>
          </w:divBdr>
        </w:div>
      </w:divsChild>
    </w:div>
    <w:div w:id="1666938054">
      <w:bodyDiv w:val="1"/>
      <w:marLeft w:val="0"/>
      <w:marRight w:val="0"/>
      <w:marTop w:val="0"/>
      <w:marBottom w:val="0"/>
      <w:divBdr>
        <w:top w:val="none" w:sz="0" w:space="0" w:color="auto"/>
        <w:left w:val="none" w:sz="0" w:space="0" w:color="auto"/>
        <w:bottom w:val="none" w:sz="0" w:space="0" w:color="auto"/>
        <w:right w:val="none" w:sz="0" w:space="0" w:color="auto"/>
      </w:divBdr>
      <w:divsChild>
        <w:div w:id="406459993">
          <w:marLeft w:val="0"/>
          <w:marRight w:val="0"/>
          <w:marTop w:val="0"/>
          <w:marBottom w:val="0"/>
          <w:divBdr>
            <w:top w:val="none" w:sz="0" w:space="0" w:color="auto"/>
            <w:left w:val="none" w:sz="0" w:space="0" w:color="auto"/>
            <w:bottom w:val="none" w:sz="0" w:space="0" w:color="auto"/>
            <w:right w:val="none" w:sz="0" w:space="0" w:color="auto"/>
          </w:divBdr>
        </w:div>
      </w:divsChild>
    </w:div>
    <w:div w:id="1667322932">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7974823">
      <w:bodyDiv w:val="1"/>
      <w:marLeft w:val="0"/>
      <w:marRight w:val="0"/>
      <w:marTop w:val="0"/>
      <w:marBottom w:val="0"/>
      <w:divBdr>
        <w:top w:val="none" w:sz="0" w:space="0" w:color="auto"/>
        <w:left w:val="none" w:sz="0" w:space="0" w:color="auto"/>
        <w:bottom w:val="none" w:sz="0" w:space="0" w:color="auto"/>
        <w:right w:val="none" w:sz="0" w:space="0" w:color="auto"/>
      </w:divBdr>
      <w:divsChild>
        <w:div w:id="1041705389">
          <w:marLeft w:val="0"/>
          <w:marRight w:val="0"/>
          <w:marTop w:val="0"/>
          <w:marBottom w:val="0"/>
          <w:divBdr>
            <w:top w:val="none" w:sz="0" w:space="0" w:color="auto"/>
            <w:left w:val="none" w:sz="0" w:space="0" w:color="auto"/>
            <w:bottom w:val="none" w:sz="0" w:space="0" w:color="auto"/>
            <w:right w:val="none" w:sz="0" w:space="0" w:color="auto"/>
          </w:divBdr>
        </w:div>
      </w:divsChild>
    </w:div>
    <w:div w:id="1680697471">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7824681">
      <w:bodyDiv w:val="1"/>
      <w:marLeft w:val="0"/>
      <w:marRight w:val="0"/>
      <w:marTop w:val="0"/>
      <w:marBottom w:val="0"/>
      <w:divBdr>
        <w:top w:val="none" w:sz="0" w:space="0" w:color="auto"/>
        <w:left w:val="none" w:sz="0" w:space="0" w:color="auto"/>
        <w:bottom w:val="none" w:sz="0" w:space="0" w:color="auto"/>
        <w:right w:val="none" w:sz="0" w:space="0" w:color="auto"/>
      </w:divBdr>
    </w:div>
    <w:div w:id="1758014436">
      <w:bodyDiv w:val="1"/>
      <w:marLeft w:val="0"/>
      <w:marRight w:val="0"/>
      <w:marTop w:val="0"/>
      <w:marBottom w:val="0"/>
      <w:divBdr>
        <w:top w:val="none" w:sz="0" w:space="0" w:color="auto"/>
        <w:left w:val="none" w:sz="0" w:space="0" w:color="auto"/>
        <w:bottom w:val="none" w:sz="0" w:space="0" w:color="auto"/>
        <w:right w:val="none" w:sz="0" w:space="0" w:color="auto"/>
      </w:divBdr>
      <w:divsChild>
        <w:div w:id="2019652892">
          <w:marLeft w:val="0"/>
          <w:marRight w:val="0"/>
          <w:marTop w:val="0"/>
          <w:marBottom w:val="0"/>
          <w:divBdr>
            <w:top w:val="none" w:sz="0" w:space="0" w:color="auto"/>
            <w:left w:val="none" w:sz="0" w:space="0" w:color="auto"/>
            <w:bottom w:val="none" w:sz="0" w:space="0" w:color="auto"/>
            <w:right w:val="none" w:sz="0" w:space="0" w:color="auto"/>
          </w:divBdr>
        </w:div>
      </w:divsChild>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6078120">
      <w:bodyDiv w:val="1"/>
      <w:marLeft w:val="0"/>
      <w:marRight w:val="0"/>
      <w:marTop w:val="0"/>
      <w:marBottom w:val="0"/>
      <w:divBdr>
        <w:top w:val="none" w:sz="0" w:space="0" w:color="auto"/>
        <w:left w:val="none" w:sz="0" w:space="0" w:color="auto"/>
        <w:bottom w:val="none" w:sz="0" w:space="0" w:color="auto"/>
        <w:right w:val="none" w:sz="0" w:space="0" w:color="auto"/>
      </w:divBdr>
      <w:divsChild>
        <w:div w:id="478807820">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5275626">
      <w:bodyDiv w:val="1"/>
      <w:marLeft w:val="0"/>
      <w:marRight w:val="0"/>
      <w:marTop w:val="0"/>
      <w:marBottom w:val="0"/>
      <w:divBdr>
        <w:top w:val="none" w:sz="0" w:space="0" w:color="auto"/>
        <w:left w:val="none" w:sz="0" w:space="0" w:color="auto"/>
        <w:bottom w:val="none" w:sz="0" w:space="0" w:color="auto"/>
        <w:right w:val="none" w:sz="0" w:space="0" w:color="auto"/>
      </w:divBdr>
    </w:div>
    <w:div w:id="1818913980">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8277012">
      <w:bodyDiv w:val="1"/>
      <w:marLeft w:val="0"/>
      <w:marRight w:val="0"/>
      <w:marTop w:val="0"/>
      <w:marBottom w:val="0"/>
      <w:divBdr>
        <w:top w:val="none" w:sz="0" w:space="0" w:color="auto"/>
        <w:left w:val="none" w:sz="0" w:space="0" w:color="auto"/>
        <w:bottom w:val="none" w:sz="0" w:space="0" w:color="auto"/>
        <w:right w:val="none" w:sz="0" w:space="0" w:color="auto"/>
      </w:divBdr>
      <w:divsChild>
        <w:div w:id="2053845389">
          <w:marLeft w:val="0"/>
          <w:marRight w:val="0"/>
          <w:marTop w:val="0"/>
          <w:marBottom w:val="0"/>
          <w:divBdr>
            <w:top w:val="none" w:sz="0" w:space="0" w:color="auto"/>
            <w:left w:val="none" w:sz="0" w:space="0" w:color="auto"/>
            <w:bottom w:val="none" w:sz="0" w:space="0" w:color="auto"/>
            <w:right w:val="none" w:sz="0" w:space="0" w:color="auto"/>
          </w:divBdr>
        </w:div>
      </w:divsChild>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3136974">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5072315">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4924156">
      <w:bodyDiv w:val="1"/>
      <w:marLeft w:val="0"/>
      <w:marRight w:val="0"/>
      <w:marTop w:val="0"/>
      <w:marBottom w:val="0"/>
      <w:divBdr>
        <w:top w:val="none" w:sz="0" w:space="0" w:color="auto"/>
        <w:left w:val="none" w:sz="0" w:space="0" w:color="auto"/>
        <w:bottom w:val="none" w:sz="0" w:space="0" w:color="auto"/>
        <w:right w:val="none" w:sz="0" w:space="0" w:color="auto"/>
      </w:divBdr>
      <w:divsChild>
        <w:div w:id="1123497337">
          <w:marLeft w:val="0"/>
          <w:marRight w:val="0"/>
          <w:marTop w:val="0"/>
          <w:marBottom w:val="0"/>
          <w:divBdr>
            <w:top w:val="none" w:sz="0" w:space="0" w:color="auto"/>
            <w:left w:val="none" w:sz="0" w:space="0" w:color="auto"/>
            <w:bottom w:val="none" w:sz="0" w:space="0" w:color="auto"/>
            <w:right w:val="none" w:sz="0" w:space="0" w:color="auto"/>
          </w:divBdr>
        </w:div>
      </w:divsChild>
    </w:div>
    <w:div w:id="1907179235">
      <w:bodyDiv w:val="1"/>
      <w:marLeft w:val="0"/>
      <w:marRight w:val="0"/>
      <w:marTop w:val="0"/>
      <w:marBottom w:val="0"/>
      <w:divBdr>
        <w:top w:val="none" w:sz="0" w:space="0" w:color="auto"/>
        <w:left w:val="none" w:sz="0" w:space="0" w:color="auto"/>
        <w:bottom w:val="none" w:sz="0" w:space="0" w:color="auto"/>
        <w:right w:val="none" w:sz="0" w:space="0" w:color="auto"/>
      </w:divBdr>
      <w:divsChild>
        <w:div w:id="908266016">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33588532">
      <w:bodyDiv w:val="1"/>
      <w:marLeft w:val="0"/>
      <w:marRight w:val="0"/>
      <w:marTop w:val="0"/>
      <w:marBottom w:val="0"/>
      <w:divBdr>
        <w:top w:val="none" w:sz="0" w:space="0" w:color="auto"/>
        <w:left w:val="none" w:sz="0" w:space="0" w:color="auto"/>
        <w:bottom w:val="none" w:sz="0" w:space="0" w:color="auto"/>
        <w:right w:val="none" w:sz="0" w:space="0" w:color="auto"/>
      </w:divBdr>
      <w:divsChild>
        <w:div w:id="853567485">
          <w:marLeft w:val="0"/>
          <w:marRight w:val="0"/>
          <w:marTop w:val="0"/>
          <w:marBottom w:val="0"/>
          <w:divBdr>
            <w:top w:val="none" w:sz="0" w:space="0" w:color="auto"/>
            <w:left w:val="none" w:sz="0" w:space="0" w:color="auto"/>
            <w:bottom w:val="none" w:sz="0" w:space="0" w:color="auto"/>
            <w:right w:val="none" w:sz="0" w:space="0" w:color="auto"/>
          </w:divBdr>
        </w:div>
      </w:divsChild>
    </w:div>
    <w:div w:id="1939168675">
      <w:bodyDiv w:val="1"/>
      <w:marLeft w:val="0"/>
      <w:marRight w:val="0"/>
      <w:marTop w:val="0"/>
      <w:marBottom w:val="0"/>
      <w:divBdr>
        <w:top w:val="none" w:sz="0" w:space="0" w:color="auto"/>
        <w:left w:val="none" w:sz="0" w:space="0" w:color="auto"/>
        <w:bottom w:val="none" w:sz="0" w:space="0" w:color="auto"/>
        <w:right w:val="none" w:sz="0" w:space="0" w:color="auto"/>
      </w:divBdr>
    </w:div>
    <w:div w:id="1943488781">
      <w:bodyDiv w:val="1"/>
      <w:marLeft w:val="0"/>
      <w:marRight w:val="0"/>
      <w:marTop w:val="0"/>
      <w:marBottom w:val="0"/>
      <w:divBdr>
        <w:top w:val="none" w:sz="0" w:space="0" w:color="auto"/>
        <w:left w:val="none" w:sz="0" w:space="0" w:color="auto"/>
        <w:bottom w:val="none" w:sz="0" w:space="0" w:color="auto"/>
        <w:right w:val="none" w:sz="0" w:space="0" w:color="auto"/>
      </w:divBdr>
      <w:divsChild>
        <w:div w:id="1312950295">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6881179">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3319493">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69165278">
      <w:bodyDiv w:val="1"/>
      <w:marLeft w:val="0"/>
      <w:marRight w:val="0"/>
      <w:marTop w:val="0"/>
      <w:marBottom w:val="0"/>
      <w:divBdr>
        <w:top w:val="none" w:sz="0" w:space="0" w:color="auto"/>
        <w:left w:val="none" w:sz="0" w:space="0" w:color="auto"/>
        <w:bottom w:val="none" w:sz="0" w:space="0" w:color="auto"/>
        <w:right w:val="none" w:sz="0" w:space="0" w:color="auto"/>
      </w:divBdr>
      <w:divsChild>
        <w:div w:id="990867363">
          <w:marLeft w:val="0"/>
          <w:marRight w:val="0"/>
          <w:marTop w:val="0"/>
          <w:marBottom w:val="0"/>
          <w:divBdr>
            <w:top w:val="none" w:sz="0" w:space="0" w:color="auto"/>
            <w:left w:val="none" w:sz="0" w:space="0" w:color="auto"/>
            <w:bottom w:val="none" w:sz="0" w:space="0" w:color="auto"/>
            <w:right w:val="none" w:sz="0" w:space="0" w:color="auto"/>
          </w:divBdr>
        </w:div>
      </w:divsChild>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8121913">
      <w:bodyDiv w:val="1"/>
      <w:marLeft w:val="0"/>
      <w:marRight w:val="0"/>
      <w:marTop w:val="0"/>
      <w:marBottom w:val="0"/>
      <w:divBdr>
        <w:top w:val="none" w:sz="0" w:space="0" w:color="auto"/>
        <w:left w:val="none" w:sz="0" w:space="0" w:color="auto"/>
        <w:bottom w:val="none" w:sz="0" w:space="0" w:color="auto"/>
        <w:right w:val="none" w:sz="0" w:space="0" w:color="auto"/>
      </w:divBdr>
    </w:div>
    <w:div w:id="2001884045">
      <w:bodyDiv w:val="1"/>
      <w:marLeft w:val="0"/>
      <w:marRight w:val="0"/>
      <w:marTop w:val="0"/>
      <w:marBottom w:val="0"/>
      <w:divBdr>
        <w:top w:val="none" w:sz="0" w:space="0" w:color="auto"/>
        <w:left w:val="none" w:sz="0" w:space="0" w:color="auto"/>
        <w:bottom w:val="none" w:sz="0" w:space="0" w:color="auto"/>
        <w:right w:val="none" w:sz="0" w:space="0" w:color="auto"/>
      </w:divBdr>
      <w:divsChild>
        <w:div w:id="1028987365">
          <w:marLeft w:val="0"/>
          <w:marRight w:val="0"/>
          <w:marTop w:val="0"/>
          <w:marBottom w:val="0"/>
          <w:divBdr>
            <w:top w:val="none" w:sz="0" w:space="0" w:color="auto"/>
            <w:left w:val="none" w:sz="0" w:space="0" w:color="auto"/>
            <w:bottom w:val="none" w:sz="0" w:space="0" w:color="auto"/>
            <w:right w:val="none" w:sz="0" w:space="0" w:color="auto"/>
          </w:divBdr>
        </w:div>
      </w:divsChild>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20740777">
      <w:bodyDiv w:val="1"/>
      <w:marLeft w:val="0"/>
      <w:marRight w:val="0"/>
      <w:marTop w:val="0"/>
      <w:marBottom w:val="0"/>
      <w:divBdr>
        <w:top w:val="none" w:sz="0" w:space="0" w:color="auto"/>
        <w:left w:val="none" w:sz="0" w:space="0" w:color="auto"/>
        <w:bottom w:val="none" w:sz="0" w:space="0" w:color="auto"/>
        <w:right w:val="none" w:sz="0" w:space="0" w:color="auto"/>
      </w:divBdr>
    </w:div>
    <w:div w:id="2025549386">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2535151">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5954604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9181650">
      <w:bodyDiv w:val="1"/>
      <w:marLeft w:val="0"/>
      <w:marRight w:val="0"/>
      <w:marTop w:val="0"/>
      <w:marBottom w:val="0"/>
      <w:divBdr>
        <w:top w:val="none" w:sz="0" w:space="0" w:color="auto"/>
        <w:left w:val="none" w:sz="0" w:space="0" w:color="auto"/>
        <w:bottom w:val="none" w:sz="0" w:space="0" w:color="auto"/>
        <w:right w:val="none" w:sz="0" w:space="0" w:color="auto"/>
      </w:divBdr>
    </w:div>
    <w:div w:id="2089646596">
      <w:bodyDiv w:val="1"/>
      <w:marLeft w:val="0"/>
      <w:marRight w:val="0"/>
      <w:marTop w:val="0"/>
      <w:marBottom w:val="0"/>
      <w:divBdr>
        <w:top w:val="none" w:sz="0" w:space="0" w:color="auto"/>
        <w:left w:val="none" w:sz="0" w:space="0" w:color="auto"/>
        <w:bottom w:val="none" w:sz="0" w:space="0" w:color="auto"/>
        <w:right w:val="none" w:sz="0" w:space="0" w:color="auto"/>
      </w:divBdr>
      <w:divsChild>
        <w:div w:id="1539053483">
          <w:marLeft w:val="0"/>
          <w:marRight w:val="0"/>
          <w:marTop w:val="0"/>
          <w:marBottom w:val="0"/>
          <w:divBdr>
            <w:top w:val="none" w:sz="0" w:space="0" w:color="auto"/>
            <w:left w:val="none" w:sz="0" w:space="0" w:color="auto"/>
            <w:bottom w:val="none" w:sz="0" w:space="0" w:color="auto"/>
            <w:right w:val="none" w:sz="0" w:space="0" w:color="auto"/>
          </w:divBdr>
        </w:div>
      </w:divsChild>
    </w:div>
    <w:div w:id="2091927904">
      <w:bodyDiv w:val="1"/>
      <w:marLeft w:val="0"/>
      <w:marRight w:val="0"/>
      <w:marTop w:val="0"/>
      <w:marBottom w:val="0"/>
      <w:divBdr>
        <w:top w:val="none" w:sz="0" w:space="0" w:color="auto"/>
        <w:left w:val="none" w:sz="0" w:space="0" w:color="auto"/>
        <w:bottom w:val="none" w:sz="0" w:space="0" w:color="auto"/>
        <w:right w:val="none" w:sz="0" w:space="0" w:color="auto"/>
      </w:divBdr>
      <w:divsChild>
        <w:div w:id="1312905085">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1776513">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image" Target="media/image2.png"/><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image" Target="media/image5.png"/><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image" Target="media/image1.png"/><Relationship Id="rId25"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image" Target="media/image4.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www.sorubak.com/sinav/" TargetMode="External"/><Relationship Id="rId23" Type="http://schemas.openxmlformats.org/officeDocument/2006/relationships/header" Target="header1.xml"/><Relationship Id="rId28" Type="http://schemas.openxmlformats.org/officeDocument/2006/relationships/theme" Target="theme/theme1.xml"/><Relationship Id="rId10" Type="http://schemas.openxmlformats.org/officeDocument/2006/relationships/hyperlink" Target="https://www.sorubak.com/sinav/" TargetMode="External"/><Relationship Id="rId19"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image" Target="media/image6.png"/><Relationship Id="rId27"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{4C825F0A-2A55-4B53-A710-61AEE6D179F0}</b:Guid>
    <b:Author>
      <b:Author>
        <b:NameList>
          <b:Person>
            <b:Last>Sorubak</b:Last>
          </b:Person>
        </b:NameList>
      </b:Author>
    </b:Author>
    <b:Title>Sorubak.com</b:Title>
    <b:InternetSiteTitle>Sorubak.Com</b:InternetSiteTitle>
    <b:Year>2025</b:Year>
    <b:URL>https://www.sorubak.com/sinav/</b:URL>
    <b:RefOrder>1</b:RefOrder>
  </b:Source>
</b:Sources>
</file>

<file path=customXml/itemProps1.xml><?xml version="1.0" encoding="utf-8"?>
<ds:datastoreItem xmlns:ds="http://schemas.openxmlformats.org/officeDocument/2006/customXml" ds:itemID="{5C18FE3E-D65D-4F7B-90AF-9EFE83B8C0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TotalTime>
  <Pages>4</Pages>
  <Words>913</Words>
  <Characters>5210</Characters>
  <Application>Microsoft Office Word</Application>
  <DocSecurity>0</DocSecurity>
  <Lines>43</Lines>
  <Paragraphs>12</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6111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4</cp:revision>
  <cp:lastPrinted>2024-11-08T20:18:00Z</cp:lastPrinted>
  <dcterms:created xsi:type="dcterms:W3CDTF">2025-02-14T17:59:00Z</dcterms:created>
  <dcterms:modified xsi:type="dcterms:W3CDTF">2025-02-14T19:04:00Z</dcterms:modified>
</cp:coreProperties>
</file>