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603519" w:rsidR="00613A0E" w:rsidRPr="00205A70" w:rsidRDefault="00452B80" w:rsidP="00452B80">
                            <w:pPr>
                              <w:rPr>
                                <w:b/>
                                <w:sz w:val="24"/>
                                <w:szCs w:val="24"/>
                              </w:rPr>
                            </w:pPr>
                            <w:r>
                              <w:rPr>
                                <w:b/>
                                <w:sz w:val="24"/>
                                <w:szCs w:val="24"/>
                              </w:rPr>
                              <w:t xml:space="preserve">    </w:t>
                            </w:r>
                            <w:r w:rsidR="00263E0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603519" w:rsidR="00613A0E" w:rsidRPr="00205A70" w:rsidRDefault="00452B80" w:rsidP="00452B80">
                      <w:pPr>
                        <w:rPr>
                          <w:b/>
                          <w:sz w:val="24"/>
                          <w:szCs w:val="24"/>
                        </w:rPr>
                      </w:pPr>
                      <w:r>
                        <w:rPr>
                          <w:b/>
                          <w:sz w:val="24"/>
                          <w:szCs w:val="24"/>
                        </w:rPr>
                        <w:t xml:space="preserve">    </w:t>
                      </w:r>
                      <w:r w:rsidR="00263E0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E757A5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387B2C">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35" w:type="dxa"/>
        <w:tblInd w:w="-147" w:type="dxa"/>
        <w:tblLook w:val="04A0" w:firstRow="1" w:lastRow="0" w:firstColumn="1" w:lastColumn="0" w:noHBand="0" w:noVBand="1"/>
      </w:tblPr>
      <w:tblGrid>
        <w:gridCol w:w="1690"/>
        <w:gridCol w:w="1466"/>
        <w:gridCol w:w="1460"/>
        <w:gridCol w:w="1466"/>
        <w:gridCol w:w="1460"/>
        <w:gridCol w:w="1466"/>
        <w:gridCol w:w="1727"/>
      </w:tblGrid>
      <w:tr w:rsidR="00387B2C" w14:paraId="5F4B3517" w14:textId="77777777" w:rsidTr="00387B2C">
        <w:trPr>
          <w:cnfStyle w:val="100000000000" w:firstRow="1" w:lastRow="0" w:firstColumn="0" w:lastColumn="0" w:oddVBand="0" w:evenVBand="0" w:oddHBand="0"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1690" w:type="dxa"/>
          </w:tcPr>
          <w:p w14:paraId="35C724D5" w14:textId="77777777" w:rsidR="00387B2C" w:rsidRPr="00360852" w:rsidRDefault="00387B2C" w:rsidP="0071183E">
            <w:pPr>
              <w:jc w:val="center"/>
              <w:rPr>
                <w:b w:val="0"/>
                <w:bCs w:val="0"/>
                <w:color w:val="FFFFFF" w:themeColor="background1"/>
                <w:sz w:val="18"/>
                <w:szCs w:val="18"/>
              </w:rPr>
            </w:pPr>
            <w:r w:rsidRPr="00360852">
              <w:rPr>
                <w:sz w:val="18"/>
                <w:szCs w:val="18"/>
              </w:rPr>
              <w:t>1. Soru</w:t>
            </w:r>
          </w:p>
          <w:p w14:paraId="33DCD0C1" w14:textId="70D68A7D" w:rsidR="00387B2C" w:rsidRPr="00360852" w:rsidRDefault="00387B2C"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466" w:type="dxa"/>
          </w:tcPr>
          <w:p w14:paraId="394139A1" w14:textId="77777777"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60" w:type="dxa"/>
          </w:tcPr>
          <w:p w14:paraId="17A9D2C9" w14:textId="77777777"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66" w:type="dxa"/>
          </w:tcPr>
          <w:p w14:paraId="7742A56B"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991F"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60" w:type="dxa"/>
          </w:tcPr>
          <w:p w14:paraId="342AF2B1"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0E3093"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6" w:type="dxa"/>
          </w:tcPr>
          <w:p w14:paraId="0550634D"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05DCFD2A"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25 </w:t>
            </w:r>
            <w:r w:rsidRPr="00DA47A3">
              <w:rPr>
                <w:sz w:val="18"/>
                <w:szCs w:val="18"/>
              </w:rPr>
              <w:t>Puan)</w:t>
            </w:r>
          </w:p>
        </w:tc>
        <w:tc>
          <w:tcPr>
            <w:tcW w:w="1727" w:type="dxa"/>
          </w:tcPr>
          <w:p w14:paraId="319DC1CE" w14:textId="295613B6"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87B2C" w14:paraId="4025E7B9" w14:textId="77777777" w:rsidTr="00387B2C">
        <w:trPr>
          <w:trHeight w:val="188"/>
        </w:trPr>
        <w:tc>
          <w:tcPr>
            <w:cnfStyle w:val="001000000000" w:firstRow="0" w:lastRow="0" w:firstColumn="1" w:lastColumn="0" w:oddVBand="0" w:evenVBand="0" w:oddHBand="0" w:evenHBand="0" w:firstRowFirstColumn="0" w:firstRowLastColumn="0" w:lastRowFirstColumn="0" w:lastRowLastColumn="0"/>
            <w:tcW w:w="1690" w:type="dxa"/>
          </w:tcPr>
          <w:p w14:paraId="63409D01" w14:textId="4F879921" w:rsidR="00387B2C" w:rsidRPr="00360852" w:rsidRDefault="00387B2C" w:rsidP="0071183E">
            <w:pPr>
              <w:jc w:val="center"/>
              <w:rPr>
                <w:sz w:val="18"/>
                <w:szCs w:val="18"/>
              </w:rPr>
            </w:pPr>
            <w:r w:rsidRPr="00421441">
              <w:rPr>
                <w:sz w:val="18"/>
                <w:szCs w:val="18"/>
              </w:rPr>
              <w:t>…………</w:t>
            </w:r>
          </w:p>
        </w:tc>
        <w:tc>
          <w:tcPr>
            <w:tcW w:w="1466" w:type="dxa"/>
          </w:tcPr>
          <w:p w14:paraId="40D40D8C"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0" w:type="dxa"/>
          </w:tcPr>
          <w:p w14:paraId="22189A10"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6" w:type="dxa"/>
          </w:tcPr>
          <w:p w14:paraId="24DB285D"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0" w:type="dxa"/>
          </w:tcPr>
          <w:p w14:paraId="06A83561"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6" w:type="dxa"/>
          </w:tcPr>
          <w:p w14:paraId="7E14898D"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7" w:type="dxa"/>
          </w:tcPr>
          <w:p w14:paraId="296C7088" w14:textId="1596F4C1" w:rsidR="00387B2C" w:rsidRPr="00421441"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82474D4" w14:textId="77777777" w:rsidR="005F6773" w:rsidRDefault="000B7A05" w:rsidP="0038527D">
            <w:pPr>
              <w:rPr>
                <w:rFonts w:ascii="Times New Roman" w:hAnsi="Times New Roman" w:cs="Times New Roman"/>
                <w:noProof/>
                <w:sz w:val="24"/>
                <w:szCs w:val="24"/>
              </w:rPr>
            </w:pPr>
            <w:r w:rsidRPr="000B7A05">
              <w:rPr>
                <w:rFonts w:ascii="Times New Roman" w:hAnsi="Times New Roman" w:cs="Times New Roman"/>
                <w:noProof/>
                <w:sz w:val="24"/>
                <w:szCs w:val="24"/>
              </w:rPr>
              <w:t>Türklerin tarihî süreçte Göktürk, Arap ve Latin alfabeleri gibi farklı alfabeler kullanmalarının nedenlerinden birini açıklayınız.</w:t>
            </w:r>
          </w:p>
          <w:p w14:paraId="01E3D6B6" w14:textId="77777777" w:rsidR="000B7A05" w:rsidRDefault="000B7A05" w:rsidP="0038527D">
            <w:pPr>
              <w:rPr>
                <w:rFonts w:ascii="Times New Roman" w:hAnsi="Times New Roman" w:cs="Times New Roman"/>
                <w:noProof/>
                <w:sz w:val="24"/>
                <w:szCs w:val="24"/>
              </w:rPr>
            </w:pPr>
          </w:p>
          <w:p w14:paraId="435D69EF" w14:textId="77777777" w:rsidR="000B7A05" w:rsidRDefault="000B7A05" w:rsidP="0038527D">
            <w:pPr>
              <w:rPr>
                <w:rFonts w:ascii="Times New Roman" w:hAnsi="Times New Roman" w:cs="Times New Roman"/>
                <w:noProof/>
                <w:sz w:val="24"/>
                <w:szCs w:val="24"/>
              </w:rPr>
            </w:pPr>
          </w:p>
          <w:p w14:paraId="68BE297A" w14:textId="77777777" w:rsidR="000B7A05" w:rsidRDefault="000B7A05" w:rsidP="0038527D">
            <w:pPr>
              <w:rPr>
                <w:rFonts w:ascii="Times New Roman" w:hAnsi="Times New Roman" w:cs="Times New Roman"/>
                <w:noProof/>
                <w:sz w:val="24"/>
                <w:szCs w:val="24"/>
              </w:rPr>
            </w:pPr>
          </w:p>
          <w:p w14:paraId="505FDAC5" w14:textId="77777777" w:rsidR="000B7A05" w:rsidRDefault="000B7A05" w:rsidP="0038527D">
            <w:pPr>
              <w:rPr>
                <w:rFonts w:ascii="Times New Roman" w:hAnsi="Times New Roman" w:cs="Times New Roman"/>
                <w:noProof/>
                <w:sz w:val="24"/>
                <w:szCs w:val="24"/>
              </w:rPr>
            </w:pPr>
          </w:p>
          <w:p w14:paraId="35D53613" w14:textId="77777777" w:rsidR="00902847" w:rsidRDefault="00902847" w:rsidP="0038527D">
            <w:pPr>
              <w:rPr>
                <w:rFonts w:ascii="Times New Roman" w:hAnsi="Times New Roman" w:cs="Times New Roman"/>
                <w:noProof/>
                <w:sz w:val="24"/>
                <w:szCs w:val="24"/>
              </w:rPr>
            </w:pPr>
          </w:p>
          <w:p w14:paraId="4770643B" w14:textId="77777777" w:rsidR="000B7A05" w:rsidRDefault="000B7A05" w:rsidP="0038527D">
            <w:pPr>
              <w:rPr>
                <w:rFonts w:ascii="Times New Roman" w:hAnsi="Times New Roman" w:cs="Times New Roman"/>
                <w:noProof/>
                <w:sz w:val="24"/>
                <w:szCs w:val="24"/>
              </w:rPr>
            </w:pPr>
          </w:p>
          <w:p w14:paraId="57DB19E5" w14:textId="77777777" w:rsidR="000B7A05" w:rsidRDefault="000B7A05" w:rsidP="0038527D">
            <w:pPr>
              <w:rPr>
                <w:rFonts w:ascii="Times New Roman" w:hAnsi="Times New Roman" w:cs="Times New Roman"/>
                <w:noProof/>
                <w:sz w:val="24"/>
                <w:szCs w:val="24"/>
              </w:rPr>
            </w:pPr>
          </w:p>
          <w:p w14:paraId="4D3B307B" w14:textId="23BE653C" w:rsidR="000B7A05" w:rsidRPr="005659B7" w:rsidRDefault="000B7A05"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C5E8898" w14:textId="77777777" w:rsidR="007B2592" w:rsidRDefault="007B2592" w:rsidP="00F3027A">
            <w:pPr>
              <w:rPr>
                <w:rFonts w:ascii="Times New Roman" w:hAnsi="Times New Roman" w:cs="Times New Roman"/>
                <w:noProof/>
                <w:sz w:val="24"/>
                <w:szCs w:val="24"/>
              </w:rPr>
            </w:pPr>
            <w:r w:rsidRPr="007B2592">
              <w:rPr>
                <w:rFonts w:ascii="Times New Roman" w:hAnsi="Times New Roman" w:cs="Times New Roman"/>
                <w:noProof/>
                <w:sz w:val="24"/>
                <w:szCs w:val="24"/>
              </w:rPr>
              <w:t xml:space="preserve">Gerçek ya da gerçeğe yakın olaylar anlatılır. Geleneksel bir içeriği olan, kuşaktan kuşağa sözlü olarak aktarılan halk edebiyatı ürünlerindendir. Genellikle aşk ve kahramanlık konularını işler. Kişilerin olağanüstü özellikleri oldukça sınırlıdır. Belirli anlatıcıları vardır. Bu kişiler genellikle meddahlardır. Nazım-nesir iç içedir. </w:t>
            </w:r>
          </w:p>
          <w:p w14:paraId="4E79ADB3" w14:textId="5598D5F5" w:rsidR="00F3027A" w:rsidRPr="007B2592" w:rsidRDefault="007B2592" w:rsidP="00F3027A">
            <w:pPr>
              <w:rPr>
                <w:rFonts w:ascii="Times New Roman" w:hAnsi="Times New Roman" w:cs="Times New Roman"/>
                <w:b/>
                <w:bCs/>
                <w:noProof/>
                <w:sz w:val="24"/>
                <w:szCs w:val="24"/>
              </w:rPr>
            </w:pPr>
            <w:r w:rsidRPr="007B2592">
              <w:rPr>
                <w:rFonts w:ascii="Times New Roman" w:hAnsi="Times New Roman" w:cs="Times New Roman"/>
                <w:b/>
                <w:bCs/>
                <w:noProof/>
                <w:sz w:val="24"/>
                <w:szCs w:val="24"/>
              </w:rPr>
              <w:t>Bu parçada tanıtılan yazı türü</w:t>
            </w:r>
            <w:r w:rsidRPr="007B2592">
              <w:rPr>
                <w:rFonts w:ascii="Times New Roman" w:hAnsi="Times New Roman" w:cs="Times New Roman"/>
                <w:b/>
                <w:bCs/>
                <w:noProof/>
                <w:sz w:val="24"/>
                <w:szCs w:val="24"/>
              </w:rPr>
              <w:t>nü yazınız.</w:t>
            </w:r>
          </w:p>
          <w:p w14:paraId="617E2606" w14:textId="77777777" w:rsidR="007B2592" w:rsidRDefault="007B2592" w:rsidP="00F3027A">
            <w:pPr>
              <w:rPr>
                <w:rFonts w:ascii="Times New Roman" w:hAnsi="Times New Roman" w:cs="Times New Roman"/>
                <w:noProof/>
                <w:sz w:val="24"/>
                <w:szCs w:val="24"/>
              </w:rPr>
            </w:pPr>
          </w:p>
          <w:p w14:paraId="06E76AF8" w14:textId="77777777" w:rsidR="007B2592" w:rsidRDefault="007B2592" w:rsidP="00F3027A">
            <w:pPr>
              <w:rPr>
                <w:rFonts w:ascii="Times New Roman" w:hAnsi="Times New Roman" w:cs="Times New Roman"/>
                <w:noProof/>
                <w:sz w:val="24"/>
                <w:szCs w:val="24"/>
              </w:rPr>
            </w:pPr>
          </w:p>
          <w:p w14:paraId="65DDEC6B" w14:textId="77777777" w:rsidR="007B2592" w:rsidRDefault="007B2592" w:rsidP="00F3027A">
            <w:pPr>
              <w:rPr>
                <w:rFonts w:ascii="Times New Roman" w:hAnsi="Times New Roman" w:cs="Times New Roman"/>
                <w:noProof/>
                <w:sz w:val="24"/>
                <w:szCs w:val="24"/>
              </w:rPr>
            </w:pPr>
          </w:p>
          <w:p w14:paraId="357B376F" w14:textId="77777777" w:rsidR="00902847" w:rsidRDefault="00902847" w:rsidP="00F3027A">
            <w:pPr>
              <w:rPr>
                <w:rFonts w:ascii="Times New Roman" w:hAnsi="Times New Roman" w:cs="Times New Roman"/>
                <w:noProof/>
                <w:sz w:val="24"/>
                <w:szCs w:val="24"/>
              </w:rPr>
            </w:pPr>
          </w:p>
          <w:p w14:paraId="52230818" w14:textId="77777777" w:rsidR="00902847" w:rsidRDefault="00902847" w:rsidP="00F3027A">
            <w:pPr>
              <w:rPr>
                <w:rFonts w:ascii="Times New Roman" w:hAnsi="Times New Roman" w:cs="Times New Roman"/>
                <w:noProof/>
                <w:sz w:val="24"/>
                <w:szCs w:val="24"/>
              </w:rPr>
            </w:pPr>
          </w:p>
          <w:p w14:paraId="3C2C7395" w14:textId="77777777" w:rsidR="00902847" w:rsidRDefault="00902847" w:rsidP="00F3027A">
            <w:pPr>
              <w:rPr>
                <w:rFonts w:ascii="Times New Roman" w:hAnsi="Times New Roman" w:cs="Times New Roman"/>
                <w:noProof/>
                <w:sz w:val="24"/>
                <w:szCs w:val="24"/>
              </w:rPr>
            </w:pPr>
          </w:p>
          <w:p w14:paraId="0CEA7A77" w14:textId="77777777" w:rsidR="00902847" w:rsidRDefault="00902847" w:rsidP="00F3027A">
            <w:pPr>
              <w:rPr>
                <w:rFonts w:ascii="Times New Roman" w:hAnsi="Times New Roman" w:cs="Times New Roman"/>
                <w:noProof/>
                <w:sz w:val="24"/>
                <w:szCs w:val="24"/>
              </w:rPr>
            </w:pPr>
          </w:p>
          <w:p w14:paraId="29AE841D" w14:textId="77777777" w:rsidR="007B2592" w:rsidRDefault="007B2592" w:rsidP="00F3027A">
            <w:pPr>
              <w:rPr>
                <w:rFonts w:ascii="Times New Roman" w:hAnsi="Times New Roman" w:cs="Times New Roman"/>
                <w:noProof/>
                <w:sz w:val="24"/>
                <w:szCs w:val="24"/>
              </w:rPr>
            </w:pPr>
          </w:p>
          <w:p w14:paraId="24F570A5" w14:textId="4E9033F4" w:rsidR="007B2592" w:rsidRPr="005659B7" w:rsidRDefault="007B2592" w:rsidP="00F3027A">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1EF08583" w14:textId="77777777" w:rsidR="007B2592" w:rsidRDefault="007B2592" w:rsidP="0038527D">
            <w:pPr>
              <w:rPr>
                <w:rFonts w:ascii="Times New Roman" w:hAnsi="Times New Roman" w:cs="Times New Roman"/>
                <w:noProof/>
                <w:sz w:val="24"/>
                <w:szCs w:val="24"/>
              </w:rPr>
            </w:pPr>
            <w:r w:rsidRPr="007B2592">
              <w:rPr>
                <w:rFonts w:ascii="Times New Roman" w:hAnsi="Times New Roman" w:cs="Times New Roman"/>
                <w:noProof/>
                <w:sz w:val="24"/>
                <w:szCs w:val="24"/>
              </w:rPr>
              <w:t xml:space="preserve">Ne </w:t>
            </w:r>
            <w:r w:rsidRPr="007B2592">
              <w:rPr>
                <w:rFonts w:ascii="Times New Roman" w:hAnsi="Times New Roman" w:cs="Times New Roman"/>
                <w:noProof/>
                <w:sz w:val="24"/>
                <w:szCs w:val="24"/>
                <w:u w:val="single"/>
              </w:rPr>
              <w:t>varlığa</w:t>
            </w:r>
            <w:r w:rsidRPr="007B2592">
              <w:rPr>
                <w:rFonts w:ascii="Times New Roman" w:hAnsi="Times New Roman" w:cs="Times New Roman"/>
                <w:noProof/>
                <w:sz w:val="24"/>
                <w:szCs w:val="24"/>
              </w:rPr>
              <w:t xml:space="preserve"> sevinirim </w:t>
            </w:r>
          </w:p>
          <w:p w14:paraId="5CD9F04D" w14:textId="77777777" w:rsidR="007B2592" w:rsidRDefault="007B2592" w:rsidP="0038527D">
            <w:pPr>
              <w:rPr>
                <w:rFonts w:ascii="Times New Roman" w:hAnsi="Times New Roman" w:cs="Times New Roman"/>
                <w:noProof/>
                <w:sz w:val="24"/>
                <w:szCs w:val="24"/>
              </w:rPr>
            </w:pPr>
            <w:r w:rsidRPr="007B2592">
              <w:rPr>
                <w:rFonts w:ascii="Times New Roman" w:hAnsi="Times New Roman" w:cs="Times New Roman"/>
                <w:noProof/>
                <w:sz w:val="24"/>
                <w:szCs w:val="24"/>
              </w:rPr>
              <w:t xml:space="preserve">Ne </w:t>
            </w:r>
            <w:r w:rsidRPr="007B2592">
              <w:rPr>
                <w:rFonts w:ascii="Times New Roman" w:hAnsi="Times New Roman" w:cs="Times New Roman"/>
                <w:noProof/>
                <w:sz w:val="24"/>
                <w:szCs w:val="24"/>
                <w:u w:val="single"/>
              </w:rPr>
              <w:t>yokluğa</w:t>
            </w:r>
            <w:r w:rsidRPr="007B2592">
              <w:rPr>
                <w:rFonts w:ascii="Times New Roman" w:hAnsi="Times New Roman" w:cs="Times New Roman"/>
                <w:noProof/>
                <w:sz w:val="24"/>
                <w:szCs w:val="24"/>
              </w:rPr>
              <w:t xml:space="preserve"> yerinirim </w:t>
            </w:r>
          </w:p>
          <w:p w14:paraId="6FA57D1E" w14:textId="77777777" w:rsidR="007B2592" w:rsidRDefault="007B2592" w:rsidP="0038527D">
            <w:pPr>
              <w:rPr>
                <w:rFonts w:ascii="Times New Roman" w:hAnsi="Times New Roman" w:cs="Times New Roman"/>
                <w:noProof/>
                <w:sz w:val="24"/>
                <w:szCs w:val="24"/>
              </w:rPr>
            </w:pPr>
            <w:r w:rsidRPr="007B2592">
              <w:rPr>
                <w:rFonts w:ascii="Times New Roman" w:hAnsi="Times New Roman" w:cs="Times New Roman"/>
                <w:noProof/>
                <w:sz w:val="24"/>
                <w:szCs w:val="24"/>
              </w:rPr>
              <w:t xml:space="preserve">Aşkın ile avunurum </w:t>
            </w:r>
          </w:p>
          <w:p w14:paraId="22F3D9D1" w14:textId="77777777" w:rsidR="007B2592" w:rsidRDefault="007B2592" w:rsidP="0038527D">
            <w:pPr>
              <w:rPr>
                <w:rFonts w:ascii="Times New Roman" w:hAnsi="Times New Roman" w:cs="Times New Roman"/>
                <w:noProof/>
                <w:sz w:val="24"/>
                <w:szCs w:val="24"/>
              </w:rPr>
            </w:pPr>
            <w:r w:rsidRPr="007B2592">
              <w:rPr>
                <w:rFonts w:ascii="Times New Roman" w:hAnsi="Times New Roman" w:cs="Times New Roman"/>
                <w:noProof/>
                <w:sz w:val="24"/>
                <w:szCs w:val="24"/>
              </w:rPr>
              <w:t xml:space="preserve">Bana seni gerek seni </w:t>
            </w:r>
          </w:p>
          <w:p w14:paraId="17EE2144" w14:textId="3ABDEB2C" w:rsidR="006E1C9C" w:rsidRPr="007B2592" w:rsidRDefault="007B2592" w:rsidP="0038527D">
            <w:pPr>
              <w:rPr>
                <w:rFonts w:ascii="Times New Roman" w:hAnsi="Times New Roman" w:cs="Times New Roman"/>
                <w:b/>
                <w:bCs/>
                <w:noProof/>
                <w:sz w:val="24"/>
                <w:szCs w:val="24"/>
              </w:rPr>
            </w:pPr>
            <w:r w:rsidRPr="007B2592">
              <w:rPr>
                <w:rFonts w:ascii="Times New Roman" w:hAnsi="Times New Roman" w:cs="Times New Roman"/>
                <w:b/>
                <w:bCs/>
                <w:noProof/>
                <w:sz w:val="24"/>
                <w:szCs w:val="24"/>
              </w:rPr>
              <w:t>Bu dörtlükteki altı çizili sözlerle yapılan edebî sanatın adını yazınız.</w:t>
            </w:r>
          </w:p>
          <w:p w14:paraId="15459081" w14:textId="77777777" w:rsidR="007B2592" w:rsidRDefault="007B2592" w:rsidP="0038527D">
            <w:pPr>
              <w:rPr>
                <w:rFonts w:ascii="Times New Roman" w:hAnsi="Times New Roman" w:cs="Times New Roman"/>
                <w:noProof/>
                <w:sz w:val="24"/>
                <w:szCs w:val="24"/>
              </w:rPr>
            </w:pPr>
          </w:p>
          <w:p w14:paraId="2735EB25" w14:textId="77777777" w:rsidR="00902847" w:rsidRDefault="00902847" w:rsidP="0038527D">
            <w:pPr>
              <w:rPr>
                <w:rFonts w:ascii="Times New Roman" w:hAnsi="Times New Roman" w:cs="Times New Roman"/>
                <w:noProof/>
                <w:sz w:val="24"/>
                <w:szCs w:val="24"/>
              </w:rPr>
            </w:pPr>
          </w:p>
          <w:p w14:paraId="1659E9B2" w14:textId="77777777" w:rsidR="00902847" w:rsidRDefault="00902847" w:rsidP="0038527D">
            <w:pPr>
              <w:rPr>
                <w:rFonts w:ascii="Times New Roman" w:hAnsi="Times New Roman" w:cs="Times New Roman"/>
                <w:noProof/>
                <w:sz w:val="24"/>
                <w:szCs w:val="24"/>
              </w:rPr>
            </w:pPr>
          </w:p>
          <w:p w14:paraId="002FC63A" w14:textId="77777777" w:rsidR="00902847" w:rsidRDefault="00902847" w:rsidP="0038527D">
            <w:pPr>
              <w:rPr>
                <w:rFonts w:ascii="Times New Roman" w:hAnsi="Times New Roman" w:cs="Times New Roman"/>
                <w:noProof/>
                <w:sz w:val="24"/>
                <w:szCs w:val="24"/>
              </w:rPr>
            </w:pPr>
          </w:p>
          <w:p w14:paraId="448C29BB" w14:textId="77777777" w:rsidR="00902847" w:rsidRDefault="00902847" w:rsidP="0038527D">
            <w:pPr>
              <w:rPr>
                <w:rFonts w:ascii="Times New Roman" w:hAnsi="Times New Roman" w:cs="Times New Roman"/>
                <w:noProof/>
                <w:sz w:val="24"/>
                <w:szCs w:val="24"/>
              </w:rPr>
            </w:pPr>
          </w:p>
          <w:p w14:paraId="6BDF2393" w14:textId="77777777" w:rsidR="00902847" w:rsidRDefault="00902847" w:rsidP="0038527D">
            <w:pPr>
              <w:rPr>
                <w:rFonts w:ascii="Times New Roman" w:hAnsi="Times New Roman" w:cs="Times New Roman"/>
                <w:noProof/>
                <w:sz w:val="24"/>
                <w:szCs w:val="24"/>
              </w:rPr>
            </w:pPr>
          </w:p>
          <w:p w14:paraId="34738372" w14:textId="77777777" w:rsidR="007B2592" w:rsidRDefault="007B2592" w:rsidP="0038527D">
            <w:pPr>
              <w:rPr>
                <w:rFonts w:ascii="Times New Roman" w:hAnsi="Times New Roman" w:cs="Times New Roman"/>
                <w:noProof/>
                <w:sz w:val="24"/>
                <w:szCs w:val="24"/>
              </w:rPr>
            </w:pPr>
          </w:p>
          <w:p w14:paraId="47164276" w14:textId="31B2ACF1" w:rsidR="00EC7BBB" w:rsidRPr="005659B7" w:rsidRDefault="00EC7BBB"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331A119E" w14:textId="77777777" w:rsidR="00294230" w:rsidRDefault="00294230" w:rsidP="00DE513B">
            <w:pPr>
              <w:rPr>
                <w:rFonts w:ascii="Times New Roman" w:hAnsi="Times New Roman" w:cs="Times New Roman"/>
                <w:noProof/>
                <w:sz w:val="24"/>
                <w:szCs w:val="24"/>
              </w:rPr>
            </w:pPr>
            <w:r w:rsidRPr="00294230">
              <w:rPr>
                <w:rFonts w:ascii="Times New Roman" w:hAnsi="Times New Roman" w:cs="Times New Roman"/>
                <w:noProof/>
                <w:sz w:val="24"/>
                <w:szCs w:val="24"/>
              </w:rPr>
              <w:t xml:space="preserve">Mecliste arif ol, kelâmı dinle, </w:t>
            </w:r>
          </w:p>
          <w:p w14:paraId="71498FBE" w14:textId="77777777" w:rsidR="00294230" w:rsidRDefault="00294230" w:rsidP="00DE513B">
            <w:pPr>
              <w:rPr>
                <w:rFonts w:ascii="Times New Roman" w:hAnsi="Times New Roman" w:cs="Times New Roman"/>
                <w:noProof/>
                <w:sz w:val="24"/>
                <w:szCs w:val="24"/>
              </w:rPr>
            </w:pPr>
            <w:r w:rsidRPr="00294230">
              <w:rPr>
                <w:rFonts w:ascii="Times New Roman" w:hAnsi="Times New Roman" w:cs="Times New Roman"/>
                <w:noProof/>
                <w:sz w:val="24"/>
                <w:szCs w:val="24"/>
              </w:rPr>
              <w:t xml:space="preserve">El iki söylerse, sen birin söyle. </w:t>
            </w:r>
          </w:p>
          <w:p w14:paraId="1131D8AF" w14:textId="77777777" w:rsidR="00294230" w:rsidRDefault="00294230" w:rsidP="00DE513B">
            <w:pPr>
              <w:rPr>
                <w:rFonts w:ascii="Times New Roman" w:hAnsi="Times New Roman" w:cs="Times New Roman"/>
                <w:noProof/>
                <w:sz w:val="24"/>
                <w:szCs w:val="24"/>
              </w:rPr>
            </w:pPr>
            <w:r w:rsidRPr="00294230">
              <w:rPr>
                <w:rFonts w:ascii="Times New Roman" w:hAnsi="Times New Roman" w:cs="Times New Roman"/>
                <w:noProof/>
                <w:sz w:val="24"/>
                <w:szCs w:val="24"/>
              </w:rPr>
              <w:t xml:space="preserve">Elinden geldikçe iyilik eyle, </w:t>
            </w:r>
          </w:p>
          <w:p w14:paraId="37BE6A12" w14:textId="77777777" w:rsidR="00294230" w:rsidRDefault="00294230" w:rsidP="00DE513B">
            <w:pPr>
              <w:rPr>
                <w:rFonts w:ascii="Times New Roman" w:hAnsi="Times New Roman" w:cs="Times New Roman"/>
                <w:noProof/>
                <w:sz w:val="24"/>
                <w:szCs w:val="24"/>
              </w:rPr>
            </w:pPr>
            <w:r w:rsidRPr="00294230">
              <w:rPr>
                <w:rFonts w:ascii="Times New Roman" w:hAnsi="Times New Roman" w:cs="Times New Roman"/>
                <w:noProof/>
                <w:sz w:val="24"/>
                <w:szCs w:val="24"/>
              </w:rPr>
              <w:t xml:space="preserve">Hatıra dokunup yıkıcı olma. </w:t>
            </w:r>
          </w:p>
          <w:p w14:paraId="5F13CF85" w14:textId="40527E27" w:rsidR="00387B2C" w:rsidRPr="00294230" w:rsidRDefault="00294230" w:rsidP="00DE513B">
            <w:pPr>
              <w:rPr>
                <w:rFonts w:ascii="Times New Roman" w:hAnsi="Times New Roman" w:cs="Times New Roman"/>
                <w:b/>
                <w:bCs/>
                <w:noProof/>
                <w:sz w:val="24"/>
                <w:szCs w:val="24"/>
              </w:rPr>
            </w:pPr>
            <w:r w:rsidRPr="00294230">
              <w:rPr>
                <w:rFonts w:ascii="Times New Roman" w:hAnsi="Times New Roman" w:cs="Times New Roman"/>
                <w:b/>
                <w:bCs/>
                <w:noProof/>
                <w:sz w:val="24"/>
                <w:szCs w:val="24"/>
              </w:rPr>
              <w:t>Bu dörtlüğün ilk iki dizesinde anlatılmak isteneni açıklayınız</w:t>
            </w:r>
          </w:p>
          <w:p w14:paraId="0D1447CC" w14:textId="77777777" w:rsidR="00387B2C" w:rsidRDefault="00387B2C" w:rsidP="00DE513B">
            <w:pPr>
              <w:rPr>
                <w:rFonts w:ascii="Times New Roman" w:hAnsi="Times New Roman" w:cs="Times New Roman"/>
                <w:noProof/>
                <w:sz w:val="24"/>
                <w:szCs w:val="24"/>
              </w:rPr>
            </w:pPr>
          </w:p>
          <w:p w14:paraId="3881B033" w14:textId="77777777" w:rsidR="00294230" w:rsidRDefault="00294230" w:rsidP="00294230">
            <w:pPr>
              <w:ind w:firstLine="708"/>
              <w:rPr>
                <w:rFonts w:ascii="Times New Roman" w:hAnsi="Times New Roman" w:cs="Times New Roman"/>
                <w:noProof/>
                <w:sz w:val="24"/>
                <w:szCs w:val="24"/>
              </w:rPr>
            </w:pPr>
          </w:p>
          <w:p w14:paraId="66234189" w14:textId="77777777" w:rsidR="00902847" w:rsidRDefault="00902847" w:rsidP="00294230">
            <w:pPr>
              <w:ind w:firstLine="708"/>
              <w:rPr>
                <w:rFonts w:ascii="Times New Roman" w:hAnsi="Times New Roman" w:cs="Times New Roman"/>
                <w:noProof/>
                <w:sz w:val="24"/>
                <w:szCs w:val="24"/>
              </w:rPr>
            </w:pPr>
          </w:p>
          <w:p w14:paraId="25809BB3" w14:textId="77777777" w:rsidR="00294230" w:rsidRDefault="00294230"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1181768F" w14:textId="77777777" w:rsidR="00902847" w:rsidRDefault="00902847" w:rsidP="000B7A05">
            <w:pPr>
              <w:rPr>
                <w:rFonts w:ascii="Times New Roman" w:hAnsi="Times New Roman" w:cs="Times New Roman"/>
                <w:b/>
                <w:bCs/>
                <w:noProof/>
                <w:sz w:val="24"/>
                <w:szCs w:val="24"/>
              </w:rPr>
            </w:pPr>
            <w:r w:rsidRPr="00902847">
              <w:rPr>
                <w:rFonts w:ascii="Times New Roman" w:hAnsi="Times New Roman" w:cs="Times New Roman"/>
                <w:b/>
                <w:bCs/>
                <w:noProof/>
                <w:sz w:val="24"/>
                <w:szCs w:val="24"/>
              </w:rPr>
              <w:t>Aşağıda ayraçla belirtilen yerlere uygun noktalama işaretlerini koyunuz.</w:t>
            </w:r>
          </w:p>
          <w:p w14:paraId="40E3733F" w14:textId="33F3228E" w:rsidR="004F37A0" w:rsidRDefault="00902847" w:rsidP="000B7A05">
            <w:pPr>
              <w:rPr>
                <w:rFonts w:ascii="Times New Roman" w:hAnsi="Times New Roman" w:cs="Times New Roman"/>
                <w:b/>
                <w:bCs/>
                <w:noProof/>
                <w:sz w:val="24"/>
                <w:szCs w:val="24"/>
              </w:rPr>
            </w:pPr>
            <w:r w:rsidRPr="00902847">
              <w:rPr>
                <w:rFonts w:ascii="Times New Roman" w:hAnsi="Times New Roman" w:cs="Times New Roman"/>
                <w:b/>
                <w:bCs/>
                <w:noProof/>
                <w:sz w:val="24"/>
                <w:szCs w:val="24"/>
              </w:rPr>
              <w:t xml:space="preserve"> </w:t>
            </w:r>
            <w:r w:rsidRPr="00902847">
              <w:rPr>
                <w:rFonts w:ascii="Times New Roman" w:hAnsi="Times New Roman" w:cs="Times New Roman"/>
                <w:noProof/>
                <w:sz w:val="24"/>
                <w:szCs w:val="24"/>
              </w:rPr>
              <w:t>Bu sırada biri koşarak gelmiş. Oğlanın karşısında diz çökmüş ( ) “Yiğit, yiğit! Bey yiğit ( ) On beş yıldır Oğuz’da değildik. Şam’a, Rum’a, oradan İstanbul’a vardık ( ) Oğuz beyleri için kâfirin güzel mallarından aldık. Dönerken Kara Derbent ağzında Avnik Kalesi’nden beş yüz kâfir baskın verdi. Ben kaçıp canımı zor kurtardım. Ağabeyim esir gitti. Malımız ( ) rızkımız yağmalandı. Ocağına düştüm yiğit! Başının gözünün sadakası için medet ( )” demiş. Yas yas yalvarmış.</w:t>
            </w:r>
          </w:p>
          <w:p w14:paraId="46B02811" w14:textId="00448F4C" w:rsidR="00902847" w:rsidRPr="005659B7" w:rsidRDefault="00902847" w:rsidP="000B7A05">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0F2836E" w14:textId="77777777" w:rsidR="00902847" w:rsidRDefault="00902847" w:rsidP="002A58CF">
            <w:pPr>
              <w:rPr>
                <w:rFonts w:ascii="Times New Roman" w:hAnsi="Times New Roman" w:cs="Times New Roman"/>
                <w:noProof/>
                <w:sz w:val="24"/>
                <w:szCs w:val="24"/>
              </w:rPr>
            </w:pPr>
            <w:r w:rsidRPr="00902847">
              <w:rPr>
                <w:rFonts w:ascii="Times New Roman" w:hAnsi="Times New Roman" w:cs="Times New Roman"/>
                <w:noProof/>
                <w:sz w:val="24"/>
                <w:szCs w:val="24"/>
              </w:rPr>
              <w:t xml:space="preserve">Kırların yorgun sükûnetini taşıyan hazin çıngırak sesleri, uzak yakın ineklerin böğürtüsü, köpeklerin havlayışı, fark olunmaz bir uğultunun içinde kayboluyor; sıcak bir bahar günü, evvela şeffaf bir sis gibi başlayan uyuşuk gecenin renksiz gölgeleri altında sanki yavaş yavaş eriyor, dumanlaşıyordu. Küçük bir sürü -dört inekle birkaç keçi, koyun- köye giren geniş yolun ta ağzında durmuştu. Alçak bir çitin önünde ineğin birisi hiddetle acı acı böğürdü. Kapı açıldı, sürü, sayı sıra tanır akıllı mahluklar gibi teker teker içeri girdi. Biraz sonra köy içinde bir ihtiyar belirdi. Bembeyaz çember sakalı, yuvarlak kırmızı yüzünün etrafında gümüş bir hale gibi parlıyor, abani sarığıyla savatlı bir ahenk husule getiriyordu. Boyu o kadar yüksek, vücudu o kadar iri idi ki... Dibinden geçtiği duvarlar, çitler, omuzları hizasına bile gelmiyordu. Açık kapının önüne yaklaşınca: “Kezban!” diye seslendi. Beyaz başörtülü bir kız göründü. Parlak kara gözleri ihtiyara bakınca yeni açan bir gülü hatırlatan yüzü güldü. </w:t>
            </w:r>
          </w:p>
          <w:p w14:paraId="4B2A3261" w14:textId="77777777" w:rsidR="00902847" w:rsidRPr="00902847" w:rsidRDefault="00902847" w:rsidP="002A58CF">
            <w:pPr>
              <w:rPr>
                <w:rFonts w:ascii="Times New Roman" w:hAnsi="Times New Roman" w:cs="Times New Roman"/>
                <w:noProof/>
                <w:sz w:val="24"/>
                <w:szCs w:val="24"/>
              </w:rPr>
            </w:pPr>
          </w:p>
          <w:p w14:paraId="601AABAB" w14:textId="33DD0416" w:rsidR="00902847" w:rsidRDefault="00902847" w:rsidP="002A58CF">
            <w:pPr>
              <w:rPr>
                <w:rFonts w:ascii="Times New Roman" w:hAnsi="Times New Roman" w:cs="Times New Roman"/>
                <w:b/>
                <w:bCs/>
                <w:noProof/>
                <w:sz w:val="24"/>
                <w:szCs w:val="24"/>
              </w:rPr>
            </w:pPr>
            <w:r w:rsidRPr="00902847">
              <w:rPr>
                <w:rFonts w:ascii="Times New Roman" w:hAnsi="Times New Roman" w:cs="Times New Roman"/>
                <w:b/>
                <w:bCs/>
                <w:noProof/>
                <w:sz w:val="24"/>
                <w:szCs w:val="24"/>
              </w:rPr>
              <w:t>Bu metindeki fiilimsileri bularak türlerine göre aşağıdaki tabloya yazınız.</w:t>
            </w:r>
          </w:p>
          <w:tbl>
            <w:tblPr>
              <w:tblStyle w:val="KlavuzTablo1Ak-Vurgu1"/>
              <w:tblW w:w="0" w:type="auto"/>
              <w:tblLook w:val="04A0" w:firstRow="1" w:lastRow="0" w:firstColumn="1" w:lastColumn="0" w:noHBand="0" w:noVBand="1"/>
            </w:tblPr>
            <w:tblGrid>
              <w:gridCol w:w="3516"/>
              <w:gridCol w:w="3516"/>
              <w:gridCol w:w="3516"/>
            </w:tblGrid>
            <w:tr w:rsidR="00902847" w14:paraId="777A1DCB" w14:textId="77777777" w:rsidTr="009028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6" w:type="dxa"/>
                </w:tcPr>
                <w:p w14:paraId="316F082E" w14:textId="4EF2E3B8" w:rsidR="00902847" w:rsidRDefault="00902847" w:rsidP="002A58CF">
                  <w:pPr>
                    <w:rPr>
                      <w:rFonts w:ascii="Times New Roman" w:hAnsi="Times New Roman" w:cs="Times New Roman"/>
                      <w:b w:val="0"/>
                      <w:bCs w:val="0"/>
                      <w:noProof/>
                      <w:sz w:val="24"/>
                      <w:szCs w:val="24"/>
                    </w:rPr>
                  </w:pPr>
                  <w:r w:rsidRPr="00902847">
                    <w:rPr>
                      <w:rFonts w:ascii="Times New Roman" w:hAnsi="Times New Roman" w:cs="Times New Roman"/>
                      <w:noProof/>
                      <w:sz w:val="24"/>
                      <w:szCs w:val="24"/>
                    </w:rPr>
                    <w:t>İSİM-FİİL</w:t>
                  </w:r>
                </w:p>
              </w:tc>
              <w:tc>
                <w:tcPr>
                  <w:tcW w:w="3516" w:type="dxa"/>
                </w:tcPr>
                <w:p w14:paraId="0B99A19C" w14:textId="4FCA07C3" w:rsidR="00902847" w:rsidRDefault="00902847" w:rsidP="002A58C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902847">
                    <w:rPr>
                      <w:rFonts w:ascii="Times New Roman" w:hAnsi="Times New Roman" w:cs="Times New Roman"/>
                      <w:noProof/>
                      <w:sz w:val="24"/>
                      <w:szCs w:val="24"/>
                    </w:rPr>
                    <w:t>SIFAT-FİİL</w:t>
                  </w:r>
                </w:p>
              </w:tc>
              <w:tc>
                <w:tcPr>
                  <w:tcW w:w="3516" w:type="dxa"/>
                </w:tcPr>
                <w:p w14:paraId="1FD9896F" w14:textId="65D94127" w:rsidR="00902847" w:rsidRDefault="00902847" w:rsidP="0090284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902847">
                    <w:rPr>
                      <w:rFonts w:ascii="Times New Roman" w:hAnsi="Times New Roman" w:cs="Times New Roman"/>
                      <w:noProof/>
                      <w:sz w:val="24"/>
                      <w:szCs w:val="24"/>
                    </w:rPr>
                    <w:t>ZARF-FİİL</w:t>
                  </w:r>
                </w:p>
              </w:tc>
            </w:tr>
            <w:tr w:rsidR="00902847" w14:paraId="299B259B" w14:textId="77777777" w:rsidTr="00902847">
              <w:tc>
                <w:tcPr>
                  <w:cnfStyle w:val="001000000000" w:firstRow="0" w:lastRow="0" w:firstColumn="1" w:lastColumn="0" w:oddVBand="0" w:evenVBand="0" w:oddHBand="0" w:evenHBand="0" w:firstRowFirstColumn="0" w:firstRowLastColumn="0" w:lastRowFirstColumn="0" w:lastRowLastColumn="0"/>
                  <w:tcW w:w="3516" w:type="dxa"/>
                </w:tcPr>
                <w:p w14:paraId="22D5F6F9" w14:textId="77777777" w:rsidR="00902847" w:rsidRDefault="00902847" w:rsidP="002A58CF">
                  <w:pPr>
                    <w:rPr>
                      <w:rFonts w:ascii="Times New Roman" w:hAnsi="Times New Roman" w:cs="Times New Roman"/>
                      <w:b w:val="0"/>
                      <w:bCs w:val="0"/>
                      <w:noProof/>
                      <w:sz w:val="24"/>
                      <w:szCs w:val="24"/>
                    </w:rPr>
                  </w:pPr>
                </w:p>
              </w:tc>
              <w:tc>
                <w:tcPr>
                  <w:tcW w:w="3516" w:type="dxa"/>
                </w:tcPr>
                <w:p w14:paraId="05707C9C"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c>
                <w:tcPr>
                  <w:tcW w:w="3516" w:type="dxa"/>
                </w:tcPr>
                <w:p w14:paraId="15F6CD52"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p w14:paraId="0FF2BF37"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p w14:paraId="4B3A7CC1"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p w14:paraId="6DF99BFC"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p w14:paraId="482D4192"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p w14:paraId="30D650F5"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p w14:paraId="157C5754"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p w14:paraId="47693175" w14:textId="77777777" w:rsidR="00902847" w:rsidRDefault="00902847" w:rsidP="002A58C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noProof/>
                      <w:sz w:val="24"/>
                      <w:szCs w:val="24"/>
                    </w:rPr>
                  </w:pPr>
                </w:p>
              </w:tc>
            </w:tr>
          </w:tbl>
          <w:p w14:paraId="68EEFFED" w14:textId="77777777" w:rsidR="00902847" w:rsidRDefault="00902847" w:rsidP="002A58CF">
            <w:pPr>
              <w:rPr>
                <w:rFonts w:ascii="Times New Roman" w:hAnsi="Times New Roman" w:cs="Times New Roman"/>
                <w:b/>
                <w:bCs/>
                <w:noProof/>
                <w:sz w:val="24"/>
                <w:szCs w:val="24"/>
              </w:rPr>
            </w:pPr>
          </w:p>
          <w:p w14:paraId="120F2E04" w14:textId="77777777" w:rsidR="009042B5" w:rsidRDefault="009042B5" w:rsidP="00B45549">
            <w:pPr>
              <w:rPr>
                <w:rFonts w:ascii="Times New Roman" w:hAnsi="Times New Roman" w:cs="Times New Roman"/>
                <w:b/>
                <w:bCs/>
                <w:noProof/>
                <w:sz w:val="24"/>
                <w:szCs w:val="24"/>
              </w:rPr>
            </w:pPr>
          </w:p>
          <w:p w14:paraId="281AF5DF" w14:textId="77777777" w:rsidR="00902847" w:rsidRDefault="00902847" w:rsidP="00B45549">
            <w:pPr>
              <w:rPr>
                <w:rFonts w:ascii="Times New Roman" w:hAnsi="Times New Roman" w:cs="Times New Roman"/>
                <w:b/>
                <w:bCs/>
                <w:noProof/>
                <w:sz w:val="24"/>
                <w:szCs w:val="24"/>
              </w:rPr>
            </w:pPr>
          </w:p>
          <w:p w14:paraId="1C763E6A" w14:textId="77777777" w:rsidR="009042B5" w:rsidRDefault="009042B5" w:rsidP="00B45549">
            <w:pPr>
              <w:rPr>
                <w:rFonts w:ascii="Times New Roman" w:hAnsi="Times New Roman" w:cs="Times New Roman"/>
                <w:b/>
                <w:bCs/>
                <w:noProof/>
                <w:sz w:val="24"/>
                <w:szCs w:val="24"/>
              </w:rPr>
            </w:pPr>
          </w:p>
          <w:p w14:paraId="042FEFC9" w14:textId="7B7A914C" w:rsidR="005B765D" w:rsidRPr="005659B7" w:rsidRDefault="005B765D" w:rsidP="009042B5">
            <w:pPr>
              <w:rPr>
                <w:rFonts w:ascii="Times New Roman" w:hAnsi="Times New Roman" w:cs="Times New Roman"/>
                <w:b/>
                <w:bCs/>
                <w:noProof/>
                <w:sz w:val="24"/>
                <w:szCs w:val="24"/>
              </w:rPr>
            </w:pPr>
          </w:p>
        </w:tc>
      </w:tr>
    </w:tbl>
    <w:p w14:paraId="1B46FABF" w14:textId="59DD97A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420BAB8" w14:textId="52B63430" w:rsidR="00331105" w:rsidRDefault="00331105" w:rsidP="00331105">
      <w:pPr>
        <w:jc w:val="center"/>
        <w:rPr>
          <w:rFonts w:ascii="Comic Sans MS" w:hAnsi="Comic Sans MS" w:cstheme="minorHAnsi"/>
          <w:bCs/>
          <w:iCs/>
        </w:rPr>
      </w:pPr>
      <w:r>
        <w:rPr>
          <w:rFonts w:ascii="Comic Sans MS" w:hAnsi="Comic Sans MS" w:cstheme="minorHAnsi"/>
          <w:bCs/>
          <w:iCs/>
        </w:rPr>
        <w:lastRenderedPageBreak/>
        <w:t>Cevap Anahtarı</w:t>
      </w:r>
      <w:r w:rsidR="00F05AFA">
        <w:rPr>
          <w:rFonts w:ascii="Comic Sans MS" w:hAnsi="Comic Sans MS" w:cstheme="minorHAnsi"/>
          <w:bCs/>
          <w:iCs/>
        </w:rPr>
        <w:tab/>
      </w:r>
    </w:p>
    <w:p w14:paraId="2F2D7907" w14:textId="3E2E38E3"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44C0BA49" w14:textId="77777777" w:rsidR="007B2592" w:rsidRPr="007B2592" w:rsidRDefault="007B2592" w:rsidP="007B2592">
      <w:pPr>
        <w:rPr>
          <w:rFonts w:ascii="Times New Roman" w:hAnsi="Times New Roman" w:cs="Times New Roman"/>
          <w:noProof/>
          <w:sz w:val="24"/>
          <w:szCs w:val="24"/>
        </w:rPr>
      </w:pPr>
      <w:r w:rsidRPr="007B2592">
        <w:rPr>
          <w:rFonts w:ascii="Times New Roman" w:hAnsi="Times New Roman" w:cs="Times New Roman"/>
          <w:noProof/>
          <w:sz w:val="24"/>
          <w:szCs w:val="24"/>
        </w:rPr>
        <w:t>Kültürel Etkileşimler ve Ticaret İlişkileri: Tarih boyunca Türkler, farklı coğrafyalarda çeşitli kültürlerle etkileşime girmiştir. Bu etkileşimler sırasında, kültürel alışverişler ve ticaret ilişkileri geliştirilmiştir. Farklı alfabelerin benimsenmesi, bu etkileşimler sonucunda doğal bir süreç olarak ortaya çıkmıştır. Örneğin, İslam’ın kabulünden sonra Arap kültürüyle olan etkileşim Arap alfabesinin kullanılmasına yol açmıştır.</w:t>
      </w:r>
    </w:p>
    <w:p w14:paraId="70C550D8" w14:textId="7C662975" w:rsidR="00331105" w:rsidRPr="00331105" w:rsidRDefault="00000000" w:rsidP="00331105">
      <w:pPr>
        <w:rPr>
          <w:rFonts w:ascii="Comic Sans MS" w:hAnsi="Comic Sans MS" w:cstheme="minorHAnsi"/>
          <w:bCs/>
          <w:iCs/>
        </w:rPr>
      </w:pPr>
      <w:r>
        <w:rPr>
          <w:rFonts w:ascii="Comic Sans MS" w:hAnsi="Comic Sans MS" w:cstheme="minorHAnsi"/>
          <w:bCs/>
          <w:iCs/>
        </w:rPr>
        <w:pict w14:anchorId="19432E87">
          <v:rect id="_x0000_i1025" style="width:0;height:1.5pt" o:hrstd="t" o:hr="t" fillcolor="#a0a0a0" stroked="f"/>
        </w:pict>
      </w:r>
    </w:p>
    <w:p w14:paraId="5CBB5F9C" w14:textId="38026D79"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p w14:paraId="5CA3455C" w14:textId="5A74725F" w:rsidR="00C3776C" w:rsidRDefault="007B2592" w:rsidP="00331105">
      <w:pPr>
        <w:rPr>
          <w:rFonts w:ascii="Comic Sans MS" w:hAnsi="Comic Sans MS" w:cstheme="minorHAnsi"/>
          <w:bCs/>
          <w:iCs/>
        </w:rPr>
      </w:pPr>
      <w:r w:rsidRPr="007B2592">
        <w:rPr>
          <w:rFonts w:ascii="Comic Sans MS" w:hAnsi="Comic Sans MS" w:cstheme="minorHAnsi"/>
          <w:bCs/>
          <w:iCs/>
        </w:rPr>
        <w:t>Halk hikâyesi</w:t>
      </w:r>
    </w:p>
    <w:p w14:paraId="00EA3DD0" w14:textId="5346C292" w:rsidR="00331105" w:rsidRPr="00331105" w:rsidRDefault="00000000" w:rsidP="00331105">
      <w:pPr>
        <w:rPr>
          <w:rFonts w:ascii="Comic Sans MS" w:hAnsi="Comic Sans MS" w:cstheme="minorHAnsi"/>
          <w:bCs/>
          <w:iCs/>
        </w:rPr>
      </w:pPr>
      <w:r>
        <w:rPr>
          <w:rFonts w:ascii="Comic Sans MS" w:hAnsi="Comic Sans MS" w:cstheme="minorHAnsi"/>
          <w:bCs/>
          <w:iCs/>
        </w:rPr>
        <w:pict w14:anchorId="415C9FCC">
          <v:rect id="_x0000_i1026" style="width:0;height:1.5pt" o:hrstd="t" o:hr="t" fillcolor="#a0a0a0" stroked="f"/>
        </w:pict>
      </w:r>
    </w:p>
    <w:p w14:paraId="3552106E"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0391CDAF" w14:textId="7DCEA6EC" w:rsidR="004910B2" w:rsidRDefault="00294230" w:rsidP="00331105">
      <w:pPr>
        <w:rPr>
          <w:rFonts w:ascii="Comic Sans MS" w:hAnsi="Comic Sans MS" w:cstheme="minorHAnsi"/>
          <w:bCs/>
          <w:iCs/>
        </w:rPr>
      </w:pPr>
      <w:r>
        <w:rPr>
          <w:rFonts w:ascii="Comic Sans MS" w:hAnsi="Comic Sans MS" w:cstheme="minorHAnsi"/>
          <w:bCs/>
          <w:iCs/>
        </w:rPr>
        <w:t>Tezat Sanatı</w:t>
      </w:r>
    </w:p>
    <w:p w14:paraId="7F153CA9" w14:textId="639C706C" w:rsidR="00331105" w:rsidRPr="00331105" w:rsidRDefault="00000000" w:rsidP="00331105">
      <w:pPr>
        <w:rPr>
          <w:rFonts w:ascii="Comic Sans MS" w:hAnsi="Comic Sans MS" w:cstheme="minorHAnsi"/>
          <w:bCs/>
          <w:iCs/>
        </w:rPr>
      </w:pPr>
      <w:r>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5E5543FB" w14:textId="01F5A7F3" w:rsidR="00294230" w:rsidRDefault="00294230" w:rsidP="000463F4">
      <w:pPr>
        <w:rPr>
          <w:rFonts w:ascii="Comic Sans MS" w:hAnsi="Comic Sans MS" w:cstheme="minorHAnsi"/>
          <w:bCs/>
          <w:iCs/>
        </w:rPr>
      </w:pPr>
      <w:r w:rsidRPr="00294230">
        <w:rPr>
          <w:rFonts w:ascii="Comic Sans MS" w:hAnsi="Comic Sans MS" w:cstheme="minorHAnsi"/>
          <w:bCs/>
          <w:iCs/>
        </w:rPr>
        <w:t xml:space="preserve">Bu dörtlüğün ilk iki dizesinde, </w:t>
      </w:r>
      <w:r w:rsidRPr="00294230">
        <w:rPr>
          <w:rFonts w:ascii="Comic Sans MS" w:hAnsi="Comic Sans MS" w:cstheme="minorHAnsi"/>
          <w:b/>
          <w:bCs/>
          <w:iCs/>
        </w:rPr>
        <w:t>mecliste arif ol</w:t>
      </w:r>
      <w:r w:rsidRPr="00294230">
        <w:rPr>
          <w:rFonts w:ascii="Comic Sans MS" w:hAnsi="Comic Sans MS" w:cstheme="minorHAnsi"/>
          <w:bCs/>
          <w:iCs/>
        </w:rPr>
        <w:t xml:space="preserve">, yani bilgili ve sağduyulu bir kişi ol, </w:t>
      </w:r>
      <w:r w:rsidRPr="00294230">
        <w:rPr>
          <w:rFonts w:ascii="Comic Sans MS" w:hAnsi="Comic Sans MS" w:cstheme="minorHAnsi"/>
          <w:b/>
          <w:bCs/>
          <w:iCs/>
        </w:rPr>
        <w:t>kelâmı dinle</w:t>
      </w:r>
      <w:r w:rsidRPr="00294230">
        <w:rPr>
          <w:rFonts w:ascii="Comic Sans MS" w:hAnsi="Comic Sans MS" w:cstheme="minorHAnsi"/>
          <w:bCs/>
          <w:iCs/>
        </w:rPr>
        <w:t xml:space="preserve"> ifadesiyle de başkalarının söylediklerini dikkatlice dinlemen gerektiği anlatılmaktadır. Burada </w:t>
      </w:r>
      <w:r w:rsidRPr="00294230">
        <w:rPr>
          <w:rFonts w:ascii="Comic Sans MS" w:hAnsi="Comic Sans MS" w:cstheme="minorHAnsi"/>
          <w:b/>
          <w:bCs/>
          <w:iCs/>
        </w:rPr>
        <w:t>El iki söylerse, sen birin söyle</w:t>
      </w:r>
      <w:r w:rsidRPr="00294230">
        <w:rPr>
          <w:rFonts w:ascii="Comic Sans MS" w:hAnsi="Comic Sans MS" w:cstheme="minorHAnsi"/>
          <w:bCs/>
          <w:iCs/>
        </w:rPr>
        <w:t xml:space="preserve"> ifadesi ise, başkalarının söylediklerine karşı daha dikkatli ve ölçülü olman gerektiğini vurgular. Yani, eğer birisi çok konuşursa, sen daha az ve anlamlı bir şey söylemelisin. Bu, </w:t>
      </w:r>
      <w:r w:rsidRPr="00294230">
        <w:rPr>
          <w:rFonts w:ascii="Comic Sans MS" w:hAnsi="Comic Sans MS" w:cstheme="minorHAnsi"/>
          <w:b/>
          <w:bCs/>
          <w:iCs/>
        </w:rPr>
        <w:t>sözde ölçülülük ve sağduyulu olma</w:t>
      </w:r>
      <w:r w:rsidRPr="00294230">
        <w:rPr>
          <w:rFonts w:ascii="Comic Sans MS" w:hAnsi="Comic Sans MS" w:cstheme="minorHAnsi"/>
          <w:bCs/>
          <w:iCs/>
        </w:rPr>
        <w:t xml:space="preserve"> gerekliliğini ifade eder.</w:t>
      </w:r>
    </w:p>
    <w:p w14:paraId="686EA37B" w14:textId="1414001E" w:rsidR="00331105" w:rsidRPr="00331105" w:rsidRDefault="00000000" w:rsidP="000463F4">
      <w:pPr>
        <w:rPr>
          <w:rFonts w:ascii="Comic Sans MS" w:hAnsi="Comic Sans MS" w:cstheme="minorHAnsi"/>
          <w:bCs/>
          <w:iCs/>
        </w:rPr>
      </w:pPr>
      <w:r>
        <w:rPr>
          <w:rFonts w:ascii="Comic Sans MS" w:hAnsi="Comic Sans MS" w:cstheme="minorHAnsi"/>
          <w:bCs/>
          <w:iCs/>
        </w:rPr>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4EE59EA3" w14:textId="5B4FD587" w:rsidR="00331105" w:rsidRPr="00331105" w:rsidRDefault="00902847" w:rsidP="00331105">
      <w:pPr>
        <w:rPr>
          <w:rFonts w:ascii="Comic Sans MS" w:hAnsi="Comic Sans MS" w:cstheme="minorHAnsi"/>
          <w:bCs/>
          <w:iCs/>
        </w:rPr>
      </w:pPr>
      <w:r w:rsidRPr="00902847">
        <w:rPr>
          <w:rFonts w:ascii="Comic Sans MS" w:hAnsi="Comic Sans MS" w:cstheme="minorHAnsi"/>
          <w:iCs/>
        </w:rPr>
        <w:t>Bu sırada biri koşarak gelmiş. Oğlanın karşısında diz çökmüş (:) “Yiğit, yiğit! Bey yiğit (!) On beş yıldır Oğuz’da değildik. Şam’a, Rum’a, oradan İstanbul’a vardık (.) Oğuz beyleri için kâfirin güzel mallarından aldık. Dönerken Kara Derbent ağzında Avnik Kalesi’nden beş yüz kâfir baskın verdi. Ben kaçıp canımı zor kurtardım. Ağabeyim esir gitti. Malımız (,) rızkımız yağmalandı. Ocağına düştüm yiğit! Başının gözünün sadakası için medet (!)” demiş. Yas yas yalvarmış.</w:t>
      </w:r>
      <w:r w:rsidR="00000000">
        <w:rPr>
          <w:rFonts w:ascii="Comic Sans MS" w:hAnsi="Comic Sans MS" w:cstheme="minorHAnsi"/>
          <w:bCs/>
          <w:iCs/>
        </w:rPr>
        <w:pict w14:anchorId="035B9D6D">
          <v:rect id="_x0000_i1029" style="width:0;height:1.5pt" o:hrstd="t" o:hr="t" fillcolor="#a0a0a0" stroked="f"/>
        </w:pict>
      </w:r>
    </w:p>
    <w:p w14:paraId="5A03C016" w14:textId="77777777" w:rsid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4D6BA965" w14:textId="7850EC74" w:rsidR="00902847" w:rsidRPr="00331105" w:rsidRDefault="00902847" w:rsidP="00331105">
      <w:pPr>
        <w:rPr>
          <w:rFonts w:ascii="Comic Sans MS" w:hAnsi="Comic Sans MS" w:cstheme="minorHAnsi"/>
          <w:b/>
          <w:bCs/>
          <w:iCs/>
        </w:rPr>
      </w:pPr>
      <w:r>
        <w:rPr>
          <w:rFonts w:ascii="Comic Sans MS" w:hAnsi="Comic Sans MS" w:cstheme="minorHAnsi"/>
          <w:b/>
          <w:bCs/>
          <w:iCs/>
          <w:noProof/>
          <w14:ligatures w14:val="standardContextual"/>
        </w:rPr>
        <w:drawing>
          <wp:inline distT="0" distB="0" distL="0" distR="0" wp14:anchorId="538C1D98" wp14:editId="1A63CE7F">
            <wp:extent cx="4107180" cy="1566772"/>
            <wp:effectExtent l="0" t="0" r="7620" b="0"/>
            <wp:docPr id="2906943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69438" name="Resim 29069438"/>
                    <pic:cNvPicPr/>
                  </pic:nvPicPr>
                  <pic:blipFill>
                    <a:blip r:embed="rId17">
                      <a:extLst>
                        <a:ext uri="{28A0092B-C50C-407E-A947-70E740481C1C}">
                          <a14:useLocalDpi xmlns:a14="http://schemas.microsoft.com/office/drawing/2010/main" val="0"/>
                        </a:ext>
                      </a:extLst>
                    </a:blip>
                    <a:stretch>
                      <a:fillRect/>
                    </a:stretch>
                  </pic:blipFill>
                  <pic:spPr>
                    <a:xfrm>
                      <a:off x="0" y="0"/>
                      <a:ext cx="4109825" cy="1567781"/>
                    </a:xfrm>
                    <a:prstGeom prst="rect">
                      <a:avLst/>
                    </a:prstGeom>
                  </pic:spPr>
                </pic:pic>
              </a:graphicData>
            </a:graphic>
          </wp:inline>
        </w:drawing>
      </w:r>
    </w:p>
    <w:sectPr w:rsidR="00902847" w:rsidRPr="00331105"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4E034" w14:textId="77777777" w:rsidR="004E2924" w:rsidRDefault="004E2924" w:rsidP="00804A3F">
      <w:pPr>
        <w:spacing w:after="0" w:line="240" w:lineRule="auto"/>
      </w:pPr>
      <w:r>
        <w:separator/>
      </w:r>
    </w:p>
  </w:endnote>
  <w:endnote w:type="continuationSeparator" w:id="0">
    <w:p w14:paraId="65CEC1C6" w14:textId="77777777" w:rsidR="004E2924" w:rsidRDefault="004E29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268FC" w14:textId="77777777" w:rsidR="004E2924" w:rsidRDefault="004E2924" w:rsidP="00804A3F">
      <w:pPr>
        <w:spacing w:after="0" w:line="240" w:lineRule="auto"/>
      </w:pPr>
      <w:r>
        <w:separator/>
      </w:r>
    </w:p>
  </w:footnote>
  <w:footnote w:type="continuationSeparator" w:id="0">
    <w:p w14:paraId="2361EAEF" w14:textId="77777777" w:rsidR="004E2924" w:rsidRDefault="004E29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282308"/>
    <w:multiLevelType w:val="multilevel"/>
    <w:tmpl w:val="38407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E73CD5"/>
    <w:multiLevelType w:val="hybridMultilevel"/>
    <w:tmpl w:val="420E7DA2"/>
    <w:lvl w:ilvl="0" w:tplc="39F499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5911D2"/>
    <w:multiLevelType w:val="hybridMultilevel"/>
    <w:tmpl w:val="D67E3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440392"/>
    <w:multiLevelType w:val="hybridMultilevel"/>
    <w:tmpl w:val="5290EB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6A7191"/>
    <w:multiLevelType w:val="multilevel"/>
    <w:tmpl w:val="2A9E4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291DBE"/>
    <w:multiLevelType w:val="multilevel"/>
    <w:tmpl w:val="4E70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1"/>
  </w:num>
  <w:num w:numId="2" w16cid:durableId="1290553658">
    <w:abstractNumId w:val="50"/>
  </w:num>
  <w:num w:numId="3" w16cid:durableId="931087092">
    <w:abstractNumId w:val="39"/>
  </w:num>
  <w:num w:numId="4" w16cid:durableId="1730376091">
    <w:abstractNumId w:val="38"/>
  </w:num>
  <w:num w:numId="5" w16cid:durableId="1214778717">
    <w:abstractNumId w:val="25"/>
  </w:num>
  <w:num w:numId="6" w16cid:durableId="913975450">
    <w:abstractNumId w:val="42"/>
  </w:num>
  <w:num w:numId="7" w16cid:durableId="2147041067">
    <w:abstractNumId w:val="54"/>
  </w:num>
  <w:num w:numId="8" w16cid:durableId="1745445622">
    <w:abstractNumId w:val="33"/>
  </w:num>
  <w:num w:numId="9" w16cid:durableId="1087112472">
    <w:abstractNumId w:val="6"/>
  </w:num>
  <w:num w:numId="10" w16cid:durableId="1809782972">
    <w:abstractNumId w:val="45"/>
  </w:num>
  <w:num w:numId="11" w16cid:durableId="883712457">
    <w:abstractNumId w:val="56"/>
  </w:num>
  <w:num w:numId="12" w16cid:durableId="459615219">
    <w:abstractNumId w:val="16"/>
  </w:num>
  <w:num w:numId="13" w16cid:durableId="706832223">
    <w:abstractNumId w:val="57"/>
  </w:num>
  <w:num w:numId="14" w16cid:durableId="1501115524">
    <w:abstractNumId w:val="17"/>
  </w:num>
  <w:num w:numId="15" w16cid:durableId="1948730572">
    <w:abstractNumId w:val="44"/>
  </w:num>
  <w:num w:numId="16" w16cid:durableId="568274058">
    <w:abstractNumId w:val="23"/>
  </w:num>
  <w:num w:numId="17" w16cid:durableId="1010529932">
    <w:abstractNumId w:val="27"/>
  </w:num>
  <w:num w:numId="18" w16cid:durableId="1624926406">
    <w:abstractNumId w:val="3"/>
  </w:num>
  <w:num w:numId="19" w16cid:durableId="951280546">
    <w:abstractNumId w:val="55"/>
  </w:num>
  <w:num w:numId="20" w16cid:durableId="955015884">
    <w:abstractNumId w:val="48"/>
  </w:num>
  <w:num w:numId="21" w16cid:durableId="1236746338">
    <w:abstractNumId w:val="20"/>
  </w:num>
  <w:num w:numId="22" w16cid:durableId="1957908656">
    <w:abstractNumId w:val="21"/>
  </w:num>
  <w:num w:numId="23" w16cid:durableId="2001691490">
    <w:abstractNumId w:val="53"/>
  </w:num>
  <w:num w:numId="24" w16cid:durableId="1896575001">
    <w:abstractNumId w:val="9"/>
  </w:num>
  <w:num w:numId="25" w16cid:durableId="615409564">
    <w:abstractNumId w:val="0"/>
  </w:num>
  <w:num w:numId="26" w16cid:durableId="1414430348">
    <w:abstractNumId w:val="4"/>
  </w:num>
  <w:num w:numId="27" w16cid:durableId="860511937">
    <w:abstractNumId w:val="37"/>
  </w:num>
  <w:num w:numId="28" w16cid:durableId="302463356">
    <w:abstractNumId w:val="43"/>
  </w:num>
  <w:num w:numId="29" w16cid:durableId="1393041538">
    <w:abstractNumId w:val="51"/>
  </w:num>
  <w:num w:numId="30" w16cid:durableId="2010212340">
    <w:abstractNumId w:val="36"/>
  </w:num>
  <w:num w:numId="31" w16cid:durableId="1062942264">
    <w:abstractNumId w:val="30"/>
  </w:num>
  <w:num w:numId="32" w16cid:durableId="1332610741">
    <w:abstractNumId w:val="19"/>
  </w:num>
  <w:num w:numId="33" w16cid:durableId="1103375340">
    <w:abstractNumId w:val="40"/>
  </w:num>
  <w:num w:numId="34" w16cid:durableId="1063870379">
    <w:abstractNumId w:val="8"/>
  </w:num>
  <w:num w:numId="35" w16cid:durableId="80028542">
    <w:abstractNumId w:val="60"/>
  </w:num>
  <w:num w:numId="36" w16cid:durableId="1481651867">
    <w:abstractNumId w:val="12"/>
  </w:num>
  <w:num w:numId="37" w16cid:durableId="392581960">
    <w:abstractNumId w:val="11"/>
  </w:num>
  <w:num w:numId="38" w16cid:durableId="130246872">
    <w:abstractNumId w:val="14"/>
  </w:num>
  <w:num w:numId="39" w16cid:durableId="518005819">
    <w:abstractNumId w:val="34"/>
  </w:num>
  <w:num w:numId="40" w16cid:durableId="1271008566">
    <w:abstractNumId w:val="46"/>
  </w:num>
  <w:num w:numId="41" w16cid:durableId="1053694339">
    <w:abstractNumId w:val="10"/>
  </w:num>
  <w:num w:numId="42" w16cid:durableId="2066949879">
    <w:abstractNumId w:val="7"/>
  </w:num>
  <w:num w:numId="43" w16cid:durableId="1038507584">
    <w:abstractNumId w:val="52"/>
  </w:num>
  <w:num w:numId="44" w16cid:durableId="373236849">
    <w:abstractNumId w:val="41"/>
  </w:num>
  <w:num w:numId="45" w16cid:durableId="1425882078">
    <w:abstractNumId w:val="35"/>
  </w:num>
  <w:num w:numId="46" w16cid:durableId="128590376">
    <w:abstractNumId w:val="5"/>
  </w:num>
  <w:num w:numId="47" w16cid:durableId="465245658">
    <w:abstractNumId w:val="24"/>
  </w:num>
  <w:num w:numId="48" w16cid:durableId="219830652">
    <w:abstractNumId w:val="22"/>
  </w:num>
  <w:num w:numId="49" w16cid:durableId="515506365">
    <w:abstractNumId w:val="28"/>
  </w:num>
  <w:num w:numId="50" w16cid:durableId="1224297476">
    <w:abstractNumId w:val="59"/>
  </w:num>
  <w:num w:numId="51" w16cid:durableId="1577207036">
    <w:abstractNumId w:val="49"/>
  </w:num>
  <w:num w:numId="52" w16cid:durableId="2102288205">
    <w:abstractNumId w:val="18"/>
  </w:num>
  <w:num w:numId="53" w16cid:durableId="1236891686">
    <w:abstractNumId w:val="32"/>
  </w:num>
  <w:num w:numId="54" w16cid:durableId="927153064">
    <w:abstractNumId w:val="13"/>
  </w:num>
  <w:num w:numId="55" w16cid:durableId="2829574">
    <w:abstractNumId w:val="58"/>
  </w:num>
  <w:num w:numId="56" w16cid:durableId="1173688145">
    <w:abstractNumId w:val="26"/>
  </w:num>
  <w:num w:numId="57" w16cid:durableId="1279869675">
    <w:abstractNumId w:val="47"/>
  </w:num>
  <w:num w:numId="58" w16cid:durableId="157773456">
    <w:abstractNumId w:val="29"/>
  </w:num>
  <w:num w:numId="59" w16cid:durableId="53045137">
    <w:abstractNumId w:val="31"/>
  </w:num>
  <w:num w:numId="60" w16cid:durableId="843515958">
    <w:abstractNumId w:val="15"/>
  </w:num>
  <w:num w:numId="61" w16cid:durableId="627324041">
    <w:abstractNumId w:val="2"/>
  </w:num>
  <w:num w:numId="62" w16cid:durableId="694888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4D72"/>
    <w:rsid w:val="000A43BF"/>
    <w:rsid w:val="000B00EA"/>
    <w:rsid w:val="000B5816"/>
    <w:rsid w:val="000B5AE8"/>
    <w:rsid w:val="000B7A05"/>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3E05"/>
    <w:rsid w:val="0026541E"/>
    <w:rsid w:val="0026590E"/>
    <w:rsid w:val="00267A32"/>
    <w:rsid w:val="00271B00"/>
    <w:rsid w:val="00281E21"/>
    <w:rsid w:val="00282196"/>
    <w:rsid w:val="002855B9"/>
    <w:rsid w:val="002867FB"/>
    <w:rsid w:val="00286AFC"/>
    <w:rsid w:val="002878F0"/>
    <w:rsid w:val="00294230"/>
    <w:rsid w:val="002A050C"/>
    <w:rsid w:val="002A2C11"/>
    <w:rsid w:val="002A4636"/>
    <w:rsid w:val="002A58CF"/>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D60A8"/>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2924"/>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8704C"/>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69D"/>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2592"/>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2847"/>
    <w:rsid w:val="00904177"/>
    <w:rsid w:val="009042B5"/>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0925"/>
    <w:rsid w:val="00CA17AA"/>
    <w:rsid w:val="00CB0CA2"/>
    <w:rsid w:val="00CB1504"/>
    <w:rsid w:val="00CC0D4B"/>
    <w:rsid w:val="00CC1909"/>
    <w:rsid w:val="00CC1D7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4230"/>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5BFC"/>
    <w:rsid w:val="00EE2064"/>
    <w:rsid w:val="00EE3596"/>
    <w:rsid w:val="00EE3A4B"/>
    <w:rsid w:val="00EE7A00"/>
    <w:rsid w:val="00EF6DE6"/>
    <w:rsid w:val="00F01062"/>
    <w:rsid w:val="00F025FD"/>
    <w:rsid w:val="00F05AFA"/>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1752816">
      <w:bodyDiv w:val="1"/>
      <w:marLeft w:val="0"/>
      <w:marRight w:val="0"/>
      <w:marTop w:val="0"/>
      <w:marBottom w:val="0"/>
      <w:divBdr>
        <w:top w:val="none" w:sz="0" w:space="0" w:color="auto"/>
        <w:left w:val="none" w:sz="0" w:space="0" w:color="auto"/>
        <w:bottom w:val="none" w:sz="0" w:space="0" w:color="auto"/>
        <w:right w:val="none" w:sz="0" w:space="0" w:color="auto"/>
      </w:divBdr>
    </w:div>
    <w:div w:id="783112922">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715</Words>
  <Characters>4080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2024-12-12T19:07:00Z</dcterms:created>
  <dcterms:modified xsi:type="dcterms:W3CDTF">2024-12-12T20:05:00Z</dcterms:modified>
</cp:coreProperties>
</file>