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44B8C5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1552DC">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5ADB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531284">
        <w:rPr>
          <w:rFonts w:cstheme="minorHAnsi"/>
          <w:sz w:val="20"/>
          <w:szCs w:val="20"/>
        </w:rPr>
        <w:t xml:space="preserve">           </w:t>
      </w:r>
      <w:r w:rsidR="000D7021">
        <w:rPr>
          <w:rFonts w:cstheme="minorHAnsi"/>
          <w:sz w:val="20"/>
          <w:szCs w:val="20"/>
        </w:rPr>
        <w:t xml:space="preserve">   </w:t>
      </w:r>
      <w:r w:rsidR="005B1CA4">
        <w:rPr>
          <w:rFonts w:cstheme="minorHAnsi"/>
          <w:sz w:val="20"/>
          <w:szCs w:val="20"/>
        </w:rPr>
        <w:t xml:space="preserve">  </w:t>
      </w:r>
      <w:r w:rsidR="000D7021">
        <w:rPr>
          <w:rFonts w:cstheme="minorHAnsi"/>
          <w:sz w:val="20"/>
          <w:szCs w:val="20"/>
        </w:rPr>
        <w:t xml:space="preserve"> </w:t>
      </w:r>
      <w:r w:rsidR="005B1CA4">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B3F0DF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F0D9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FE7F77"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E7F77" w14:paraId="62884146" w14:textId="77777777" w:rsidTr="00C23F75">
        <w:tc>
          <w:tcPr>
            <w:tcW w:w="557" w:type="dxa"/>
            <w:shd w:val="clear" w:color="auto" w:fill="002060"/>
          </w:tcPr>
          <w:bookmarkEnd w:id="0"/>
          <w:p w14:paraId="08976DBE" w14:textId="1E282954" w:rsidR="00A84467" w:rsidRPr="00FE7F77" w:rsidRDefault="00A84467" w:rsidP="003A3DF4">
            <w:pPr>
              <w:rPr>
                <w:rFonts w:ascii="Times New Roman" w:hAnsi="Times New Roman" w:cs="Times New Roman"/>
              </w:rPr>
            </w:pPr>
            <w:r w:rsidRPr="00FE7F77">
              <w:rPr>
                <w:rFonts w:ascii="Times New Roman" w:hAnsi="Times New Roman" w:cs="Times New Roman"/>
              </w:rPr>
              <w:t>S1</w:t>
            </w:r>
          </w:p>
        </w:tc>
        <w:tc>
          <w:tcPr>
            <w:tcW w:w="4400" w:type="dxa"/>
            <w:hideMark/>
          </w:tcPr>
          <w:p w14:paraId="3459BD68" w14:textId="77777777" w:rsidR="00A84467" w:rsidRPr="00FE7F77" w:rsidRDefault="00A84467" w:rsidP="003A3DF4">
            <w:pPr>
              <w:rPr>
                <w:rFonts w:ascii="Times New Roman" w:hAnsi="Times New Roman" w:cs="Times New Roman"/>
              </w:rPr>
            </w:pPr>
          </w:p>
        </w:tc>
        <w:tc>
          <w:tcPr>
            <w:tcW w:w="567" w:type="dxa"/>
            <w:shd w:val="clear" w:color="auto" w:fill="002060"/>
          </w:tcPr>
          <w:p w14:paraId="71C41F23" w14:textId="3236B64F" w:rsidR="00A84467" w:rsidRPr="00FE7F77" w:rsidRDefault="00A84467" w:rsidP="003A3DF4">
            <w:pPr>
              <w:rPr>
                <w:rFonts w:ascii="Times New Roman" w:hAnsi="Times New Roman" w:cs="Times New Roman"/>
              </w:rPr>
            </w:pPr>
            <w:r w:rsidRPr="00FE7F77">
              <w:rPr>
                <w:rFonts w:ascii="Times New Roman" w:hAnsi="Times New Roman" w:cs="Times New Roman"/>
              </w:rPr>
              <w:t>S</w:t>
            </w:r>
            <w:r w:rsidR="005912EF" w:rsidRPr="00FE7F77">
              <w:rPr>
                <w:rFonts w:ascii="Times New Roman" w:hAnsi="Times New Roman" w:cs="Times New Roman"/>
              </w:rPr>
              <w:t>3</w:t>
            </w:r>
          </w:p>
        </w:tc>
        <w:tc>
          <w:tcPr>
            <w:tcW w:w="4932" w:type="dxa"/>
            <w:shd w:val="clear" w:color="auto" w:fill="FFFFFF" w:themeFill="background1"/>
          </w:tcPr>
          <w:p w14:paraId="0BEB7230" w14:textId="77777777" w:rsidR="00A84467" w:rsidRPr="00FE7F77" w:rsidRDefault="00A84467" w:rsidP="003A3DF4">
            <w:pPr>
              <w:rPr>
                <w:rFonts w:ascii="Times New Roman" w:hAnsi="Times New Roman" w:cs="Times New Roman"/>
              </w:rPr>
            </w:pPr>
          </w:p>
        </w:tc>
      </w:tr>
      <w:tr w:rsidR="00A84467" w:rsidRPr="00D10E94" w14:paraId="72BFACFB" w14:textId="77777777" w:rsidTr="00447300">
        <w:tc>
          <w:tcPr>
            <w:tcW w:w="4957" w:type="dxa"/>
            <w:gridSpan w:val="2"/>
          </w:tcPr>
          <w:p w14:paraId="4AF46330" w14:textId="77777777" w:rsidR="00CD492B" w:rsidRPr="00D10E94" w:rsidRDefault="00CD492B" w:rsidP="008F41D8">
            <w:pPr>
              <w:pStyle w:val="AralkYok"/>
              <w:rPr>
                <w:rFonts w:ascii="Times New Roman" w:hAnsi="Times New Roman" w:cs="Times New Roman"/>
              </w:rPr>
            </w:pPr>
            <w:r w:rsidRPr="00D10E94">
              <w:rPr>
                <w:rFonts w:ascii="Times New Roman" w:hAnsi="Times New Roman" w:cs="Times New Roman"/>
              </w:rPr>
              <w:t xml:space="preserve">Osmanlı Devleti’nde devlet memurlarının haksız bir şekilde elde ettikleri gelir veya mülklerinin tamamına veya bir kısmına devlet tarafından el konulmaktaydı. El konulan mülkler, devlet hazinesine aktarılırdı. Fatih Sultan Mehmet Dönemi’nde bu usul etkin biçimde uygulanmaya başlandı. Osmanlılarda bu usulün yaygın ve sistemli bir şekilde uygulanması, Vezir-i Âzam Çandarlı Halil Paşa’nın mal varlığına el konulmasıyla başlamıştır. </w:t>
            </w:r>
          </w:p>
          <w:p w14:paraId="483829F8" w14:textId="2C2C0432" w:rsidR="005B1CA4" w:rsidRPr="00D10E94" w:rsidRDefault="00CD492B" w:rsidP="008F41D8">
            <w:pPr>
              <w:pStyle w:val="AralkYok"/>
              <w:rPr>
                <w:rFonts w:ascii="Times New Roman" w:hAnsi="Times New Roman" w:cs="Times New Roman"/>
                <w:b/>
                <w:bCs/>
              </w:rPr>
            </w:pPr>
            <w:r w:rsidRPr="00D10E94">
              <w:rPr>
                <w:rFonts w:ascii="Times New Roman" w:hAnsi="Times New Roman" w:cs="Times New Roman"/>
                <w:b/>
                <w:bCs/>
              </w:rPr>
              <w:t>Metinde sözü edilen usul</w:t>
            </w:r>
            <w:r w:rsidRPr="00D10E94">
              <w:rPr>
                <w:rFonts w:ascii="Times New Roman" w:hAnsi="Times New Roman" w:cs="Times New Roman"/>
                <w:b/>
                <w:bCs/>
              </w:rPr>
              <w:t>un adını yazınız.</w:t>
            </w:r>
          </w:p>
          <w:p w14:paraId="1CF63737" w14:textId="77777777" w:rsidR="00CD492B" w:rsidRPr="00D10E94" w:rsidRDefault="00CD492B" w:rsidP="008F41D8">
            <w:pPr>
              <w:pStyle w:val="AralkYok"/>
              <w:rPr>
                <w:rFonts w:ascii="Times New Roman" w:eastAsia="Arial" w:hAnsi="Times New Roman" w:cs="Times New Roman"/>
                <w:iCs/>
                <w:noProof/>
              </w:rPr>
            </w:pPr>
          </w:p>
          <w:p w14:paraId="2FEFA8C1" w14:textId="77777777" w:rsidR="005B1CA4" w:rsidRDefault="005B1CA4" w:rsidP="008F41D8">
            <w:pPr>
              <w:pStyle w:val="AralkYok"/>
              <w:rPr>
                <w:rFonts w:ascii="Times New Roman" w:eastAsia="Arial" w:hAnsi="Times New Roman" w:cs="Times New Roman"/>
                <w:iCs/>
                <w:noProof/>
              </w:rPr>
            </w:pPr>
          </w:p>
          <w:p w14:paraId="13AFBF45" w14:textId="77777777" w:rsidR="00D10E94" w:rsidRDefault="00D10E94" w:rsidP="008F41D8">
            <w:pPr>
              <w:pStyle w:val="AralkYok"/>
              <w:rPr>
                <w:rFonts w:ascii="Times New Roman" w:eastAsia="Arial" w:hAnsi="Times New Roman" w:cs="Times New Roman"/>
                <w:iCs/>
                <w:noProof/>
              </w:rPr>
            </w:pPr>
          </w:p>
          <w:p w14:paraId="7F9D365B" w14:textId="651B3F3C" w:rsidR="00D10E94" w:rsidRPr="00D10E94" w:rsidRDefault="00D10E94" w:rsidP="008F41D8">
            <w:pPr>
              <w:pStyle w:val="AralkYok"/>
              <w:rPr>
                <w:rFonts w:ascii="Times New Roman" w:eastAsia="Arial" w:hAnsi="Times New Roman" w:cs="Times New Roman"/>
                <w:iCs/>
                <w:noProof/>
              </w:rPr>
            </w:pPr>
          </w:p>
        </w:tc>
        <w:tc>
          <w:tcPr>
            <w:tcW w:w="5499" w:type="dxa"/>
            <w:gridSpan w:val="2"/>
          </w:tcPr>
          <w:p w14:paraId="0BCFD876" w14:textId="77777777" w:rsidR="00CD492B" w:rsidRPr="00D10E94" w:rsidRDefault="00CD492B" w:rsidP="00F52CF7">
            <w:pPr>
              <w:pStyle w:val="NormalWeb"/>
              <w:shd w:val="clear" w:color="auto" w:fill="FFFFFF"/>
              <w:rPr>
                <w:sz w:val="22"/>
                <w:szCs w:val="22"/>
              </w:rPr>
            </w:pPr>
            <w:r w:rsidRPr="00D10E94">
              <w:rPr>
                <w:sz w:val="22"/>
                <w:szCs w:val="22"/>
              </w:rPr>
              <w:t xml:space="preserve">I. Padişahın mutlak vekilidir. </w:t>
            </w:r>
          </w:p>
          <w:p w14:paraId="27F273F8" w14:textId="77777777" w:rsidR="00CD492B" w:rsidRPr="00D10E94" w:rsidRDefault="00CD492B" w:rsidP="00F52CF7">
            <w:pPr>
              <w:pStyle w:val="NormalWeb"/>
              <w:shd w:val="clear" w:color="auto" w:fill="FFFFFF"/>
              <w:rPr>
                <w:sz w:val="22"/>
                <w:szCs w:val="22"/>
              </w:rPr>
            </w:pPr>
            <w:r w:rsidRPr="00D10E94">
              <w:rPr>
                <w:sz w:val="22"/>
                <w:szCs w:val="22"/>
              </w:rPr>
              <w:t xml:space="preserve">II. Askerî ve siyasi konularda geniş yetkilere sahiptir. </w:t>
            </w:r>
          </w:p>
          <w:p w14:paraId="0F7EC21D" w14:textId="77777777" w:rsidR="00CD492B" w:rsidRPr="00D10E94" w:rsidRDefault="00CD492B" w:rsidP="00F52CF7">
            <w:pPr>
              <w:pStyle w:val="NormalWeb"/>
              <w:shd w:val="clear" w:color="auto" w:fill="FFFFFF"/>
              <w:rPr>
                <w:sz w:val="22"/>
                <w:szCs w:val="22"/>
              </w:rPr>
            </w:pPr>
            <w:r w:rsidRPr="00D10E94">
              <w:rPr>
                <w:sz w:val="22"/>
                <w:szCs w:val="22"/>
              </w:rPr>
              <w:t xml:space="preserve">III. İç ve dış siyasetten, devlet politikalarından sorumludur. </w:t>
            </w:r>
          </w:p>
          <w:p w14:paraId="53FB2D31" w14:textId="77777777" w:rsidR="00DF0D9A" w:rsidRPr="00D10E94" w:rsidRDefault="00CD492B" w:rsidP="00F52CF7">
            <w:pPr>
              <w:pStyle w:val="NormalWeb"/>
              <w:shd w:val="clear" w:color="auto" w:fill="FFFFFF"/>
              <w:rPr>
                <w:b/>
                <w:bCs/>
                <w:sz w:val="22"/>
                <w:szCs w:val="22"/>
              </w:rPr>
            </w:pPr>
            <w:r w:rsidRPr="00D10E94">
              <w:rPr>
                <w:b/>
                <w:bCs/>
                <w:sz w:val="22"/>
                <w:szCs w:val="22"/>
              </w:rPr>
              <w:t>Yukarıda bazı özellikleri verilen Divân-ı Hümâyun üyes</w:t>
            </w:r>
            <w:r w:rsidRPr="00D10E94">
              <w:rPr>
                <w:b/>
                <w:bCs/>
                <w:sz w:val="22"/>
                <w:szCs w:val="22"/>
              </w:rPr>
              <w:t>ini yazınız.</w:t>
            </w:r>
          </w:p>
          <w:p w14:paraId="63F709D6" w14:textId="77777777" w:rsidR="00CD492B" w:rsidRPr="00D10E94" w:rsidRDefault="00CD492B" w:rsidP="00F52CF7">
            <w:pPr>
              <w:pStyle w:val="NormalWeb"/>
              <w:shd w:val="clear" w:color="auto" w:fill="FFFFFF"/>
              <w:rPr>
                <w:sz w:val="22"/>
                <w:szCs w:val="22"/>
              </w:rPr>
            </w:pPr>
          </w:p>
          <w:p w14:paraId="4D3B307B" w14:textId="57C60BA2" w:rsidR="00CD492B" w:rsidRPr="00D10E94" w:rsidRDefault="00CD492B" w:rsidP="00F52CF7">
            <w:pPr>
              <w:pStyle w:val="NormalWeb"/>
              <w:shd w:val="clear" w:color="auto" w:fill="FFFFFF"/>
              <w:rPr>
                <w:iCs/>
                <w:noProof/>
                <w:sz w:val="22"/>
                <w:szCs w:val="22"/>
              </w:rPr>
            </w:pPr>
          </w:p>
        </w:tc>
      </w:tr>
    </w:tbl>
    <w:p w14:paraId="5B282B98" w14:textId="77777777" w:rsidR="00A0703A" w:rsidRPr="00D10E94"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4"/>
        <w:gridCol w:w="567"/>
        <w:gridCol w:w="4960"/>
      </w:tblGrid>
      <w:tr w:rsidR="00424BE1" w:rsidRPr="00D10E94" w14:paraId="4BA3EE78" w14:textId="44169730" w:rsidTr="00C678E3">
        <w:trPr>
          <w:trHeight w:val="332"/>
        </w:trPr>
        <w:tc>
          <w:tcPr>
            <w:tcW w:w="445" w:type="dxa"/>
            <w:shd w:val="clear" w:color="auto" w:fill="002060"/>
          </w:tcPr>
          <w:p w14:paraId="2CBA73D9" w14:textId="6396E311" w:rsidR="0087384A" w:rsidRPr="00D10E94" w:rsidRDefault="0087384A" w:rsidP="00F619DC">
            <w:pPr>
              <w:rPr>
                <w:rFonts w:ascii="Times New Roman" w:hAnsi="Times New Roman" w:cs="Times New Roman"/>
              </w:rPr>
            </w:pPr>
            <w:r w:rsidRPr="00D10E94">
              <w:rPr>
                <w:rFonts w:ascii="Times New Roman" w:hAnsi="Times New Roman" w:cs="Times New Roman"/>
              </w:rPr>
              <w:t>S</w:t>
            </w:r>
            <w:r w:rsidR="005912EF" w:rsidRPr="00D10E94">
              <w:rPr>
                <w:rFonts w:ascii="Times New Roman" w:hAnsi="Times New Roman" w:cs="Times New Roman"/>
              </w:rPr>
              <w:t>2</w:t>
            </w:r>
          </w:p>
        </w:tc>
        <w:tc>
          <w:tcPr>
            <w:tcW w:w="4507" w:type="dxa"/>
            <w:hideMark/>
          </w:tcPr>
          <w:p w14:paraId="449CBA4D" w14:textId="330FE59F" w:rsidR="0087384A" w:rsidRPr="00D10E94" w:rsidRDefault="0087384A" w:rsidP="00F619DC">
            <w:pPr>
              <w:rPr>
                <w:rFonts w:ascii="Times New Roman" w:hAnsi="Times New Roman" w:cs="Times New Roman"/>
              </w:rPr>
            </w:pPr>
          </w:p>
        </w:tc>
        <w:tc>
          <w:tcPr>
            <w:tcW w:w="567" w:type="dxa"/>
            <w:shd w:val="clear" w:color="auto" w:fill="002060"/>
          </w:tcPr>
          <w:p w14:paraId="56EEEACF" w14:textId="0D8D404A" w:rsidR="0087384A" w:rsidRPr="00D10E94" w:rsidRDefault="0087384A" w:rsidP="00F619DC">
            <w:pPr>
              <w:rPr>
                <w:rFonts w:ascii="Times New Roman" w:hAnsi="Times New Roman" w:cs="Times New Roman"/>
              </w:rPr>
            </w:pPr>
            <w:r w:rsidRPr="00D10E94">
              <w:rPr>
                <w:rFonts w:ascii="Times New Roman" w:hAnsi="Times New Roman" w:cs="Times New Roman"/>
              </w:rPr>
              <w:t>S</w:t>
            </w:r>
            <w:r w:rsidR="006368F8" w:rsidRPr="00D10E94">
              <w:rPr>
                <w:rFonts w:ascii="Times New Roman" w:hAnsi="Times New Roman" w:cs="Times New Roman"/>
              </w:rPr>
              <w:t>4</w:t>
            </w:r>
          </w:p>
        </w:tc>
        <w:tc>
          <w:tcPr>
            <w:tcW w:w="4961" w:type="dxa"/>
            <w:shd w:val="clear" w:color="auto" w:fill="FFFFFF" w:themeFill="background1"/>
          </w:tcPr>
          <w:p w14:paraId="31B2F08B" w14:textId="01A23606" w:rsidR="0087384A" w:rsidRPr="00D10E94" w:rsidRDefault="0087384A" w:rsidP="00F619DC">
            <w:pPr>
              <w:rPr>
                <w:rFonts w:ascii="Times New Roman" w:hAnsi="Times New Roman" w:cs="Times New Roman"/>
              </w:rPr>
            </w:pPr>
          </w:p>
        </w:tc>
      </w:tr>
      <w:tr w:rsidR="001F1989" w:rsidRPr="00D10E94" w14:paraId="7FA4D4DD" w14:textId="38C2D1BF" w:rsidTr="00C678E3">
        <w:trPr>
          <w:trHeight w:val="2303"/>
        </w:trPr>
        <w:tc>
          <w:tcPr>
            <w:tcW w:w="4952" w:type="dxa"/>
            <w:gridSpan w:val="2"/>
          </w:tcPr>
          <w:p w14:paraId="5C5FF5DD" w14:textId="77777777" w:rsidR="00AD696A" w:rsidRPr="00D10E94" w:rsidRDefault="00AD696A" w:rsidP="00AD696A">
            <w:pPr>
              <w:rPr>
                <w:rFonts w:ascii="Times New Roman" w:hAnsi="Times New Roman" w:cs="Times New Roman"/>
              </w:rPr>
            </w:pPr>
            <w:r w:rsidRPr="00D10E94">
              <w:rPr>
                <w:rFonts w:ascii="Times New Roman" w:hAnsi="Times New Roman" w:cs="Times New Roman"/>
              </w:rPr>
              <w:t>Osmanlı Devleti’nde;</w:t>
            </w:r>
          </w:p>
          <w:p w14:paraId="68680C4E" w14:textId="77777777" w:rsidR="00AD696A" w:rsidRPr="00D10E94" w:rsidRDefault="00AD696A" w:rsidP="00AD696A">
            <w:pPr>
              <w:rPr>
                <w:rFonts w:ascii="Times New Roman" w:hAnsi="Times New Roman" w:cs="Times New Roman"/>
              </w:rPr>
            </w:pPr>
            <w:r w:rsidRPr="00D10E94">
              <w:rPr>
                <w:rFonts w:ascii="Times New Roman" w:hAnsi="Times New Roman" w:cs="Times New Roman"/>
              </w:rPr>
              <w:t>I. padişahın saraydan evlenmesi,</w:t>
            </w:r>
          </w:p>
          <w:p w14:paraId="7AACF130" w14:textId="77777777" w:rsidR="00AD696A" w:rsidRPr="00D10E94" w:rsidRDefault="00AD696A" w:rsidP="00AD696A">
            <w:pPr>
              <w:rPr>
                <w:rFonts w:ascii="Times New Roman" w:hAnsi="Times New Roman" w:cs="Times New Roman"/>
              </w:rPr>
            </w:pPr>
            <w:r w:rsidRPr="00D10E94">
              <w:rPr>
                <w:rFonts w:ascii="Times New Roman" w:hAnsi="Times New Roman" w:cs="Times New Roman"/>
              </w:rPr>
              <w:t>II. ekber ve erşed sisteminin uygulanması,</w:t>
            </w:r>
          </w:p>
          <w:p w14:paraId="57ADAB02" w14:textId="77777777" w:rsidR="00AD696A" w:rsidRPr="00D10E94" w:rsidRDefault="00AD696A" w:rsidP="00AD696A">
            <w:pPr>
              <w:rPr>
                <w:rFonts w:ascii="Times New Roman" w:hAnsi="Times New Roman" w:cs="Times New Roman"/>
              </w:rPr>
            </w:pPr>
            <w:r w:rsidRPr="00D10E94">
              <w:rPr>
                <w:rFonts w:ascii="Times New Roman" w:hAnsi="Times New Roman" w:cs="Times New Roman"/>
              </w:rPr>
              <w:t>III. devşirme kökenli devlet adamlarının sadrazamlığa getirilmesi</w:t>
            </w:r>
          </w:p>
          <w:p w14:paraId="6815BBA7" w14:textId="77777777" w:rsidR="00DF0D9A" w:rsidRPr="00D10E94" w:rsidRDefault="00AD696A" w:rsidP="00AD696A">
            <w:pPr>
              <w:rPr>
                <w:rFonts w:ascii="Times New Roman" w:hAnsi="Times New Roman" w:cs="Times New Roman"/>
                <w:b/>
                <w:bCs/>
              </w:rPr>
            </w:pPr>
            <w:r w:rsidRPr="00D10E94">
              <w:rPr>
                <w:rFonts w:ascii="Times New Roman" w:hAnsi="Times New Roman" w:cs="Times New Roman"/>
                <w:b/>
                <w:bCs/>
              </w:rPr>
              <w:t>gibi uygulamaların temel amacı nedir? yazınız.</w:t>
            </w:r>
          </w:p>
          <w:p w14:paraId="6460706F" w14:textId="77777777" w:rsidR="00AD696A" w:rsidRPr="00D10E94" w:rsidRDefault="00AD696A" w:rsidP="00AD696A">
            <w:pPr>
              <w:rPr>
                <w:rFonts w:ascii="Times New Roman" w:eastAsia="Arial" w:hAnsi="Times New Roman" w:cs="Times New Roman"/>
                <w:noProof/>
              </w:rPr>
            </w:pPr>
          </w:p>
          <w:p w14:paraId="6AD7D38D" w14:textId="77777777" w:rsidR="00AD696A" w:rsidRPr="00D10E94" w:rsidRDefault="00AD696A" w:rsidP="00AD696A">
            <w:pPr>
              <w:rPr>
                <w:rFonts w:ascii="Times New Roman" w:eastAsia="Arial" w:hAnsi="Times New Roman" w:cs="Times New Roman"/>
                <w:noProof/>
              </w:rPr>
            </w:pPr>
          </w:p>
          <w:p w14:paraId="054693E8" w14:textId="3C864D35" w:rsidR="00AD696A" w:rsidRPr="00D10E94" w:rsidRDefault="00AD696A" w:rsidP="00AD696A">
            <w:pPr>
              <w:rPr>
                <w:rFonts w:ascii="Times New Roman" w:eastAsia="Arial" w:hAnsi="Times New Roman" w:cs="Times New Roman"/>
                <w:noProof/>
              </w:rPr>
            </w:pPr>
          </w:p>
        </w:tc>
        <w:tc>
          <w:tcPr>
            <w:tcW w:w="5528" w:type="dxa"/>
            <w:gridSpan w:val="2"/>
          </w:tcPr>
          <w:p w14:paraId="0BF3E2FF" w14:textId="77777777" w:rsidR="00DF0D9A" w:rsidRPr="00D10E94" w:rsidRDefault="00AD696A" w:rsidP="00AD696A">
            <w:pPr>
              <w:rPr>
                <w:rFonts w:ascii="Times New Roman" w:hAnsi="Times New Roman" w:cs="Times New Roman"/>
              </w:rPr>
            </w:pPr>
            <w:r w:rsidRPr="00D10E94">
              <w:rPr>
                <w:rFonts w:ascii="Times New Roman" w:hAnsi="Times New Roman" w:cs="Times New Roman"/>
                <w:noProof/>
              </w:rPr>
              <w:t>Yukarıda verilen tabloda görevi verilen E</w:t>
            </w:r>
            <w:r w:rsidRPr="00D10E94">
              <w:rPr>
                <w:rFonts w:ascii="Times New Roman" w:hAnsi="Times New Roman" w:cs="Times New Roman"/>
              </w:rPr>
              <w:t xml:space="preserve">nderun’daki </w:t>
            </w:r>
            <w:r w:rsidRPr="00D10E94">
              <w:rPr>
                <w:rFonts w:ascii="Times New Roman" w:hAnsi="Times New Roman" w:cs="Times New Roman"/>
              </w:rPr>
              <w:t>H</w:t>
            </w:r>
            <w:r w:rsidRPr="00D10E94">
              <w:rPr>
                <w:rFonts w:ascii="Times New Roman" w:hAnsi="Times New Roman" w:cs="Times New Roman"/>
              </w:rPr>
              <w:t>izmetliler</w:t>
            </w:r>
            <w:r w:rsidRPr="00D10E94">
              <w:rPr>
                <w:rFonts w:ascii="Times New Roman" w:hAnsi="Times New Roman" w:cs="Times New Roman"/>
              </w:rPr>
              <w:t>i noktalı yerlere yazınız.</w:t>
            </w:r>
          </w:p>
          <w:p w14:paraId="778F827A" w14:textId="77777777" w:rsidR="00AD696A" w:rsidRPr="00D10E94" w:rsidRDefault="00AD696A" w:rsidP="00AD696A">
            <w:pPr>
              <w:rPr>
                <w:rFonts w:ascii="Times New Roman" w:hAnsi="Times New Roman" w:cs="Times New Roman"/>
                <w:noProof/>
              </w:rPr>
            </w:pPr>
            <w:r w:rsidRPr="00D10E94">
              <w:rPr>
                <w:rFonts w:ascii="Times New Roman" w:hAnsi="Times New Roman" w:cs="Times New Roman"/>
                <w:noProof/>
                <w14:ligatures w14:val="standardContextual"/>
              </w:rPr>
              <w:drawing>
                <wp:inline distT="0" distB="0" distL="0" distR="0" wp14:anchorId="146FF9F2" wp14:editId="51C04CD4">
                  <wp:extent cx="3025402" cy="2057578"/>
                  <wp:effectExtent l="0" t="0" r="3810" b="0"/>
                  <wp:docPr id="102162667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626670" name="Resim 1021626670"/>
                          <pic:cNvPicPr/>
                        </pic:nvPicPr>
                        <pic:blipFill>
                          <a:blip r:embed="rId17">
                            <a:extLst>
                              <a:ext uri="{28A0092B-C50C-407E-A947-70E740481C1C}">
                                <a14:useLocalDpi xmlns:a14="http://schemas.microsoft.com/office/drawing/2010/main" val="0"/>
                              </a:ext>
                            </a:extLst>
                          </a:blip>
                          <a:stretch>
                            <a:fillRect/>
                          </a:stretch>
                        </pic:blipFill>
                        <pic:spPr>
                          <a:xfrm>
                            <a:off x="0" y="0"/>
                            <a:ext cx="3025402" cy="2057578"/>
                          </a:xfrm>
                          <a:prstGeom prst="rect">
                            <a:avLst/>
                          </a:prstGeom>
                        </pic:spPr>
                      </pic:pic>
                    </a:graphicData>
                  </a:graphic>
                </wp:inline>
              </w:drawing>
            </w:r>
          </w:p>
          <w:p w14:paraId="24F570A5" w14:textId="1A1E38A6" w:rsidR="00AD696A" w:rsidRPr="00D10E94" w:rsidRDefault="00AD696A" w:rsidP="00AD696A">
            <w:pPr>
              <w:rPr>
                <w:rFonts w:ascii="Times New Roman" w:hAnsi="Times New Roman" w:cs="Times New Roman"/>
                <w:noProof/>
              </w:rPr>
            </w:pPr>
          </w:p>
        </w:tc>
      </w:tr>
    </w:tbl>
    <w:p w14:paraId="31508DC6" w14:textId="77777777" w:rsidR="006368F8" w:rsidRPr="00D10E94" w:rsidRDefault="006368F8" w:rsidP="00F619DC">
      <w:pPr>
        <w:rPr>
          <w:rFonts w:ascii="Times New Roman" w:hAnsi="Times New Roman" w:cs="Times New Roman"/>
        </w:rPr>
      </w:pPr>
    </w:p>
    <w:p w14:paraId="15A0AB0F" w14:textId="77777777" w:rsidR="003E38A5" w:rsidRPr="00D10E94" w:rsidRDefault="003E38A5" w:rsidP="00F619DC">
      <w:pPr>
        <w:rPr>
          <w:rFonts w:ascii="Times New Roman" w:hAnsi="Times New Roman" w:cs="Times New Roman"/>
        </w:rPr>
      </w:pPr>
    </w:p>
    <w:p w14:paraId="4D5EE3AF" w14:textId="77777777" w:rsidR="008D4D14" w:rsidRPr="00D10E94" w:rsidRDefault="008D4D14" w:rsidP="00F619DC">
      <w:pPr>
        <w:rPr>
          <w:rFonts w:ascii="Times New Roman" w:hAnsi="Times New Roman" w:cs="Times New Roman"/>
        </w:rPr>
      </w:pPr>
    </w:p>
    <w:p w14:paraId="6E29A255" w14:textId="77777777" w:rsidR="008D4D14" w:rsidRPr="00D10E94" w:rsidRDefault="008D4D14" w:rsidP="00F619DC">
      <w:pPr>
        <w:rPr>
          <w:rFonts w:ascii="Times New Roman" w:hAnsi="Times New Roman" w:cs="Times New Roman"/>
        </w:rPr>
      </w:pPr>
    </w:p>
    <w:p w14:paraId="4AD6C398" w14:textId="77777777" w:rsidR="00AD696A" w:rsidRPr="00D10E94" w:rsidRDefault="00AD696A" w:rsidP="00F619DC">
      <w:pPr>
        <w:rPr>
          <w:rFonts w:ascii="Times New Roman" w:hAnsi="Times New Roman" w:cs="Times New Roman"/>
        </w:rPr>
      </w:pPr>
    </w:p>
    <w:p w14:paraId="0CF2DAD8" w14:textId="77777777" w:rsidR="00AD696A" w:rsidRPr="00D10E94" w:rsidRDefault="00AD696A" w:rsidP="00F619DC">
      <w:pPr>
        <w:rPr>
          <w:rFonts w:ascii="Times New Roman" w:hAnsi="Times New Roman" w:cs="Times New Roman"/>
        </w:rPr>
      </w:pPr>
    </w:p>
    <w:p w14:paraId="4503601D" w14:textId="77777777" w:rsidR="00AD696A" w:rsidRPr="00D10E94" w:rsidRDefault="00AD696A"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D10E94" w14:paraId="30A9BFD1" w14:textId="77777777" w:rsidTr="00A87502">
        <w:tc>
          <w:tcPr>
            <w:tcW w:w="557" w:type="dxa"/>
            <w:shd w:val="clear" w:color="auto" w:fill="002060"/>
          </w:tcPr>
          <w:p w14:paraId="7DCCBB3B" w14:textId="4DB9EB60" w:rsidR="00AE0A66" w:rsidRPr="00D10E94" w:rsidRDefault="00AE0A66" w:rsidP="00274339">
            <w:pPr>
              <w:rPr>
                <w:rFonts w:ascii="Times New Roman" w:hAnsi="Times New Roman" w:cs="Times New Roman"/>
              </w:rPr>
            </w:pPr>
            <w:r w:rsidRPr="00D10E94">
              <w:rPr>
                <w:rFonts w:ascii="Times New Roman" w:hAnsi="Times New Roman" w:cs="Times New Roman"/>
              </w:rPr>
              <w:lastRenderedPageBreak/>
              <w:t>S5</w:t>
            </w:r>
          </w:p>
        </w:tc>
        <w:tc>
          <w:tcPr>
            <w:tcW w:w="4400" w:type="dxa"/>
          </w:tcPr>
          <w:p w14:paraId="3237AF69" w14:textId="77777777" w:rsidR="00AE0A66" w:rsidRPr="00D10E94" w:rsidRDefault="00AE0A66" w:rsidP="00A87502">
            <w:pPr>
              <w:rPr>
                <w:rFonts w:ascii="Times New Roman" w:hAnsi="Times New Roman" w:cs="Times New Roman"/>
              </w:rPr>
            </w:pPr>
          </w:p>
        </w:tc>
        <w:tc>
          <w:tcPr>
            <w:tcW w:w="562" w:type="dxa"/>
            <w:shd w:val="clear" w:color="auto" w:fill="002060"/>
          </w:tcPr>
          <w:p w14:paraId="1D51150E" w14:textId="7A8591E2" w:rsidR="00AE0A66" w:rsidRPr="00D10E94" w:rsidRDefault="00AE0A66" w:rsidP="00A87502">
            <w:pPr>
              <w:rPr>
                <w:rFonts w:ascii="Times New Roman" w:hAnsi="Times New Roman" w:cs="Times New Roman"/>
              </w:rPr>
            </w:pPr>
            <w:r w:rsidRPr="00D10E94">
              <w:rPr>
                <w:rFonts w:ascii="Times New Roman" w:hAnsi="Times New Roman" w:cs="Times New Roman"/>
              </w:rPr>
              <w:t>S</w:t>
            </w:r>
            <w:r w:rsidR="00531284" w:rsidRPr="00D10E94">
              <w:rPr>
                <w:rFonts w:ascii="Times New Roman" w:hAnsi="Times New Roman" w:cs="Times New Roman"/>
              </w:rPr>
              <w:t>8</w:t>
            </w:r>
          </w:p>
        </w:tc>
        <w:tc>
          <w:tcPr>
            <w:tcW w:w="4937" w:type="dxa"/>
            <w:shd w:val="clear" w:color="auto" w:fill="FFFFFF" w:themeFill="background1"/>
          </w:tcPr>
          <w:p w14:paraId="4AA17F9E" w14:textId="77777777" w:rsidR="00AE0A66" w:rsidRPr="00D10E94" w:rsidRDefault="00AE0A66" w:rsidP="00A87502">
            <w:pPr>
              <w:rPr>
                <w:rFonts w:ascii="Times New Roman" w:hAnsi="Times New Roman" w:cs="Times New Roman"/>
              </w:rPr>
            </w:pPr>
          </w:p>
        </w:tc>
      </w:tr>
      <w:tr w:rsidR="00AE0A66" w:rsidRPr="00D10E94" w14:paraId="72DDD39F" w14:textId="77777777" w:rsidTr="00A87502">
        <w:tc>
          <w:tcPr>
            <w:tcW w:w="4957" w:type="dxa"/>
            <w:gridSpan w:val="2"/>
          </w:tcPr>
          <w:p w14:paraId="0C531118" w14:textId="77777777" w:rsidR="00AD696A" w:rsidRPr="00D10E94" w:rsidRDefault="00AD696A" w:rsidP="00B709B7">
            <w:pPr>
              <w:rPr>
                <w:rFonts w:ascii="Times New Roman" w:hAnsi="Times New Roman" w:cs="Times New Roman"/>
              </w:rPr>
            </w:pPr>
            <w:r w:rsidRPr="00D10E94">
              <w:rPr>
                <w:rFonts w:ascii="Times New Roman" w:hAnsi="Times New Roman" w:cs="Times New Roman"/>
              </w:rPr>
              <w:t xml:space="preserve">Portekiz, </w:t>
            </w:r>
          </w:p>
          <w:p w14:paraId="5E6EBAF6" w14:textId="590768F9" w:rsidR="00AD696A" w:rsidRPr="00D10E94" w:rsidRDefault="00AD696A" w:rsidP="00B709B7">
            <w:pPr>
              <w:rPr>
                <w:rFonts w:ascii="Times New Roman" w:hAnsi="Times New Roman" w:cs="Times New Roman"/>
              </w:rPr>
            </w:pPr>
            <w:r w:rsidRPr="00D10E94">
              <w:rPr>
                <w:rFonts w:ascii="Times New Roman" w:hAnsi="Times New Roman" w:cs="Times New Roman"/>
              </w:rPr>
              <w:t xml:space="preserve">• Osmanlı Devleti’ne karşı Fas’taki hâkimiyet mücadelesini kaybetti. </w:t>
            </w:r>
          </w:p>
          <w:p w14:paraId="0D96E79D" w14:textId="77777777" w:rsidR="00AD696A" w:rsidRPr="00D10E94" w:rsidRDefault="00AD696A" w:rsidP="00B709B7">
            <w:pPr>
              <w:rPr>
                <w:rFonts w:ascii="Times New Roman" w:hAnsi="Times New Roman" w:cs="Times New Roman"/>
              </w:rPr>
            </w:pPr>
            <w:r w:rsidRPr="00D10E94">
              <w:rPr>
                <w:rFonts w:ascii="Times New Roman" w:hAnsi="Times New Roman" w:cs="Times New Roman"/>
              </w:rPr>
              <w:t xml:space="preserve">• Donanması ağır darbe aldı. </w:t>
            </w:r>
          </w:p>
          <w:p w14:paraId="43427767" w14:textId="77777777" w:rsidR="00AD696A" w:rsidRPr="00D10E94" w:rsidRDefault="00AD696A" w:rsidP="00B709B7">
            <w:pPr>
              <w:rPr>
                <w:rFonts w:ascii="Times New Roman" w:hAnsi="Times New Roman" w:cs="Times New Roman"/>
              </w:rPr>
            </w:pPr>
            <w:r w:rsidRPr="00D10E94">
              <w:rPr>
                <w:rFonts w:ascii="Times New Roman" w:hAnsi="Times New Roman" w:cs="Times New Roman"/>
              </w:rPr>
              <w:t xml:space="preserve">• Akdeniz ve diğer bölgelerdeki sömürgelerini kaybederek sömürgecilik rekabetinde geri plana düştü. </w:t>
            </w:r>
          </w:p>
          <w:p w14:paraId="336F2BF0" w14:textId="032A0F24" w:rsidR="00FE7F77" w:rsidRPr="00D10E94" w:rsidRDefault="00AD696A" w:rsidP="00B709B7">
            <w:pPr>
              <w:rPr>
                <w:rFonts w:ascii="Times New Roman" w:eastAsia="Arial" w:hAnsi="Times New Roman" w:cs="Times New Roman"/>
                <w:b/>
                <w:bCs/>
                <w:noProof/>
              </w:rPr>
            </w:pPr>
            <w:r w:rsidRPr="00D10E94">
              <w:rPr>
                <w:rFonts w:ascii="Times New Roman" w:hAnsi="Times New Roman" w:cs="Times New Roman"/>
                <w:b/>
                <w:bCs/>
              </w:rPr>
              <w:t>Sonuçları hakkında bilgi verilen savaş</w:t>
            </w:r>
            <w:r w:rsidRPr="00D10E94">
              <w:rPr>
                <w:rFonts w:ascii="Times New Roman" w:hAnsi="Times New Roman" w:cs="Times New Roman"/>
                <w:b/>
                <w:bCs/>
              </w:rPr>
              <w:t xml:space="preserve">ın adını yazınız </w:t>
            </w:r>
          </w:p>
          <w:p w14:paraId="426D8A05" w14:textId="77777777" w:rsidR="00FE7F77" w:rsidRPr="00D10E94" w:rsidRDefault="00FE7F77" w:rsidP="00B709B7">
            <w:pPr>
              <w:rPr>
                <w:rFonts w:ascii="Times New Roman" w:eastAsia="Arial" w:hAnsi="Times New Roman" w:cs="Times New Roman"/>
                <w:noProof/>
              </w:rPr>
            </w:pPr>
          </w:p>
          <w:p w14:paraId="712B8824" w14:textId="77777777" w:rsidR="00FE7F77" w:rsidRPr="00D10E94" w:rsidRDefault="00FE7F77" w:rsidP="00B709B7">
            <w:pPr>
              <w:rPr>
                <w:rFonts w:ascii="Times New Roman" w:eastAsia="Arial" w:hAnsi="Times New Roman" w:cs="Times New Roman"/>
                <w:noProof/>
              </w:rPr>
            </w:pPr>
          </w:p>
          <w:p w14:paraId="1EBC7E8C" w14:textId="77777777" w:rsidR="00FE7F77" w:rsidRPr="00D10E94" w:rsidRDefault="00FE7F77" w:rsidP="00B709B7">
            <w:pPr>
              <w:rPr>
                <w:rFonts w:ascii="Times New Roman" w:eastAsia="Arial" w:hAnsi="Times New Roman" w:cs="Times New Roman"/>
                <w:noProof/>
              </w:rPr>
            </w:pPr>
          </w:p>
          <w:p w14:paraId="478D069B" w14:textId="77777777" w:rsidR="00FE7F77" w:rsidRPr="00D10E94" w:rsidRDefault="00FE7F77" w:rsidP="00B709B7">
            <w:pPr>
              <w:rPr>
                <w:rFonts w:ascii="Times New Roman" w:eastAsia="Arial" w:hAnsi="Times New Roman" w:cs="Times New Roman"/>
                <w:noProof/>
              </w:rPr>
            </w:pPr>
          </w:p>
          <w:p w14:paraId="18759029" w14:textId="77777777" w:rsidR="00FE7F77" w:rsidRPr="00D10E94" w:rsidRDefault="00FE7F77" w:rsidP="00B709B7">
            <w:pPr>
              <w:rPr>
                <w:rFonts w:ascii="Times New Roman" w:eastAsia="Arial" w:hAnsi="Times New Roman" w:cs="Times New Roman"/>
                <w:noProof/>
              </w:rPr>
            </w:pPr>
          </w:p>
          <w:p w14:paraId="11746048" w14:textId="46BACE36" w:rsidR="00FE7F77" w:rsidRPr="00D10E94" w:rsidRDefault="00FE7F77" w:rsidP="00B709B7">
            <w:pPr>
              <w:rPr>
                <w:rFonts w:ascii="Times New Roman" w:eastAsia="Arial" w:hAnsi="Times New Roman" w:cs="Times New Roman"/>
                <w:noProof/>
              </w:rPr>
            </w:pPr>
          </w:p>
        </w:tc>
        <w:tc>
          <w:tcPr>
            <w:tcW w:w="5499" w:type="dxa"/>
            <w:gridSpan w:val="2"/>
          </w:tcPr>
          <w:p w14:paraId="66E98BB9" w14:textId="77777777" w:rsidR="00AD696A" w:rsidRPr="00D10E94" w:rsidRDefault="00AD696A" w:rsidP="003E38A5">
            <w:pPr>
              <w:pStyle w:val="NormalWeb"/>
              <w:shd w:val="clear" w:color="auto" w:fill="FFFFFF"/>
              <w:spacing w:before="0" w:after="0"/>
              <w:rPr>
                <w:sz w:val="22"/>
                <w:szCs w:val="22"/>
              </w:rPr>
            </w:pPr>
            <w:r w:rsidRPr="00D10E94">
              <w:rPr>
                <w:sz w:val="22"/>
                <w:szCs w:val="22"/>
              </w:rPr>
              <w:t>Müslümanlarca kutsal sayılan Mekke ve Medine’nin Memlûklere bağlı olması, Müslümanların dinî başkanı olarak kabul edilen Abbasi halifesinin Mısır’da oturması, Memlûklere, İslam dünyasında üstünlük sağlamaktaydı.</w:t>
            </w:r>
          </w:p>
          <w:p w14:paraId="6A48268C" w14:textId="45D343D8" w:rsidR="0002322B" w:rsidRPr="00D10E94" w:rsidRDefault="00AD696A" w:rsidP="003E38A5">
            <w:pPr>
              <w:pStyle w:val="NormalWeb"/>
              <w:shd w:val="clear" w:color="auto" w:fill="FFFFFF"/>
              <w:spacing w:before="0" w:after="0"/>
              <w:rPr>
                <w:b/>
                <w:bCs/>
                <w:sz w:val="22"/>
                <w:szCs w:val="22"/>
              </w:rPr>
            </w:pPr>
            <w:r w:rsidRPr="00D10E94">
              <w:rPr>
                <w:sz w:val="22"/>
                <w:szCs w:val="22"/>
              </w:rPr>
              <w:t xml:space="preserve"> </w:t>
            </w:r>
            <w:r w:rsidRPr="00D10E94">
              <w:rPr>
                <w:b/>
                <w:bCs/>
                <w:sz w:val="22"/>
                <w:szCs w:val="22"/>
              </w:rPr>
              <w:t>Memlûklerin bu durumuna Osmanlı padişahlarından hangisi son vermiştir?</w:t>
            </w:r>
            <w:r w:rsidRPr="00D10E94">
              <w:rPr>
                <w:b/>
                <w:bCs/>
                <w:sz w:val="22"/>
                <w:szCs w:val="22"/>
              </w:rPr>
              <w:t xml:space="preserve"> Yazınız</w:t>
            </w:r>
          </w:p>
          <w:p w14:paraId="0E46EB90" w14:textId="77777777" w:rsidR="0002322B" w:rsidRPr="00D10E94" w:rsidRDefault="0002322B" w:rsidP="003E38A5">
            <w:pPr>
              <w:pStyle w:val="NormalWeb"/>
              <w:shd w:val="clear" w:color="auto" w:fill="FFFFFF"/>
              <w:spacing w:before="0" w:after="0"/>
              <w:rPr>
                <w:rStyle w:val="Gl"/>
                <w:b w:val="0"/>
                <w:bCs w:val="0"/>
                <w:color w:val="212529"/>
                <w:sz w:val="22"/>
                <w:szCs w:val="22"/>
                <w:shd w:val="clear" w:color="auto" w:fill="FFFFFF"/>
              </w:rPr>
            </w:pPr>
          </w:p>
          <w:p w14:paraId="5ED19895" w14:textId="77777777" w:rsidR="005B1CA4" w:rsidRPr="00D10E94" w:rsidRDefault="005B1CA4" w:rsidP="003E38A5">
            <w:pPr>
              <w:pStyle w:val="NormalWeb"/>
              <w:shd w:val="clear" w:color="auto" w:fill="FFFFFF"/>
              <w:spacing w:before="0" w:after="0"/>
              <w:rPr>
                <w:rStyle w:val="Gl"/>
                <w:b w:val="0"/>
                <w:bCs w:val="0"/>
                <w:color w:val="212529"/>
                <w:sz w:val="22"/>
                <w:szCs w:val="22"/>
                <w:shd w:val="clear" w:color="auto" w:fill="FFFFFF"/>
              </w:rPr>
            </w:pPr>
          </w:p>
          <w:p w14:paraId="499D53AD" w14:textId="77777777" w:rsidR="005B1CA4" w:rsidRPr="00D10E94" w:rsidRDefault="005B1CA4" w:rsidP="003E38A5">
            <w:pPr>
              <w:pStyle w:val="NormalWeb"/>
              <w:shd w:val="clear" w:color="auto" w:fill="FFFFFF"/>
              <w:spacing w:before="0" w:after="0"/>
              <w:rPr>
                <w:rStyle w:val="Gl"/>
                <w:b w:val="0"/>
                <w:bCs w:val="0"/>
                <w:color w:val="212529"/>
                <w:sz w:val="22"/>
                <w:szCs w:val="22"/>
                <w:shd w:val="clear" w:color="auto" w:fill="FFFFFF"/>
              </w:rPr>
            </w:pPr>
          </w:p>
          <w:p w14:paraId="13C47589" w14:textId="47CC2718" w:rsidR="005B1CA4" w:rsidRPr="00D10E94" w:rsidRDefault="005B1CA4" w:rsidP="003E38A5">
            <w:pPr>
              <w:pStyle w:val="NormalWeb"/>
              <w:shd w:val="clear" w:color="auto" w:fill="FFFFFF"/>
              <w:spacing w:before="0" w:after="0"/>
              <w:rPr>
                <w:noProof/>
                <w:sz w:val="22"/>
                <w:szCs w:val="22"/>
              </w:rPr>
            </w:pPr>
          </w:p>
        </w:tc>
      </w:tr>
    </w:tbl>
    <w:p w14:paraId="3076A62E" w14:textId="77777777" w:rsidR="00AE0A66" w:rsidRPr="00D10E94"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10E94" w14:paraId="7343182E" w14:textId="77777777" w:rsidTr="00C23F75">
        <w:tc>
          <w:tcPr>
            <w:tcW w:w="557" w:type="dxa"/>
            <w:shd w:val="clear" w:color="auto" w:fill="002060"/>
          </w:tcPr>
          <w:p w14:paraId="5833B3A8" w14:textId="1D65F6ED" w:rsidR="0087384A" w:rsidRPr="00D10E94" w:rsidRDefault="0087384A" w:rsidP="00F619DC">
            <w:pPr>
              <w:rPr>
                <w:rFonts w:ascii="Times New Roman" w:hAnsi="Times New Roman" w:cs="Times New Roman"/>
              </w:rPr>
            </w:pPr>
            <w:r w:rsidRPr="00D10E94">
              <w:rPr>
                <w:rFonts w:ascii="Times New Roman" w:hAnsi="Times New Roman" w:cs="Times New Roman"/>
              </w:rPr>
              <w:t>S</w:t>
            </w:r>
            <w:r w:rsidR="006368F8" w:rsidRPr="00D10E94">
              <w:rPr>
                <w:rFonts w:ascii="Times New Roman" w:hAnsi="Times New Roman" w:cs="Times New Roman"/>
              </w:rPr>
              <w:t>6</w:t>
            </w:r>
          </w:p>
        </w:tc>
        <w:tc>
          <w:tcPr>
            <w:tcW w:w="4400" w:type="dxa"/>
          </w:tcPr>
          <w:p w14:paraId="19DCA4EE" w14:textId="0177439F" w:rsidR="0087384A" w:rsidRPr="00D10E94" w:rsidRDefault="0087384A" w:rsidP="00F619DC">
            <w:pPr>
              <w:rPr>
                <w:rFonts w:ascii="Times New Roman" w:hAnsi="Times New Roman" w:cs="Times New Roman"/>
              </w:rPr>
            </w:pPr>
          </w:p>
        </w:tc>
        <w:tc>
          <w:tcPr>
            <w:tcW w:w="562" w:type="dxa"/>
            <w:shd w:val="clear" w:color="auto" w:fill="002060"/>
          </w:tcPr>
          <w:p w14:paraId="40B004BE" w14:textId="6BB1BBAB" w:rsidR="0087384A" w:rsidRPr="00D10E94" w:rsidRDefault="0087384A" w:rsidP="00F619DC">
            <w:pPr>
              <w:rPr>
                <w:rFonts w:ascii="Times New Roman" w:hAnsi="Times New Roman" w:cs="Times New Roman"/>
              </w:rPr>
            </w:pPr>
            <w:r w:rsidRPr="00D10E94">
              <w:rPr>
                <w:rFonts w:ascii="Times New Roman" w:hAnsi="Times New Roman" w:cs="Times New Roman"/>
              </w:rPr>
              <w:t>S</w:t>
            </w:r>
            <w:r w:rsidR="00531284" w:rsidRPr="00D10E94">
              <w:rPr>
                <w:rFonts w:ascii="Times New Roman" w:hAnsi="Times New Roman" w:cs="Times New Roman"/>
              </w:rPr>
              <w:t>9</w:t>
            </w:r>
          </w:p>
        </w:tc>
        <w:tc>
          <w:tcPr>
            <w:tcW w:w="4937" w:type="dxa"/>
            <w:shd w:val="clear" w:color="auto" w:fill="FFFFFF" w:themeFill="background1"/>
          </w:tcPr>
          <w:p w14:paraId="56B184DE" w14:textId="05FC7170" w:rsidR="0087384A" w:rsidRPr="00D10E94" w:rsidRDefault="0087384A" w:rsidP="00F619DC">
            <w:pPr>
              <w:rPr>
                <w:rFonts w:ascii="Times New Roman" w:hAnsi="Times New Roman" w:cs="Times New Roman"/>
              </w:rPr>
            </w:pPr>
          </w:p>
        </w:tc>
      </w:tr>
      <w:tr w:rsidR="0087384A" w:rsidRPr="00D10E94" w14:paraId="0C299948" w14:textId="77777777" w:rsidTr="006368F8">
        <w:tc>
          <w:tcPr>
            <w:tcW w:w="4957" w:type="dxa"/>
            <w:gridSpan w:val="2"/>
          </w:tcPr>
          <w:p w14:paraId="387A5518" w14:textId="77777777" w:rsidR="00D10E94" w:rsidRPr="00D10E94" w:rsidRDefault="00D10E94" w:rsidP="006E0B28">
            <w:pPr>
              <w:pStyle w:val="AralkYok"/>
              <w:rPr>
                <w:rFonts w:ascii="Times New Roman" w:hAnsi="Times New Roman" w:cs="Times New Roman"/>
              </w:rPr>
            </w:pPr>
            <w:r w:rsidRPr="00D10E94">
              <w:rPr>
                <w:rFonts w:ascii="Times New Roman" w:hAnsi="Times New Roman" w:cs="Times New Roman"/>
              </w:rPr>
              <w:t>• Hint denizlerinde Portekiz’e karşı Gucerat’ı, Endonezya’da Açe Sultanlığı’nı himaye etmesi</w:t>
            </w:r>
          </w:p>
          <w:p w14:paraId="7525E2FF" w14:textId="77777777" w:rsidR="00D10E94" w:rsidRPr="00D10E94" w:rsidRDefault="00D10E94" w:rsidP="006E0B28">
            <w:pPr>
              <w:pStyle w:val="AralkYok"/>
              <w:rPr>
                <w:rFonts w:ascii="Times New Roman" w:hAnsi="Times New Roman" w:cs="Times New Roman"/>
              </w:rPr>
            </w:pPr>
            <w:r w:rsidRPr="00D10E94">
              <w:rPr>
                <w:rFonts w:ascii="Times New Roman" w:hAnsi="Times New Roman" w:cs="Times New Roman"/>
              </w:rPr>
              <w:t xml:space="preserve"> • Portekiz’e karşı Kızıldeniz, Basra Körfezi ve Hind Okyanusu’na donanma göndermesi </w:t>
            </w:r>
          </w:p>
          <w:p w14:paraId="27475B26" w14:textId="77777777" w:rsidR="00D10E94" w:rsidRPr="00D10E94" w:rsidRDefault="00D10E94" w:rsidP="006E0B28">
            <w:pPr>
              <w:pStyle w:val="AralkYok"/>
              <w:rPr>
                <w:rFonts w:ascii="Times New Roman" w:hAnsi="Times New Roman" w:cs="Times New Roman"/>
              </w:rPr>
            </w:pPr>
            <w:r w:rsidRPr="00D10E94">
              <w:rPr>
                <w:rFonts w:ascii="Times New Roman" w:hAnsi="Times New Roman" w:cs="Times New Roman"/>
              </w:rPr>
              <w:t>• Akdeniz’de İspanya ile mücadele etmesi</w:t>
            </w:r>
          </w:p>
          <w:p w14:paraId="76338F4C" w14:textId="0D5DA653" w:rsidR="005B1CA4" w:rsidRPr="00D10E94" w:rsidRDefault="00D10E94" w:rsidP="006E0B28">
            <w:pPr>
              <w:pStyle w:val="AralkYok"/>
              <w:rPr>
                <w:rStyle w:val="Gl"/>
                <w:rFonts w:ascii="Times New Roman" w:hAnsi="Times New Roman" w:cs="Times New Roman"/>
                <w:b w:val="0"/>
                <w:bCs w:val="0"/>
                <w:color w:val="212529"/>
                <w:shd w:val="clear" w:color="auto" w:fill="FFFFFF"/>
              </w:rPr>
            </w:pPr>
            <w:r w:rsidRPr="00D10E94">
              <w:rPr>
                <w:rFonts w:ascii="Times New Roman" w:hAnsi="Times New Roman" w:cs="Times New Roman"/>
              </w:rPr>
              <w:t xml:space="preserve"> </w:t>
            </w:r>
            <w:r w:rsidRPr="00D10E94">
              <w:rPr>
                <w:rFonts w:ascii="Times New Roman" w:hAnsi="Times New Roman" w:cs="Times New Roman"/>
                <w:b/>
                <w:bCs/>
              </w:rPr>
              <w:t>XVI. yüzyılda Osmanlı Devleti’nin uyguladığı bu stratejilerin</w:t>
            </w:r>
            <w:r w:rsidRPr="00D10E94">
              <w:rPr>
                <w:rFonts w:ascii="Times New Roman" w:hAnsi="Times New Roman" w:cs="Times New Roman"/>
                <w:b/>
                <w:bCs/>
              </w:rPr>
              <w:t xml:space="preserve"> temel amacı nedir? Yazınız.</w:t>
            </w:r>
          </w:p>
          <w:p w14:paraId="1EA63F52" w14:textId="77777777" w:rsidR="005B1CA4" w:rsidRPr="00D10E94" w:rsidRDefault="005B1CA4" w:rsidP="006E0B28">
            <w:pPr>
              <w:pStyle w:val="AralkYok"/>
              <w:rPr>
                <w:rStyle w:val="Gl"/>
                <w:rFonts w:ascii="Times New Roman" w:hAnsi="Times New Roman" w:cs="Times New Roman"/>
                <w:b w:val="0"/>
                <w:bCs w:val="0"/>
                <w:color w:val="212529"/>
                <w:shd w:val="clear" w:color="auto" w:fill="FFFFFF"/>
              </w:rPr>
            </w:pPr>
          </w:p>
          <w:p w14:paraId="3512286B" w14:textId="77777777" w:rsidR="00A4080F" w:rsidRPr="00D10E94" w:rsidRDefault="00A4080F" w:rsidP="006E0B28">
            <w:pPr>
              <w:pStyle w:val="AralkYok"/>
              <w:rPr>
                <w:rStyle w:val="Gl"/>
                <w:rFonts w:ascii="Times New Roman" w:hAnsi="Times New Roman" w:cs="Times New Roman"/>
                <w:b w:val="0"/>
                <w:bCs w:val="0"/>
                <w:color w:val="212529"/>
                <w:shd w:val="clear" w:color="auto" w:fill="FFFFFF"/>
              </w:rPr>
            </w:pPr>
          </w:p>
          <w:p w14:paraId="0A78BB2B" w14:textId="77777777" w:rsidR="005B1CA4" w:rsidRDefault="005B1CA4" w:rsidP="006E0B28">
            <w:pPr>
              <w:pStyle w:val="AralkYok"/>
              <w:rPr>
                <w:rFonts w:ascii="Times New Roman" w:eastAsia="Arial" w:hAnsi="Times New Roman" w:cs="Times New Roman"/>
                <w:noProof/>
              </w:rPr>
            </w:pPr>
          </w:p>
          <w:p w14:paraId="1321C900" w14:textId="77777777" w:rsidR="00D10E94" w:rsidRPr="00D10E94" w:rsidRDefault="00D10E94" w:rsidP="006E0B28">
            <w:pPr>
              <w:pStyle w:val="AralkYok"/>
              <w:rPr>
                <w:rFonts w:ascii="Times New Roman" w:eastAsia="Arial" w:hAnsi="Times New Roman" w:cs="Times New Roman"/>
                <w:noProof/>
              </w:rPr>
            </w:pPr>
          </w:p>
          <w:p w14:paraId="2748E12C" w14:textId="77777777" w:rsidR="00A4080F" w:rsidRPr="00D10E94" w:rsidRDefault="00A4080F" w:rsidP="006E0B28">
            <w:pPr>
              <w:pStyle w:val="AralkYok"/>
              <w:rPr>
                <w:rFonts w:ascii="Times New Roman" w:eastAsia="Arial" w:hAnsi="Times New Roman" w:cs="Times New Roman"/>
                <w:noProof/>
              </w:rPr>
            </w:pPr>
          </w:p>
          <w:p w14:paraId="4182EFA6" w14:textId="77777777" w:rsidR="00A4080F" w:rsidRPr="00D10E94" w:rsidRDefault="00A4080F" w:rsidP="006E0B28">
            <w:pPr>
              <w:pStyle w:val="AralkYok"/>
              <w:rPr>
                <w:rFonts w:ascii="Times New Roman" w:eastAsia="Arial" w:hAnsi="Times New Roman" w:cs="Times New Roman"/>
                <w:noProof/>
              </w:rPr>
            </w:pPr>
          </w:p>
          <w:p w14:paraId="1538C5EA" w14:textId="6E2C2A0A" w:rsidR="00A4080F" w:rsidRPr="00D10E94" w:rsidRDefault="00A4080F" w:rsidP="006E0B28">
            <w:pPr>
              <w:pStyle w:val="AralkYok"/>
              <w:rPr>
                <w:rFonts w:ascii="Times New Roman" w:eastAsia="Arial" w:hAnsi="Times New Roman" w:cs="Times New Roman"/>
                <w:noProof/>
              </w:rPr>
            </w:pPr>
          </w:p>
        </w:tc>
        <w:tc>
          <w:tcPr>
            <w:tcW w:w="5499" w:type="dxa"/>
            <w:gridSpan w:val="2"/>
          </w:tcPr>
          <w:p w14:paraId="41F26C18" w14:textId="460F78BC" w:rsidR="005B1CA4" w:rsidRPr="00D10E94" w:rsidRDefault="00D10E94" w:rsidP="001B0897">
            <w:pPr>
              <w:rPr>
                <w:rFonts w:ascii="Times New Roman" w:hAnsi="Times New Roman" w:cs="Times New Roman"/>
                <w:noProof/>
              </w:rPr>
            </w:pPr>
            <w:r w:rsidRPr="00D10E94">
              <w:rPr>
                <w:rFonts w:ascii="Times New Roman" w:hAnsi="Times New Roman" w:cs="Times New Roman"/>
              </w:rPr>
              <w:t>Osmanlı Devleti’nin bir dünya gücü olmasında etkili</w:t>
            </w:r>
            <w:r w:rsidRPr="00D10E94">
              <w:rPr>
                <w:rFonts w:ascii="Times New Roman" w:hAnsi="Times New Roman" w:cs="Times New Roman"/>
              </w:rPr>
              <w:t xml:space="preserve"> oılan faktörlerden ikisini yazınız.</w:t>
            </w:r>
          </w:p>
        </w:tc>
      </w:tr>
    </w:tbl>
    <w:p w14:paraId="0984D7C5" w14:textId="77777777" w:rsidR="006368F8" w:rsidRPr="00D10E94"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D10E94" w14:paraId="0512E91D" w14:textId="77777777" w:rsidTr="00531284">
        <w:tc>
          <w:tcPr>
            <w:tcW w:w="557" w:type="dxa"/>
            <w:shd w:val="clear" w:color="auto" w:fill="002060"/>
          </w:tcPr>
          <w:p w14:paraId="3B368733" w14:textId="78FC9063" w:rsidR="00531284" w:rsidRPr="00D10E94" w:rsidRDefault="00531284" w:rsidP="0073472F">
            <w:pPr>
              <w:rPr>
                <w:rFonts w:ascii="Times New Roman" w:hAnsi="Times New Roman" w:cs="Times New Roman"/>
              </w:rPr>
            </w:pPr>
            <w:r w:rsidRPr="00D10E94">
              <w:rPr>
                <w:rFonts w:ascii="Times New Roman" w:hAnsi="Times New Roman" w:cs="Times New Roman"/>
              </w:rPr>
              <w:t>S7</w:t>
            </w:r>
          </w:p>
        </w:tc>
        <w:tc>
          <w:tcPr>
            <w:tcW w:w="4400" w:type="dxa"/>
          </w:tcPr>
          <w:p w14:paraId="35ED8EC3" w14:textId="77777777" w:rsidR="00531284" w:rsidRPr="00D10E94" w:rsidRDefault="00531284" w:rsidP="0073472F">
            <w:pPr>
              <w:rPr>
                <w:rFonts w:ascii="Times New Roman" w:hAnsi="Times New Roman" w:cs="Times New Roman"/>
              </w:rPr>
            </w:pPr>
          </w:p>
        </w:tc>
        <w:tc>
          <w:tcPr>
            <w:tcW w:w="703" w:type="dxa"/>
            <w:shd w:val="clear" w:color="auto" w:fill="002060"/>
          </w:tcPr>
          <w:p w14:paraId="758AA382" w14:textId="41758CBA" w:rsidR="00531284" w:rsidRPr="00D10E94" w:rsidRDefault="00531284" w:rsidP="0073472F">
            <w:pPr>
              <w:rPr>
                <w:rFonts w:ascii="Times New Roman" w:hAnsi="Times New Roman" w:cs="Times New Roman"/>
              </w:rPr>
            </w:pPr>
            <w:r w:rsidRPr="00D10E94">
              <w:rPr>
                <w:rFonts w:ascii="Times New Roman" w:hAnsi="Times New Roman" w:cs="Times New Roman"/>
              </w:rPr>
              <w:t>S10</w:t>
            </w:r>
          </w:p>
        </w:tc>
        <w:tc>
          <w:tcPr>
            <w:tcW w:w="4796" w:type="dxa"/>
            <w:shd w:val="clear" w:color="auto" w:fill="FFFFFF" w:themeFill="background1"/>
          </w:tcPr>
          <w:p w14:paraId="62AF95CE" w14:textId="77777777" w:rsidR="00531284" w:rsidRPr="00D10E94" w:rsidRDefault="00531284" w:rsidP="0073472F">
            <w:pPr>
              <w:rPr>
                <w:rFonts w:ascii="Times New Roman" w:hAnsi="Times New Roman" w:cs="Times New Roman"/>
              </w:rPr>
            </w:pPr>
          </w:p>
        </w:tc>
      </w:tr>
      <w:tr w:rsidR="00531284" w:rsidRPr="00D10E94" w14:paraId="569A2DBF" w14:textId="77777777" w:rsidTr="0073472F">
        <w:tc>
          <w:tcPr>
            <w:tcW w:w="4957" w:type="dxa"/>
            <w:gridSpan w:val="2"/>
          </w:tcPr>
          <w:p w14:paraId="69B62E62" w14:textId="609747E0" w:rsidR="003E38A5" w:rsidRPr="00D10E94" w:rsidRDefault="00D10E94" w:rsidP="0073472F">
            <w:pPr>
              <w:pStyle w:val="AralkYok"/>
              <w:rPr>
                <w:rFonts w:ascii="Times New Roman" w:hAnsi="Times New Roman" w:cs="Times New Roman"/>
              </w:rPr>
            </w:pPr>
            <w:r w:rsidRPr="00D10E94">
              <w:rPr>
                <w:rFonts w:ascii="Times New Roman" w:hAnsi="Times New Roman" w:cs="Times New Roman"/>
              </w:rPr>
              <w:t>Osmanlı-Safevi ilişkilerinin bozulmasının nedenlerin</w:t>
            </w:r>
            <w:r w:rsidRPr="00D10E94">
              <w:rPr>
                <w:rFonts w:ascii="Times New Roman" w:hAnsi="Times New Roman" w:cs="Times New Roman"/>
              </w:rPr>
              <w:t>den ikisini yazınız.</w:t>
            </w:r>
          </w:p>
          <w:p w14:paraId="61138A79" w14:textId="77777777" w:rsidR="00D10E94" w:rsidRPr="00D10E94" w:rsidRDefault="00D10E94" w:rsidP="0073472F">
            <w:pPr>
              <w:pStyle w:val="AralkYok"/>
              <w:rPr>
                <w:rFonts w:ascii="Times New Roman" w:eastAsia="Arial" w:hAnsi="Times New Roman" w:cs="Times New Roman"/>
                <w:noProof/>
              </w:rPr>
            </w:pPr>
          </w:p>
          <w:p w14:paraId="6270BECA" w14:textId="77777777" w:rsidR="003E38A5" w:rsidRPr="00D10E94" w:rsidRDefault="003E38A5" w:rsidP="0073472F">
            <w:pPr>
              <w:pStyle w:val="AralkYok"/>
              <w:rPr>
                <w:rFonts w:ascii="Times New Roman" w:eastAsia="Arial" w:hAnsi="Times New Roman" w:cs="Times New Roman"/>
                <w:noProof/>
              </w:rPr>
            </w:pPr>
          </w:p>
          <w:p w14:paraId="2D5ABCE2" w14:textId="77777777" w:rsidR="003E38A5" w:rsidRPr="00D10E94" w:rsidRDefault="003E38A5" w:rsidP="0073472F">
            <w:pPr>
              <w:pStyle w:val="AralkYok"/>
              <w:rPr>
                <w:rFonts w:ascii="Times New Roman" w:eastAsia="Arial" w:hAnsi="Times New Roman" w:cs="Times New Roman"/>
                <w:noProof/>
              </w:rPr>
            </w:pPr>
          </w:p>
          <w:p w14:paraId="5DEF321A" w14:textId="77777777" w:rsidR="0002322B" w:rsidRPr="00D10E94" w:rsidRDefault="0002322B" w:rsidP="0073472F">
            <w:pPr>
              <w:pStyle w:val="AralkYok"/>
              <w:rPr>
                <w:rFonts w:ascii="Times New Roman" w:eastAsia="Arial" w:hAnsi="Times New Roman" w:cs="Times New Roman"/>
                <w:noProof/>
              </w:rPr>
            </w:pPr>
          </w:p>
          <w:p w14:paraId="28954EC9" w14:textId="77777777" w:rsidR="003E38A5" w:rsidRPr="00D10E94" w:rsidRDefault="003E38A5" w:rsidP="0073472F">
            <w:pPr>
              <w:pStyle w:val="AralkYok"/>
              <w:rPr>
                <w:rFonts w:ascii="Times New Roman" w:eastAsia="Arial" w:hAnsi="Times New Roman" w:cs="Times New Roman"/>
                <w:noProof/>
              </w:rPr>
            </w:pPr>
          </w:p>
          <w:p w14:paraId="1CCC019C" w14:textId="77777777" w:rsidR="007E1051" w:rsidRPr="00D10E94" w:rsidRDefault="007E1051" w:rsidP="0073472F">
            <w:pPr>
              <w:pStyle w:val="AralkYok"/>
              <w:rPr>
                <w:rFonts w:ascii="Times New Roman" w:eastAsia="Arial" w:hAnsi="Times New Roman" w:cs="Times New Roman"/>
                <w:noProof/>
              </w:rPr>
            </w:pPr>
          </w:p>
          <w:p w14:paraId="23508346" w14:textId="77777777" w:rsidR="003E38A5" w:rsidRDefault="003E38A5" w:rsidP="0073472F">
            <w:pPr>
              <w:pStyle w:val="AralkYok"/>
              <w:rPr>
                <w:rFonts w:ascii="Times New Roman" w:eastAsia="Arial" w:hAnsi="Times New Roman" w:cs="Times New Roman"/>
                <w:noProof/>
              </w:rPr>
            </w:pPr>
          </w:p>
          <w:p w14:paraId="401A27E8" w14:textId="77777777" w:rsidR="00D10E94" w:rsidRPr="00D10E94" w:rsidRDefault="00D10E94" w:rsidP="0073472F">
            <w:pPr>
              <w:pStyle w:val="AralkYok"/>
              <w:rPr>
                <w:rFonts w:ascii="Times New Roman" w:eastAsia="Arial" w:hAnsi="Times New Roman" w:cs="Times New Roman"/>
                <w:noProof/>
              </w:rPr>
            </w:pPr>
          </w:p>
          <w:p w14:paraId="2C317B3B" w14:textId="77777777" w:rsidR="00FE7F77" w:rsidRPr="00D10E94" w:rsidRDefault="00FE7F77" w:rsidP="0073472F">
            <w:pPr>
              <w:pStyle w:val="AralkYok"/>
              <w:rPr>
                <w:rFonts w:ascii="Times New Roman" w:eastAsia="Arial" w:hAnsi="Times New Roman" w:cs="Times New Roman"/>
                <w:noProof/>
              </w:rPr>
            </w:pPr>
          </w:p>
          <w:p w14:paraId="45AAF9C0" w14:textId="77777777" w:rsidR="003E38A5" w:rsidRPr="00D10E94" w:rsidRDefault="003E38A5" w:rsidP="0073472F">
            <w:pPr>
              <w:pStyle w:val="AralkYok"/>
              <w:rPr>
                <w:rFonts w:ascii="Times New Roman" w:eastAsia="Arial" w:hAnsi="Times New Roman" w:cs="Times New Roman"/>
                <w:noProof/>
              </w:rPr>
            </w:pPr>
          </w:p>
          <w:p w14:paraId="4185B8E1" w14:textId="0A156789" w:rsidR="005229F2" w:rsidRPr="00D10E94" w:rsidRDefault="005229F2" w:rsidP="0073472F">
            <w:pPr>
              <w:pStyle w:val="AralkYok"/>
              <w:rPr>
                <w:rFonts w:ascii="Times New Roman" w:eastAsia="Arial" w:hAnsi="Times New Roman" w:cs="Times New Roman"/>
                <w:noProof/>
              </w:rPr>
            </w:pPr>
          </w:p>
        </w:tc>
        <w:tc>
          <w:tcPr>
            <w:tcW w:w="5499" w:type="dxa"/>
            <w:gridSpan w:val="2"/>
          </w:tcPr>
          <w:p w14:paraId="7FF900CE" w14:textId="77777777" w:rsidR="00986B75" w:rsidRPr="00D10E94" w:rsidRDefault="00D10E94" w:rsidP="00E22CFF">
            <w:pPr>
              <w:rPr>
                <w:rFonts w:ascii="Times New Roman" w:hAnsi="Times New Roman" w:cs="Times New Roman"/>
              </w:rPr>
            </w:pPr>
            <w:r w:rsidRPr="00D10E94">
              <w:rPr>
                <w:rFonts w:ascii="Times New Roman" w:hAnsi="Times New Roman" w:cs="Times New Roman"/>
              </w:rPr>
              <w:t>Kanuni Sultan Süleyman Dönemi’nde Fransa ile iyi ilişkiler kurmak ve Akdeniz ticaretini canlandırmak amacıyla 1535 yılında Fransa’ya kapitülasyonlar verilmiştir.</w:t>
            </w:r>
          </w:p>
          <w:p w14:paraId="4212642F" w14:textId="366E58E7" w:rsidR="00D10E94" w:rsidRPr="00D10E94" w:rsidRDefault="00D10E94" w:rsidP="00E22CFF">
            <w:pPr>
              <w:rPr>
                <w:rFonts w:ascii="Times New Roman" w:hAnsi="Times New Roman" w:cs="Times New Roman"/>
                <w:b/>
                <w:bCs/>
                <w:noProof/>
              </w:rPr>
            </w:pPr>
            <w:r w:rsidRPr="00D10E94">
              <w:rPr>
                <w:rFonts w:ascii="Times New Roman" w:hAnsi="Times New Roman" w:cs="Times New Roman"/>
                <w:b/>
                <w:bCs/>
              </w:rPr>
              <w:t>Fransa’ya kapitülasyonların verilmesinin sebeplerin</w:t>
            </w:r>
            <w:r w:rsidRPr="00D10E94">
              <w:rPr>
                <w:rFonts w:ascii="Times New Roman" w:hAnsi="Times New Roman" w:cs="Times New Roman"/>
                <w:b/>
                <w:bCs/>
              </w:rPr>
              <w:t>den ikisini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F27F45">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C13D8" w14:textId="77777777" w:rsidR="00AD28C9" w:rsidRDefault="00AD28C9" w:rsidP="00804A3F">
      <w:pPr>
        <w:spacing w:after="0" w:line="240" w:lineRule="auto"/>
      </w:pPr>
      <w:r>
        <w:separator/>
      </w:r>
    </w:p>
  </w:endnote>
  <w:endnote w:type="continuationSeparator" w:id="0">
    <w:p w14:paraId="6025AF23" w14:textId="77777777" w:rsidR="00AD28C9" w:rsidRDefault="00AD28C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03D2A" w14:textId="77777777" w:rsidR="00AD28C9" w:rsidRDefault="00AD28C9" w:rsidP="00804A3F">
      <w:pPr>
        <w:spacing w:after="0" w:line="240" w:lineRule="auto"/>
      </w:pPr>
      <w:r>
        <w:separator/>
      </w:r>
    </w:p>
  </w:footnote>
  <w:footnote w:type="continuationSeparator" w:id="0">
    <w:p w14:paraId="07A8F655" w14:textId="77777777" w:rsidR="00AD28C9" w:rsidRDefault="00AD28C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47"/>
    <w:rsid w:val="00007806"/>
    <w:rsid w:val="00013780"/>
    <w:rsid w:val="000207BA"/>
    <w:rsid w:val="0002319B"/>
    <w:rsid w:val="0002322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52DC"/>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60B41"/>
    <w:rsid w:val="0026590E"/>
    <w:rsid w:val="00267A32"/>
    <w:rsid w:val="00270DEE"/>
    <w:rsid w:val="002734CD"/>
    <w:rsid w:val="00274339"/>
    <w:rsid w:val="00281E21"/>
    <w:rsid w:val="002855B9"/>
    <w:rsid w:val="002867FB"/>
    <w:rsid w:val="002877B0"/>
    <w:rsid w:val="0029411C"/>
    <w:rsid w:val="002A050C"/>
    <w:rsid w:val="002A4636"/>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4EB0"/>
    <w:rsid w:val="00830EF2"/>
    <w:rsid w:val="00831E3E"/>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1E75"/>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28C9"/>
    <w:rsid w:val="00AD34CC"/>
    <w:rsid w:val="00AD58B2"/>
    <w:rsid w:val="00AD696A"/>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492B"/>
    <w:rsid w:val="00CD6D4B"/>
    <w:rsid w:val="00CE3357"/>
    <w:rsid w:val="00CE6766"/>
    <w:rsid w:val="00CF6AC4"/>
    <w:rsid w:val="00D0344F"/>
    <w:rsid w:val="00D10E94"/>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0D9A"/>
    <w:rsid w:val="00DF68E7"/>
    <w:rsid w:val="00E01AD7"/>
    <w:rsid w:val="00E021FB"/>
    <w:rsid w:val="00E07034"/>
    <w:rsid w:val="00E07C3F"/>
    <w:rsid w:val="00E22CFF"/>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27F45"/>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1573362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472</Words>
  <Characters>2692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2024-05-10T14:08:00Z</dcterms:created>
  <dcterms:modified xsi:type="dcterms:W3CDTF">2024-05-10T15:44:00Z</dcterms:modified>
</cp:coreProperties>
</file>