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EA3FFC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F915DA">
        <w:rPr>
          <w:rFonts w:cstheme="minorHAnsi"/>
          <w:sz w:val="20"/>
          <w:szCs w:val="20"/>
        </w:rPr>
        <w:t xml:space="preserve">      </w:t>
      </w:r>
      <w:r w:rsidR="00B20550">
        <w:rPr>
          <w:rFonts w:cstheme="minorHAnsi"/>
          <w:sz w:val="20"/>
          <w:szCs w:val="20"/>
        </w:rPr>
        <w:t xml:space="preserve">     </w:t>
      </w:r>
      <w:r w:rsidR="00F915DA">
        <w:rPr>
          <w:rFonts w:cstheme="minorHAnsi"/>
          <w:sz w:val="20"/>
          <w:szCs w:val="20"/>
        </w:rPr>
        <w:t xml:space="preserve">      </w:t>
      </w:r>
      <w:r w:rsidR="00B20550">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04" w:type="dxa"/>
        <w:tblInd w:w="-147" w:type="dxa"/>
        <w:tblLook w:val="04A0" w:firstRow="1" w:lastRow="0" w:firstColumn="1" w:lastColumn="0" w:noHBand="0" w:noVBand="1"/>
      </w:tblPr>
      <w:tblGrid>
        <w:gridCol w:w="1275"/>
        <w:gridCol w:w="1105"/>
        <w:gridCol w:w="1101"/>
        <w:gridCol w:w="1105"/>
        <w:gridCol w:w="1101"/>
        <w:gridCol w:w="1105"/>
        <w:gridCol w:w="1304"/>
        <w:gridCol w:w="1304"/>
        <w:gridCol w:w="1304"/>
      </w:tblGrid>
      <w:tr w:rsidR="006A7778" w14:paraId="5F4B3517" w14:textId="77777777" w:rsidTr="006A7778">
        <w:trPr>
          <w:cnfStyle w:val="100000000000" w:firstRow="1" w:lastRow="0" w:firstColumn="0" w:lastColumn="0" w:oddVBand="0" w:evenVBand="0" w:oddHBand="0"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1275" w:type="dxa"/>
          </w:tcPr>
          <w:p w14:paraId="35C724D5" w14:textId="77777777" w:rsidR="006A7778" w:rsidRPr="00360852" w:rsidRDefault="006A7778" w:rsidP="0071183E">
            <w:pPr>
              <w:jc w:val="center"/>
              <w:rPr>
                <w:b w:val="0"/>
                <w:bCs w:val="0"/>
                <w:color w:val="FFFFFF" w:themeColor="background1"/>
                <w:sz w:val="18"/>
                <w:szCs w:val="18"/>
              </w:rPr>
            </w:pPr>
            <w:r w:rsidRPr="00360852">
              <w:rPr>
                <w:sz w:val="18"/>
                <w:szCs w:val="18"/>
              </w:rPr>
              <w:t>1. Soru</w:t>
            </w:r>
          </w:p>
          <w:p w14:paraId="33DCD0C1" w14:textId="28016AFB" w:rsidR="006A7778" w:rsidRPr="00360852" w:rsidRDefault="006A7778" w:rsidP="0071183E">
            <w:pPr>
              <w:jc w:val="center"/>
              <w:rPr>
                <w:sz w:val="18"/>
                <w:szCs w:val="18"/>
              </w:rPr>
            </w:pPr>
            <w:r w:rsidRPr="00360852">
              <w:rPr>
                <w:sz w:val="18"/>
                <w:szCs w:val="18"/>
              </w:rPr>
              <w:t>(</w:t>
            </w:r>
            <w:r>
              <w:rPr>
                <w:sz w:val="18"/>
                <w:szCs w:val="18"/>
              </w:rPr>
              <w:t xml:space="preserve">15 </w:t>
            </w:r>
            <w:r w:rsidRPr="00360852">
              <w:rPr>
                <w:sz w:val="18"/>
                <w:szCs w:val="18"/>
              </w:rPr>
              <w:t>Puan)</w:t>
            </w:r>
          </w:p>
        </w:tc>
        <w:tc>
          <w:tcPr>
            <w:tcW w:w="1105" w:type="dxa"/>
          </w:tcPr>
          <w:p w14:paraId="394139A1" w14:textId="77777777"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CF9E2E"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1101" w:type="dxa"/>
          </w:tcPr>
          <w:p w14:paraId="17A9D2C9" w14:textId="77777777"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A0AE5C9" w:rsidR="006A7778" w:rsidRPr="00C23F75"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05" w:type="dxa"/>
          </w:tcPr>
          <w:p w14:paraId="7742A56B"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6074E42" w:rsidR="006A7778" w:rsidRPr="00360852"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01" w:type="dxa"/>
          </w:tcPr>
          <w:p w14:paraId="342AF2B1"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5016144" w:rsidR="006A7778" w:rsidRPr="00360852"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6A7778">
              <w:rPr>
                <w:i/>
                <w:iCs/>
                <w:sz w:val="18"/>
                <w:szCs w:val="18"/>
              </w:rPr>
              <w:t>5</w:t>
            </w:r>
            <w:r w:rsidRPr="00DA47A3">
              <w:rPr>
                <w:sz w:val="18"/>
                <w:szCs w:val="18"/>
              </w:rPr>
              <w:t>Puan)</w:t>
            </w:r>
          </w:p>
        </w:tc>
        <w:tc>
          <w:tcPr>
            <w:tcW w:w="1105" w:type="dxa"/>
          </w:tcPr>
          <w:p w14:paraId="0550634D"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6A7778" w:rsidRPr="00360852"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4" w:type="dxa"/>
          </w:tcPr>
          <w:p w14:paraId="12320F02" w14:textId="34037177" w:rsidR="006A7778" w:rsidRDefault="006A7778"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471DA76F" w:rsidR="006A7778" w:rsidRDefault="006A7778"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4" w:type="dxa"/>
          </w:tcPr>
          <w:p w14:paraId="4A8CCC40" w14:textId="1B523FAB" w:rsidR="006A7778" w:rsidRDefault="006A7778" w:rsidP="006A7778">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6354F357" w14:textId="53D142E9" w:rsidR="006A7778" w:rsidRDefault="006A7778" w:rsidP="006A7778">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304" w:type="dxa"/>
          </w:tcPr>
          <w:p w14:paraId="319DC1CE" w14:textId="01137AA6"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A7778" w:rsidRDefault="006A77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A7778" w14:paraId="4025E7B9" w14:textId="77777777" w:rsidTr="006A7778">
        <w:trPr>
          <w:trHeight w:val="152"/>
        </w:trPr>
        <w:tc>
          <w:tcPr>
            <w:cnfStyle w:val="001000000000" w:firstRow="0" w:lastRow="0" w:firstColumn="1" w:lastColumn="0" w:oddVBand="0" w:evenVBand="0" w:oddHBand="0" w:evenHBand="0" w:firstRowFirstColumn="0" w:firstRowLastColumn="0" w:lastRowFirstColumn="0" w:lastRowLastColumn="0"/>
            <w:tcW w:w="1275" w:type="dxa"/>
          </w:tcPr>
          <w:p w14:paraId="63409D01" w14:textId="4F879921" w:rsidR="006A7778" w:rsidRPr="00360852" w:rsidRDefault="006A7778" w:rsidP="0071183E">
            <w:pPr>
              <w:jc w:val="center"/>
              <w:rPr>
                <w:sz w:val="18"/>
                <w:szCs w:val="18"/>
              </w:rPr>
            </w:pPr>
            <w:r w:rsidRPr="00421441">
              <w:rPr>
                <w:sz w:val="18"/>
                <w:szCs w:val="18"/>
              </w:rPr>
              <w:t>…………</w:t>
            </w:r>
          </w:p>
        </w:tc>
        <w:tc>
          <w:tcPr>
            <w:tcW w:w="1105" w:type="dxa"/>
          </w:tcPr>
          <w:p w14:paraId="40D40D8C"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1" w:type="dxa"/>
          </w:tcPr>
          <w:p w14:paraId="22189A10"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5" w:type="dxa"/>
          </w:tcPr>
          <w:p w14:paraId="24DB285D"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1" w:type="dxa"/>
          </w:tcPr>
          <w:p w14:paraId="06A83561"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5" w:type="dxa"/>
          </w:tcPr>
          <w:p w14:paraId="7E14898D" w14:textId="77777777" w:rsidR="006A7778" w:rsidRPr="00360852"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56EE21A8" w14:textId="08068157" w:rsidR="006A7778"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51228894" w14:textId="0B5F32B2" w:rsidR="006A7778"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296C7088" w14:textId="4D0843EC" w:rsidR="006A7778" w:rsidRPr="00421441" w:rsidRDefault="006A77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4889A3E1" w14:textId="04C33F21" w:rsidR="00F915DA" w:rsidRDefault="00B20550" w:rsidP="00F915DA">
            <w:pPr>
              <w:rPr>
                <w:rFonts w:ascii="Times New Roman" w:hAnsi="Times New Roman" w:cs="Times New Roman"/>
                <w:noProof/>
                <w:sz w:val="24"/>
                <w:szCs w:val="24"/>
              </w:rPr>
            </w:pPr>
            <w:r w:rsidRPr="00B20550">
              <w:rPr>
                <w:rFonts w:ascii="Times New Roman" w:hAnsi="Times New Roman" w:cs="Times New Roman"/>
                <w:noProof/>
                <w:sz w:val="24"/>
                <w:szCs w:val="24"/>
              </w:rPr>
              <w:t xml:space="preserve">Haçlı Seferlerinin o devirde yaşayan Müslümanlar üzerindeki etkisi </w:t>
            </w:r>
            <w:r>
              <w:rPr>
                <w:rFonts w:ascii="Times New Roman" w:hAnsi="Times New Roman" w:cs="Times New Roman"/>
                <w:noProof/>
                <w:sz w:val="24"/>
                <w:szCs w:val="24"/>
              </w:rPr>
              <w:t>kısaca a</w:t>
            </w:r>
            <w:r w:rsidRPr="00B20550">
              <w:rPr>
                <w:rFonts w:ascii="Times New Roman" w:hAnsi="Times New Roman" w:cs="Times New Roman"/>
                <w:noProof/>
                <w:sz w:val="24"/>
                <w:szCs w:val="24"/>
              </w:rPr>
              <w:t>çıklayınız.</w:t>
            </w:r>
          </w:p>
          <w:p w14:paraId="0152F792" w14:textId="77777777" w:rsidR="00B20550" w:rsidRDefault="00B20550" w:rsidP="00F915DA">
            <w:pPr>
              <w:rPr>
                <w:rFonts w:ascii="Times New Roman" w:hAnsi="Times New Roman" w:cs="Times New Roman"/>
                <w:noProof/>
                <w:sz w:val="24"/>
                <w:szCs w:val="24"/>
              </w:rPr>
            </w:pPr>
          </w:p>
          <w:p w14:paraId="29642C71" w14:textId="77777777" w:rsidR="00B20550" w:rsidRDefault="00B20550" w:rsidP="00F915DA">
            <w:pPr>
              <w:rPr>
                <w:rFonts w:ascii="Times New Roman" w:hAnsi="Times New Roman" w:cs="Times New Roman"/>
                <w:noProof/>
                <w:sz w:val="24"/>
                <w:szCs w:val="24"/>
              </w:rPr>
            </w:pPr>
          </w:p>
          <w:p w14:paraId="272CA383" w14:textId="77777777" w:rsidR="00B20550" w:rsidRDefault="00B20550" w:rsidP="00F915DA">
            <w:pPr>
              <w:rPr>
                <w:rFonts w:ascii="Times New Roman" w:hAnsi="Times New Roman" w:cs="Times New Roman"/>
                <w:noProof/>
                <w:sz w:val="24"/>
                <w:szCs w:val="24"/>
              </w:rPr>
            </w:pPr>
          </w:p>
          <w:p w14:paraId="1A4A3D41" w14:textId="77777777" w:rsidR="00B20550" w:rsidRDefault="00B20550" w:rsidP="00F915DA">
            <w:pPr>
              <w:rPr>
                <w:rFonts w:ascii="Times New Roman" w:hAnsi="Times New Roman" w:cs="Times New Roman"/>
                <w:noProof/>
                <w:sz w:val="24"/>
                <w:szCs w:val="24"/>
              </w:rPr>
            </w:pPr>
          </w:p>
          <w:p w14:paraId="3CAF3D45" w14:textId="77777777" w:rsidR="00B20550" w:rsidRDefault="00B20550" w:rsidP="00F915DA">
            <w:pPr>
              <w:rPr>
                <w:rFonts w:ascii="Times New Roman" w:hAnsi="Times New Roman" w:cs="Times New Roman"/>
                <w:noProof/>
                <w:sz w:val="24"/>
                <w:szCs w:val="24"/>
              </w:rPr>
            </w:pPr>
          </w:p>
          <w:p w14:paraId="4D3B307B" w14:textId="5ABC18C2" w:rsidR="00F5223F" w:rsidRPr="005659B7" w:rsidRDefault="00F5223F"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1093CD98" w14:textId="77777777" w:rsidR="00B20550" w:rsidRPr="00B20550" w:rsidRDefault="00B20550" w:rsidP="002018A9">
            <w:pPr>
              <w:rPr>
                <w:rFonts w:ascii="Times New Roman" w:hAnsi="Times New Roman" w:cs="Times New Roman"/>
                <w:noProof/>
                <w:sz w:val="24"/>
                <w:szCs w:val="24"/>
              </w:rPr>
            </w:pPr>
            <w:r w:rsidRPr="00B20550">
              <w:rPr>
                <w:rFonts w:ascii="Times New Roman" w:hAnsi="Times New Roman" w:cs="Times New Roman"/>
                <w:noProof/>
                <w:sz w:val="24"/>
                <w:szCs w:val="24"/>
              </w:rPr>
              <w:t>1243 Kösedağ Savaşı sonucunda Türkiye Selçuklularının merkezî otoritesi zayıflamış ve Anadolu’nun Moğol istilasından uzak kesimlerinde birçok Türk beyliği kurulmuştur.</w:t>
            </w:r>
          </w:p>
          <w:p w14:paraId="38705FDA" w14:textId="4072D64B" w:rsidR="00F5223F" w:rsidRDefault="00B20550" w:rsidP="002018A9">
            <w:pPr>
              <w:rPr>
                <w:rFonts w:ascii="Times New Roman" w:hAnsi="Times New Roman" w:cs="Times New Roman"/>
                <w:b/>
                <w:bCs/>
                <w:noProof/>
                <w:sz w:val="24"/>
                <w:szCs w:val="24"/>
              </w:rPr>
            </w:pPr>
            <w:r w:rsidRPr="00B20550">
              <w:rPr>
                <w:rFonts w:ascii="Times New Roman" w:hAnsi="Times New Roman" w:cs="Times New Roman"/>
                <w:b/>
                <w:bCs/>
                <w:noProof/>
                <w:sz w:val="24"/>
                <w:szCs w:val="24"/>
              </w:rPr>
              <w:t xml:space="preserve"> Bu durumun Anadolu’nun siyasi yapısı üzerindeki sonuçlarından birini açıklayınız.</w:t>
            </w:r>
          </w:p>
          <w:p w14:paraId="102F7D1E" w14:textId="77777777" w:rsidR="00B20550" w:rsidRDefault="00B20550" w:rsidP="002018A9">
            <w:pPr>
              <w:rPr>
                <w:rFonts w:ascii="Times New Roman" w:hAnsi="Times New Roman" w:cs="Times New Roman"/>
                <w:b/>
                <w:bCs/>
                <w:noProof/>
                <w:sz w:val="24"/>
                <w:szCs w:val="24"/>
              </w:rPr>
            </w:pPr>
          </w:p>
          <w:p w14:paraId="07CB275C" w14:textId="77777777" w:rsidR="00B20550" w:rsidRDefault="00B20550" w:rsidP="002018A9">
            <w:pPr>
              <w:rPr>
                <w:rFonts w:ascii="Times New Roman" w:hAnsi="Times New Roman" w:cs="Times New Roman"/>
                <w:b/>
                <w:bCs/>
                <w:noProof/>
                <w:sz w:val="24"/>
                <w:szCs w:val="24"/>
              </w:rPr>
            </w:pPr>
          </w:p>
          <w:p w14:paraId="130A90AE" w14:textId="77777777" w:rsidR="00B20550" w:rsidRDefault="00B20550" w:rsidP="002018A9">
            <w:pPr>
              <w:rPr>
                <w:rFonts w:ascii="Times New Roman" w:hAnsi="Times New Roman" w:cs="Times New Roman"/>
                <w:b/>
                <w:bCs/>
                <w:noProof/>
                <w:sz w:val="24"/>
                <w:szCs w:val="24"/>
              </w:rPr>
            </w:pPr>
          </w:p>
          <w:p w14:paraId="6CCE467B" w14:textId="77777777" w:rsidR="00B20550" w:rsidRDefault="00B20550" w:rsidP="002018A9">
            <w:pPr>
              <w:rPr>
                <w:rFonts w:ascii="Times New Roman" w:hAnsi="Times New Roman" w:cs="Times New Roman"/>
                <w:b/>
                <w:bCs/>
                <w:noProof/>
                <w:sz w:val="24"/>
                <w:szCs w:val="24"/>
              </w:rPr>
            </w:pPr>
          </w:p>
          <w:p w14:paraId="62E9DBFE" w14:textId="77777777" w:rsidR="00F5223F" w:rsidRPr="00F5223F" w:rsidRDefault="00F5223F" w:rsidP="002018A9">
            <w:pPr>
              <w:rPr>
                <w:rFonts w:ascii="Times New Roman" w:hAnsi="Times New Roman" w:cs="Times New Roman"/>
                <w:b/>
                <w:bCs/>
                <w:noProof/>
                <w:sz w:val="24"/>
                <w:szCs w:val="24"/>
              </w:rPr>
            </w:pPr>
          </w:p>
          <w:p w14:paraId="24F570A5" w14:textId="0F017B26" w:rsidR="002018A9" w:rsidRPr="005659B7" w:rsidRDefault="002018A9"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7E2CDC09" w14:textId="77777777" w:rsidR="00B20550" w:rsidRDefault="00B20550" w:rsidP="00F915DA">
            <w:pPr>
              <w:rPr>
                <w:rFonts w:ascii="Times New Roman" w:hAnsi="Times New Roman" w:cs="Times New Roman"/>
                <w:noProof/>
                <w:sz w:val="24"/>
                <w:szCs w:val="24"/>
              </w:rPr>
            </w:pPr>
            <w:r w:rsidRPr="00B20550">
              <w:rPr>
                <w:rFonts w:ascii="Times New Roman" w:hAnsi="Times New Roman" w:cs="Times New Roman"/>
                <w:noProof/>
                <w:sz w:val="24"/>
                <w:szCs w:val="24"/>
              </w:rPr>
              <w:t xml:space="preserve">Bir imparatorluk ordusuna karşı kazanılan Bapheus (Koyunhisar) Savaşı (1302), Osman Gazi’yi bölgede karizmatik bir bey durumuna getirmiştir. Bizanslı tarihçi Pachymeres onun bu zaferle şöhretinin Paflagonya’ya (Kastamonu) kadar yayıldığını ve gazilerin onun bayrağı altına koşuştuklarını kaydeder. Koyunhisar Savaşı, Osman’a bir hanedan kurucusu karizmasını kazandırmış, kendisinden sonra oğlu Orhan itirazsız beylik tahtına geçmiştir. </w:t>
            </w:r>
          </w:p>
          <w:p w14:paraId="76FC8610" w14:textId="3EF2A83C" w:rsidR="009A291B" w:rsidRPr="00B20550" w:rsidRDefault="00B20550" w:rsidP="00F915DA">
            <w:pPr>
              <w:rPr>
                <w:rFonts w:ascii="Times New Roman" w:hAnsi="Times New Roman" w:cs="Times New Roman"/>
                <w:b/>
                <w:bCs/>
                <w:noProof/>
                <w:sz w:val="24"/>
                <w:szCs w:val="24"/>
              </w:rPr>
            </w:pPr>
            <w:r w:rsidRPr="00B20550">
              <w:rPr>
                <w:rFonts w:ascii="Times New Roman" w:hAnsi="Times New Roman" w:cs="Times New Roman"/>
                <w:b/>
                <w:bCs/>
                <w:noProof/>
                <w:sz w:val="24"/>
                <w:szCs w:val="24"/>
              </w:rPr>
              <w:t>Koyunhisar Savaşı Osmanlı Beyliği’nin kısa sürede büyümesinde nasıl bir rol oynamıştır? Açıklayınız.</w:t>
            </w:r>
          </w:p>
          <w:p w14:paraId="5B9C53DC" w14:textId="77777777" w:rsidR="009A291B" w:rsidRDefault="009A291B" w:rsidP="00F915DA">
            <w:pPr>
              <w:rPr>
                <w:rFonts w:ascii="Times New Roman" w:hAnsi="Times New Roman" w:cs="Times New Roman"/>
                <w:noProof/>
                <w:sz w:val="24"/>
                <w:szCs w:val="24"/>
              </w:rPr>
            </w:pPr>
          </w:p>
          <w:p w14:paraId="24330DBA" w14:textId="77777777" w:rsidR="002018A9" w:rsidRDefault="002018A9" w:rsidP="00F915DA">
            <w:pPr>
              <w:rPr>
                <w:rFonts w:ascii="Times New Roman" w:hAnsi="Times New Roman" w:cs="Times New Roman"/>
                <w:noProof/>
                <w:sz w:val="24"/>
                <w:szCs w:val="24"/>
              </w:rPr>
            </w:pPr>
          </w:p>
          <w:p w14:paraId="39D16FD3" w14:textId="77777777" w:rsidR="009A291B" w:rsidRDefault="009A291B" w:rsidP="00F915DA">
            <w:pPr>
              <w:rPr>
                <w:rFonts w:ascii="Times New Roman" w:hAnsi="Times New Roman" w:cs="Times New Roman"/>
                <w:noProof/>
                <w:sz w:val="24"/>
                <w:szCs w:val="24"/>
              </w:rPr>
            </w:pPr>
          </w:p>
          <w:p w14:paraId="69FBCCA0" w14:textId="77777777" w:rsidR="009A291B" w:rsidRDefault="009A291B" w:rsidP="00F915DA">
            <w:pPr>
              <w:rPr>
                <w:rFonts w:ascii="Times New Roman" w:hAnsi="Times New Roman" w:cs="Times New Roman"/>
                <w:noProof/>
                <w:sz w:val="24"/>
                <w:szCs w:val="24"/>
              </w:rPr>
            </w:pPr>
          </w:p>
          <w:p w14:paraId="47164276" w14:textId="31B2ACF1" w:rsidR="009A291B" w:rsidRPr="005659B7" w:rsidRDefault="009A291B"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1F15A004" w14:textId="3BC6FCD1" w:rsidR="009A291B" w:rsidRDefault="00B20550" w:rsidP="00F915DA">
            <w:pPr>
              <w:rPr>
                <w:rFonts w:ascii="Times New Roman" w:hAnsi="Times New Roman" w:cs="Times New Roman"/>
                <w:noProof/>
                <w:sz w:val="24"/>
                <w:szCs w:val="24"/>
              </w:rPr>
            </w:pPr>
            <w:r w:rsidRPr="00B20550">
              <w:rPr>
                <w:rFonts w:ascii="Times New Roman" w:hAnsi="Times New Roman" w:cs="Times New Roman"/>
                <w:noProof/>
                <w:sz w:val="24"/>
                <w:szCs w:val="24"/>
              </w:rPr>
              <w:t>Karesioğullarının Osmanlı Beyliği’ne katılmasının sonuçlarından hangileri Osmanlı fetihlerini hızlandırmıştır? İki örnek yazınız</w:t>
            </w:r>
          </w:p>
          <w:p w14:paraId="2B156CC6" w14:textId="77777777" w:rsidR="00B20550" w:rsidRDefault="00B20550" w:rsidP="00F915DA">
            <w:pPr>
              <w:rPr>
                <w:rFonts w:ascii="Times New Roman" w:hAnsi="Times New Roman" w:cs="Times New Roman"/>
                <w:noProof/>
                <w:sz w:val="24"/>
                <w:szCs w:val="24"/>
              </w:rPr>
            </w:pPr>
          </w:p>
          <w:p w14:paraId="7E565D5C" w14:textId="77777777" w:rsidR="00B20550" w:rsidRDefault="00B20550" w:rsidP="00F915DA">
            <w:pPr>
              <w:rPr>
                <w:rFonts w:ascii="Times New Roman" w:hAnsi="Times New Roman" w:cs="Times New Roman"/>
                <w:noProof/>
                <w:sz w:val="24"/>
                <w:szCs w:val="24"/>
              </w:rPr>
            </w:pPr>
          </w:p>
          <w:p w14:paraId="46084C0B" w14:textId="77777777" w:rsidR="00B20550" w:rsidRDefault="00B20550" w:rsidP="00F915DA">
            <w:pPr>
              <w:rPr>
                <w:rFonts w:ascii="Times New Roman" w:hAnsi="Times New Roman" w:cs="Times New Roman"/>
                <w:noProof/>
                <w:sz w:val="24"/>
                <w:szCs w:val="24"/>
              </w:rPr>
            </w:pPr>
          </w:p>
          <w:p w14:paraId="66F35206" w14:textId="77777777" w:rsidR="00B20550" w:rsidRDefault="00B20550" w:rsidP="00F915DA">
            <w:pPr>
              <w:rPr>
                <w:rFonts w:ascii="Times New Roman" w:hAnsi="Times New Roman" w:cs="Times New Roman"/>
                <w:noProof/>
                <w:sz w:val="24"/>
                <w:szCs w:val="24"/>
              </w:rPr>
            </w:pPr>
          </w:p>
          <w:p w14:paraId="23F5E764" w14:textId="77777777" w:rsidR="00B20550" w:rsidRDefault="00B20550" w:rsidP="00F915DA">
            <w:pPr>
              <w:rPr>
                <w:rFonts w:ascii="Times New Roman" w:hAnsi="Times New Roman" w:cs="Times New Roman"/>
                <w:noProof/>
                <w:sz w:val="24"/>
                <w:szCs w:val="24"/>
              </w:rPr>
            </w:pPr>
          </w:p>
          <w:p w14:paraId="32DFAAD8" w14:textId="77777777" w:rsidR="00B20550" w:rsidRDefault="00B20550" w:rsidP="00F915DA">
            <w:pPr>
              <w:rPr>
                <w:rFonts w:ascii="Times New Roman" w:hAnsi="Times New Roman" w:cs="Times New Roman"/>
                <w:noProof/>
                <w:sz w:val="24"/>
                <w:szCs w:val="24"/>
              </w:rPr>
            </w:pPr>
          </w:p>
          <w:p w14:paraId="41F26C18" w14:textId="7B06F6DF" w:rsidR="009A291B" w:rsidRPr="005659B7" w:rsidRDefault="009A291B" w:rsidP="00F915DA">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lastRenderedPageBreak/>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0FAE4F78" w14:textId="77777777" w:rsidR="009A291B" w:rsidRDefault="00B20550" w:rsidP="00B20550">
            <w:pPr>
              <w:rPr>
                <w:rFonts w:ascii="Times New Roman" w:hAnsi="Times New Roman" w:cs="Times New Roman"/>
                <w:noProof/>
                <w:sz w:val="24"/>
                <w:szCs w:val="24"/>
              </w:rPr>
            </w:pPr>
            <w:r w:rsidRPr="00B20550">
              <w:rPr>
                <w:rFonts w:ascii="Times New Roman" w:hAnsi="Times New Roman" w:cs="Times New Roman"/>
                <w:noProof/>
                <w:sz w:val="24"/>
                <w:szCs w:val="24"/>
              </w:rPr>
              <w:t>Osmanlı Devleti’nin uyguladığı istimâlet politikası Osmanlının Balkanlardaki fetihlerini nasıl etkilemiştir? Kısaca açıklayınız.</w:t>
            </w:r>
          </w:p>
          <w:p w14:paraId="7383A809" w14:textId="77777777" w:rsidR="00B20550" w:rsidRDefault="00B20550" w:rsidP="00B20550">
            <w:pPr>
              <w:rPr>
                <w:rFonts w:ascii="Times New Roman" w:hAnsi="Times New Roman" w:cs="Times New Roman"/>
                <w:noProof/>
                <w:sz w:val="24"/>
                <w:szCs w:val="24"/>
              </w:rPr>
            </w:pPr>
          </w:p>
          <w:p w14:paraId="4ED2669E" w14:textId="77777777" w:rsidR="00B20550" w:rsidRDefault="00B20550" w:rsidP="00B20550">
            <w:pPr>
              <w:rPr>
                <w:rFonts w:ascii="Times New Roman" w:hAnsi="Times New Roman" w:cs="Times New Roman"/>
                <w:noProof/>
                <w:sz w:val="24"/>
                <w:szCs w:val="24"/>
              </w:rPr>
            </w:pPr>
          </w:p>
          <w:p w14:paraId="34B184AC" w14:textId="77777777" w:rsidR="00B20550" w:rsidRDefault="00B20550" w:rsidP="00B20550">
            <w:pPr>
              <w:rPr>
                <w:rFonts w:ascii="Times New Roman" w:hAnsi="Times New Roman" w:cs="Times New Roman"/>
                <w:noProof/>
                <w:sz w:val="24"/>
                <w:szCs w:val="24"/>
              </w:rPr>
            </w:pPr>
          </w:p>
          <w:p w14:paraId="1ABF27F8" w14:textId="77777777" w:rsidR="00B20550" w:rsidRDefault="00B20550" w:rsidP="00B20550">
            <w:pPr>
              <w:rPr>
                <w:rFonts w:ascii="Times New Roman" w:hAnsi="Times New Roman" w:cs="Times New Roman"/>
                <w:noProof/>
                <w:sz w:val="24"/>
                <w:szCs w:val="24"/>
              </w:rPr>
            </w:pPr>
          </w:p>
          <w:p w14:paraId="1DEE43B1" w14:textId="77777777" w:rsidR="00B20550" w:rsidRDefault="00B20550" w:rsidP="00B20550">
            <w:pPr>
              <w:rPr>
                <w:rFonts w:ascii="Times New Roman" w:hAnsi="Times New Roman" w:cs="Times New Roman"/>
                <w:noProof/>
                <w:sz w:val="24"/>
                <w:szCs w:val="24"/>
              </w:rPr>
            </w:pPr>
          </w:p>
          <w:p w14:paraId="4A3B6151" w14:textId="77777777" w:rsidR="00B20550" w:rsidRDefault="00B20550" w:rsidP="00B20550">
            <w:pPr>
              <w:rPr>
                <w:rFonts w:ascii="Times New Roman" w:hAnsi="Times New Roman" w:cs="Times New Roman"/>
                <w:noProof/>
                <w:sz w:val="24"/>
                <w:szCs w:val="24"/>
              </w:rPr>
            </w:pPr>
          </w:p>
          <w:p w14:paraId="34663A8C" w14:textId="77777777" w:rsidR="00B20550" w:rsidRDefault="00B20550" w:rsidP="00B20550">
            <w:pPr>
              <w:rPr>
                <w:rFonts w:ascii="Times New Roman" w:hAnsi="Times New Roman" w:cs="Times New Roman"/>
                <w:noProof/>
                <w:sz w:val="24"/>
                <w:szCs w:val="24"/>
              </w:rPr>
            </w:pPr>
          </w:p>
          <w:p w14:paraId="46B02811" w14:textId="4BD432A9" w:rsidR="00B20550" w:rsidRPr="00B20550" w:rsidRDefault="00B20550" w:rsidP="00B20550">
            <w:pPr>
              <w:rPr>
                <w:rFonts w:ascii="Times New Roman" w:hAnsi="Times New Roman" w:cs="Times New Roman"/>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588DC40F" w14:textId="2F13B4D4" w:rsidR="009A291B" w:rsidRPr="00B20550" w:rsidRDefault="00B20550" w:rsidP="00F915DA">
            <w:pPr>
              <w:rPr>
                <w:rFonts w:ascii="Times New Roman" w:hAnsi="Times New Roman" w:cs="Times New Roman"/>
                <w:noProof/>
                <w:sz w:val="24"/>
                <w:szCs w:val="24"/>
              </w:rPr>
            </w:pPr>
            <w:r w:rsidRPr="00B20550">
              <w:rPr>
                <w:rFonts w:ascii="Times New Roman" w:hAnsi="Times New Roman" w:cs="Times New Roman"/>
                <w:noProof/>
                <w:sz w:val="24"/>
                <w:szCs w:val="24"/>
              </w:rPr>
              <w:t>Ankara Savaşı’nın (1402) sonuçlarından iki tanesini yazınız.</w:t>
            </w:r>
          </w:p>
          <w:p w14:paraId="016252DC" w14:textId="77777777" w:rsidR="00B20550" w:rsidRPr="00B20550" w:rsidRDefault="00B20550" w:rsidP="00F915DA">
            <w:pPr>
              <w:rPr>
                <w:rFonts w:ascii="Times New Roman" w:hAnsi="Times New Roman" w:cs="Times New Roman"/>
                <w:noProof/>
                <w:sz w:val="24"/>
                <w:szCs w:val="24"/>
              </w:rPr>
            </w:pPr>
          </w:p>
          <w:p w14:paraId="1C47A1F0" w14:textId="77777777" w:rsidR="00B20550" w:rsidRDefault="00B20550" w:rsidP="00F915DA">
            <w:pPr>
              <w:rPr>
                <w:rFonts w:ascii="Times New Roman" w:hAnsi="Times New Roman" w:cs="Times New Roman"/>
                <w:noProof/>
                <w:sz w:val="24"/>
                <w:szCs w:val="24"/>
              </w:rPr>
            </w:pPr>
          </w:p>
          <w:p w14:paraId="61F27A56" w14:textId="77777777" w:rsidR="00B20550" w:rsidRDefault="00B20550" w:rsidP="00F915DA">
            <w:pPr>
              <w:rPr>
                <w:rFonts w:ascii="Times New Roman" w:hAnsi="Times New Roman" w:cs="Times New Roman"/>
                <w:noProof/>
                <w:sz w:val="24"/>
                <w:szCs w:val="24"/>
              </w:rPr>
            </w:pPr>
          </w:p>
          <w:p w14:paraId="3A976003" w14:textId="77777777" w:rsidR="00B20550" w:rsidRPr="00B20550" w:rsidRDefault="00B20550" w:rsidP="00F915DA">
            <w:pPr>
              <w:rPr>
                <w:rFonts w:ascii="Times New Roman" w:hAnsi="Times New Roman" w:cs="Times New Roman"/>
                <w:noProof/>
                <w:sz w:val="24"/>
                <w:szCs w:val="24"/>
              </w:rPr>
            </w:pPr>
          </w:p>
          <w:p w14:paraId="6CB86901" w14:textId="77777777" w:rsidR="00B20550" w:rsidRDefault="00B20550" w:rsidP="00F915DA">
            <w:pPr>
              <w:rPr>
                <w:rFonts w:ascii="Times New Roman" w:hAnsi="Times New Roman" w:cs="Times New Roman"/>
                <w:b/>
                <w:bCs/>
                <w:noProof/>
                <w:sz w:val="24"/>
                <w:szCs w:val="24"/>
              </w:rPr>
            </w:pPr>
          </w:p>
          <w:p w14:paraId="2981062B" w14:textId="77777777" w:rsidR="009A291B" w:rsidRDefault="009A291B" w:rsidP="00F915DA">
            <w:pPr>
              <w:rPr>
                <w:rFonts w:ascii="Times New Roman" w:hAnsi="Times New Roman" w:cs="Times New Roman"/>
                <w:b/>
                <w:bCs/>
                <w:noProof/>
                <w:sz w:val="24"/>
                <w:szCs w:val="24"/>
              </w:rPr>
            </w:pPr>
          </w:p>
          <w:p w14:paraId="625D2A05" w14:textId="77777777" w:rsidR="009A291B" w:rsidRDefault="009A291B" w:rsidP="00F915DA">
            <w:pPr>
              <w:rPr>
                <w:rFonts w:ascii="Times New Roman" w:hAnsi="Times New Roman" w:cs="Times New Roman"/>
                <w:b/>
                <w:bCs/>
                <w:noProof/>
                <w:sz w:val="24"/>
                <w:szCs w:val="24"/>
              </w:rPr>
            </w:pPr>
          </w:p>
          <w:p w14:paraId="5CDC7631" w14:textId="77777777" w:rsidR="009A291B" w:rsidRDefault="009A291B" w:rsidP="00F915DA">
            <w:pPr>
              <w:rPr>
                <w:rFonts w:ascii="Times New Roman" w:hAnsi="Times New Roman" w:cs="Times New Roman"/>
                <w:b/>
                <w:bCs/>
                <w:noProof/>
                <w:sz w:val="24"/>
                <w:szCs w:val="24"/>
              </w:rPr>
            </w:pPr>
          </w:p>
          <w:p w14:paraId="042FEFC9" w14:textId="7B7A914C" w:rsidR="009A291B" w:rsidRPr="005659B7" w:rsidRDefault="009A291B"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08FBE0DE" w14:textId="6D70D780" w:rsidR="009A291B" w:rsidRPr="00B20550" w:rsidRDefault="00B20550" w:rsidP="00895209">
            <w:pPr>
              <w:rPr>
                <w:rFonts w:ascii="Times New Roman" w:hAnsi="Times New Roman" w:cs="Times New Roman"/>
                <w:noProof/>
                <w:sz w:val="24"/>
                <w:szCs w:val="24"/>
              </w:rPr>
            </w:pPr>
            <w:r w:rsidRPr="00B20550">
              <w:rPr>
                <w:rFonts w:ascii="Times New Roman" w:hAnsi="Times New Roman" w:cs="Times New Roman"/>
                <w:noProof/>
                <w:sz w:val="24"/>
                <w:szCs w:val="24"/>
              </w:rPr>
              <w:t>Osmanlı hâkimiyetine giren ilk Türkmen beyliğinin adı nedir?</w:t>
            </w:r>
          </w:p>
          <w:p w14:paraId="1A38C276" w14:textId="77777777" w:rsidR="009A291B" w:rsidRDefault="009A291B" w:rsidP="00895209">
            <w:pPr>
              <w:rPr>
                <w:rFonts w:ascii="Times New Roman" w:hAnsi="Times New Roman" w:cs="Times New Roman"/>
                <w:b/>
                <w:bCs/>
                <w:noProof/>
                <w:sz w:val="24"/>
                <w:szCs w:val="24"/>
              </w:rPr>
            </w:pPr>
          </w:p>
          <w:p w14:paraId="71F95B4D" w14:textId="77777777" w:rsidR="009A291B" w:rsidRDefault="009A291B" w:rsidP="00895209">
            <w:pPr>
              <w:rPr>
                <w:rFonts w:ascii="Times New Roman" w:hAnsi="Times New Roman" w:cs="Times New Roman"/>
                <w:b/>
                <w:bCs/>
                <w:noProof/>
                <w:sz w:val="24"/>
                <w:szCs w:val="24"/>
              </w:rPr>
            </w:pPr>
          </w:p>
          <w:p w14:paraId="0DF8ED22" w14:textId="77777777" w:rsidR="009A291B" w:rsidRDefault="009A291B" w:rsidP="00895209">
            <w:pPr>
              <w:rPr>
                <w:rFonts w:ascii="Times New Roman" w:hAnsi="Times New Roman" w:cs="Times New Roman"/>
                <w:b/>
                <w:bCs/>
                <w:noProof/>
                <w:sz w:val="24"/>
                <w:szCs w:val="24"/>
              </w:rPr>
            </w:pPr>
          </w:p>
          <w:p w14:paraId="4FBF6BAF" w14:textId="77777777" w:rsidR="00B20550" w:rsidRDefault="00B20550" w:rsidP="00895209">
            <w:pPr>
              <w:rPr>
                <w:rFonts w:ascii="Times New Roman" w:hAnsi="Times New Roman" w:cs="Times New Roman"/>
                <w:b/>
                <w:bCs/>
                <w:noProof/>
                <w:sz w:val="24"/>
                <w:szCs w:val="24"/>
              </w:rPr>
            </w:pPr>
          </w:p>
          <w:p w14:paraId="0A19F64B" w14:textId="77777777" w:rsidR="00B20550" w:rsidRDefault="00B20550" w:rsidP="00895209">
            <w:pPr>
              <w:rPr>
                <w:rFonts w:ascii="Times New Roman" w:hAnsi="Times New Roman" w:cs="Times New Roman"/>
                <w:b/>
                <w:bCs/>
                <w:noProof/>
                <w:sz w:val="24"/>
                <w:szCs w:val="24"/>
              </w:rPr>
            </w:pPr>
          </w:p>
          <w:p w14:paraId="25FEC3E9" w14:textId="77777777" w:rsidR="00B20550" w:rsidRDefault="00B20550" w:rsidP="00895209">
            <w:pPr>
              <w:rPr>
                <w:rFonts w:ascii="Times New Roman" w:hAnsi="Times New Roman" w:cs="Times New Roman"/>
                <w:b/>
                <w:bCs/>
                <w:noProof/>
                <w:sz w:val="24"/>
                <w:szCs w:val="24"/>
              </w:rPr>
            </w:pPr>
          </w:p>
          <w:p w14:paraId="738B5EDE" w14:textId="77777777" w:rsidR="00B20550" w:rsidRDefault="00B20550" w:rsidP="00895209">
            <w:pPr>
              <w:rPr>
                <w:rFonts w:ascii="Times New Roman" w:hAnsi="Times New Roman" w:cs="Times New Roman"/>
                <w:b/>
                <w:bCs/>
                <w:noProof/>
                <w:sz w:val="24"/>
                <w:szCs w:val="24"/>
              </w:rPr>
            </w:pPr>
          </w:p>
          <w:p w14:paraId="147A5D64" w14:textId="77777777" w:rsidR="00B20550" w:rsidRDefault="00B20550" w:rsidP="00895209">
            <w:pPr>
              <w:rPr>
                <w:rFonts w:ascii="Times New Roman" w:hAnsi="Times New Roman" w:cs="Times New Roman"/>
                <w:b/>
                <w:bCs/>
                <w:noProof/>
                <w:sz w:val="24"/>
                <w:szCs w:val="24"/>
              </w:rPr>
            </w:pPr>
          </w:p>
          <w:p w14:paraId="7A227AA1" w14:textId="77777777" w:rsidR="00B20550" w:rsidRPr="009A291B" w:rsidRDefault="00B20550" w:rsidP="00895209">
            <w:pPr>
              <w:rPr>
                <w:rFonts w:ascii="Times New Roman" w:hAnsi="Times New Roman" w:cs="Times New Roman"/>
                <w:b/>
                <w:bCs/>
                <w:noProof/>
                <w:sz w:val="24"/>
                <w:szCs w:val="24"/>
              </w:rPr>
            </w:pPr>
          </w:p>
          <w:p w14:paraId="08056B52" w14:textId="6C8C783B" w:rsidR="009A291B" w:rsidRPr="005659B7" w:rsidRDefault="009A291B" w:rsidP="00895209">
            <w:pPr>
              <w:rPr>
                <w:rFonts w:ascii="Times New Roman" w:hAnsi="Times New Roman" w:cs="Times New Roman"/>
                <w:b/>
                <w:bCs/>
                <w:noProof/>
                <w:sz w:val="24"/>
                <w:szCs w:val="24"/>
              </w:rPr>
            </w:pPr>
          </w:p>
        </w:tc>
      </w:tr>
      <w:tr w:rsidR="006A7778" w:rsidRPr="005659B7" w14:paraId="744FBCF8" w14:textId="77777777" w:rsidTr="00FD5D1E">
        <w:trPr>
          <w:trHeight w:val="332"/>
        </w:trPr>
        <w:tc>
          <w:tcPr>
            <w:tcW w:w="621" w:type="dxa"/>
            <w:gridSpan w:val="2"/>
            <w:shd w:val="clear" w:color="auto" w:fill="002060"/>
          </w:tcPr>
          <w:p w14:paraId="1E37AEB1" w14:textId="00F41E11" w:rsidR="006A7778" w:rsidRPr="005659B7" w:rsidRDefault="006A7778" w:rsidP="00FD5D1E">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59357ED6" w14:textId="77777777" w:rsidR="006A7778" w:rsidRPr="005659B7" w:rsidRDefault="006A7778" w:rsidP="00FD5D1E">
            <w:pPr>
              <w:rPr>
                <w:rFonts w:ascii="Times New Roman" w:hAnsi="Times New Roman" w:cs="Times New Roman"/>
                <w:sz w:val="24"/>
                <w:szCs w:val="24"/>
              </w:rPr>
            </w:pPr>
          </w:p>
        </w:tc>
      </w:tr>
      <w:tr w:rsidR="006A7778" w:rsidRPr="005659B7" w14:paraId="2940448A" w14:textId="77777777" w:rsidTr="00FD5D1E">
        <w:trPr>
          <w:trHeight w:val="138"/>
        </w:trPr>
        <w:tc>
          <w:tcPr>
            <w:tcW w:w="10774" w:type="dxa"/>
            <w:gridSpan w:val="4"/>
          </w:tcPr>
          <w:p w14:paraId="6DFD1563" w14:textId="77777777" w:rsidR="00B20550" w:rsidRPr="00B20550" w:rsidRDefault="00B20550" w:rsidP="00B20550">
            <w:pPr>
              <w:rPr>
                <w:rFonts w:ascii="Times New Roman" w:hAnsi="Times New Roman" w:cs="Times New Roman"/>
                <w:noProof/>
                <w:sz w:val="24"/>
                <w:szCs w:val="24"/>
              </w:rPr>
            </w:pPr>
            <w:r w:rsidRPr="00B20550">
              <w:rPr>
                <w:rFonts w:ascii="Times New Roman" w:hAnsi="Times New Roman" w:cs="Times New Roman"/>
                <w:noProof/>
                <w:sz w:val="24"/>
                <w:szCs w:val="24"/>
              </w:rPr>
              <w:t>Haçlılar II. Murad'ın küçük yaştaki oğlu Mehmet'i tahta geçirmesini fırsat bilerek Osmanlı Devleti ile yapmış oldukları Edirne-Segedin Antlaşması'nı bozmuşlardır.</w:t>
            </w:r>
          </w:p>
          <w:p w14:paraId="212A578D" w14:textId="436F7F9A" w:rsidR="00B20550" w:rsidRPr="00B20550" w:rsidRDefault="00B20550" w:rsidP="00B20550">
            <w:pPr>
              <w:rPr>
                <w:rFonts w:ascii="Times New Roman" w:hAnsi="Times New Roman" w:cs="Times New Roman"/>
                <w:noProof/>
                <w:sz w:val="24"/>
                <w:szCs w:val="24"/>
              </w:rPr>
            </w:pPr>
            <w:r>
              <w:rPr>
                <w:rFonts w:ascii="Times New Roman" w:hAnsi="Times New Roman" w:cs="Times New Roman"/>
                <w:b/>
                <w:bCs/>
                <w:noProof/>
                <w:sz w:val="24"/>
                <w:szCs w:val="24"/>
              </w:rPr>
              <w:t>B</w:t>
            </w:r>
            <w:r w:rsidRPr="00B20550">
              <w:rPr>
                <w:rFonts w:ascii="Times New Roman" w:hAnsi="Times New Roman" w:cs="Times New Roman"/>
                <w:b/>
                <w:bCs/>
                <w:noProof/>
                <w:sz w:val="24"/>
                <w:szCs w:val="24"/>
              </w:rPr>
              <w:t>u antlaşmanın bozulması üzerine </w:t>
            </w:r>
            <w:r>
              <w:rPr>
                <w:rFonts w:ascii="Times New Roman" w:hAnsi="Times New Roman" w:cs="Times New Roman"/>
                <w:b/>
                <w:bCs/>
                <w:noProof/>
                <w:sz w:val="24"/>
                <w:szCs w:val="24"/>
              </w:rPr>
              <w:t>yapılan savaşın adını yazınız.</w:t>
            </w:r>
          </w:p>
          <w:p w14:paraId="7B718EBD" w14:textId="77777777" w:rsidR="0008529B" w:rsidRDefault="0008529B" w:rsidP="00F928EA">
            <w:pPr>
              <w:rPr>
                <w:rFonts w:ascii="Times New Roman" w:hAnsi="Times New Roman" w:cs="Times New Roman"/>
                <w:noProof/>
                <w:sz w:val="24"/>
                <w:szCs w:val="24"/>
              </w:rPr>
            </w:pPr>
          </w:p>
          <w:p w14:paraId="77C11FFD" w14:textId="77777777" w:rsidR="00B20550" w:rsidRDefault="00B20550" w:rsidP="00F928EA">
            <w:pPr>
              <w:rPr>
                <w:rFonts w:ascii="Times New Roman" w:hAnsi="Times New Roman" w:cs="Times New Roman"/>
                <w:noProof/>
                <w:sz w:val="24"/>
                <w:szCs w:val="24"/>
              </w:rPr>
            </w:pPr>
          </w:p>
          <w:p w14:paraId="6939EAED" w14:textId="77777777" w:rsidR="00B20550" w:rsidRDefault="00B20550" w:rsidP="00F928EA">
            <w:pPr>
              <w:rPr>
                <w:rFonts w:ascii="Times New Roman" w:hAnsi="Times New Roman" w:cs="Times New Roman"/>
                <w:noProof/>
                <w:sz w:val="24"/>
                <w:szCs w:val="24"/>
              </w:rPr>
            </w:pPr>
          </w:p>
          <w:p w14:paraId="4E332547" w14:textId="77777777" w:rsidR="0008529B" w:rsidRDefault="0008529B" w:rsidP="00F928EA">
            <w:pPr>
              <w:rPr>
                <w:rFonts w:ascii="Times New Roman" w:hAnsi="Times New Roman" w:cs="Times New Roman"/>
                <w:noProof/>
                <w:sz w:val="24"/>
                <w:szCs w:val="24"/>
              </w:rPr>
            </w:pPr>
          </w:p>
          <w:p w14:paraId="59EF3D64" w14:textId="77777777" w:rsidR="00B20550" w:rsidRDefault="00B20550" w:rsidP="00F928EA">
            <w:pPr>
              <w:rPr>
                <w:rFonts w:ascii="Times New Roman" w:hAnsi="Times New Roman" w:cs="Times New Roman"/>
                <w:noProof/>
                <w:sz w:val="24"/>
                <w:szCs w:val="24"/>
              </w:rPr>
            </w:pPr>
          </w:p>
          <w:p w14:paraId="5791723F" w14:textId="77777777" w:rsidR="00B20550" w:rsidRDefault="00B20550" w:rsidP="00F928EA">
            <w:pPr>
              <w:rPr>
                <w:rFonts w:ascii="Times New Roman" w:hAnsi="Times New Roman" w:cs="Times New Roman"/>
                <w:noProof/>
                <w:sz w:val="24"/>
                <w:szCs w:val="24"/>
              </w:rPr>
            </w:pPr>
          </w:p>
          <w:p w14:paraId="40FFEA3D" w14:textId="77777777" w:rsidR="0008529B" w:rsidRDefault="0008529B" w:rsidP="00F928EA">
            <w:pPr>
              <w:rPr>
                <w:rFonts w:ascii="Times New Roman" w:hAnsi="Times New Roman" w:cs="Times New Roman"/>
                <w:noProof/>
                <w:sz w:val="24"/>
                <w:szCs w:val="24"/>
              </w:rPr>
            </w:pPr>
          </w:p>
          <w:p w14:paraId="33022B08" w14:textId="77777777" w:rsidR="0008529B" w:rsidRDefault="0008529B" w:rsidP="00F928EA">
            <w:pPr>
              <w:rPr>
                <w:rFonts w:ascii="Times New Roman" w:hAnsi="Times New Roman" w:cs="Times New Roman"/>
                <w:b/>
                <w:bCs/>
                <w:noProof/>
                <w:sz w:val="24"/>
                <w:szCs w:val="24"/>
              </w:rPr>
            </w:pPr>
          </w:p>
          <w:p w14:paraId="071E1CB7" w14:textId="3E97CEF8" w:rsidR="009A291B" w:rsidRPr="005659B7" w:rsidRDefault="009A291B" w:rsidP="00F928EA">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CA18E" w14:textId="77777777" w:rsidR="00E555B7" w:rsidRDefault="00E555B7" w:rsidP="00804A3F">
      <w:pPr>
        <w:spacing w:after="0" w:line="240" w:lineRule="auto"/>
      </w:pPr>
      <w:r>
        <w:separator/>
      </w:r>
    </w:p>
  </w:endnote>
  <w:endnote w:type="continuationSeparator" w:id="0">
    <w:p w14:paraId="4AF87A97" w14:textId="77777777" w:rsidR="00E555B7" w:rsidRDefault="00E555B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9AEEC" w14:textId="77777777" w:rsidR="00E555B7" w:rsidRDefault="00E555B7" w:rsidP="00804A3F">
      <w:pPr>
        <w:spacing w:after="0" w:line="240" w:lineRule="auto"/>
      </w:pPr>
      <w:r>
        <w:separator/>
      </w:r>
    </w:p>
  </w:footnote>
  <w:footnote w:type="continuationSeparator" w:id="0">
    <w:p w14:paraId="5D66EA42" w14:textId="77777777" w:rsidR="00E555B7" w:rsidRDefault="00E555B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529B"/>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39FE"/>
    <w:rsid w:val="0026541E"/>
    <w:rsid w:val="0026590E"/>
    <w:rsid w:val="00267A32"/>
    <w:rsid w:val="00271B00"/>
    <w:rsid w:val="00281E21"/>
    <w:rsid w:val="00282196"/>
    <w:rsid w:val="002855B9"/>
    <w:rsid w:val="00285756"/>
    <w:rsid w:val="002867FB"/>
    <w:rsid w:val="00286AFC"/>
    <w:rsid w:val="002878F0"/>
    <w:rsid w:val="00291FF5"/>
    <w:rsid w:val="002A050C"/>
    <w:rsid w:val="002A2C11"/>
    <w:rsid w:val="002A4636"/>
    <w:rsid w:val="002A58CF"/>
    <w:rsid w:val="002A638D"/>
    <w:rsid w:val="002A69F6"/>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E7FF2"/>
    <w:rsid w:val="003F4FFC"/>
    <w:rsid w:val="003F5500"/>
    <w:rsid w:val="003F7CB8"/>
    <w:rsid w:val="003F7D2E"/>
    <w:rsid w:val="0040008E"/>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3228"/>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67A7"/>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550"/>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16579"/>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06DA"/>
    <w:rsid w:val="00E34571"/>
    <w:rsid w:val="00E4304A"/>
    <w:rsid w:val="00E45E77"/>
    <w:rsid w:val="00E53ECF"/>
    <w:rsid w:val="00E5484B"/>
    <w:rsid w:val="00E555B7"/>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3A33"/>
    <w:rsid w:val="00ED5BFC"/>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40160"/>
    <w:rsid w:val="00F41369"/>
    <w:rsid w:val="00F427EB"/>
    <w:rsid w:val="00F5223F"/>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87E54"/>
    <w:rsid w:val="00F915DA"/>
    <w:rsid w:val="00F928EA"/>
    <w:rsid w:val="00F92A61"/>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460048">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0307348">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350</Words>
  <Characters>1998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2024-12-15T18:13:00Z</dcterms:created>
  <dcterms:modified xsi:type="dcterms:W3CDTF">2024-12-15T18:20:00Z</dcterms:modified>
</cp:coreProperties>
</file>