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A0" w:rsidRPr="00293669" w:rsidRDefault="001865A0" w:rsidP="007D6F45">
      <w:pPr>
        <w:spacing w:after="0" w:line="240" w:lineRule="auto"/>
        <w:rPr>
          <w:rFonts w:ascii="Arial" w:hAnsi="Arial" w:cs="Arial"/>
        </w:rPr>
      </w:pPr>
      <w:r w:rsidRPr="00293669">
        <w:rPr>
          <w:rFonts w:ascii="Arial" w:hAnsi="Arial" w:cs="Arial"/>
        </w:rPr>
        <w:t>Adı-Soyadı:............................................................... Sınıfı:..../....  No:......            Puan:.........</w:t>
      </w:r>
    </w:p>
    <w:p w:rsidR="001865A0" w:rsidRPr="00293669" w:rsidRDefault="001865A0" w:rsidP="007D6F45">
      <w:pPr>
        <w:spacing w:after="0" w:line="240" w:lineRule="auto"/>
        <w:jc w:val="center"/>
        <w:rPr>
          <w:rFonts w:ascii="Arial" w:hAnsi="Arial" w:cs="Arial"/>
        </w:rPr>
      </w:pPr>
    </w:p>
    <w:p w:rsidR="001865A0" w:rsidRPr="00293669" w:rsidRDefault="001865A0" w:rsidP="007D6F45">
      <w:pPr>
        <w:spacing w:after="0" w:line="240" w:lineRule="auto"/>
        <w:jc w:val="center"/>
        <w:rPr>
          <w:rFonts w:ascii="Arial" w:hAnsi="Arial" w:cs="Arial"/>
        </w:rPr>
      </w:pPr>
      <w:r w:rsidRPr="00293669">
        <w:rPr>
          <w:rFonts w:ascii="Arial" w:hAnsi="Arial" w:cs="Arial"/>
        </w:rPr>
        <w:t>ALİ OSMAN KONAKÇI KIZ TEKNİK ve MESLEK LİSESİ</w:t>
      </w:r>
    </w:p>
    <w:p w:rsidR="001865A0" w:rsidRPr="00293669" w:rsidRDefault="001865A0" w:rsidP="007D6F45">
      <w:pPr>
        <w:spacing w:after="0" w:line="240" w:lineRule="auto"/>
        <w:jc w:val="center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10/C,10/D SINIFLARI TOPLUM ve AİLE DERSİ </w:t>
      </w:r>
      <w:r w:rsidR="0003164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</w:p>
    <w:p w:rsidR="001865A0" w:rsidRPr="00293669" w:rsidRDefault="001865A0" w:rsidP="007D6F45">
      <w:pPr>
        <w:spacing w:after="0" w:line="240" w:lineRule="auto"/>
        <w:rPr>
          <w:rFonts w:ascii="Arial" w:hAnsi="Arial" w:cs="Arial"/>
        </w:rPr>
      </w:pPr>
    </w:p>
    <w:p w:rsidR="001865A0" w:rsidRPr="00293669" w:rsidRDefault="001865A0" w:rsidP="007D6F45">
      <w:pPr>
        <w:numPr>
          <w:ilvl w:val="0"/>
          <w:numId w:val="1"/>
        </w:numPr>
        <w:spacing w:after="0" w:line="240" w:lineRule="auto"/>
        <w:ind w:right="-180"/>
        <w:rPr>
          <w:rFonts w:ascii="Arial" w:hAnsi="Arial" w:cs="Arial"/>
          <w:b/>
          <w:lang w:eastAsia="tr-TR"/>
        </w:rPr>
      </w:pPr>
      <w:r w:rsidRPr="00293669">
        <w:rPr>
          <w:rFonts w:ascii="Arial" w:hAnsi="Arial" w:cs="Arial"/>
          <w:b/>
          <w:lang w:eastAsia="tr-TR"/>
        </w:rPr>
        <w:t>Aşağıdaki cümlelerden doğru olanların başına (D), yanlış olanların başına (</w:t>
      </w:r>
      <w:r>
        <w:rPr>
          <w:rFonts w:ascii="Arial" w:hAnsi="Arial" w:cs="Arial"/>
          <w:b/>
          <w:lang w:eastAsia="tr-TR"/>
        </w:rPr>
        <w:t>Y</w:t>
      </w:r>
      <w:bookmarkStart w:id="0" w:name="_GoBack"/>
      <w:bookmarkEnd w:id="0"/>
      <w:r w:rsidRPr="00293669">
        <w:rPr>
          <w:rFonts w:ascii="Arial" w:hAnsi="Arial" w:cs="Arial"/>
          <w:b/>
          <w:lang w:eastAsia="tr-TR"/>
        </w:rPr>
        <w:t>) koyunuz (</w:t>
      </w:r>
      <w:r>
        <w:rPr>
          <w:rFonts w:ascii="Arial" w:hAnsi="Arial" w:cs="Arial"/>
          <w:b/>
          <w:lang w:eastAsia="tr-TR"/>
        </w:rPr>
        <w:t>2</w:t>
      </w:r>
      <w:r w:rsidRPr="00293669">
        <w:rPr>
          <w:rFonts w:ascii="Arial" w:hAnsi="Arial" w:cs="Arial"/>
          <w:b/>
          <w:lang w:eastAsia="tr-TR"/>
        </w:rPr>
        <w:t>’</w:t>
      </w:r>
      <w:r>
        <w:rPr>
          <w:rFonts w:ascii="Arial" w:hAnsi="Arial" w:cs="Arial"/>
          <w:b/>
          <w:lang w:eastAsia="tr-TR"/>
        </w:rPr>
        <w:t>ş</w:t>
      </w:r>
      <w:r w:rsidRPr="00293669">
        <w:rPr>
          <w:rFonts w:ascii="Arial" w:hAnsi="Arial" w:cs="Arial"/>
          <w:b/>
          <w:lang w:eastAsia="tr-TR"/>
        </w:rPr>
        <w:t>er puan).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(   ) Gebelikten korunmak için doğal yöntemleri kullanmak yeterlidir.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  ) Bir kadının yumurtlaması iki âdet döneminin ortasındadır.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(   ) Bir kondom bir</w:t>
      </w:r>
      <w:r>
        <w:rPr>
          <w:rFonts w:ascii="Arial" w:hAnsi="Arial" w:cs="Arial"/>
        </w:rPr>
        <w:tab/>
        <w:t xml:space="preserve"> çok kere</w:t>
      </w:r>
      <w:r w:rsidRPr="00293669">
        <w:rPr>
          <w:rFonts w:ascii="Arial" w:hAnsi="Arial" w:cs="Arial"/>
        </w:rPr>
        <w:t xml:space="preserve"> kullanılabilir.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5. (   ) Doğum kontrol hapları östrojen ve </w:t>
      </w:r>
      <w:proofErr w:type="spellStart"/>
      <w:r w:rsidRPr="00293669">
        <w:rPr>
          <w:rFonts w:ascii="Arial" w:hAnsi="Arial" w:cs="Arial"/>
        </w:rPr>
        <w:t>progesteron</w:t>
      </w:r>
      <w:proofErr w:type="spellEnd"/>
      <w:r w:rsidRPr="00293669">
        <w:rPr>
          <w:rFonts w:ascii="Arial" w:hAnsi="Arial" w:cs="Arial"/>
        </w:rPr>
        <w:t xml:space="preserve"> içerir.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  ) Karar verme, çeşitli amaçlar, bunlara ulaştıracak yollar, araçlar ve imkânlar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 xml:space="preserve">arasından seçim ve tercih </w:t>
      </w:r>
      <w:r>
        <w:rPr>
          <w:rFonts w:ascii="Arial" w:hAnsi="Arial" w:cs="Arial"/>
        </w:rPr>
        <w:t xml:space="preserve">          </w:t>
      </w:r>
      <w:r w:rsidRPr="00293669">
        <w:rPr>
          <w:rFonts w:ascii="Arial" w:hAnsi="Arial" w:cs="Arial"/>
        </w:rPr>
        <w:t>yapmakla ilgili zihinsel, bedensel ve duygusal süreçlerin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toplamıdır.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  ) Değer yargıları her toplumda, her zaman geçerliliğini korur. Bunlar başarı, sevgi,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 xml:space="preserve">saygı, güven, özgürlük, </w:t>
      </w:r>
      <w:r>
        <w:rPr>
          <w:rFonts w:ascii="Arial" w:hAnsi="Arial" w:cs="Arial"/>
        </w:rPr>
        <w:t xml:space="preserve">  </w:t>
      </w:r>
      <w:r w:rsidRPr="00293669">
        <w:rPr>
          <w:rFonts w:ascii="Arial" w:hAnsi="Arial" w:cs="Arial"/>
        </w:rPr>
        <w:t>sağlık, rahatlık, bilgi, beceri, sanat, din gibi konular olabilir.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(   ) Değerlendirme, önceden belirlenmiş amaçları gerçekleştirmek için yapılması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gereken işlerin saptanması ve izlenecek yolların seçilmesidir.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(   ) Amaçlar değişen şartlara uymayabilir, gerçekleşmeyebilir ama, mevcut kaynaklar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ile ulaşılabilmelidir.</w:t>
      </w:r>
    </w:p>
    <w:p w:rsidR="001865A0" w:rsidRPr="00293669" w:rsidRDefault="001865A0" w:rsidP="00220848">
      <w:pPr>
        <w:tabs>
          <w:tab w:val="left" w:pos="0"/>
          <w:tab w:val="left" w:pos="180"/>
        </w:tabs>
        <w:spacing w:after="0" w:line="240" w:lineRule="auto"/>
        <w:ind w:right="-180"/>
        <w:rPr>
          <w:rFonts w:ascii="Arial" w:hAnsi="Arial" w:cs="Arial"/>
          <w:b/>
        </w:rPr>
      </w:pPr>
      <w:r w:rsidRPr="00293669">
        <w:rPr>
          <w:rFonts w:ascii="Arial" w:hAnsi="Arial" w:cs="Arial"/>
        </w:rPr>
        <w:t xml:space="preserve"> 10. (   ) Karar vermede bazı seçenekler  incelenmeden hemen </w:t>
      </w:r>
      <w:proofErr w:type="spellStart"/>
      <w:r w:rsidRPr="00293669">
        <w:rPr>
          <w:rFonts w:ascii="Arial" w:hAnsi="Arial" w:cs="Arial"/>
        </w:rPr>
        <w:t>rededilebilir</w:t>
      </w:r>
      <w:proofErr w:type="spellEnd"/>
      <w:r w:rsidRPr="00293669">
        <w:rPr>
          <w:rFonts w:ascii="Arial" w:hAnsi="Arial" w:cs="Arial"/>
        </w:rPr>
        <w:t>.</w:t>
      </w:r>
    </w:p>
    <w:p w:rsidR="001865A0" w:rsidRPr="00293669" w:rsidRDefault="001865A0" w:rsidP="00BD6DD2">
      <w:pPr>
        <w:tabs>
          <w:tab w:val="left" w:pos="180"/>
          <w:tab w:val="left" w:pos="360"/>
        </w:tabs>
        <w:spacing w:after="0" w:line="240" w:lineRule="auto"/>
        <w:ind w:left="360" w:right="-180"/>
        <w:rPr>
          <w:rFonts w:ascii="Arial" w:hAnsi="Arial" w:cs="Arial"/>
          <w:b/>
        </w:rPr>
      </w:pPr>
    </w:p>
    <w:p w:rsidR="001865A0" w:rsidRPr="00293669" w:rsidRDefault="001865A0" w:rsidP="00BD6DD2">
      <w:pPr>
        <w:tabs>
          <w:tab w:val="left" w:pos="180"/>
          <w:tab w:val="left" w:pos="360"/>
        </w:tabs>
        <w:spacing w:after="0" w:line="240" w:lineRule="auto"/>
        <w:ind w:left="360" w:right="-180"/>
        <w:rPr>
          <w:rFonts w:ascii="Arial" w:hAnsi="Arial" w:cs="Arial"/>
          <w:b/>
        </w:rPr>
      </w:pPr>
      <w:r w:rsidRPr="00293669">
        <w:rPr>
          <w:rFonts w:ascii="Arial" w:hAnsi="Arial" w:cs="Arial"/>
          <w:b/>
        </w:rPr>
        <w:t>B. Aşağıdaki cümleleri kutu içerisindeki sözcüklerden uygun olanlarıyla tamamlayınız (</w:t>
      </w:r>
      <w:r>
        <w:rPr>
          <w:rFonts w:ascii="Arial" w:hAnsi="Arial" w:cs="Arial"/>
          <w:b/>
        </w:rPr>
        <w:t>2</w:t>
      </w:r>
      <w:r w:rsidRPr="00293669">
        <w:rPr>
          <w:rFonts w:ascii="Arial" w:hAnsi="Arial" w:cs="Arial"/>
          <w:b/>
        </w:rPr>
        <w:t>’</w:t>
      </w:r>
      <w:r>
        <w:rPr>
          <w:rFonts w:ascii="Arial" w:hAnsi="Arial" w:cs="Arial"/>
          <w:b/>
        </w:rPr>
        <w:t>ş</w:t>
      </w:r>
      <w:r w:rsidRPr="00293669">
        <w:rPr>
          <w:rFonts w:ascii="Arial" w:hAnsi="Arial" w:cs="Arial"/>
          <w:b/>
        </w:rPr>
        <w:t>er puan)</w:t>
      </w:r>
      <w:r w:rsidRPr="00293669">
        <w:rPr>
          <w:rFonts w:ascii="Arial" w:hAnsi="Arial" w:cs="Arial"/>
        </w:rPr>
        <w:t>.</w:t>
      </w:r>
    </w:p>
    <w:p w:rsidR="001865A0" w:rsidRPr="00293669" w:rsidRDefault="001865A0" w:rsidP="00F57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mesane-suni dölleme-</w:t>
      </w:r>
      <w:proofErr w:type="spellStart"/>
      <w:r>
        <w:rPr>
          <w:rFonts w:ascii="Arial" w:hAnsi="Arial" w:cs="Arial"/>
        </w:rPr>
        <w:t>vazektomi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fallop</w:t>
      </w:r>
      <w:proofErr w:type="spellEnd"/>
      <w:r>
        <w:rPr>
          <w:rFonts w:ascii="Arial" w:hAnsi="Arial" w:cs="Arial"/>
        </w:rPr>
        <w:t>-döllenme-</w:t>
      </w:r>
      <w:proofErr w:type="spellStart"/>
      <w:r>
        <w:rPr>
          <w:rFonts w:ascii="Arial" w:hAnsi="Arial" w:cs="Arial"/>
        </w:rPr>
        <w:t>menstruasyon</w:t>
      </w:r>
      <w:proofErr w:type="spellEnd"/>
      <w:r>
        <w:rPr>
          <w:rFonts w:ascii="Arial" w:hAnsi="Arial" w:cs="Arial"/>
        </w:rPr>
        <w:t>-sağlıklı-s</w:t>
      </w:r>
      <w:r w:rsidRPr="00293669">
        <w:rPr>
          <w:rFonts w:ascii="Arial" w:hAnsi="Arial" w:cs="Arial"/>
        </w:rPr>
        <w:t>ık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doğum</w:t>
      </w:r>
      <w:r>
        <w:rPr>
          <w:rFonts w:ascii="Arial" w:hAnsi="Arial" w:cs="Arial"/>
        </w:rPr>
        <w:t>-uzun</w:t>
      </w:r>
      <w:r w:rsidRPr="00293669">
        <w:rPr>
          <w:rFonts w:ascii="Arial" w:hAnsi="Arial" w:cs="Arial"/>
        </w:rPr>
        <w:t>-</w:t>
      </w:r>
      <w:r>
        <w:rPr>
          <w:rFonts w:ascii="Arial" w:hAnsi="Arial" w:cs="Arial"/>
        </w:rPr>
        <w:t>doğumlar-nesiller-erkek-</w:t>
      </w:r>
      <w:proofErr w:type="spellStart"/>
      <w:r>
        <w:rPr>
          <w:rFonts w:ascii="Arial" w:hAnsi="Arial" w:cs="Arial"/>
        </w:rPr>
        <w:t>epididim</w:t>
      </w:r>
      <w:proofErr w:type="spellEnd"/>
      <w:r>
        <w:rPr>
          <w:rFonts w:ascii="Arial" w:hAnsi="Arial" w:cs="Arial"/>
        </w:rPr>
        <w:t>-rahim-</w:t>
      </w:r>
      <w:proofErr w:type="spellStart"/>
      <w:r>
        <w:rPr>
          <w:rFonts w:ascii="Arial" w:hAnsi="Arial" w:cs="Arial"/>
        </w:rPr>
        <w:t>uretra</w:t>
      </w:r>
      <w:proofErr w:type="spellEnd"/>
    </w:p>
    <w:p w:rsidR="001865A0" w:rsidRPr="00293669" w:rsidRDefault="001865A0" w:rsidP="00293669">
      <w:pPr>
        <w:pStyle w:val="ListeParagraf"/>
        <w:numPr>
          <w:ilvl w:val="0"/>
          <w:numId w:val="7"/>
        </w:numPr>
        <w:spacing w:after="0" w:line="240" w:lineRule="auto"/>
        <w:ind w:left="284" w:hanging="224"/>
        <w:rPr>
          <w:rFonts w:ascii="Arial" w:hAnsi="Arial" w:cs="Arial"/>
        </w:rPr>
      </w:pPr>
      <w:r w:rsidRPr="00293669">
        <w:rPr>
          <w:rFonts w:ascii="Arial" w:hAnsi="Arial" w:cs="Arial"/>
        </w:rPr>
        <w:t>Birçok kadını ölüme sevk eden en önemli nedenlerden biri de………..........……..……..yapmaktır.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Evli çiftlerin fiziksel ve psikolojik yönden………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>…</w:t>
      </w:r>
      <w:r>
        <w:rPr>
          <w:rFonts w:ascii="Arial" w:hAnsi="Arial" w:cs="Arial"/>
        </w:rPr>
        <w:t>...</w:t>
      </w:r>
      <w:r w:rsidRPr="00293669">
        <w:rPr>
          <w:rFonts w:ascii="Arial" w:hAnsi="Arial" w:cs="Arial"/>
        </w:rPr>
        <w:t>….olmaları,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çocuk sahibi olmalarının temel koşuludur.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Kontrolsüz oluşan gebelikler sonucunda meydana gelebilen …………..</w:t>
      </w:r>
      <w:r>
        <w:rPr>
          <w:rFonts w:ascii="Arial" w:hAnsi="Arial" w:cs="Arial"/>
        </w:rPr>
        <w:t>....</w:t>
      </w:r>
      <w:r w:rsidRPr="00293669">
        <w:rPr>
          <w:rFonts w:ascii="Arial" w:hAnsi="Arial" w:cs="Arial"/>
        </w:rPr>
        <w:t>, annenin</w:t>
      </w:r>
      <w:r>
        <w:rPr>
          <w:rFonts w:ascii="Arial" w:hAnsi="Arial" w:cs="Arial"/>
        </w:rPr>
        <w:t xml:space="preserve"> sağlığını </w:t>
      </w:r>
      <w:r w:rsidRPr="00293669">
        <w:rPr>
          <w:rFonts w:ascii="Arial" w:hAnsi="Arial" w:cs="Arial"/>
        </w:rPr>
        <w:t>tehdit etmektedir.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293669">
        <w:rPr>
          <w:rFonts w:ascii="Arial" w:hAnsi="Arial" w:cs="Arial"/>
        </w:rPr>
        <w:t>. Aile planlamasının amaçlarında</w:t>
      </w:r>
      <w:r>
        <w:rPr>
          <w:rFonts w:ascii="Arial" w:hAnsi="Arial" w:cs="Arial"/>
        </w:rPr>
        <w:t>n</w:t>
      </w:r>
      <w:r w:rsidRPr="00293669">
        <w:rPr>
          <w:rFonts w:ascii="Arial" w:hAnsi="Arial" w:cs="Arial"/>
        </w:rPr>
        <w:t xml:space="preserve"> biri de daha sağlıklı………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 xml:space="preserve">……. </w:t>
      </w:r>
      <w:r>
        <w:rPr>
          <w:rFonts w:ascii="Arial" w:hAnsi="Arial" w:cs="Arial"/>
        </w:rPr>
        <w:t>y</w:t>
      </w:r>
      <w:r w:rsidRPr="00293669">
        <w:rPr>
          <w:rFonts w:ascii="Arial" w:hAnsi="Arial" w:cs="Arial"/>
        </w:rPr>
        <w:t>etişmesini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sağlamaktır.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293669">
        <w:rPr>
          <w:rFonts w:ascii="Arial" w:hAnsi="Arial" w:cs="Arial"/>
        </w:rPr>
        <w:t>Rahmin her iki yanında boynuz gibi yer alan tüplere………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>…….</w:t>
      </w:r>
      <w:r>
        <w:rPr>
          <w:rFonts w:ascii="Arial" w:hAnsi="Arial" w:cs="Arial"/>
        </w:rPr>
        <w:t xml:space="preserve">..tüpleri </w:t>
      </w:r>
      <w:r w:rsidRPr="00293669">
        <w:rPr>
          <w:rFonts w:ascii="Arial" w:hAnsi="Arial" w:cs="Arial"/>
        </w:rPr>
        <w:t>denir.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293669">
        <w:rPr>
          <w:rFonts w:ascii="Arial" w:hAnsi="Arial" w:cs="Arial"/>
        </w:rPr>
        <w:t xml:space="preserve">. Erkek </w:t>
      </w:r>
      <w:proofErr w:type="spellStart"/>
      <w:r w:rsidRPr="00293669">
        <w:rPr>
          <w:rFonts w:ascii="Arial" w:hAnsi="Arial" w:cs="Arial"/>
        </w:rPr>
        <w:t>uretrası</w:t>
      </w:r>
      <w:proofErr w:type="spellEnd"/>
      <w:r w:rsidRPr="00293669">
        <w:rPr>
          <w:rFonts w:ascii="Arial" w:hAnsi="Arial" w:cs="Arial"/>
        </w:rPr>
        <w:t xml:space="preserve">, kadın </w:t>
      </w:r>
      <w:proofErr w:type="spellStart"/>
      <w:r w:rsidRPr="00293669">
        <w:rPr>
          <w:rFonts w:ascii="Arial" w:hAnsi="Arial" w:cs="Arial"/>
        </w:rPr>
        <w:t>uretrasına</w:t>
      </w:r>
      <w:proofErr w:type="spellEnd"/>
      <w:r w:rsidRPr="00293669">
        <w:rPr>
          <w:rFonts w:ascii="Arial" w:hAnsi="Arial" w:cs="Arial"/>
        </w:rPr>
        <w:t xml:space="preserve"> göre çok daha…</w:t>
      </w:r>
      <w:r>
        <w:rPr>
          <w:rFonts w:ascii="Arial" w:hAnsi="Arial" w:cs="Arial"/>
        </w:rPr>
        <w:t>....</w:t>
      </w:r>
      <w:r w:rsidRPr="00293669">
        <w:rPr>
          <w:rFonts w:ascii="Arial" w:hAnsi="Arial" w:cs="Arial"/>
        </w:rPr>
        <w:t>…</w:t>
      </w:r>
      <w:r>
        <w:rPr>
          <w:rFonts w:ascii="Arial" w:hAnsi="Arial" w:cs="Arial"/>
        </w:rPr>
        <w:t>..........</w:t>
      </w:r>
      <w:r w:rsidRPr="00293669">
        <w:rPr>
          <w:rFonts w:ascii="Arial" w:hAnsi="Arial" w:cs="Arial"/>
        </w:rPr>
        <w:t>…dur.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293669">
        <w:rPr>
          <w:rFonts w:ascii="Arial" w:hAnsi="Arial" w:cs="Arial"/>
        </w:rPr>
        <w:t>. ……………………artık çocuk istemeyen çiftlerde, erkeklerin sperm kanallarının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bağlanmasıdır.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293669">
        <w:rPr>
          <w:rFonts w:ascii="Arial" w:hAnsi="Arial" w:cs="Arial"/>
        </w:rPr>
        <w:t>. Bebeğin cinsiyetini daima………</w:t>
      </w:r>
      <w:r>
        <w:rPr>
          <w:rFonts w:ascii="Arial" w:hAnsi="Arial" w:cs="Arial"/>
        </w:rPr>
        <w:t>....</w:t>
      </w:r>
      <w:r w:rsidRPr="00293669">
        <w:rPr>
          <w:rFonts w:ascii="Arial" w:hAnsi="Arial" w:cs="Arial"/>
        </w:rPr>
        <w:t>…..</w:t>
      </w:r>
      <w:r>
        <w:rPr>
          <w:rFonts w:ascii="Arial" w:hAnsi="Arial" w:cs="Arial"/>
        </w:rPr>
        <w:t xml:space="preserve">..ten </w:t>
      </w:r>
      <w:r w:rsidRPr="00293669">
        <w:rPr>
          <w:rFonts w:ascii="Arial" w:hAnsi="Arial" w:cs="Arial"/>
        </w:rPr>
        <w:t>gelen cinsiyet kromozomu belirler.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293669">
        <w:rPr>
          <w:rFonts w:ascii="Arial" w:hAnsi="Arial" w:cs="Arial"/>
        </w:rPr>
        <w:t>. Erkeğin üreme hücresi sperm ile kadının üreme hücresi yumurtanın buluşup spermin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 xml:space="preserve">yumurta içine girmesine </w:t>
      </w:r>
      <w:r>
        <w:rPr>
          <w:rFonts w:ascii="Arial" w:hAnsi="Arial" w:cs="Arial"/>
        </w:rPr>
        <w:t xml:space="preserve">          </w:t>
      </w:r>
      <w:r w:rsidRPr="00293669">
        <w:rPr>
          <w:rFonts w:ascii="Arial" w:hAnsi="Arial" w:cs="Arial"/>
        </w:rPr>
        <w:t>…</w:t>
      </w:r>
      <w:r>
        <w:rPr>
          <w:rFonts w:ascii="Arial" w:hAnsi="Arial" w:cs="Arial"/>
        </w:rPr>
        <w:t>..........</w:t>
      </w:r>
      <w:r w:rsidRPr="00293669">
        <w:rPr>
          <w:rFonts w:ascii="Arial" w:hAnsi="Arial" w:cs="Arial"/>
        </w:rPr>
        <w:t>…………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>..denir.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293669">
        <w:rPr>
          <w:rFonts w:ascii="Arial" w:hAnsi="Arial" w:cs="Arial"/>
        </w:rPr>
        <w:t>. Kadınlarda âdet kanamasının olduğu döneme………</w:t>
      </w:r>
      <w:r>
        <w:rPr>
          <w:rFonts w:ascii="Arial" w:hAnsi="Arial" w:cs="Arial"/>
        </w:rPr>
        <w:t>......................</w:t>
      </w:r>
      <w:r w:rsidRPr="00293669">
        <w:rPr>
          <w:rFonts w:ascii="Arial" w:hAnsi="Arial" w:cs="Arial"/>
        </w:rPr>
        <w:t>….denir.</w:t>
      </w:r>
    </w:p>
    <w:p w:rsidR="001865A0" w:rsidRDefault="001865A0" w:rsidP="007E0817">
      <w:pPr>
        <w:tabs>
          <w:tab w:val="num" w:pos="900"/>
        </w:tabs>
        <w:ind w:left="357"/>
        <w:rPr>
          <w:rFonts w:ascii="Arial" w:hAnsi="Arial" w:cs="Arial"/>
          <w:b/>
        </w:rPr>
      </w:pPr>
    </w:p>
    <w:p w:rsidR="001865A0" w:rsidRPr="00293669" w:rsidRDefault="001865A0" w:rsidP="007E0817">
      <w:pPr>
        <w:tabs>
          <w:tab w:val="num" w:pos="900"/>
        </w:tabs>
        <w:ind w:left="357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293669">
        <w:rPr>
          <w:rFonts w:ascii="Arial" w:hAnsi="Arial" w:cs="Arial"/>
          <w:b/>
        </w:rPr>
        <w:t>. Aşağıdaki soruların doğru cevaplarını yazınız (10’ar puan).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>1. Döllenme nedir? Sun</w:t>
      </w:r>
      <w:r>
        <w:rPr>
          <w:rFonts w:ascii="Arial" w:hAnsi="Arial" w:cs="Arial"/>
        </w:rPr>
        <w:t>i</w:t>
      </w:r>
      <w:r w:rsidRPr="000A2932">
        <w:rPr>
          <w:rFonts w:ascii="Arial" w:hAnsi="Arial" w:cs="Arial"/>
        </w:rPr>
        <w:t xml:space="preserve"> döllenme yöntemlerini maddeler halinde </w:t>
      </w:r>
      <w:r>
        <w:rPr>
          <w:rFonts w:ascii="Arial" w:hAnsi="Arial" w:cs="Arial"/>
        </w:rPr>
        <w:t>yazınız</w:t>
      </w:r>
      <w:r w:rsidRPr="000A2932">
        <w:rPr>
          <w:rFonts w:ascii="Arial" w:hAnsi="Arial" w:cs="Arial"/>
        </w:rPr>
        <w:t>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>Aile planlamasının amaçlarını nelerdir? Maddeler halinde yazınız.</w:t>
      </w:r>
    </w:p>
    <w:p w:rsidR="001865A0" w:rsidRPr="000A2932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>Aile planlaması yöntemlerinden doğal yöntemler nelerdir</w:t>
      </w:r>
      <w:r w:rsidRPr="000A2932"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t>Yazınız. Bu yöntemler etkili midir? Açıklayınız.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 xml:space="preserve">4. </w:t>
      </w:r>
      <w:r>
        <w:rPr>
          <w:rFonts w:ascii="Arial" w:hAnsi="Arial" w:cs="Arial"/>
        </w:rPr>
        <w:t xml:space="preserve">Aile planlamasında kullanılan </w:t>
      </w:r>
      <w:proofErr w:type="spellStart"/>
      <w:r>
        <w:rPr>
          <w:rFonts w:ascii="Arial" w:hAnsi="Arial" w:cs="Arial"/>
        </w:rPr>
        <w:t>hormonal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metodlar</w:t>
      </w:r>
      <w:proofErr w:type="spellEnd"/>
      <w:r>
        <w:rPr>
          <w:rFonts w:ascii="Arial" w:hAnsi="Arial" w:cs="Arial"/>
        </w:rPr>
        <w:t xml:space="preserve"> nelerdir? Maddeler halinde yazınız.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5. Karar vermeyi etkileyen etmenler nelerdir? Bunlardan ‘değer </w:t>
      </w:r>
      <w:proofErr w:type="spellStart"/>
      <w:r>
        <w:rPr>
          <w:rFonts w:ascii="Arial" w:hAnsi="Arial" w:cs="Arial"/>
        </w:rPr>
        <w:t>yargıları’nın</w:t>
      </w:r>
      <w:proofErr w:type="spellEnd"/>
      <w:r>
        <w:rPr>
          <w:rFonts w:ascii="Arial" w:hAnsi="Arial" w:cs="Arial"/>
        </w:rPr>
        <w:t xml:space="preserve"> karar vermedeki etkilerini açıklayınız.</w:t>
      </w:r>
    </w:p>
    <w:p w:rsidR="001865A0" w:rsidRDefault="001865A0" w:rsidP="00B857CD">
      <w:pPr>
        <w:tabs>
          <w:tab w:val="num" w:pos="900"/>
        </w:tabs>
        <w:ind w:left="142" w:hanging="142"/>
        <w:rPr>
          <w:rFonts w:ascii="Arial" w:hAnsi="Arial" w:cs="Arial"/>
        </w:rPr>
      </w:pPr>
      <w:r>
        <w:rPr>
          <w:rFonts w:ascii="Arial" w:hAnsi="Arial" w:cs="Arial"/>
        </w:rPr>
        <w:t>6.Karar verme aşamaları nelerdir? Yazınız. Bunlardan, planlama yaparken nelere dikkat edilmesi gerektiğini     maddeler halinde yazınız.</w:t>
      </w:r>
    </w:p>
    <w:p w:rsidR="001865A0" w:rsidRPr="000A2932" w:rsidRDefault="001865A0" w:rsidP="00B857CD">
      <w:pPr>
        <w:tabs>
          <w:tab w:val="num" w:pos="900"/>
        </w:tabs>
        <w:ind w:left="142" w:hanging="142"/>
        <w:jc w:val="right"/>
        <w:rPr>
          <w:rFonts w:ascii="Arial" w:hAnsi="Arial" w:cs="Arial"/>
        </w:rPr>
      </w:pPr>
      <w:r w:rsidRPr="000A2932">
        <w:rPr>
          <w:rFonts w:ascii="Arial" w:hAnsi="Arial" w:cs="Arial"/>
        </w:rPr>
        <w:t>Başarılar...</w:t>
      </w:r>
    </w:p>
    <w:p w:rsidR="001865A0" w:rsidRPr="00B857CD" w:rsidRDefault="001865A0" w:rsidP="00B857CD">
      <w:pPr>
        <w:jc w:val="center"/>
        <w:rPr>
          <w:rFonts w:ascii="Arial" w:hAnsi="Arial" w:cs="Arial"/>
          <w:b/>
        </w:rPr>
      </w:pPr>
      <w:r w:rsidRPr="00B857CD">
        <w:rPr>
          <w:rFonts w:ascii="Arial" w:hAnsi="Arial" w:cs="Arial"/>
          <w:b/>
        </w:rPr>
        <w:t>CEVAPLAR</w:t>
      </w: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Pr="000A2932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Pr="000A2932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0A2932">
        <w:rPr>
          <w:rFonts w:ascii="Arial" w:hAnsi="Arial" w:cs="Arial"/>
        </w:rPr>
        <w:lastRenderedPageBreak/>
        <w:t>Aşağıdaki soruları dikkatlice okuyunuz ve doğru seçeneği işaretleyiniz.</w:t>
      </w:r>
    </w:p>
    <w:p w:rsidR="001865A0" w:rsidRPr="000A2932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0A2932">
        <w:rPr>
          <w:rFonts w:ascii="Arial" w:hAnsi="Arial" w:cs="Arial"/>
        </w:rPr>
        <w:t>1. Aşağıdakilerden hangisi kadın dış üreme organlarından biri değildir?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Büyük dudaklar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B) </w:t>
      </w:r>
      <w:proofErr w:type="spellStart"/>
      <w:r w:rsidRPr="00293669">
        <w:rPr>
          <w:rFonts w:ascii="Arial" w:hAnsi="Arial" w:cs="Arial"/>
        </w:rPr>
        <w:t>Pubis</w:t>
      </w:r>
      <w:proofErr w:type="spellEnd"/>
      <w:r w:rsidRPr="00293669">
        <w:rPr>
          <w:rFonts w:ascii="Arial" w:hAnsi="Arial" w:cs="Arial"/>
        </w:rPr>
        <w:t xml:space="preserve"> tepesi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C) </w:t>
      </w:r>
      <w:proofErr w:type="spellStart"/>
      <w:r w:rsidRPr="00293669">
        <w:rPr>
          <w:rFonts w:ascii="Arial" w:hAnsi="Arial" w:cs="Arial"/>
        </w:rPr>
        <w:t>Labie</w:t>
      </w:r>
      <w:proofErr w:type="spellEnd"/>
      <w:r w:rsidRPr="00293669">
        <w:rPr>
          <w:rFonts w:ascii="Arial" w:hAnsi="Arial" w:cs="Arial"/>
        </w:rPr>
        <w:t xml:space="preserve"> minör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D) </w:t>
      </w:r>
      <w:proofErr w:type="spellStart"/>
      <w:r w:rsidRPr="00293669">
        <w:rPr>
          <w:rFonts w:ascii="Arial" w:hAnsi="Arial" w:cs="Arial"/>
        </w:rPr>
        <w:t>Uterus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Aşağıdaki organlardan hangisi bebeğin büyüyüp geliştiği organdır?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Vagina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Rahim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C) </w:t>
      </w:r>
      <w:proofErr w:type="spellStart"/>
      <w:r w:rsidRPr="00293669">
        <w:rPr>
          <w:rFonts w:ascii="Arial" w:hAnsi="Arial" w:cs="Arial"/>
        </w:rPr>
        <w:t>Fallop</w:t>
      </w:r>
      <w:proofErr w:type="spellEnd"/>
      <w:r w:rsidRPr="00293669">
        <w:rPr>
          <w:rFonts w:ascii="Arial" w:hAnsi="Arial" w:cs="Arial"/>
        </w:rPr>
        <w:t xml:space="preserve"> tüpleri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Yumurtalık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3. </w:t>
      </w:r>
      <w:proofErr w:type="spellStart"/>
      <w:r w:rsidRPr="00293669">
        <w:rPr>
          <w:rFonts w:ascii="Arial" w:hAnsi="Arial" w:cs="Arial"/>
        </w:rPr>
        <w:t>Vagina</w:t>
      </w:r>
      <w:proofErr w:type="spellEnd"/>
      <w:r w:rsidRPr="00293669">
        <w:rPr>
          <w:rFonts w:ascii="Arial" w:hAnsi="Arial" w:cs="Arial"/>
        </w:rPr>
        <w:t xml:space="preserve"> ağzında ince bir zar şeklinde bulunan organın adı nedir?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Hymen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B) </w:t>
      </w:r>
      <w:proofErr w:type="spellStart"/>
      <w:r w:rsidRPr="00293669">
        <w:rPr>
          <w:rFonts w:ascii="Arial" w:hAnsi="Arial" w:cs="Arial"/>
        </w:rPr>
        <w:t>Vestibul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Klitoris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Anüs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4. </w:t>
      </w:r>
      <w:proofErr w:type="spellStart"/>
      <w:r w:rsidRPr="00293669">
        <w:rPr>
          <w:rFonts w:ascii="Arial" w:hAnsi="Arial" w:cs="Arial"/>
        </w:rPr>
        <w:t>Menstrüasyon</w:t>
      </w:r>
      <w:proofErr w:type="spellEnd"/>
      <w:r w:rsidRPr="00293669">
        <w:rPr>
          <w:rFonts w:ascii="Arial" w:hAnsi="Arial" w:cs="Arial"/>
        </w:rPr>
        <w:t xml:space="preserve"> hangi hormonun salgılanması sonucu oluşur?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Testesteron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B) </w:t>
      </w:r>
      <w:proofErr w:type="spellStart"/>
      <w:r w:rsidRPr="00293669">
        <w:rPr>
          <w:rFonts w:ascii="Arial" w:hAnsi="Arial" w:cs="Arial"/>
        </w:rPr>
        <w:t>Ostrojen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C) </w:t>
      </w:r>
      <w:proofErr w:type="spellStart"/>
      <w:r w:rsidRPr="00293669">
        <w:rPr>
          <w:rFonts w:ascii="Arial" w:hAnsi="Arial" w:cs="Arial"/>
        </w:rPr>
        <w:t>Prolaktin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D) </w:t>
      </w:r>
      <w:proofErr w:type="spellStart"/>
      <w:r w:rsidRPr="00293669">
        <w:rPr>
          <w:rFonts w:ascii="Arial" w:hAnsi="Arial" w:cs="Arial"/>
        </w:rPr>
        <w:t>Troksin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5. Aşağıdaki organlardan hangisinde östrojen ve </w:t>
      </w:r>
      <w:proofErr w:type="spellStart"/>
      <w:r w:rsidRPr="00293669">
        <w:rPr>
          <w:rFonts w:ascii="Arial" w:hAnsi="Arial" w:cs="Arial"/>
        </w:rPr>
        <w:t>progesteron</w:t>
      </w:r>
      <w:proofErr w:type="spellEnd"/>
      <w:r w:rsidRPr="00293669">
        <w:rPr>
          <w:rFonts w:ascii="Arial" w:hAnsi="Arial" w:cs="Arial"/>
        </w:rPr>
        <w:t xml:space="preserve"> hormonları salgılanır?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Ovarium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Vajina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C) </w:t>
      </w:r>
      <w:proofErr w:type="spellStart"/>
      <w:r w:rsidRPr="00293669">
        <w:rPr>
          <w:rFonts w:ascii="Arial" w:hAnsi="Arial" w:cs="Arial"/>
        </w:rPr>
        <w:t>Uterus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D) </w:t>
      </w:r>
      <w:proofErr w:type="spellStart"/>
      <w:r w:rsidRPr="00293669">
        <w:rPr>
          <w:rFonts w:ascii="Arial" w:hAnsi="Arial" w:cs="Arial"/>
        </w:rPr>
        <w:t>Barholin</w:t>
      </w:r>
      <w:proofErr w:type="spellEnd"/>
      <w:r w:rsidRPr="00293669">
        <w:rPr>
          <w:rFonts w:ascii="Arial" w:hAnsi="Arial" w:cs="Arial"/>
        </w:rPr>
        <w:t xml:space="preserve"> bezi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Aşağıdakilerden hangisi erkek üreme hücresidir?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Penis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Yumurta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Prostat bezi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Sperm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Sperm nerede yapılır?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Yumurtalıklarda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Prostat bezinde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Testislerde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Testis kapsüllerinde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19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8. </w:t>
      </w:r>
      <w:proofErr w:type="spellStart"/>
      <w:r w:rsidRPr="00293669">
        <w:rPr>
          <w:rFonts w:ascii="Arial" w:hAnsi="Arial" w:cs="Arial"/>
        </w:rPr>
        <w:t>Menstruasyon</w:t>
      </w:r>
      <w:proofErr w:type="spellEnd"/>
      <w:r w:rsidRPr="00293669">
        <w:rPr>
          <w:rFonts w:ascii="Arial" w:hAnsi="Arial" w:cs="Arial"/>
        </w:rPr>
        <w:t xml:space="preserve"> olayında aşağıdakilerden hangi organın rolü yoktur?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Uterus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Yumurtalıklar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C) </w:t>
      </w:r>
      <w:proofErr w:type="spellStart"/>
      <w:r w:rsidRPr="00293669">
        <w:rPr>
          <w:rFonts w:ascii="Arial" w:hAnsi="Arial" w:cs="Arial"/>
        </w:rPr>
        <w:t>Fallop</w:t>
      </w:r>
      <w:proofErr w:type="spellEnd"/>
      <w:r w:rsidRPr="00293669">
        <w:rPr>
          <w:rFonts w:ascii="Arial" w:hAnsi="Arial" w:cs="Arial"/>
        </w:rPr>
        <w:t xml:space="preserve"> tüpleri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Testis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Aşağıdakilerden hangisi erkeğe ait bir kısırlık nedenidir?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Ovulasyonun</w:t>
      </w:r>
      <w:proofErr w:type="spellEnd"/>
      <w:r w:rsidRPr="00293669">
        <w:rPr>
          <w:rFonts w:ascii="Arial" w:hAnsi="Arial" w:cs="Arial"/>
        </w:rPr>
        <w:t xml:space="preserve"> olmayışı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İnmemiş testis sorunu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Yaş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Vajinaya ait hastalıklar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İleri derecede erkek kısırlığında hangi yönteme başvurulur?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Süzme yöntemi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Tüp bebek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Mikroenjeksiyon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Yumurta dondurma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 dikkatlice okuyarak boş bırakılan yerlere doğru sözcüğü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yazınız.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Ailelerin istedikleri zaman istenilen sayıda çocuk sahibi olmalarına …………denir.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Aile planlaması, hem …….. hem de ………. için geliştirilmiş güvenilir etkili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metotlardır.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Evli çiftlerin evlenmeden önce ……………………….………geçmesi gerekmektedir.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Birçok kadını ölüme sevk eden en önemli nedenlerden biri de………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……..……..yapmaktır.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Evli çiftlerin fiziksel ve psikolojik yönden…………….olmaları,çocuk sahibi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olmalarının temel koşuludur.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lastRenderedPageBreak/>
        <w:t>6. Kontrolsüz oluşan gebelikler sonucunda meydana gelebilen ………….., annenin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hayatını ve sağlığını tehdit etmektedir.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Aile planlamasının amaçlarında biri de daha sağlıklı……………. yetişmesini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sağlamaktır.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Aile planlamasının………………….……….yararı,.erken ve genç yaşta olan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doğumları önlemektir.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Aile planlamasının…………… ……..………..yararlarından biri de prematüre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doğumları azaltmasıdır.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……………………………….. erken ve genç yaşta olan doğumları önler.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Cevaplarınızın tümü doğru ise bir sonraki “Uygulamalı Test”e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29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UYGULAMALI TEST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 Aşağıdaki ölçütleri dikkate alarak aile planlamasının yararları ile ilgili bir el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broşürü hazırlayınız.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 ÖLÇEĞİ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Bu faaliyet kapsamında aşağıda listelenen davranışlardan kazandığınız beceriler için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Evet, kazanamadıklarınız için Hayır kutucuklarına ( X ) işareti koyarak kontrol ediniz.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Değerlendirme Ölçütleri Evet Hayır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Aile planlamasının yararları ile ilgili araştırma yaptınız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Aile planlamasının yararlarını anne, çocuk ve toplum sağlığı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açısından ele alarak sınıflandırma yaptınız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Edindiğiniz bilgileri doküman hâlinde topladınız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Konu ile ilgili resim elde ettiniz mi?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Topladığınız bilgilerle resimleri ilişkilendirdiniz mi?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Hazırladığınız materyallerle el broşürü oluşturdunuz mu?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Hazırladığız broşürleri yakın çevrenize dağıttınız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Değerlendirme sonunda “Hayır” şeklindeki cevaplarınızı bir daha gözden geçiriniz.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Kendinizi yeterli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( ) Doğal korunma yöntemlerinden biri de takvim yöntemidir.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( ) Gebelikten korunmak için doğal yöntemleri kullanmak yeterlidir.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) Bir kadının yumurtlaması iki âdet döneminin ortasındadır.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( ) Yumurtanın ve spermlerin canlı kalmaları göz önüne alınarak on dördüncü günün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üç gün öncesi ve üç gün sonrası tehlikeli dönemdir.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( ) Bir kondom bir kereden fazla kullanılabilir.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) Spiral rahim içine yerleştirilen küçük plastik bir araçtır. Bakır ve hormon içeren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tipleri vardır.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) Diyafram en çok kullanılan gebelikten korunma yöntemidir.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8. ( ) </w:t>
      </w:r>
      <w:proofErr w:type="spellStart"/>
      <w:r w:rsidRPr="00293669">
        <w:rPr>
          <w:rFonts w:ascii="Arial" w:hAnsi="Arial" w:cs="Arial"/>
        </w:rPr>
        <w:t>Hormonal</w:t>
      </w:r>
      <w:proofErr w:type="spellEnd"/>
      <w:r w:rsidRPr="00293669">
        <w:rPr>
          <w:rFonts w:ascii="Arial" w:hAnsi="Arial" w:cs="Arial"/>
        </w:rPr>
        <w:t xml:space="preserve"> metotlar en etkili gebelikten korunma yöntemlerinden biridir.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9. ( ) Doğum kontrol hapları östrojen ve </w:t>
      </w:r>
      <w:proofErr w:type="spellStart"/>
      <w:r w:rsidRPr="00293669">
        <w:rPr>
          <w:rFonts w:ascii="Arial" w:hAnsi="Arial" w:cs="Arial"/>
        </w:rPr>
        <w:t>progesteron</w:t>
      </w:r>
      <w:proofErr w:type="spellEnd"/>
      <w:r w:rsidRPr="00293669">
        <w:rPr>
          <w:rFonts w:ascii="Arial" w:hAnsi="Arial" w:cs="Arial"/>
        </w:rPr>
        <w:t xml:space="preserve"> içerir.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( ) Aylık iğneleri emziren kadınlar kullanabilir.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Cevaplarınızın tümü doğru ise “Modül </w:t>
      </w:r>
      <w:proofErr w:type="spellStart"/>
      <w:r w:rsidRPr="00293669">
        <w:rPr>
          <w:rFonts w:ascii="Arial" w:hAnsi="Arial" w:cs="Arial"/>
        </w:rPr>
        <w:t>Değerlendirme”ye</w:t>
      </w:r>
      <w:proofErr w:type="spellEnd"/>
      <w:r w:rsidRPr="00293669">
        <w:rPr>
          <w:rFonts w:ascii="Arial" w:hAnsi="Arial" w:cs="Arial"/>
        </w:rPr>
        <w:t xml:space="preserve">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40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 dikkatlice okuyarak boş bırakılan yerlere doğru sözcüğü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yazınız.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Rahmin her iki yanında boynuz gibi yer alan tüplere…………….denir.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Ortalama olarak her iki yumurtalıkta toplam……………………yumurta bulunur.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3. Erkek </w:t>
      </w:r>
      <w:proofErr w:type="spellStart"/>
      <w:r w:rsidRPr="00293669">
        <w:rPr>
          <w:rFonts w:ascii="Arial" w:hAnsi="Arial" w:cs="Arial"/>
        </w:rPr>
        <w:t>uretrası</w:t>
      </w:r>
      <w:proofErr w:type="spellEnd"/>
      <w:r w:rsidRPr="00293669">
        <w:rPr>
          <w:rFonts w:ascii="Arial" w:hAnsi="Arial" w:cs="Arial"/>
        </w:rPr>
        <w:t xml:space="preserve">, kadın </w:t>
      </w:r>
      <w:proofErr w:type="spellStart"/>
      <w:r w:rsidRPr="00293669">
        <w:rPr>
          <w:rFonts w:ascii="Arial" w:hAnsi="Arial" w:cs="Arial"/>
        </w:rPr>
        <w:t>uretrasına</w:t>
      </w:r>
      <w:proofErr w:type="spellEnd"/>
      <w:r w:rsidRPr="00293669">
        <w:rPr>
          <w:rFonts w:ascii="Arial" w:hAnsi="Arial" w:cs="Arial"/>
        </w:rPr>
        <w:t xml:space="preserve"> göre çok daha………dur.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……………………artık çocuk istemeyen çiftlerde, erkeklerin sperm kanallarının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bağlanmasıdır.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Bebeğin cinsiyetini daima…………..gelen cinsiyet kromozomu belirler.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Erkeğin üreme hücresi sperm ile kadının üreme hücresi yumurtanın buluşup spermin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yumurta içine girmesine ……………..denir.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Kadınlarda âdet kanamasının olduğu döneme………….denir.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lastRenderedPageBreak/>
        <w:t>8. ……… …………………………………..kolun iç kısmına yerleştirilen ve kibrit çöpü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büyüklüğünde silikon çubuklardır.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Sık aralıklarla aşırı doğum .............. ………................. tehlikeye sokar.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Aylık iğne düzenli olarak ayda bir kez kas içine …………………. uygulanır.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soruları dikkatlice okuyunuz ve doğru seçeneği işaretleyiniz.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11. Aşağıdakilerden hangisi aile planlamasının ekonomik yönden önemini açıklar?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Doğurganlık sayısı çoğalmalıdır.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B) Nüfus sayımı sık </w:t>
      </w:r>
      <w:proofErr w:type="spellStart"/>
      <w:r w:rsidRPr="00293669">
        <w:rPr>
          <w:rFonts w:ascii="Arial" w:hAnsi="Arial" w:cs="Arial"/>
        </w:rPr>
        <w:t>sık</w:t>
      </w:r>
      <w:proofErr w:type="spellEnd"/>
      <w:r w:rsidRPr="00293669">
        <w:rPr>
          <w:rFonts w:ascii="Arial" w:hAnsi="Arial" w:cs="Arial"/>
        </w:rPr>
        <w:t xml:space="preserve"> yapılmalıdır.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Bakılabilecek sayıda çocuk yapılmalıdır.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Daha sık kürtaj yapılmalıdır.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12. Aşağıdakilerden hangisi aile planlamasının duygusal açıdan önemini açıklar?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Anne ve baba sevecen olmalı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Ruh sağlığı açısından hazır olmalı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Yaşam standartları yükselmeli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Maddi imkânları yükselmeli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13. Prezervatif ile korunmanın en önemli yararı nedir?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Çocuk düşürmeleri önlemek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Kolay uygulanabilmesi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41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Cinsel yolla bulaşan hastalıklardan koruması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Ekonomik olması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14. Aile planlamasının anne açısından yararları nelerdir?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Bebek ölümlerinin azalması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Doğumun uygun yaş ve zamanda olması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Bebeklerin sağlıklı büyümesi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Annelerin çocuklarına eğitim vermesi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15. Aşağıdakilerden hangisi gebeliği önlemede kullanılan geleneksel yöntemlerdendir?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RİA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Geri çekme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Doğum kontrol hapı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D) </w:t>
      </w:r>
      <w:proofErr w:type="spellStart"/>
      <w:r w:rsidRPr="00293669">
        <w:rPr>
          <w:rFonts w:ascii="Arial" w:hAnsi="Arial" w:cs="Arial"/>
        </w:rPr>
        <w:t>Norplant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Cevaplarınızın tümü doğru ise bir sonraki modüle geçmek için öğretmeninize başvurunuz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( ) Karar verme, çeşitli amaçlar, bunlara ulaştıracak yollar, araçlar ve imkânlar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arasından seçim ve tercih yapmakla ilgili zihinsel, bedensel ve duygusal süreçlerin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toplamıdır.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( ) Değer yargıları her toplumda, her zaman geçerliliğini korur. Bunlar başarı, sevgi,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saygı, güven, özgürlük, sağlık, rahatlık, bilgi, beceri, sanat, din gibi konular olabilir.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)Amaç belirlenen sona ulaşmak için esas alınan fikir, bir faaliyetin hedefi, sonu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veya nedenidir.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( ) Amaçlar değişen şartlara uymayabilir, gerçekleşmeyebilir ama, mevcut kaynaklar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ile ulaşılabilmelidir.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( ) Değerler adetleri kuralları temsil eden genellikle fazla düşünme gereği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duyulmadan kabul edilmiş kalıplar, alışkanlıklardır.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) Yaşam standardı yaşamı sürdürmek için bireylere sağlanan mal, servis, hizmet ve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doyurucu diğer unsurlardır.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) Bireylerin ihtiyaç ve isteklerini belirlemede standart fonksiyonellik ve rahatlık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olmalıdır.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( ) Değerlendirme, önceden belirlenmiş amaçları gerçekleştirmek için yapılması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gereken işlerin saptanması ve izlenecek yolların seçilmesidir.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( ) Kontroller sırasında görülen ve sonucu olumsuz derecede etkileyecek durum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varsa, anında müdahale edip düzeltme imkânı yaratılmalıdır.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( ) Planlama amaçlara ulaşılıp ulaşılmadığını gösterir.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11. ( ) Karar vermede hiçbir seçenek incelenmeden hemen </w:t>
      </w:r>
      <w:proofErr w:type="spellStart"/>
      <w:r w:rsidRPr="00293669">
        <w:rPr>
          <w:rFonts w:ascii="Arial" w:hAnsi="Arial" w:cs="Arial"/>
        </w:rPr>
        <w:t>rededilmelidir</w:t>
      </w:r>
      <w:proofErr w:type="spellEnd"/>
      <w:r w:rsidRPr="00293669">
        <w:rPr>
          <w:rFonts w:ascii="Arial" w:hAnsi="Arial" w:cs="Arial"/>
        </w:rPr>
        <w:t>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12. ( ) Karar vermede probleme çözüm olacak alternatifler belirlenmelidir.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 dikkatlice okuyarak boş bırakılan yerlere doğru sözcüğü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yazınız.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............... ................... ..............................ekonomik, sosyal ve teknik kararlar genel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başlıkları altında toplanabilir 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Ekonomik kararların alınmasında.kaynakları en verimli biçimde kullanarak,.........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............... kaynak ile en çok tatmini sağlama ilkesi amaçlanmaktadır 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Ekonomik kararlar öncelikle en alt düzeyde yer alan .......................... .........................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için alınmaktadır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......................... ........................ kişisel bazda incelendiğinde; amaçlanan yaşam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standardına ulaşma, çocukları amaçlanan yaşam standardına ulaştırma ve eğitim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kazandırma, finansman bakımından başarılı olma ve yaşlılık için mali güvenlik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düzeyine ulaşma çabalarıdır.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Sosyal kararlar ................... ya da .......... ............................. üzerinde odaklanır.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Bireysel değerler, çatışmalarla karşı karşıya gelen………....... ....................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durumundaki kimseye yol gösterirler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Bireysel değerlerin bilincinde olma ve çatışmaları bilme ..................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........................verme konusunda başlangıç noktasıdır.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Sosyal kararlar ........................... özellikte kararlardır.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Sosyal bir çatışma durumunda, sosyal grup için önceden kararlaştırılmış bir amaç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yoktur. .amaçlar karar işleminin bir parçası olarak...................... .............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Cevaplarınızın tümü doğru ise “Modül </w:t>
      </w:r>
      <w:proofErr w:type="spellStart"/>
      <w:r w:rsidRPr="00293669">
        <w:rPr>
          <w:rFonts w:ascii="Arial" w:hAnsi="Arial" w:cs="Arial"/>
        </w:rPr>
        <w:t>Değerlendirme”ye</w:t>
      </w:r>
      <w:proofErr w:type="spellEnd"/>
      <w:r w:rsidRPr="00293669">
        <w:rPr>
          <w:rFonts w:ascii="Arial" w:hAnsi="Arial" w:cs="Arial"/>
        </w:rPr>
        <w:t xml:space="preserve">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27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cümlelerin başında boş bırakılan parantezlere, cümlelerde verilen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bilgiler doğru ise D, yanlış ise Y yazınız.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( ) Karar vermede en son öğe karar verilecek bir problem ya da ihtiyacının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bulunduğunun ve bu problem ya da ihtiyacın önemli olduğunun saptanmasıdır.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( )Bireyler ve aileler bilgi toplamanın önemsizliğini kabul etmelidirler.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) Karar vermede alternatifler belirlenirken kullanılan bilgi kaynakları test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edilmelidir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( )’’ Sosyal kararlar ‘’ değerler ya da rol çatışmaları üzerinde odaklı değildir.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( ) Sosyal kararlar hem ailede hem de toplumda birleştirici özellikte kararlardan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değildir.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) Bireyler ekonomik kararlar verirken, kaynak kullanımına ilişkin masrafları, tatmin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ya da kaynak kazancı yönünden yararını kıyaslama yapmazlar.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)Beyin Fırtınasında karar verirken temel amaç herhangi bir konuda çok sayıda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düşünce üretmektir.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( ) İyi bir karar zamanında alınandır.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( ) Kararsızlığın ortaya çıkmasında kişilik yapısı etkili değildir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(...)Kararsız kişiler karar verirken seçeneklerini önem derecesine göre sıralamalıdırlar.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11. ( )Aşırı kararsızlık karşıdaki insanı öfkelendirir.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12. ( )Sağlıksız ya da şişirilmiş bir özgüvene sahip kişiler çoğu zaman çok kolay karar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verirler.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13. ( )Kararsızlık yaşayan kişilerin mantığını kullanarak karar vermesi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kolaylaştırılmalıdır.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Cevaplarınızın tümü doğru ise bir sonraki öğrenme faaliyetine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FE0333" w:rsidRPr="00293669" w:rsidRDefault="001865A0" w:rsidP="00FE0333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28</w:t>
      </w:r>
      <w:r w:rsidR="00FE0333">
        <w:rPr>
          <w:rFonts w:ascii="Arial" w:hAnsi="Arial" w:cs="Arial"/>
        </w:rPr>
        <w:t xml:space="preserve"> </w:t>
      </w:r>
      <w:hyperlink r:id="rId5" w:history="1">
        <w:r w:rsidR="00FE0333" w:rsidRPr="0072412C">
          <w:rPr>
            <w:rStyle w:val="Kpr"/>
            <w:rFonts w:ascii="Arial" w:hAnsi="Arial" w:cs="Arial"/>
            <w:b/>
            <w:sz w:val="24"/>
            <w:szCs w:val="24"/>
          </w:rPr>
          <w:t>www.sorubak.com</w:t>
        </w:r>
      </w:hyperlink>
    </w:p>
    <w:p w:rsidR="001865A0" w:rsidRPr="00293669" w:rsidRDefault="001865A0" w:rsidP="00FE0333">
      <w:pPr>
        <w:spacing w:after="0" w:line="240" w:lineRule="auto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 ANAHTARLARI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ÖĞRENME FAALİYETİ–1’İN CEVAP ANAHTARI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lastRenderedPageBreak/>
        <w:t>6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11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ÖĞRENME FAALİYETİ-2’NİN CEVAP ANAHTARI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 karar verme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uygulamaları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 en az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 fizyolojik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ihtiyaçlar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 ekonomik başarı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 değerler,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rol çatışmaları</w:t>
      </w:r>
    </w:p>
    <w:p w:rsidR="001865A0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 karar</w:t>
      </w:r>
    </w:p>
    <w:p w:rsidR="001865A0" w:rsidRPr="00293669" w:rsidRDefault="00B31AAA" w:rsidP="004909B7">
      <w:pPr>
        <w:spacing w:after="0" w:line="240" w:lineRule="auto"/>
        <w:ind w:left="60"/>
        <w:rPr>
          <w:rFonts w:ascii="Arial" w:hAnsi="Arial" w:cs="Arial"/>
        </w:rPr>
      </w:pPr>
      <w:hyperlink r:id="rId6" w:history="1">
        <w:r w:rsidR="001865A0" w:rsidRPr="0072412C">
          <w:rPr>
            <w:rStyle w:val="Kpr"/>
            <w:rFonts w:ascii="Arial" w:hAnsi="Arial" w:cs="Arial"/>
            <w:b/>
            <w:sz w:val="24"/>
            <w:szCs w:val="24"/>
          </w:rPr>
          <w:t>www.sorubak.com</w:t>
        </w:r>
      </w:hyperlink>
    </w:p>
    <w:sectPr w:rsidR="001865A0" w:rsidRPr="00293669" w:rsidSect="00293669">
      <w:pgSz w:w="11906" w:h="16838" w:code="9"/>
      <w:pgMar w:top="340" w:right="282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6E60"/>
    <w:multiLevelType w:val="hybridMultilevel"/>
    <w:tmpl w:val="82FEC8B0"/>
    <w:lvl w:ilvl="0" w:tplc="7E9ED75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">
    <w:nsid w:val="18E23C45"/>
    <w:multiLevelType w:val="hybridMultilevel"/>
    <w:tmpl w:val="CEA891B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9958DA"/>
    <w:multiLevelType w:val="hybridMultilevel"/>
    <w:tmpl w:val="71C64B96"/>
    <w:lvl w:ilvl="0" w:tplc="978AF28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6854CAB"/>
    <w:multiLevelType w:val="hybridMultilevel"/>
    <w:tmpl w:val="30BCF12C"/>
    <w:lvl w:ilvl="0" w:tplc="057CC31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49B32413"/>
    <w:multiLevelType w:val="hybridMultilevel"/>
    <w:tmpl w:val="1024AAF6"/>
    <w:lvl w:ilvl="0" w:tplc="389E9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A2D65C4"/>
    <w:multiLevelType w:val="hybridMultilevel"/>
    <w:tmpl w:val="23AAAFEE"/>
    <w:lvl w:ilvl="0" w:tplc="DB62CCE6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>
    <w:nsid w:val="7C3E1BBB"/>
    <w:multiLevelType w:val="hybridMultilevel"/>
    <w:tmpl w:val="C05E7B5A"/>
    <w:lvl w:ilvl="0" w:tplc="68469E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C89"/>
    <w:rsid w:val="00003D19"/>
    <w:rsid w:val="00031647"/>
    <w:rsid w:val="00095C89"/>
    <w:rsid w:val="000A2932"/>
    <w:rsid w:val="000D5456"/>
    <w:rsid w:val="001865A0"/>
    <w:rsid w:val="001E67F0"/>
    <w:rsid w:val="00220848"/>
    <w:rsid w:val="00293669"/>
    <w:rsid w:val="002C384F"/>
    <w:rsid w:val="004909B7"/>
    <w:rsid w:val="005D57DE"/>
    <w:rsid w:val="0072412C"/>
    <w:rsid w:val="00761EF9"/>
    <w:rsid w:val="007739A7"/>
    <w:rsid w:val="007B01A3"/>
    <w:rsid w:val="007D6F45"/>
    <w:rsid w:val="007E0817"/>
    <w:rsid w:val="00913CB0"/>
    <w:rsid w:val="00B31AAA"/>
    <w:rsid w:val="00B857CD"/>
    <w:rsid w:val="00BC11F1"/>
    <w:rsid w:val="00BD6DD2"/>
    <w:rsid w:val="00BE3E07"/>
    <w:rsid w:val="00E157A7"/>
    <w:rsid w:val="00F57985"/>
    <w:rsid w:val="00FE0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A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D6F45"/>
    <w:pPr>
      <w:ind w:left="720"/>
      <w:contextualSpacing/>
    </w:pPr>
  </w:style>
  <w:style w:type="character" w:styleId="Gl">
    <w:name w:val="Strong"/>
    <w:basedOn w:val="VarsaylanParagrafYazTipi"/>
    <w:uiPriority w:val="99"/>
    <w:qFormat/>
    <w:rsid w:val="007D6F45"/>
    <w:rPr>
      <w:rFonts w:cs="Times New Roman"/>
      <w:b/>
      <w:bCs/>
    </w:rPr>
  </w:style>
  <w:style w:type="paragraph" w:customStyle="1" w:styleId="ListeParagraf1">
    <w:name w:val="Liste Paragraf1"/>
    <w:basedOn w:val="Normal"/>
    <w:uiPriority w:val="99"/>
    <w:rsid w:val="007D6F4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Pa12">
    <w:name w:val="Pa12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A6">
    <w:name w:val="A6"/>
    <w:uiPriority w:val="99"/>
    <w:rsid w:val="007D6F45"/>
    <w:rPr>
      <w:b/>
      <w:color w:val="000000"/>
    </w:rPr>
  </w:style>
  <w:style w:type="character" w:customStyle="1" w:styleId="A7">
    <w:name w:val="A7"/>
    <w:uiPriority w:val="99"/>
    <w:rsid w:val="007D6F45"/>
    <w:rPr>
      <w:b/>
      <w:color w:val="000000"/>
      <w:sz w:val="20"/>
      <w:u w:val="single"/>
    </w:rPr>
  </w:style>
  <w:style w:type="paragraph" w:customStyle="1" w:styleId="Pa16">
    <w:name w:val="Pa16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18">
    <w:name w:val="Pa18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19">
    <w:name w:val="Pa19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15">
    <w:name w:val="Pa15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modlmetin">
    <w:name w:val="modülmetin"/>
    <w:basedOn w:val="Normal"/>
    <w:link w:val="modlmetinCharChar"/>
    <w:uiPriority w:val="99"/>
    <w:rsid w:val="00F57985"/>
    <w:pPr>
      <w:widowControl w:val="0"/>
      <w:suppressLineNumbers/>
      <w:suppressAutoHyphens/>
      <w:spacing w:after="0" w:line="240" w:lineRule="auto"/>
      <w:ind w:firstLine="567"/>
      <w:jc w:val="both"/>
    </w:pPr>
    <w:rPr>
      <w:rFonts w:ascii="Times New Roman" w:hAnsi="Times New Roman"/>
      <w:sz w:val="20"/>
      <w:szCs w:val="20"/>
      <w:lang w:eastAsia="tr-TR"/>
    </w:rPr>
  </w:style>
  <w:style w:type="character" w:customStyle="1" w:styleId="modlmetinCharChar">
    <w:name w:val="modülmetin Char Char"/>
    <w:link w:val="modlmetin"/>
    <w:uiPriority w:val="99"/>
    <w:locked/>
    <w:rsid w:val="00F57985"/>
    <w:rPr>
      <w:rFonts w:ascii="Times New Roman" w:hAnsi="Times New Roman"/>
      <w:lang w:eastAsia="tr-TR"/>
    </w:rPr>
  </w:style>
  <w:style w:type="paragraph" w:customStyle="1" w:styleId="modlblk2">
    <w:name w:val="modül bşlk2"/>
    <w:basedOn w:val="Normal"/>
    <w:uiPriority w:val="99"/>
    <w:rsid w:val="00F57985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tr-TR"/>
    </w:rPr>
  </w:style>
  <w:style w:type="character" w:styleId="Kpr">
    <w:name w:val="Hyperlink"/>
    <w:basedOn w:val="VarsaylanParagrafYazTipi"/>
    <w:uiPriority w:val="99"/>
    <w:rsid w:val="005D57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2258</Words>
  <Characters>12873</Characters>
  <Application>Microsoft Office Word</Application>
  <DocSecurity>0</DocSecurity>
  <Lines>107</Lines>
  <Paragraphs>30</Paragraphs>
  <ScaleCrop>false</ScaleCrop>
  <Manager>www.sorubak.com</Manager>
  <Company>www.sorubak.com</Company>
  <LinksUpToDate>false</LinksUpToDate>
  <CharactersWithSpaces>15101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</dc:creator>
  <cp:keywords>www.sorubak.com</cp:keywords>
  <dc:description>www.sorubak.com</dc:description>
  <cp:lastModifiedBy>doğan</cp:lastModifiedBy>
  <cp:revision>www.sorubak.com</cp:revision>
  <cp:lastPrinted>2012-11-12T07:04:00Z</cp:lastPrinted>
  <dcterms:created xsi:type="dcterms:W3CDTF">2012-11-14T20:06:00Z</dcterms:created>
  <dcterms:modified xsi:type="dcterms:W3CDTF">2014-10-25T09:11:00Z</dcterms:modified>
  <cp:category>www.sorubak.com</cp:category>
</cp:coreProperties>
</file>